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1c40a" w14:paraId="ba1c40a" w:rsidRDefault="00095622" w:rsidP="00095622" w:rsidR="00095622" w:rsidRPr="00C10C53">
      <w:pPr>
        <w15:collapsed w:val="false"/>
      </w:pPr>
      <w:bookmarkStart w:name="_GoBack" w:id="0"/>
      <w:bookmarkEnd w:id="0"/>
      <w:r>
        <w:t xml:space="preserve">                   </w:t>
      </w:r>
      <w:r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0C53">
        <w:t xml:space="preserve">                                                            </w:t>
      </w:r>
    </w:p>
    <w:p w:rsidRDefault="00095622" w:rsidP="00095622" w:rsidR="00095622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095622" w:rsidP="00095622" w:rsidR="00095622" w:rsidRPr="00C10C53">
      <w:r>
        <w:t xml:space="preserve"> </w:t>
      </w:r>
      <w:r w:rsidRPr="00C10C53">
        <w:t xml:space="preserve">TRGOVAČKI SUD U </w:t>
      </w:r>
      <w:proofErr w:type="spellStart"/>
      <w:r w:rsidRPr="00C10C53">
        <w:t>PAZINU</w:t>
      </w:r>
      <w:proofErr w:type="spellEnd"/>
    </w:p>
    <w:p w:rsidRDefault="00095622" w:rsidP="00095622" w:rsidR="00095622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095622" w:rsidP="00095622" w:rsidR="00095622" w:rsidRPr="00C10C53">
      <w:pPr>
        <w:jc w:val="both"/>
      </w:pPr>
      <w:r w:rsidRPr="00C10C53">
        <w:tab/>
      </w:r>
    </w:p>
    <w:p w:rsidRDefault="00095622" w:rsidP="00095622" w:rsidR="00095622" w:rsidRPr="00C10C53">
      <w:pPr>
        <w:jc w:val="center"/>
      </w:pPr>
      <w:r w:rsidRPr="00C10C53">
        <w:t>R E P U B L I K A  H R V A T S K A</w:t>
      </w:r>
    </w:p>
    <w:p w:rsidRDefault="00095622" w:rsidP="00095622" w:rsidR="00095622" w:rsidRPr="00C10C53"/>
    <w:p w:rsidRDefault="00095622" w:rsidP="00095622" w:rsidR="00095622" w:rsidRPr="00C10C53">
      <w:pPr>
        <w:jc w:val="center"/>
      </w:pPr>
      <w:r w:rsidRPr="00C10C53">
        <w:t>R J E Š E NJ E</w:t>
      </w:r>
    </w:p>
    <w:p w:rsidRDefault="00CA06DD" w:rsidP="00CA06DD" w:rsidR="00CA06DD" w:rsidRPr="00387917">
      <w:pPr>
        <w:jc w:val="center"/>
      </w:pPr>
    </w:p>
    <w:p w:rsidRDefault="00CA06DD" w:rsidP="00CA06DD" w:rsidR="00CA06DD">
      <w:pPr>
        <w:jc w:val="both"/>
      </w:pPr>
      <w:r w:rsidRPr="00387917">
        <w:tab/>
      </w:r>
      <w:r w:rsidR="000F3108" w:rsidRPr="00387917">
        <w:t xml:space="preserve">Trgovački sud u Pazinu, po stečajnom sucu Damiru Rabaru, u stečajnom postupku nad stečajnim dužnikom </w:t>
      </w:r>
      <w:r w:rsidR="007E2483" w:rsidRPr="00387917">
        <w:t xml:space="preserve">Projekt </w:t>
      </w:r>
      <w:proofErr w:type="spellStart"/>
      <w:r w:rsidR="007E2483" w:rsidRPr="00387917">
        <w:t>Varda</w:t>
      </w:r>
      <w:proofErr w:type="spellEnd"/>
      <w:r w:rsidR="007E2483" w:rsidRPr="00387917">
        <w:t xml:space="preserve"> d.o.o.</w:t>
      </w:r>
      <w:r w:rsidR="00095622">
        <w:t xml:space="preserve">, </w:t>
      </w:r>
      <w:proofErr w:type="spellStart"/>
      <w:r w:rsidR="00095622">
        <w:t>OIB</w:t>
      </w:r>
      <w:proofErr w:type="spellEnd"/>
      <w:r w:rsidR="007E2483" w:rsidRPr="00387917">
        <w:t xml:space="preserve"> </w:t>
      </w:r>
      <w:proofErr w:type="spellStart"/>
      <w:r w:rsidR="007E2483" w:rsidRPr="00387917">
        <w:t>73790668523</w:t>
      </w:r>
      <w:proofErr w:type="spellEnd"/>
      <w:r w:rsidRPr="00387917">
        <w:t xml:space="preserve">, </w:t>
      </w:r>
      <w:proofErr w:type="spellStart"/>
      <w:r w:rsidR="00CA56A6">
        <w:t>18</w:t>
      </w:r>
      <w:proofErr w:type="spellEnd"/>
      <w:r w:rsidR="007E2483" w:rsidRPr="00387917">
        <w:t xml:space="preserve">. rujna </w:t>
      </w:r>
      <w:proofErr w:type="spellStart"/>
      <w:r w:rsidR="007E2483" w:rsidRPr="00387917">
        <w:t>2018</w:t>
      </w:r>
      <w:proofErr w:type="spellEnd"/>
      <w:r w:rsidR="007E2483" w:rsidRPr="00387917">
        <w:t>.,</w:t>
      </w:r>
      <w:r w:rsidRPr="00387917">
        <w:t xml:space="preserve"> </w:t>
      </w:r>
    </w:p>
    <w:p w:rsidRDefault="00095622" w:rsidP="00CA06DD" w:rsidR="00095622" w:rsidRPr="00387917">
      <w:pPr>
        <w:jc w:val="both"/>
      </w:pPr>
    </w:p>
    <w:p w:rsidRDefault="00CA06DD" w:rsidP="00CA06DD" w:rsidR="00CA06DD" w:rsidRPr="00387917">
      <w:pPr>
        <w:jc w:val="center"/>
      </w:pPr>
      <w:r w:rsidRPr="00387917">
        <w:t xml:space="preserve">r i j e š i o   j e </w:t>
      </w:r>
    </w:p>
    <w:p w:rsidRDefault="00CA06DD" w:rsidP="00CA06DD" w:rsidR="00CA06DD" w:rsidRPr="00387917"/>
    <w:p w:rsidRDefault="00CA06DD" w:rsidP="00CA06DD" w:rsidR="00CA06DD" w:rsidRPr="00387917">
      <w:pPr>
        <w:numPr>
          <w:ilvl w:val="0"/>
          <w:numId w:val="1"/>
        </w:numPr>
        <w:jc w:val="both"/>
      </w:pPr>
      <w:r w:rsidRPr="00387917">
        <w:t xml:space="preserve">Stečajni upravitelj stečajnog dužnika </w:t>
      </w:r>
      <w:r w:rsidR="00095622">
        <w:t xml:space="preserve">Projekt </w:t>
      </w:r>
      <w:proofErr w:type="spellStart"/>
      <w:r w:rsidR="00095622">
        <w:t>Varda</w:t>
      </w:r>
      <w:proofErr w:type="spellEnd"/>
      <w:r w:rsidR="00095622">
        <w:t xml:space="preserve"> d.o.o., </w:t>
      </w:r>
      <w:proofErr w:type="spellStart"/>
      <w:r w:rsidR="00095622">
        <w:t>OIB</w:t>
      </w:r>
      <w:proofErr w:type="spellEnd"/>
      <w:r w:rsidR="00095622">
        <w:t xml:space="preserve"> </w:t>
      </w:r>
      <w:proofErr w:type="spellStart"/>
      <w:r w:rsidR="00324C52" w:rsidRPr="00387917">
        <w:t>73790668523</w:t>
      </w:r>
      <w:proofErr w:type="spellEnd"/>
      <w:r w:rsidR="00095622">
        <w:t>, Vlasta Majstorović iz Pule, Koparska</w:t>
      </w:r>
      <w:r w:rsidR="00324C52" w:rsidRPr="00387917">
        <w:t xml:space="preserve"> </w:t>
      </w:r>
      <w:proofErr w:type="spellStart"/>
      <w:r w:rsidR="00324C52" w:rsidRPr="00387917">
        <w:t>37</w:t>
      </w:r>
      <w:proofErr w:type="spellEnd"/>
      <w:r w:rsidR="00F30513" w:rsidRPr="00387917">
        <w:t xml:space="preserve">, </w:t>
      </w:r>
      <w:proofErr w:type="spellStart"/>
      <w:r w:rsidR="00F30513" w:rsidRPr="00387917">
        <w:t>OIB</w:t>
      </w:r>
      <w:proofErr w:type="spellEnd"/>
      <w:r w:rsidR="00F30513" w:rsidRPr="00387917">
        <w:t>:</w:t>
      </w:r>
      <w:r w:rsidR="00324C52" w:rsidRPr="00387917">
        <w:t xml:space="preserve"> </w:t>
      </w:r>
      <w:proofErr w:type="spellStart"/>
      <w:r w:rsidR="00324C52" w:rsidRPr="00387917">
        <w:t>78258328195</w:t>
      </w:r>
      <w:proofErr w:type="spellEnd"/>
      <w:r w:rsidR="00324C52" w:rsidRPr="00387917">
        <w:t>,</w:t>
      </w:r>
      <w:r w:rsidR="00F30513" w:rsidRPr="00387917">
        <w:t xml:space="preserve"> </w:t>
      </w:r>
      <w:proofErr w:type="spellStart"/>
      <w:r w:rsidR="00620FA6" w:rsidRPr="00387917">
        <w:t>17</w:t>
      </w:r>
      <w:proofErr w:type="spellEnd"/>
      <w:r w:rsidR="00620FA6" w:rsidRPr="00387917">
        <w:t xml:space="preserve">. rujna </w:t>
      </w:r>
      <w:proofErr w:type="spellStart"/>
      <w:r w:rsidR="00620FA6" w:rsidRPr="00387917">
        <w:t>2018</w:t>
      </w:r>
      <w:proofErr w:type="spellEnd"/>
      <w:r w:rsidR="00620FA6" w:rsidRPr="00387917">
        <w:t>.</w:t>
      </w:r>
      <w:r w:rsidRPr="00387917">
        <w:t xml:space="preserve"> prijavi</w:t>
      </w:r>
      <w:r w:rsidR="00620FA6" w:rsidRPr="00387917">
        <w:t>la</w:t>
      </w:r>
      <w:r w:rsidRPr="00387917">
        <w:t xml:space="preserve"> je nedostatnost stečajne mase za podmirenje ostalih obveza stečajne mase temeljem članka </w:t>
      </w:r>
      <w:proofErr w:type="spellStart"/>
      <w:r w:rsidR="00F30513" w:rsidRPr="00387917">
        <w:t>29</w:t>
      </w:r>
      <w:r w:rsidRPr="00387917">
        <w:t>4</w:t>
      </w:r>
      <w:proofErr w:type="spellEnd"/>
      <w:r w:rsidRPr="00387917">
        <w:t>. Stečajnog zakona, te predloži</w:t>
      </w:r>
      <w:r w:rsidR="00620FA6" w:rsidRPr="00387917">
        <w:t>la</w:t>
      </w:r>
      <w:r w:rsidRPr="00387917">
        <w:t xml:space="preserve"> i obustavu i zaključenje stečajnog postupka.</w:t>
      </w:r>
    </w:p>
    <w:p w:rsidRDefault="00CA06DD" w:rsidP="00CA06DD" w:rsidR="00CA06DD" w:rsidRPr="00387917">
      <w:pPr>
        <w:jc w:val="both"/>
      </w:pPr>
    </w:p>
    <w:p w:rsidRDefault="00CA06DD" w:rsidP="00CA06DD" w:rsidR="00CA06DD" w:rsidRPr="00387917">
      <w:pPr>
        <w:numPr>
          <w:ilvl w:val="0"/>
          <w:numId w:val="1"/>
        </w:numPr>
        <w:jc w:val="both"/>
      </w:pPr>
      <w:r w:rsidRPr="00387917">
        <w:t xml:space="preserve">Pozivaju se vjerovnici stečajne mase u roku od 8 dana od objave ovog oglasa </w:t>
      </w:r>
      <w:r w:rsidR="00095622">
        <w:t>na</w:t>
      </w:r>
      <w:r w:rsidRPr="00387917">
        <w:t xml:space="preserve"> </w:t>
      </w:r>
      <w:r w:rsidR="00095622">
        <w:t>e-oglasnoj ploči</w:t>
      </w:r>
      <w:r w:rsidRPr="00387917">
        <w:t xml:space="preserve"> očitovati se o prijavi nedostatnosti stečajne mase, a svoje su očitovanje u ostavljenom roku dužni dostaviti u sudski spis s pozivom na broj </w:t>
      </w:r>
      <w:r w:rsidR="00095622">
        <w:t>St-</w:t>
      </w:r>
      <w:proofErr w:type="spellStart"/>
      <w:r w:rsidR="006F3DA9" w:rsidRPr="00387917">
        <w:t>56</w:t>
      </w:r>
      <w:proofErr w:type="spellEnd"/>
      <w:r w:rsidR="00F30513" w:rsidRPr="00387917">
        <w:t>/</w:t>
      </w:r>
      <w:proofErr w:type="spellStart"/>
      <w:r w:rsidR="00F30513" w:rsidRPr="00387917">
        <w:t>1</w:t>
      </w:r>
      <w:r w:rsidR="006F3DA9" w:rsidRPr="00387917">
        <w:t>5</w:t>
      </w:r>
      <w:proofErr w:type="spellEnd"/>
      <w:r w:rsidRPr="00387917">
        <w:t>.</w:t>
      </w:r>
    </w:p>
    <w:p w:rsidRDefault="00CA06DD" w:rsidP="00CA06DD" w:rsidR="00CA06DD" w:rsidRPr="00387917">
      <w:pPr>
        <w:jc w:val="both"/>
      </w:pPr>
    </w:p>
    <w:p w:rsidRDefault="00CA06DD" w:rsidP="00CA06DD" w:rsidR="00CA06DD" w:rsidRPr="00387917">
      <w:pPr>
        <w:numPr>
          <w:ilvl w:val="0"/>
          <w:numId w:val="1"/>
        </w:numPr>
        <w:jc w:val="both"/>
      </w:pPr>
      <w:r w:rsidRPr="00387917">
        <w:t xml:space="preserve">Određuje se ročište vjerovnika stečajnog dužnika za dan </w:t>
      </w:r>
    </w:p>
    <w:p w:rsidRDefault="006B0198" w:rsidP="006B0198" w:rsidR="006B0198" w:rsidRPr="00387917">
      <w:pPr>
        <w:jc w:val="both"/>
      </w:pPr>
    </w:p>
    <w:p w:rsidRDefault="00387917" w:rsidP="0096661C" w:rsidR="006B0198" w:rsidRPr="00387917">
      <w:pPr>
        <w:jc w:val="center"/>
      </w:pPr>
      <w:r w:rsidRPr="00387917">
        <w:t xml:space="preserve"> </w:t>
      </w:r>
      <w:proofErr w:type="spellStart"/>
      <w:r w:rsidRPr="00387917">
        <w:t>25</w:t>
      </w:r>
      <w:proofErr w:type="spellEnd"/>
      <w:r w:rsidRPr="00387917">
        <w:t>. listopada u 9:</w:t>
      </w:r>
      <w:proofErr w:type="spellStart"/>
      <w:r w:rsidRPr="00387917">
        <w:t>00</w:t>
      </w:r>
      <w:proofErr w:type="spellEnd"/>
      <w:r w:rsidR="006B1BEB" w:rsidRPr="00387917">
        <w:t xml:space="preserve"> </w:t>
      </w:r>
      <w:r w:rsidR="006B0198" w:rsidRPr="00387917">
        <w:t>sati,</w:t>
      </w:r>
      <w:r w:rsidR="00E91BD3" w:rsidRPr="00387917">
        <w:t xml:space="preserve"> u prostorijama</w:t>
      </w:r>
      <w:r w:rsidR="006B0198" w:rsidRPr="00387917">
        <w:t xml:space="preserve"> Trgovačk</w:t>
      </w:r>
      <w:r w:rsidR="00E91BD3" w:rsidRPr="00387917">
        <w:t>og</w:t>
      </w:r>
      <w:r w:rsidR="006B0198" w:rsidRPr="00387917">
        <w:t xml:space="preserve"> sud</w:t>
      </w:r>
      <w:r w:rsidR="00E91BD3" w:rsidRPr="00387917">
        <w:t>a</w:t>
      </w:r>
      <w:r w:rsidR="006B0198" w:rsidRPr="00387917">
        <w:t xml:space="preserve"> u Pazinu,</w:t>
      </w:r>
    </w:p>
    <w:p w:rsidRDefault="006B0198" w:rsidP="006B0198" w:rsidR="006B0198" w:rsidRPr="00387917">
      <w:pPr>
        <w:jc w:val="center"/>
      </w:pPr>
      <w:proofErr w:type="spellStart"/>
      <w:r w:rsidRPr="00387917">
        <w:t>Dršćevka</w:t>
      </w:r>
      <w:proofErr w:type="spellEnd"/>
      <w:r w:rsidRPr="00387917">
        <w:t xml:space="preserve"> 1, soba broj II</w:t>
      </w:r>
    </w:p>
    <w:p w:rsidRDefault="006B0198" w:rsidP="006B0198" w:rsidR="006B0198" w:rsidRPr="00387917">
      <w:pPr>
        <w:jc w:val="center"/>
      </w:pPr>
    </w:p>
    <w:p w:rsidRDefault="006B0198" w:rsidP="006B0198" w:rsidR="006B0198" w:rsidRPr="00387917">
      <w:pPr>
        <w:jc w:val="both"/>
      </w:pPr>
      <w:r w:rsidRPr="00387917">
        <w:t xml:space="preserve">                   sa Dnevnim redom:</w:t>
      </w:r>
    </w:p>
    <w:p w:rsidRDefault="006B0198" w:rsidP="006B0198" w:rsidR="006B0198" w:rsidRPr="00387917">
      <w:pPr>
        <w:numPr>
          <w:ilvl w:val="0"/>
          <w:numId w:val="2"/>
        </w:numPr>
        <w:jc w:val="both"/>
      </w:pPr>
      <w:r w:rsidRPr="00387917">
        <w:t>Izjašnjavanje o prijavi nedostatnosti stečajne mase.</w:t>
      </w:r>
    </w:p>
    <w:p w:rsidRDefault="006B0198" w:rsidP="006B0198" w:rsidR="006B0198" w:rsidRPr="00387917">
      <w:pPr>
        <w:numPr>
          <w:ilvl w:val="0"/>
          <w:numId w:val="2"/>
        </w:numPr>
        <w:jc w:val="both"/>
      </w:pPr>
      <w:r w:rsidRPr="00387917">
        <w:t>Raspravljanje o završnom računu stečajnog upravitelja.</w:t>
      </w:r>
    </w:p>
    <w:p w:rsidRDefault="006B0198" w:rsidP="006B0198" w:rsidR="006B0198" w:rsidRPr="00387917">
      <w:pPr>
        <w:numPr>
          <w:ilvl w:val="0"/>
          <w:numId w:val="2"/>
        </w:numPr>
        <w:jc w:val="both"/>
      </w:pPr>
      <w:r w:rsidRPr="00387917">
        <w:t>Raspravljanje o prijedlogu za obustavu i zaključenje stečajnog postupka.</w:t>
      </w:r>
    </w:p>
    <w:p w:rsidRDefault="006B0198" w:rsidP="006B0198" w:rsidR="006B0198" w:rsidRPr="00387917">
      <w:pPr>
        <w:jc w:val="both"/>
      </w:pPr>
    </w:p>
    <w:p w:rsidRDefault="006B0198" w:rsidP="006B0198" w:rsidR="006B0198" w:rsidRPr="00387917">
      <w:pPr>
        <w:jc w:val="center"/>
      </w:pPr>
      <w:r w:rsidRPr="00387917">
        <w:t xml:space="preserve">U Pazinu, </w:t>
      </w:r>
      <w:proofErr w:type="spellStart"/>
      <w:r w:rsidR="00CA56A6">
        <w:t>18</w:t>
      </w:r>
      <w:proofErr w:type="spellEnd"/>
      <w:r w:rsidRPr="00387917">
        <w:t xml:space="preserve">. </w:t>
      </w:r>
      <w:r w:rsidR="00387917" w:rsidRPr="00387917">
        <w:t xml:space="preserve">rujna </w:t>
      </w:r>
      <w:proofErr w:type="spellStart"/>
      <w:r w:rsidRPr="00387917">
        <w:t>20</w:t>
      </w:r>
      <w:r w:rsidR="0096661C" w:rsidRPr="00387917">
        <w:t>1</w:t>
      </w:r>
      <w:r w:rsidR="00387917" w:rsidRPr="00387917">
        <w:t>8</w:t>
      </w:r>
      <w:proofErr w:type="spellEnd"/>
      <w:r w:rsidRPr="00387917">
        <w:t xml:space="preserve">. </w:t>
      </w:r>
    </w:p>
    <w:p w:rsidRDefault="00387917" w:rsidP="006B0198" w:rsidR="00387917" w:rsidRPr="00387917">
      <w:pPr>
        <w:jc w:val="center"/>
      </w:pPr>
    </w:p>
    <w:p w:rsidRDefault="006B0198" w:rsidP="006B0198" w:rsidR="006B0198" w:rsidRPr="00387917">
      <w:pPr>
        <w:jc w:val="center"/>
      </w:pPr>
      <w:r w:rsidRPr="00387917">
        <w:tab/>
      </w:r>
      <w:r w:rsidRPr="00387917">
        <w:tab/>
      </w:r>
      <w:r w:rsidRPr="00387917">
        <w:tab/>
      </w:r>
      <w:r w:rsidRPr="00387917">
        <w:tab/>
      </w:r>
      <w:r w:rsidRPr="00387917">
        <w:tab/>
      </w:r>
      <w:r w:rsidRPr="00387917">
        <w:tab/>
        <w:t xml:space="preserve">           Stečajni sudac</w:t>
      </w:r>
    </w:p>
    <w:p w:rsidRDefault="006B0198" w:rsidP="006B0198" w:rsidR="006B0198" w:rsidRPr="00387917">
      <w:pPr>
        <w:jc w:val="center"/>
      </w:pPr>
      <w:r w:rsidRPr="00387917">
        <w:tab/>
      </w:r>
      <w:r w:rsidRPr="00387917">
        <w:tab/>
      </w:r>
      <w:r w:rsidRPr="00387917">
        <w:tab/>
        <w:t xml:space="preserve">                                             </w:t>
      </w:r>
      <w:r w:rsidR="00A14C92" w:rsidRPr="00387917">
        <w:t xml:space="preserve"> Damir Rabar</w:t>
      </w:r>
      <w:r w:rsidR="00F952A9">
        <w:t>, v.r.</w:t>
      </w:r>
    </w:p>
    <w:p w:rsidRDefault="006B0198" w:rsidP="006B0198" w:rsidR="006B0198" w:rsidRPr="00387917">
      <w:pPr>
        <w:jc w:val="center"/>
      </w:pPr>
    </w:p>
    <w:p w:rsidRDefault="006B0198" w:rsidP="006B0198" w:rsidR="006B0198" w:rsidRPr="00387917">
      <w:pPr>
        <w:jc w:val="center"/>
      </w:pPr>
    </w:p>
    <w:p w:rsidRDefault="006B0198" w:rsidP="006B0198" w:rsidR="006B0198" w:rsidRPr="00387917">
      <w:pPr>
        <w:jc w:val="both"/>
      </w:pPr>
      <w:r w:rsidRPr="00387917">
        <w:t>UPUTA O PRAVNOM LIJEKU</w:t>
      </w:r>
    </w:p>
    <w:p w:rsidRDefault="006B0198" w:rsidP="006B0198" w:rsidR="006B0198" w:rsidRPr="00387917">
      <w:pPr>
        <w:jc w:val="both"/>
      </w:pPr>
      <w:r w:rsidRPr="00387917">
        <w:t>Protiv ovog rješenja nije dopuštena žalba.</w:t>
      </w:r>
    </w:p>
    <w:p w:rsidRDefault="00153735" w:rsidP="00CA06DD" w:rsidR="00153735" w:rsidRPr="00387917"/>
    <w:p w:rsidRDefault="006B0198" w:rsidP="00CA06DD" w:rsidR="006B0198" w:rsidRPr="00387917">
      <w:r w:rsidRPr="00387917">
        <w:t>DNA:</w:t>
      </w:r>
    </w:p>
    <w:p w:rsidRDefault="00095622" w:rsidP="00CA06DD" w:rsidR="003368A9" w:rsidRPr="00387917">
      <w:r>
        <w:t xml:space="preserve">- </w:t>
      </w:r>
      <w:r w:rsidR="003368A9" w:rsidRPr="00387917">
        <w:t>Stečajni upravitelj</w:t>
      </w:r>
    </w:p>
    <w:p w:rsidRDefault="00095622" w:rsidP="00CA06DD" w:rsidR="003368A9" w:rsidRPr="00387917">
      <w:r>
        <w:t xml:space="preserve">- </w:t>
      </w:r>
      <w:r w:rsidR="00A14C92" w:rsidRPr="00387917">
        <w:t>e-</w:t>
      </w:r>
      <w:r w:rsidR="003368A9" w:rsidRPr="00387917">
        <w:t>Oglasna ploča</w:t>
      </w:r>
      <w:r>
        <w:t xml:space="preserve"> 8 dana</w:t>
      </w:r>
    </w:p>
    <w:sectPr w:rsidR="003368A9" w:rsidRPr="0038791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5622" w:rsidP="00095622" w:rsidR="00095622">
      <w:r>
        <w:separator/>
      </w:r>
    </w:p>
  </w:endnote>
  <w:endnote w:id="0" w:type="continuationSeparator">
    <w:p w:rsidRDefault="00095622" w:rsidP="00095622" w:rsidR="000956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5622" w:rsidP="00095622" w:rsidR="00095622">
      <w:r>
        <w:separator/>
      </w:r>
    </w:p>
  </w:footnote>
  <w:footnote w:id="0" w:type="continuationSeparator">
    <w:p w:rsidRDefault="00095622" w:rsidP="00095622" w:rsidR="000956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5622" w:rsidP="00095622" w:rsidR="00095622">
    <w:pPr>
      <w:pStyle w:val="Zaglavlje"/>
      <w:jc w:val="right"/>
    </w:pPr>
    <w:r>
      <w:t>1 St-</w:t>
    </w:r>
    <w:proofErr w:type="spellStart"/>
    <w:r>
      <w:t>56</w:t>
    </w:r>
    <w:proofErr w:type="spellEnd"/>
    <w:r>
      <w:t>/</w:t>
    </w:r>
    <w:proofErr w:type="spellStart"/>
    <w:r>
      <w:t>2015</w:t>
    </w:r>
    <w:proofErr w:type="spellEnd"/>
    <w:r>
      <w:t>-</w:t>
    </w:r>
    <w:proofErr w:type="spellStart"/>
    <w:r>
      <w:t>140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B7410"/>
    <w:multiLevelType w:val="hybridMultilevel"/>
    <w:tmpl w:val="24EA86E6"/>
    <w:lvl w:tplc="CDBE98B6" w:ilvl="0">
      <w:start w:val="1"/>
      <w:numFmt w:val="upperRoman"/>
      <w:lvlText w:val="%1.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C14A23"/>
    <w:multiLevelType w:val="hybridMultilevel"/>
    <w:tmpl w:val="9566FD04"/>
    <w:lvl w:tplc="420A094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3FFE30E2"/>
    <w:multiLevelType w:val="hybridMultilevel"/>
    <w:tmpl w:val="71D0BB48"/>
    <w:lvl w:tplc="B8004F38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3">
    <w:nsid w:val="4BFE0EE6"/>
    <w:multiLevelType w:val="hybridMultilevel"/>
    <w:tmpl w:val="4170BF00"/>
    <w:lvl w:tplc="34E4A14A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4">
    <w:nsid w:val="76CB2171"/>
    <w:multiLevelType w:val="hybridMultilevel"/>
    <w:tmpl w:val="661464EA"/>
    <w:lvl w:tplc="B0AA191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4519"/>
    <w:rsid w:val="00095622"/>
    <w:rsid w:val="000F3108"/>
    <w:rsid w:val="00151166"/>
    <w:rsid w:val="00153735"/>
    <w:rsid w:val="00313778"/>
    <w:rsid w:val="00324C52"/>
    <w:rsid w:val="003368A9"/>
    <w:rsid w:val="00387917"/>
    <w:rsid w:val="004D4519"/>
    <w:rsid w:val="005A3607"/>
    <w:rsid w:val="00620FA6"/>
    <w:rsid w:val="00657CA8"/>
    <w:rsid w:val="00675AC7"/>
    <w:rsid w:val="006B0198"/>
    <w:rsid w:val="006B1BEB"/>
    <w:rsid w:val="006D1445"/>
    <w:rsid w:val="006F3DA9"/>
    <w:rsid w:val="007E2483"/>
    <w:rsid w:val="0096661C"/>
    <w:rsid w:val="00A07B2D"/>
    <w:rsid w:val="00A14C92"/>
    <w:rsid w:val="00A83556"/>
    <w:rsid w:val="00BE54F6"/>
    <w:rsid w:val="00C55A38"/>
    <w:rsid w:val="00CA06DD"/>
    <w:rsid w:val="00CA56A6"/>
    <w:rsid w:val="00E91BD3"/>
    <w:rsid w:val="00EA0D93"/>
    <w:rsid w:val="00EA4900"/>
    <w:rsid w:val="00EE0557"/>
    <w:rsid w:val="00F125D9"/>
    <w:rsid w:val="00F30513"/>
    <w:rsid w:val="00F90AB6"/>
    <w:rsid w:val="00F952A9"/>
    <w:rsid w:val="00FF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06D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0D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0D9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56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5622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956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5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0A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0A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A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A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A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06D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0D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0D9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56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5622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956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5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0A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0A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A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A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A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6186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</izvorni_sadrzaj>
    <derivirana_varijabla naziv="DomainObject.Predmet.Opis_1">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St-56/2015</izvorni_sadrzaj>
    <derivirana_varijabla naziv="DomainObject.Predmet.OznakaBroj_1">St-56/2015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VARDA d.o.o. POREČ</izvorni_sadrzaj>
    <derivirana_varijabla naziv="DomainObject.Predmet.ProtustrankaFormated_1">  PROJEKT VARDA d.o.o. POREČ</derivirana_varijabla>
  </DomainObject.Predmet.ProtustrankaFormated>
  <DomainObject.Predmet.ProtustrankaFormatedOIB>
    <izvorni_sadrzaj>  PROJEKT VARDA d.o.o. POREČ, OIB 73790668523</izvorni_sadrzaj>
    <derivirana_varijabla naziv="DomainObject.Predmet.ProtustrankaFormatedOIB_1">  PROJEKT VARDA d.o.o. POREČ, OIB 73790668523</derivirana_varijabla>
  </DomainObject.Predmet.ProtustrankaFormatedOIB>
  <DomainObject.Predmet.ProtustrankaFormatedWithAdress>
    <izvorni_sadrzaj> PROJEKT VARDA d.o.o. POREČ, Partizanska 13, 52440 Poreč</izvorni_sadrzaj>
    <derivirana_varijabla naziv="DomainObject.Predmet.ProtustrankaFormatedWithAdress_1"> PROJEKT VARDA d.o.o. POREČ, Partizanska 13, 52440 Poreč</derivirana_varijabla>
  </DomainObject.Predmet.ProtustrankaFormatedWithAdress>
  <DomainObject.Predmet.ProtustrankaFormatedWithAdressOIB>
    <izvorni_sadrzaj> PROJEKT VARDA d.o.o. POREČ, OIB 73790668523, Partizanska 13, 52440 Poreč</izvorni_sadrzaj>
    <derivirana_varijabla naziv="DomainObject.Predmet.ProtustrankaFormatedWithAdressOIB_1"> PROJEKT VARDA d.o.o. POREČ, OIB 73790668523, Partizanska 13, 52440 Poreč</derivirana_varijabla>
  </DomainObject.Predmet.ProtustrankaFormatedWithAdressOIB>
  <DomainObject.Predmet.ProtustrankaWithAdress>
    <izvorni_sadrzaj>PROJEKT VARDA d.o.o. POREČ Partizanska 13, 52440 Poreč</izvorni_sadrzaj>
    <derivirana_varijabla naziv="DomainObject.Predmet.ProtustrankaWithAdress_1">PROJEKT VARDA d.o.o. POREČ Partizanska 13, 52440 Poreč</derivirana_varijabla>
  </DomainObject.Predmet.ProtustrankaWithAdress>
  <DomainObject.Predmet.ProtustrankaWithAdressOIB>
    <izvorni_sadrzaj>PROJEKT VARDA d.o.o. POREČ, OIB 73790668523, Partizanska 13, 52440 Poreč</izvorni_sadrzaj>
    <derivirana_varijabla naziv="DomainObject.Predmet.ProtustrankaWithAdressOIB_1">PROJEKT VARDA d.o.o. POREČ, OIB 73790668523, Partizanska 13, 52440 Poreč</derivirana_varijabla>
  </DomainObject.Predmet.ProtustrankaWithAdressOIB>
  <DomainObject.Predmet.ProtustrankaNazivFormated>
    <izvorni_sadrzaj>PROJEKT VARDA d.o.o. POREČ</izvorni_sadrzaj>
    <derivirana_varijabla naziv="DomainObject.Predmet.ProtustrankaNazivFormated_1">PROJEKT VARDA d.o.o. POREČ</derivirana_varijabla>
  </DomainObject.Predmet.ProtustrankaNazivFormated>
  <DomainObject.Predmet.ProtustrankaNazivFormatedOIB>
    <izvorni_sadrzaj>PROJEKT VARDA d.o.o. POREČ, OIB 73790668523</izvorni_sadrzaj>
    <derivirana_varijabla naziv="DomainObject.Predmet.ProtustrankaNazivFormatedOIB_1">PROJEKT VARDA d.o.o. POREČ, OIB 73790668523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395997.03</izvorni_sadrzaj>
    <derivirana_varijabla naziv="DomainObject.Predmet.TrenutnaVrijednost_1">395997.03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VARDA d.o.o. POREČ</item>
    </izvorni_sadrzaj>
    <derivirana_varijabla naziv="DomainObject.Predmet.ProtuStrankaListFormated_1">
      <item>PROJEKT VARDA d.o.o. POREČ</item>
    </derivirana_varijabla>
  </DomainObject.Predmet.ProtuStrankaListFormated>
  <DomainObject.Predmet.ProtuStrankaListFormatedOIB>
    <izvorni_sadrzaj>
      <item>PROJEKT VARDA d.o.o. POREČ, OIB 73790668523</item>
    </izvorni_sadrzaj>
    <derivirana_varijabla naziv="DomainObject.Predmet.ProtuStrankaListFormatedOIB_1">
      <item>PROJEKT VARDA d.o.o. POREČ, OIB 73790668523</item>
    </derivirana_varijabla>
  </DomainObject.Predmet.ProtuStrankaListFormatedOIB>
  <DomainObject.Predmet.ProtuStrankaListFormatedWithAdress>
    <izvorni_sadrzaj>
      <item>PROJEKT VARDA d.o.o. POREČ, Partizanska 13, 52440 Poreč</item>
    </izvorni_sadrzaj>
    <derivirana_varijabla naziv="DomainObject.Predmet.ProtuStrankaListFormatedWithAdress_1">
      <item>PROJEKT VARDA d.o.o. POREČ, Partizanska 13, 52440 Poreč</item>
    </derivirana_varijabla>
  </DomainObject.Predmet.ProtuStrankaListFormatedWithAdress>
  <DomainObject.Predmet.ProtuStrankaListFormatedWithAdressOIB>
    <izvorni_sadrzaj>
      <item>PROJEKT VARDA d.o.o. POREČ, OIB 73790668523, Partizanska 13, 52440 Poreč</item>
    </izvorni_sadrzaj>
    <derivirana_varijabla naziv="DomainObject.Predmet.ProtuStrankaListFormatedWithAdressOIB_1">
      <item>PROJEKT VARDA d.o.o. POREČ, OIB 73790668523, Partizanska 13, 52440 Poreč</item>
    </derivirana_varijabla>
  </DomainObject.Predmet.ProtuStrankaListFormatedWithAdressOIB>
  <DomainObject.Predmet.ProtuStrankaListNazivFormated>
    <izvorni_sadrzaj>
      <item>PROJEKT VARDA d.o.o. POREČ</item>
    </izvorni_sadrzaj>
    <derivirana_varijabla naziv="DomainObject.Predmet.ProtuStrankaListNazivFormated_1">
      <item>PROJEKT VARDA d.o.o. POREČ</item>
    </derivirana_varijabla>
  </DomainObject.Predmet.ProtuStrankaListNazivFormated>
  <DomainObject.Predmet.ProtuStrankaListNazivFormatedOIB>
    <izvorni_sadrzaj>
      <item>PROJEKT VARDA d.o.o. POREČ, OIB 73790668523</item>
    </izvorni_sadrzaj>
    <derivirana_varijabla naziv="DomainObject.Predmet.ProtuStrankaListNazivFormatedOIB_1">
      <item>PROJEKT VARDA d.o.o. POREČ, OIB 73790668523</item>
    </derivirana_varijabla>
  </DomainObject.Predmet.ProtuStrankaListNazivFormatedOIB>
  <DomainObject.Predmet.OstaliListFormated>
    <izvorni_sadrzaj>
      <item>ŽDO PULA</item>
    </izvorni_sadrzaj>
    <derivirana_varijabla naziv="DomainObject.Predmet.OstaliListFormated_1">
      <item>ŽDO PULA</item>
    </derivirana_varijabla>
  </DomainObject.Predmet.OstaliListFormated>
  <DomainObject.Predmet.OstaliListFormatedOIB>
    <izvorni_sadrzaj>
      <item>ŽDO PULA</item>
    </izvorni_sadrzaj>
    <derivirana_varijabla naziv="DomainObject.Predmet.OstaliListFormatedOIB_1">
      <item>ŽDO PULA</item>
    </derivirana_varijabla>
  </DomainObject.Predmet.OstaliListFormatedOIB>
  <DomainObject.Predmet.OstaliListFormatedWithAdress>
    <izvorni_sadrzaj>
      <item>ŽDO PULA</item>
    </izvorni_sadrzaj>
    <derivirana_varijabla naziv="DomainObject.Predmet.OstaliListFormatedWithAdress_1">
      <item>ŽDO PULA</item>
    </derivirana_varijabla>
  </DomainObject.Predmet.OstaliListFormatedWithAdress>
  <DomainObject.Predmet.OstaliListFormatedWithAdressOIB>
    <izvorni_sadrzaj>
      <item>ŽDO PULA</item>
    </izvorni_sadrzaj>
    <derivirana_varijabla naziv="DomainObject.Predmet.OstaliListFormatedWithAdressOIB_1">
      <item>ŽDO PULA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VARDA d.o.o. POREČ</izvorni_sadrzaj>
    <derivirana_varijabla naziv="DomainObject.Predmet.ProtustrankaIDrugi_1">PROJEKT VARDA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VARDA d.o.o. POREČ, OIB 73790668523, Partizanska 13, 52440 Poreč</izvorni_sadrzaj>
    <derivirana_varijabla naziv="DomainObject.Predmet.ProtustrankaIDrugiAdressOIB_1">PROJEKT VARDA d.o.o. POREČ, OIB 73790668523,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VARDA d.o.o. POREČ</item>
      <item>ŽDO PULA</item>
    </izvorni_sadrzaj>
    <derivirana_varijabla naziv="DomainObject.Predmet.SudioniciListNaziv_1">
      <item>REPUBLIKA HRVATSKA, Ministarstvo financija, Porezna uprava, Područni ured Istra, Hrvatsko primorje, Gorski  kotar i Lika</item>
      <item>PROJEKT VARDA d.o.o. POREČ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VARDA d.o.o. POREČ, OIB 73790668523, Partizanska 13,52440 Poreč</item>
      <item>ŽDO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VARDA d.o.o. POREČ, OIB 73790668523, Partizanska 13,52440 Poreč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73790668523</item>
      <item>, OIB null</item>
    </izvorni_sadrzaj>
    <derivirana_varijabla naziv="DomainObject.Predmet.SudioniciListNazivOIB_1">
      <item>, OIB 52634238587</item>
      <item>, OIB 73790668523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234</properties:Words>
  <properties:Characters>1182</properties:Characters>
  <properties:Lines>46</properties:Lines>
  <properties:Paragraphs>24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2018-09-17T12:01:00Z</dcterms:created>
  <dc:creator>sblazevic</dc:creator>
  <cp:lastModifiedBy>Lorena Paris Aničić</cp:lastModifiedBy>
  <cp:lastPrinted>2018-09-18T11:15:00Z</cp:lastPrinted>
  <dcterms:modified xmlns:xsi="http://www.w3.org/2001/XMLSchema-instance" xsi:type="dcterms:W3CDTF">2018-09-18T11:21:00Z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ročište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