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ffd5" w14:paraId="a0dffd5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DF0B30">
        <w:rPr>
          <w:b/>
          <w:sz w:val="22"/>
          <w:szCs w:val="22"/>
          <w:lang w:val="hr-HR"/>
        </w:rPr>
        <w:t>9</w:t>
      </w:r>
      <w:r w:rsidR="00736BC3">
        <w:rPr>
          <w:b/>
          <w:sz w:val="22"/>
          <w:szCs w:val="22"/>
          <w:lang w:val="hr-HR"/>
        </w:rPr>
        <w:t>30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D31BF4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dužnikom </w:t>
      </w:r>
      <w:r w:rsidR="00736BC3" w:rsidRPr="00736BC3">
        <w:rPr>
          <w:sz w:val="22"/>
          <w:szCs w:val="22"/>
          <w:lang w:val="en-AU"/>
        </w:rPr>
        <w:t>PRO MERCATO d.o.o. za poslovanje nekretninama Split, Put brodarice 8, MBS: 060274861, OIB: 46072849142</w:t>
      </w:r>
      <w:r w:rsidR="001561EC" w:rsidRPr="00875007">
        <w:rPr>
          <w:sz w:val="22"/>
          <w:szCs w:val="22"/>
        </w:rPr>
        <w:t xml:space="preserve">, dana </w:t>
      </w:r>
      <w:r w:rsidR="007C1A04">
        <w:rPr>
          <w:sz w:val="22"/>
          <w:szCs w:val="22"/>
        </w:rPr>
        <w:t>19</w:t>
      </w:r>
      <w:r w:rsidR="002C7B03" w:rsidRPr="00875007">
        <w:rPr>
          <w:sz w:val="22"/>
          <w:szCs w:val="22"/>
        </w:rPr>
        <w:t xml:space="preserve">. </w:t>
      </w:r>
      <w:r w:rsidR="00F92EF8" w:rsidRPr="00875007">
        <w:rPr>
          <w:sz w:val="22"/>
          <w:szCs w:val="22"/>
        </w:rPr>
        <w:t>listopada</w:t>
      </w:r>
      <w:r w:rsidR="001561EC" w:rsidRPr="00875007">
        <w:rPr>
          <w:sz w:val="22"/>
          <w:szCs w:val="22"/>
        </w:rPr>
        <w:t xml:space="preserve"> 2016.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="008E790C" w:rsidRPr="008E790C">
        <w:rPr>
          <w:sz w:val="22"/>
          <w:szCs w:val="22"/>
          <w:lang w:val="hr-HR"/>
        </w:rPr>
        <w:t xml:space="preserve">Pozivaju se </w:t>
      </w:r>
      <w:r w:rsidR="008E790C">
        <w:rPr>
          <w:sz w:val="22"/>
          <w:szCs w:val="22"/>
          <w:lang w:val="hr-HR"/>
        </w:rPr>
        <w:t>GRGUR JOLIĆ</w:t>
      </w:r>
      <w:r w:rsidR="00144B4D">
        <w:rPr>
          <w:sz w:val="22"/>
          <w:szCs w:val="22"/>
          <w:lang w:val="hr-HR"/>
        </w:rPr>
        <w:t xml:space="preserve">, Zagreb, Rudeška cesta 179, OIB: 79973291186 </w:t>
      </w:r>
      <w:r w:rsidR="008E790C" w:rsidRPr="008E790C">
        <w:rPr>
          <w:sz w:val="22"/>
          <w:szCs w:val="22"/>
          <w:lang w:val="hr-HR"/>
        </w:rPr>
        <w:t xml:space="preserve">i </w:t>
      </w:r>
      <w:r w:rsidR="0070557D">
        <w:rPr>
          <w:sz w:val="22"/>
          <w:szCs w:val="22"/>
          <w:lang w:val="hr-HR"/>
        </w:rPr>
        <w:t>VEDRAN MALENICA</w:t>
      </w:r>
      <w:r w:rsidR="008E790C" w:rsidRPr="008E790C">
        <w:rPr>
          <w:sz w:val="22"/>
          <w:szCs w:val="22"/>
          <w:lang w:val="hr-HR"/>
        </w:rPr>
        <w:t xml:space="preserve">, </w:t>
      </w:r>
      <w:r w:rsidR="0070557D">
        <w:rPr>
          <w:sz w:val="22"/>
          <w:szCs w:val="22"/>
          <w:lang w:val="hr-HR"/>
        </w:rPr>
        <w:t>Split, Gundulićeva 6</w:t>
      </w:r>
      <w:r w:rsidR="008E790C" w:rsidRPr="008E790C">
        <w:rPr>
          <w:sz w:val="22"/>
          <w:szCs w:val="22"/>
          <w:lang w:val="hr-HR"/>
        </w:rPr>
        <w:t xml:space="preserve">, OIB: </w:t>
      </w:r>
      <w:r w:rsidR="0070557D">
        <w:rPr>
          <w:sz w:val="22"/>
          <w:szCs w:val="22"/>
          <w:lang w:val="hr-HR"/>
        </w:rPr>
        <w:t>81830332275</w:t>
      </w:r>
      <w:r w:rsidR="008E790C" w:rsidRPr="008E790C">
        <w:rPr>
          <w:sz w:val="22"/>
          <w:szCs w:val="22"/>
          <w:lang w:val="hr-HR"/>
        </w:rPr>
        <w:t xml:space="preserve"> u roku od 8 dana </w:t>
      </w:r>
      <w:r w:rsidR="0070557D">
        <w:rPr>
          <w:sz w:val="22"/>
          <w:szCs w:val="22"/>
          <w:lang w:val="hr-HR"/>
        </w:rPr>
        <w:t xml:space="preserve">solidarno </w:t>
      </w:r>
      <w:r w:rsidR="008E790C" w:rsidRPr="008E790C">
        <w:rPr>
          <w:sz w:val="22"/>
          <w:szCs w:val="22"/>
          <w:lang w:val="hr-HR"/>
        </w:rPr>
        <w:t xml:space="preserve">platiti iznos predujma 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D31BF4">
        <w:rPr>
          <w:sz w:val="22"/>
          <w:szCs w:val="22"/>
          <w:lang w:val="hr-HR"/>
        </w:rPr>
        <w:t>9</w:t>
      </w:r>
      <w:r w:rsidR="00736BC3">
        <w:rPr>
          <w:sz w:val="22"/>
          <w:szCs w:val="22"/>
          <w:lang w:val="hr-HR"/>
        </w:rPr>
        <w:t>30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9C12C9">
        <w:rPr>
          <w:sz w:val="22"/>
          <w:szCs w:val="22"/>
          <w:lang w:val="hr-HR"/>
        </w:rPr>
        <w:t>9</w:t>
      </w:r>
      <w:r w:rsidR="00736BC3">
        <w:rPr>
          <w:sz w:val="22"/>
          <w:szCs w:val="22"/>
          <w:lang w:val="hr-HR"/>
        </w:rPr>
        <w:t>30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36BC3" w:rsidRPr="00736BC3">
        <w:rPr>
          <w:sz w:val="22"/>
          <w:szCs w:val="22"/>
        </w:rPr>
        <w:t xml:space="preserve">PRO MERCATO d.o.o. </w:t>
      </w:r>
      <w:r w:rsidR="00736BC3">
        <w:rPr>
          <w:sz w:val="22"/>
          <w:szCs w:val="22"/>
        </w:rPr>
        <w:t>Split.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9C12C9">
        <w:rPr>
          <w:b/>
          <w:sz w:val="22"/>
          <w:szCs w:val="22"/>
          <w:lang w:val="hr-HR"/>
        </w:rPr>
        <w:t>19</w:t>
      </w:r>
      <w:r w:rsidR="002C7B03" w:rsidRPr="00875007">
        <w:rPr>
          <w:b/>
          <w:sz w:val="22"/>
          <w:szCs w:val="22"/>
          <w:lang w:val="hr-HR"/>
        </w:rPr>
        <w:t xml:space="preserve">. </w:t>
      </w:r>
      <w:r w:rsidR="00875007" w:rsidRPr="00875007">
        <w:rPr>
          <w:b/>
          <w:sz w:val="22"/>
          <w:szCs w:val="22"/>
          <w:lang w:val="hr-HR"/>
        </w:rPr>
        <w:t>listopada</w:t>
      </w:r>
      <w:r w:rsidRPr="0087500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9C12C9">
        <w:rPr>
          <w:sz w:val="22"/>
          <w:szCs w:val="22"/>
          <w:lang w:val="hr-HR"/>
        </w:rPr>
        <w:t>19</w:t>
      </w:r>
      <w:r w:rsidR="00875007" w:rsidRPr="00875007">
        <w:rPr>
          <w:sz w:val="22"/>
          <w:szCs w:val="22"/>
          <w:lang w:val="hr-HR"/>
        </w:rPr>
        <w:t>.10</w:t>
      </w:r>
      <w:r w:rsidRPr="00875007">
        <w:rPr>
          <w:sz w:val="22"/>
          <w:szCs w:val="22"/>
          <w:lang w:val="hr-HR"/>
        </w:rPr>
        <w:t>.2016.g.)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8B3C2D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B3C2D" w:rsidRPr="008B3C2D">
        <w:rPr>
          <w:sz w:val="22"/>
          <w:szCs w:val="22"/>
          <w:lang w:val="hr-HR"/>
        </w:rPr>
        <w:t xml:space="preserve">GRGUR JOLIĆ, Zagreb, Rudeška cesta </w:t>
      </w:r>
    </w:p>
    <w:p w:rsidRDefault="008B3C2D" w:rsidP="00D03B77" w:rsidR="008B3C2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8B3C2D">
        <w:rPr>
          <w:sz w:val="22"/>
          <w:szCs w:val="22"/>
          <w:lang w:val="hr-HR"/>
        </w:rPr>
        <w:t xml:space="preserve">VEDRAN MALENICA, Split, Gundulićeva 6,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8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DF0B30">
      <w:rPr>
        <w:b/>
        <w:sz w:val="22"/>
        <w:szCs w:val="22"/>
        <w:lang w:val="hr-HR"/>
      </w:rPr>
      <w:t>9</w:t>
    </w:r>
    <w:r w:rsidR="00736BC3">
      <w:rPr>
        <w:b/>
        <w:sz w:val="22"/>
        <w:szCs w:val="22"/>
        <w:lang w:val="hr-HR"/>
      </w:rPr>
      <w:t>30</w:t>
    </w:r>
    <w:r w:rsidR="00DF0B30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D31BF4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27D82"/>
    <w:rsid w:val="000306AD"/>
    <w:rsid w:val="00044E01"/>
    <w:rsid w:val="000729BD"/>
    <w:rsid w:val="00086A8D"/>
    <w:rsid w:val="00086B1E"/>
    <w:rsid w:val="000A67C8"/>
    <w:rsid w:val="00101775"/>
    <w:rsid w:val="00144B4D"/>
    <w:rsid w:val="001544B5"/>
    <w:rsid w:val="001561EC"/>
    <w:rsid w:val="0016467E"/>
    <w:rsid w:val="00170C78"/>
    <w:rsid w:val="001746BE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A6DA7"/>
    <w:rsid w:val="002B071E"/>
    <w:rsid w:val="002B2333"/>
    <w:rsid w:val="002C497C"/>
    <w:rsid w:val="002C7B03"/>
    <w:rsid w:val="002E5DDB"/>
    <w:rsid w:val="003121E9"/>
    <w:rsid w:val="003328D9"/>
    <w:rsid w:val="00337DED"/>
    <w:rsid w:val="00341754"/>
    <w:rsid w:val="00345284"/>
    <w:rsid w:val="00352747"/>
    <w:rsid w:val="003845CD"/>
    <w:rsid w:val="00387837"/>
    <w:rsid w:val="003A000F"/>
    <w:rsid w:val="003B32EA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4D86"/>
    <w:rsid w:val="0061696B"/>
    <w:rsid w:val="00637148"/>
    <w:rsid w:val="00645D3A"/>
    <w:rsid w:val="0065029E"/>
    <w:rsid w:val="006770E9"/>
    <w:rsid w:val="00697CE6"/>
    <w:rsid w:val="006A51D9"/>
    <w:rsid w:val="006B6FC9"/>
    <w:rsid w:val="006D7447"/>
    <w:rsid w:val="0070557D"/>
    <w:rsid w:val="00714C85"/>
    <w:rsid w:val="00736BC3"/>
    <w:rsid w:val="00736C3C"/>
    <w:rsid w:val="00742287"/>
    <w:rsid w:val="00742494"/>
    <w:rsid w:val="007718B2"/>
    <w:rsid w:val="00793003"/>
    <w:rsid w:val="007B3220"/>
    <w:rsid w:val="007C1A04"/>
    <w:rsid w:val="007C48AB"/>
    <w:rsid w:val="007E206B"/>
    <w:rsid w:val="0082407F"/>
    <w:rsid w:val="00824168"/>
    <w:rsid w:val="00835BFC"/>
    <w:rsid w:val="00836322"/>
    <w:rsid w:val="00871F4E"/>
    <w:rsid w:val="008722C8"/>
    <w:rsid w:val="00875007"/>
    <w:rsid w:val="008754F4"/>
    <w:rsid w:val="008A0BDF"/>
    <w:rsid w:val="008A605C"/>
    <w:rsid w:val="008B261F"/>
    <w:rsid w:val="008B3C2D"/>
    <w:rsid w:val="008E790C"/>
    <w:rsid w:val="008F12A3"/>
    <w:rsid w:val="0091676C"/>
    <w:rsid w:val="00921B8B"/>
    <w:rsid w:val="0093736B"/>
    <w:rsid w:val="0094652C"/>
    <w:rsid w:val="00970DCC"/>
    <w:rsid w:val="00971AF7"/>
    <w:rsid w:val="009A088A"/>
    <w:rsid w:val="009B29C3"/>
    <w:rsid w:val="009C12C9"/>
    <w:rsid w:val="009D1CA9"/>
    <w:rsid w:val="009D24AB"/>
    <w:rsid w:val="009D373A"/>
    <w:rsid w:val="009D495D"/>
    <w:rsid w:val="009D4A3A"/>
    <w:rsid w:val="00A329F3"/>
    <w:rsid w:val="00A366C8"/>
    <w:rsid w:val="00A4314D"/>
    <w:rsid w:val="00A448B5"/>
    <w:rsid w:val="00A50406"/>
    <w:rsid w:val="00A57228"/>
    <w:rsid w:val="00A60185"/>
    <w:rsid w:val="00A665ED"/>
    <w:rsid w:val="00AA2E35"/>
    <w:rsid w:val="00AA357E"/>
    <w:rsid w:val="00AA779C"/>
    <w:rsid w:val="00AB238F"/>
    <w:rsid w:val="00AB3330"/>
    <w:rsid w:val="00AE21DC"/>
    <w:rsid w:val="00B11191"/>
    <w:rsid w:val="00B17CD4"/>
    <w:rsid w:val="00B22FEB"/>
    <w:rsid w:val="00B63C24"/>
    <w:rsid w:val="00BA71F8"/>
    <w:rsid w:val="00BB31AB"/>
    <w:rsid w:val="00BB68B9"/>
    <w:rsid w:val="00C12A4E"/>
    <w:rsid w:val="00C14CB8"/>
    <w:rsid w:val="00C24A90"/>
    <w:rsid w:val="00C30602"/>
    <w:rsid w:val="00C34D98"/>
    <w:rsid w:val="00C60C4F"/>
    <w:rsid w:val="00C66099"/>
    <w:rsid w:val="00C877E3"/>
    <w:rsid w:val="00C8793C"/>
    <w:rsid w:val="00C92A56"/>
    <w:rsid w:val="00CC3B20"/>
    <w:rsid w:val="00CE3549"/>
    <w:rsid w:val="00CE6160"/>
    <w:rsid w:val="00CE7D5C"/>
    <w:rsid w:val="00CF7EF2"/>
    <w:rsid w:val="00D03B77"/>
    <w:rsid w:val="00D24022"/>
    <w:rsid w:val="00D312E1"/>
    <w:rsid w:val="00D31BF4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DF0B30"/>
    <w:rsid w:val="00E04CB9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B4043"/>
    <w:rsid w:val="00EB65BB"/>
    <w:rsid w:val="00EC374D"/>
    <w:rsid w:val="00EC423A"/>
    <w:rsid w:val="00EF4316"/>
    <w:rsid w:val="00EF58FF"/>
    <w:rsid w:val="00F00884"/>
    <w:rsid w:val="00F07133"/>
    <w:rsid w:val="00F07CC2"/>
    <w:rsid w:val="00F111B1"/>
    <w:rsid w:val="00F92EF8"/>
    <w:rsid w:val="00FC5B82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0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88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88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88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88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A0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88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88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88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88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MERCATO d.o.o. za poslovanje nekretninama</izvorni_sadrzaj>
    <derivirana_varijabla naziv="DomainObject.Predmet.ProtustrankaFormated_1">  PRO MERCATO d.o.o. za poslovanje nekretninama</derivirana_varijabla>
  </DomainObject.Predmet.ProtustrankaFormated>
  <DomainObject.Predmet.ProtustrankaFormatedOIB>
    <izvorni_sadrzaj>  PRO MERCATO d.o.o. za poslovanje nekretninama, OIB 46072849142</izvorni_sadrzaj>
    <derivirana_varijabla naziv="DomainObject.Predmet.ProtustrankaFormatedOIB_1">  PRO MERCATO d.o.o. za poslovanje nekretninama, OIB 46072849142</derivirana_varijabla>
  </DomainObject.Predmet.ProtustrankaFormatedOIB>
  <DomainObject.Predmet.ProtustrankaFormatedWithAdress>
    <izvorni_sadrzaj> PRO MERCATO d.o.o. za poslovanje nekretninama, Put Brodarice 6, 21000 Split</izvorni_sadrzaj>
    <derivirana_varijabla naziv="DomainObject.Predmet.ProtustrankaFormatedWithAdress_1"> PRO MERCATO d.o.o. za poslovanje nekretninama, Put Brodarice 6, 21000 Split</derivirana_varijabla>
  </DomainObject.Predmet.ProtustrankaFormatedWithAdress>
  <DomainObject.Predmet.ProtustrankaFormatedWithAdressOIB>
    <izvorni_sadrzaj> PRO MERCATO d.o.o. za poslovanje nekretninama, OIB 46072849142, Put Brodarice 6, 21000 Split</izvorni_sadrzaj>
    <derivirana_varijabla naziv="DomainObject.Predmet.ProtustrankaFormatedWithAdressOIB_1"> PRO MERCATO d.o.o. za poslovanje nekretninama, OIB 46072849142, Put Brodarice 6, 21000 Split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 MERCATO d.o.o. za poslovanje nekretninama</item>
    </izvorni_sadrzaj>
    <derivirana_varijabla naziv="DomainObject.Predmet.ProtuStrankaListFormated_1">
      <item>PRO MERCATO d.o.o. za poslovanje nekretninama</item>
    </derivirana_varijabla>
  </DomainObject.Predmet.ProtuStrankaListFormated>
  <DomainObject.Predmet.ProtuStrankaListFormatedOIB>
    <izvorni_sadrzaj>
      <item>PRO MERCATO d.o.o. za poslovanje nekretninama, OIB 46072849142</item>
    </izvorni_sadrzaj>
    <derivirana_varijabla naziv="DomainObject.Predmet.ProtuStrankaListFormatedOIB_1">
      <item>PRO MERCATO d.o.o. za poslovanje nekretninama, OIB 46072849142</item>
    </derivirana_varijabla>
  </DomainObject.Predmet.ProtuStrankaListFormatedOIB>
  <DomainObject.Predmet.ProtuStrankaListFormatedWithAdress>
    <izvorni_sadrzaj>
      <item>PRO MERCATO d.o.o. za poslovanje nekretninama, Put Brodarice 6, 21000 Split</item>
    </izvorni_sadrzaj>
    <derivirana_varijabla naziv="DomainObject.Predmet.ProtuStrankaListFormatedWithAdress_1">
      <item>PRO MERCATO d.o.o. za poslovanje nekretninama, Put Brodarice 6, 21000 Split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</item>
    </izvorni_sadrzaj>
    <derivirana_varijabla naziv="DomainObject.Predmet.ProtuStrankaListFormatedWithAdressOIB_1">
      <item>PRO MERCATO d.o.o. za poslovanje nekretninama, OIB 46072849142, Put Brodarice 6, 21000 Split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</izvorni_sadrzaj>
    <derivirana_varijabla naziv="DomainObject.Predmet.SudioniciListNaziv_1">
      <item>PRO MERCATO d.o.o. za poslovanje nekretninama</item>
      <item>FINANCIJSKA AGENCIJA, RC SPLIT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</izvorni_sadrzaj>
    <derivirana_varijabla naziv="DomainObject.Predmet.SudioniciListNazivOIB_1">
      <item>, OIB 46072849142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64281-78BA-4B35-A322-75D2BAB83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557</properties:Words>
  <properties:Characters>2923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2016-10-17T09:07:00Z</dcterms:created>
  <dc:creator>Ante Kačić</dc:creator>
  <cp:lastModifiedBy>Mara Marčinko</cp:lastModifiedBy>
  <cp:lastPrinted>2016-10-04T13:22:00Z</cp:lastPrinted>
  <dcterms:modified xmlns:xsi="http://www.w3.org/2001/XMLSchema-instance" xsi:type="dcterms:W3CDTF">2016-10-19T12:57:00Z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