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9cd" w14:paraId="37c89cd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A0886" w:rsidRPr="00C61EDF">
        <w:trPr>
          <w:trHeight w:val="2231"/>
        </w:trPr>
        <w:tc>
          <w:tcPr>
            <w:tcW w:type="dxa" w:w="3369"/>
            <w:vAlign w:val="center"/>
          </w:tcPr>
          <w:p w:rsidRDefault="003A0886" w:rsidP="00A66C00" w:rsidR="003A0886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A0886" w:rsidP="00A66C00" w:rsidR="003A0886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3A0886" w:rsidP="00A66C00" w:rsidR="003A0886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3A0886" w:rsidP="00DA5B9D" w:rsidR="003A0886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3A0886" w:rsidP="00DA5B9D" w:rsidR="003A0886">
            <w:pPr>
              <w:jc w:val="both"/>
            </w:pPr>
          </w:p>
          <w:p w:rsidRDefault="003A0886" w:rsidP="00DA5B9D" w:rsidR="003A0886">
            <w:pPr>
              <w:jc w:val="both"/>
            </w:pPr>
          </w:p>
          <w:p w:rsidRDefault="003A0886" w:rsidP="00DA5B9D" w:rsidR="003A0886">
            <w:pPr>
              <w:jc w:val="both"/>
            </w:pPr>
          </w:p>
          <w:p w:rsidRDefault="003A0886" w:rsidP="00DA5B9D" w:rsidR="003A0886">
            <w:pPr>
              <w:jc w:val="right"/>
            </w:pPr>
          </w:p>
          <w:p w:rsidRDefault="003A0886" w:rsidP="00DA5B9D" w:rsidR="003A0886">
            <w:pPr>
              <w:jc w:val="right"/>
            </w:pPr>
          </w:p>
          <w:p w:rsidRDefault="003A0886" w:rsidP="00DA5B9D" w:rsidR="003A0886">
            <w:pPr>
              <w:jc w:val="right"/>
              <w:rPr>
                <w:noProof/>
              </w:rPr>
            </w:pPr>
          </w:p>
          <w:p w:rsidRDefault="003A0886" w:rsidP="00DA5B9D" w:rsidR="003A0886">
            <w:pPr>
              <w:jc w:val="right"/>
              <w:rPr>
                <w:noProof/>
              </w:rPr>
            </w:pPr>
          </w:p>
          <w:p w:rsidRDefault="003A0886" w:rsidP="00DA5B9D" w:rsidR="003A0886">
            <w:pPr>
              <w:jc w:val="right"/>
              <w:rPr>
                <w:noProof/>
                <w:sz w:val="24"/>
              </w:rPr>
            </w:pPr>
          </w:p>
          <w:p w:rsidRDefault="003A0886" w:rsidP="00DA5B9D" w:rsidR="003A0886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11.St-81</w:t>
            </w:r>
            <w:r w:rsidRPr="00E003B6">
              <w:rPr>
                <w:noProof/>
                <w:sz w:val="24"/>
              </w:rPr>
              <w:t>1/2017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0231F">
        <w:t>RUKE DIZAJN d.o.o., OIB: 99631908474, Solin, Dioklecijanova 13</w:t>
      </w:r>
      <w:r>
        <w:rPr>
          <w:lang w:val="hr-HR"/>
        </w:rPr>
        <w:t xml:space="preserve">, </w:t>
      </w:r>
      <w:r w:rsidR="003A0886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00231F">
        <w:t>RUKE DIZAJN d.o.o., OIB: 99631908474, Solin, Dioklecijanova 13</w:t>
      </w:r>
      <w:r>
        <w:rPr>
          <w:lang w:val="hr-HR"/>
        </w:rPr>
        <w:t xml:space="preserve">. Skraćeni stečajni postupak je otvoren </w:t>
      </w:r>
      <w:r w:rsidR="003A0886">
        <w:rPr>
          <w:lang w:val="hr-HR"/>
        </w:rPr>
        <w:t>3. siječnja 2018</w:t>
      </w:r>
      <w:r>
        <w:rPr>
          <w:lang w:val="hr-HR"/>
        </w:rPr>
        <w:t xml:space="preserve">. u </w:t>
      </w:r>
      <w:r w:rsidR="003A0886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3A0886" w:rsidRPr="003A0886">
        <w:rPr>
          <w:lang w:val="hr-HR"/>
        </w:rPr>
        <w:t>Marina Mamić iz Zagreba, Kruge 9, OIB: 12021589075</w:t>
      </w:r>
      <w:r w:rsidR="003A0886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0231F">
        <w:t>RUKE DIZAJN d.o.o., OIB: 99631908474, Solin, Dioklecijanova 13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00231F">
        <w:rPr>
          <w:lang w:val="hr-HR"/>
        </w:rPr>
        <w:t>18</w:t>
      </w:r>
      <w:r w:rsidR="00F03BE8">
        <w:rPr>
          <w:lang w:val="hr-HR"/>
        </w:rPr>
        <w:t>. kolovoza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00231F">
        <w:t>RUKE DIZAJN d.o.o., OIB: 99631908474, Solin, Dioklecijanova 13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0231F">
        <w:rPr>
          <w:lang w:val="hr-HR"/>
        </w:rPr>
        <w:t>9</w:t>
      </w:r>
      <w:r w:rsidR="00F03BE8">
        <w:rPr>
          <w:lang w:val="hr-HR"/>
        </w:rPr>
        <w:t>. kolovoza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00231F">
        <w:rPr>
          <w:lang w:val="hr-HR"/>
        </w:rPr>
        <w:t>6.814,06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3A0886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3A0886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3A0886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3A0886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A0886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3A0886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3E0" w:rsidP="00B37D5F" w:rsidR="004D63E0">
      <w:r>
        <w:separator/>
      </w:r>
    </w:p>
  </w:endnote>
  <w:endnote w:id="0" w:type="continuationSeparator">
    <w:p w:rsidRDefault="004D63E0" w:rsidP="00B37D5F" w:rsidR="004D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3E0" w:rsidP="00B37D5F" w:rsidR="004D63E0">
      <w:r>
        <w:separator/>
      </w:r>
    </w:p>
  </w:footnote>
  <w:footnote w:id="0" w:type="continuationSeparator">
    <w:p w:rsidRDefault="004D63E0" w:rsidP="00B37D5F" w:rsidR="004D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00231F">
      <w:rPr>
        <w:lang w:val="hr-HR"/>
      </w:rPr>
      <w:t>811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0231F"/>
    <w:rsid w:val="00007069"/>
    <w:rsid w:val="00066650"/>
    <w:rsid w:val="00085E7C"/>
    <w:rsid w:val="000B4D96"/>
    <w:rsid w:val="000D5416"/>
    <w:rsid w:val="000E6D83"/>
    <w:rsid w:val="0014396E"/>
    <w:rsid w:val="0024181F"/>
    <w:rsid w:val="002C285B"/>
    <w:rsid w:val="003A0886"/>
    <w:rsid w:val="003B295B"/>
    <w:rsid w:val="003C2F22"/>
    <w:rsid w:val="00415811"/>
    <w:rsid w:val="00417EA6"/>
    <w:rsid w:val="004A7E70"/>
    <w:rsid w:val="004D63E0"/>
    <w:rsid w:val="005112CF"/>
    <w:rsid w:val="005B039D"/>
    <w:rsid w:val="006A699C"/>
    <w:rsid w:val="0070655C"/>
    <w:rsid w:val="0071519E"/>
    <w:rsid w:val="00716B2B"/>
    <w:rsid w:val="007267E1"/>
    <w:rsid w:val="007F7A84"/>
    <w:rsid w:val="0080609B"/>
    <w:rsid w:val="00811DBC"/>
    <w:rsid w:val="00814EDB"/>
    <w:rsid w:val="00815142"/>
    <w:rsid w:val="008338C4"/>
    <w:rsid w:val="00853B3E"/>
    <w:rsid w:val="00862C57"/>
    <w:rsid w:val="00981D37"/>
    <w:rsid w:val="00A51DE9"/>
    <w:rsid w:val="00B37D5F"/>
    <w:rsid w:val="00B7506F"/>
    <w:rsid w:val="00BA2339"/>
    <w:rsid w:val="00CD18E3"/>
    <w:rsid w:val="00D04A37"/>
    <w:rsid w:val="00D8632A"/>
    <w:rsid w:val="00DD0D50"/>
    <w:rsid w:val="00EB6A52"/>
    <w:rsid w:val="00EE3D0E"/>
    <w:rsid w:val="00F03BE8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3A0886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3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96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396E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396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396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3A0886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3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96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396E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396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396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St-811/2017</izvorni_sadrzaj>
    <derivirana_varijabla naziv="DomainObject.Predmet.OznakaBroj_1">St-811/2017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RUKE DIZAJN d.o.o. za usluge</izvorni_sadrzaj>
    <derivirana_varijabla naziv="DomainObject.Predmet.ProtustrankaFormated_1">  RUKE DIZAJN d.o.o. za usluge</derivirana_varijabla>
  </DomainObject.Predmet.ProtustrankaFormated>
  <DomainObject.Predmet.ProtustrankaFormatedOIB>
    <izvorni_sadrzaj>  RUKE DIZAJN d.o.o. za usluge, OIB 99631908474</izvorni_sadrzaj>
    <derivirana_varijabla naziv="DomainObject.Predmet.ProtustrankaFormatedOIB_1">  RUKE DIZAJN d.o.o. za usluge, OIB 99631908474</derivirana_varijabla>
  </DomainObject.Predmet.ProtustrankaFormatedOIB>
  <DomainObject.Predmet.ProtustrankaFormatedWithAdress>
    <izvorni_sadrzaj> RUKE DIZAJN d.o.o. za usluge, Dioklecijanova 13, 21210 Solin</izvorni_sadrzaj>
    <derivirana_varijabla naziv="DomainObject.Predmet.ProtustrankaFormatedWithAdress_1"> RUKE DIZAJN d.o.o. za usluge, Dioklecijanova 13, 21210 Solin</derivirana_varijabla>
  </DomainObject.Predmet.ProtustrankaFormatedWithAdress>
  <DomainObject.Predmet.ProtustrankaFormatedWithAdressOIB>
    <izvorni_sadrzaj> RUKE DIZAJN d.o.o. za usluge, OIB 99631908474, Dioklecijanova 13, 21210 Solin</izvorni_sadrzaj>
    <derivirana_varijabla naziv="DomainObject.Predmet.ProtustrankaFormatedWithAdressOIB_1"> RUKE DIZAJN d.o.o. za usluge, OIB 99631908474, Dioklecijanova 13, 21210 Solin</derivirana_varijabla>
  </DomainObject.Predmet.ProtustrankaFormatedWithAdressOIB>
  <DomainObject.Predmet.ProtustrankaWithAdress>
    <izvorni_sadrzaj>RUKE DIZAJN d.o.o. za usluge Dioklecijanova 13, 21210 Solin</izvorni_sadrzaj>
    <derivirana_varijabla naziv="DomainObject.Predmet.ProtustrankaWithAdress_1">RUKE DIZAJN d.o.o. za usluge Dioklecijanova 13, 21210 Solin</derivirana_varijabla>
  </DomainObject.Predmet.ProtustrankaWithAdress>
  <DomainObject.Predmet.ProtustrankaWithAdressOIB>
    <izvorni_sadrzaj>RUKE DIZAJN d.o.o. za usluge, OIB 99631908474, Dioklecijanova 13, 21210 Solin</izvorni_sadrzaj>
    <derivirana_varijabla naziv="DomainObject.Predmet.ProtustrankaWithAdressOIB_1">RUKE DIZAJN d.o.o. za usluge, OIB 99631908474, Dioklecijanova 13, 21210 Solin</derivirana_varijabla>
  </DomainObject.Predmet.ProtustrankaWithAdressOIB>
  <DomainObject.Predmet.ProtustrankaNazivFormated>
    <izvorni_sadrzaj>RUKE DIZAJN d.o.o. za usluge</izvorni_sadrzaj>
    <derivirana_varijabla naziv="DomainObject.Predmet.ProtustrankaNazivFormated_1">RUKE DIZAJN d.o.o. za usluge</derivirana_varijabla>
  </DomainObject.Predmet.ProtustrankaNazivFormated>
  <DomainObject.Predmet.ProtustrankaNazivFormatedOIB>
    <izvorni_sadrzaj>RUKE DIZAJN d.o.o. za usluge, OIB 99631908474</izvorni_sadrzaj>
    <derivirana_varijabla naziv="DomainObject.Predmet.ProtustrankaNazivFormatedOIB_1">RUKE DIZAJN d.o.o. za usluge, OIB 99631908474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6814.06</izvorni_sadrzaj>
    <derivirana_varijabla naziv="DomainObject.Predmet.TrenutnaVrijednost_1">6814.06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RUKE DIZAJN d.o.o. za usluge</item>
    </izvorni_sadrzaj>
    <derivirana_varijabla naziv="DomainObject.Predmet.ProtuStrankaListFormated_1">
      <item>RUKE DIZAJN d.o.o. za usluge</item>
    </derivirana_varijabla>
  </DomainObject.Predmet.ProtuStrankaListFormated>
  <DomainObject.Predmet.ProtuStrankaListFormatedOIB>
    <izvorni_sadrzaj>
      <item>RUKE DIZAJN d.o.o. za usluge, OIB 99631908474</item>
    </izvorni_sadrzaj>
    <derivirana_varijabla naziv="DomainObject.Predmet.ProtuStrankaListFormatedOIB_1">
      <item>RUKE DIZAJN d.o.o. za usluge, OIB 99631908474</item>
    </derivirana_varijabla>
  </DomainObject.Predmet.ProtuStrankaListFormatedOIB>
  <DomainObject.Predmet.ProtuStrankaListFormatedWithAdress>
    <izvorni_sadrzaj>
      <item>RUKE DIZAJN d.o.o. za usluge, Dioklecijanova 13, 21210 Solin</item>
    </izvorni_sadrzaj>
    <derivirana_varijabla naziv="DomainObject.Predmet.ProtuStrankaListFormatedWithAdress_1">
      <item>RUKE DIZAJN d.o.o. za usluge, Dioklecijanova 13, 21210 Solin</item>
    </derivirana_varijabla>
  </DomainObject.Predmet.ProtuStrankaListFormatedWithAdress>
  <DomainObject.Predmet.ProtuStrankaListFormatedWithAdressOIB>
    <izvorni_sadrzaj>
      <item>RUKE DIZAJN d.o.o. za usluge, OIB 99631908474, Dioklecijanova 13, 21210 Solin</item>
    </izvorni_sadrzaj>
    <derivirana_varijabla naziv="DomainObject.Predmet.ProtuStrankaListFormatedWithAdressOIB_1">
      <item>RUKE DIZAJN d.o.o. za usluge, OIB 99631908474, Dioklecijanova 13, 21210 Solin</item>
    </derivirana_varijabla>
  </DomainObject.Predmet.ProtuStrankaListFormatedWithAdressOIB>
  <DomainObject.Predmet.ProtuStrankaListNazivFormated>
    <izvorni_sadrzaj>
      <item>RUKE DIZAJN d.o.o. za usluge</item>
    </izvorni_sadrzaj>
    <derivirana_varijabla naziv="DomainObject.Predmet.ProtuStrankaListNazivFormated_1">
      <item>RUKE DIZAJN d.o.o. za usluge</item>
    </derivirana_varijabla>
  </DomainObject.Predmet.ProtuStrankaListNazivFormated>
  <DomainObject.Predmet.ProtuStrankaListNazivFormatedOIB>
    <izvorni_sadrzaj>
      <item>RUKE DIZAJN d.o.o. za usluge, OIB 99631908474</item>
    </izvorni_sadrzaj>
    <derivirana_varijabla naziv="DomainObject.Predmet.ProtuStrankaListNazivFormatedOIB_1">
      <item>RUKE DIZAJN d.o.o. za usluge, OIB 99631908474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RUKE DIZAJN d.o.o. za usluge</izvorni_sadrzaj>
    <derivirana_varijabla naziv="DomainObject.Predmet.ProtustrankaIDrugi_1">RUKE DIZAJN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RUKE DIZAJN d.o.o. za usluge, OIB 99631908474, Dioklecijanova 13, 21210 Solin</izvorni_sadrzaj>
    <derivirana_varijabla naziv="DomainObject.Predmet.ProtustrankaIDrugiAdressOIB_1">RUKE DIZAJN d.o.o. za usluge, OIB 99631908474, Dioklecijanova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RUKE DIZAJN d.o.o. za usluge</item>
      <item>FINANCIJSKA AGENCIJA, RC SPLIT</item>
    </izvorni_sadrzaj>
    <derivirana_varijabla naziv="DomainObject.Predmet.SudioniciListNaziv_1">
      <item>RUKE DIZAJN d.o.o. za usluge</item>
      <item>FINANCIJSKA AGENCIJA, RC SPLIT</item>
    </derivirana_varijabla>
  </DomainObject.Predmet.SudioniciListNaziv>
  <DomainObject.Predmet.SudioniciListAdressOIB>
    <izvorni_sadrzaj>
      <item>RUKE DIZAJN d.o.o. za usluge, OIB 99631908474, Dioklecijanova 13,21210 Solin</item>
      <item>FINANCIJSKA AGENCIJA, RC SPLIT, OIB 85821130368, Mažuranićevo šetalište 24 b,21000 Split</item>
    </izvorni_sadrzaj>
    <derivirana_varijabla naziv="DomainObject.Predmet.SudioniciListAdressOIB_1">
      <item>RUKE DIZAJN d.o.o. za usluge, OIB 99631908474, Dioklecijanova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99631908474</item>
      <item>, OIB 85821130368</item>
    </izvorni_sadrzaj>
    <derivirana_varijabla naziv="DomainObject.Predmet.SudioniciListNazivOIB_1">
      <item>, OIB 99631908474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4102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2017-12-13T11:00:00Z</dcterms:created>
  <dc:creator>Katarina Mikulić</dc:creator>
  <cp:lastModifiedBy>Ana Golub Gruić</cp:lastModifiedBy>
  <cp:lastPrinted>2018-01-03T11:02:00Z</cp:lastPrinted>
  <dcterms:modified xmlns:xsi="http://www.w3.org/2001/XMLSchema-instance" xsi:type="dcterms:W3CDTF">2018-01-03T12:29:00Z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