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a390" w14:paraId="3cba390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proofErr w:type="spellStart"/>
      <w:r w:rsidR="00932ABD">
        <w:t>TUTTI</w:t>
      </w:r>
      <w:proofErr w:type="spellEnd"/>
      <w:r w:rsidR="00932ABD">
        <w:t xml:space="preserve"> d.o.o. Pula, Cota (</w:t>
      </w:r>
      <w:proofErr w:type="spellStart"/>
      <w:r w:rsidR="00932ABD">
        <w:t>Vinkuran</w:t>
      </w:r>
      <w:proofErr w:type="spellEnd"/>
      <w:r w:rsidR="00932ABD">
        <w:t xml:space="preserve">) 6, </w:t>
      </w:r>
      <w:proofErr w:type="spellStart"/>
      <w:r w:rsidR="00932ABD">
        <w:t>OIB</w:t>
      </w:r>
      <w:proofErr w:type="spellEnd"/>
      <w:r w:rsidR="00932ABD">
        <w:t xml:space="preserve">: </w:t>
      </w:r>
      <w:proofErr w:type="spellStart"/>
      <w:r w:rsidR="00932ABD">
        <w:t>92031343074</w:t>
      </w:r>
      <w:proofErr w:type="spellEnd"/>
      <w:r w:rsidR="00446C07">
        <w:t>,</w:t>
      </w:r>
      <w:r w:rsidR="004B7273">
        <w:t xml:space="preserve"> </w:t>
      </w:r>
      <w:proofErr w:type="spellStart"/>
      <w:r w:rsidR="004B7273">
        <w:t>1</w:t>
      </w:r>
      <w:r w:rsidR="00932ABD">
        <w:t>2</w:t>
      </w:r>
      <w:proofErr w:type="spellEnd"/>
      <w:r w:rsidR="00446C07">
        <w:t xml:space="preserve">. </w:t>
      </w:r>
      <w:r w:rsidR="00DB4B24">
        <w:t>svibnj</w:t>
      </w:r>
      <w:r w:rsidR="00446C07">
        <w:t xml:space="preserve">a </w:t>
      </w:r>
      <w:proofErr w:type="spellStart"/>
      <w:r w:rsidR="00446C07">
        <w:t>2017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proofErr w:type="spellStart"/>
      <w:r w:rsidR="00932ABD">
        <w:t>TUTTI</w:t>
      </w:r>
      <w:proofErr w:type="spellEnd"/>
      <w:r w:rsidR="00932ABD">
        <w:t xml:space="preserve"> d.o.o. Pula, Cota (</w:t>
      </w:r>
      <w:proofErr w:type="spellStart"/>
      <w:r w:rsidR="00932ABD">
        <w:t>Vinkuran</w:t>
      </w:r>
      <w:proofErr w:type="spellEnd"/>
      <w:r w:rsidR="00932ABD">
        <w:t xml:space="preserve">) 6, </w:t>
      </w:r>
      <w:proofErr w:type="spellStart"/>
      <w:r w:rsidR="00932ABD">
        <w:t>OIB</w:t>
      </w:r>
      <w:proofErr w:type="spellEnd"/>
      <w:r w:rsidR="00932ABD">
        <w:t xml:space="preserve">: </w:t>
      </w:r>
      <w:proofErr w:type="spellStart"/>
      <w:r w:rsidR="00932ABD">
        <w:t>92031343074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446C07" w:rsidRPr="004A59C5">
        <w:t>-</w:t>
      </w:r>
      <w:proofErr w:type="spellStart"/>
      <w:r w:rsidR="00932ABD">
        <w:t>143</w:t>
      </w:r>
      <w:proofErr w:type="spellEnd"/>
      <w:r w:rsidR="00446C07" w:rsidRPr="004A59C5">
        <w:t>-</w:t>
      </w:r>
      <w:proofErr w:type="spellStart"/>
      <w:r w:rsidR="00446C07" w:rsidRPr="004A59C5">
        <w:t>1</w:t>
      </w:r>
      <w:r w:rsidR="00446C07">
        <w:t>7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>U predmetu je pokrenut prethodni postupak te je zakazano ročište radi utvrđivanja pretpostavki za otvaranje s</w:t>
      </w:r>
      <w:r w:rsidR="004B7273">
        <w:rPr>
          <w:lang w:val="pl-PL"/>
        </w:rPr>
        <w:t>tečajnog postupka nad dužnikom</w:t>
      </w:r>
      <w:r w:rsidR="00446C07" w:rsidRPr="00C10C53">
        <w:rPr>
          <w:lang w:val="pl-PL"/>
        </w:rPr>
        <w:t xml:space="preserve">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B7273" w:rsidP="00446C07" w:rsidR="004B7273">
      <w:pPr>
        <w:ind w:firstLine="708"/>
        <w:jc w:val="both"/>
      </w:pPr>
    </w:p>
    <w:p w:rsidRDefault="004B7273" w:rsidP="004B7273" w:rsidR="004B7273">
      <w:pPr>
        <w:spacing w:lineRule="atLeast" w:line="240"/>
        <w:ind w:firstLine="708"/>
        <w:jc w:val="both"/>
      </w:pPr>
      <w:r w:rsidRPr="00250F22">
        <w:t xml:space="preserve">Na ročište od </w:t>
      </w:r>
      <w:proofErr w:type="spellStart"/>
      <w:r w:rsidR="00932ABD">
        <w:t>11</w:t>
      </w:r>
      <w:proofErr w:type="spellEnd"/>
      <w:r>
        <w:t xml:space="preserve">. svibnja </w:t>
      </w:r>
      <w:proofErr w:type="spellStart"/>
      <w:r>
        <w:t>2017</w:t>
      </w:r>
      <w:proofErr w:type="spellEnd"/>
      <w:r>
        <w:t xml:space="preserve">. pristupio je zakonski zastupnik </w:t>
      </w:r>
      <w:r w:rsidRPr="00250F22">
        <w:t xml:space="preserve">dužnika </w:t>
      </w:r>
      <w:r w:rsidR="00932ABD">
        <w:t>Ivan Jelić</w:t>
      </w:r>
      <w:r>
        <w:t xml:space="preserve">, </w:t>
      </w:r>
      <w:r w:rsidRPr="00250F22">
        <w:t xml:space="preserve"> koj</w:t>
      </w:r>
      <w:r>
        <w:t xml:space="preserve">i je naveo kako društvo nema </w:t>
      </w:r>
      <w:r w:rsidR="00932ABD">
        <w:t>u vlasništvu nikakve nepokretne ni pokretne imovine</w:t>
      </w:r>
      <w:r>
        <w:t xml:space="preserve">. </w:t>
      </w:r>
    </w:p>
    <w:p w:rsidRDefault="00446C07" w:rsidP="004B7273" w:rsidR="00446C07" w:rsidRPr="00C10C53">
      <w:pPr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932ABD" w:rsidP="00C765FC" w:rsidR="00C765FC" w:rsidRPr="00C10C53">
      <w:pPr>
        <w:jc w:val="center"/>
      </w:pPr>
      <w:r>
        <w:t xml:space="preserve">U Pazinu, </w:t>
      </w:r>
      <w:proofErr w:type="spellStart"/>
      <w:r>
        <w:t>12</w:t>
      </w:r>
      <w:proofErr w:type="spellEnd"/>
      <w:r w:rsidR="004B7273">
        <w:t>.</w:t>
      </w:r>
      <w:r w:rsidR="00DB4B24">
        <w:t xml:space="preserve"> svibnja</w:t>
      </w:r>
      <w:r w:rsidR="00656550">
        <w:t xml:space="preserve"> </w:t>
      </w:r>
      <w:proofErr w:type="spellStart"/>
      <w:r w:rsidR="00656550">
        <w:t>2017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932ABD">
        <w:t xml:space="preserve"> 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6B0385" w:rsidRPr="00C10C53">
      <w:t>Posl.br</w:t>
    </w:r>
    <w:proofErr w:type="spellEnd"/>
    <w:r w:rsidR="006B0385" w:rsidRPr="00C10C53">
      <w:t>.: 1 St-</w:t>
    </w:r>
    <w:proofErr w:type="spellStart"/>
    <w:r w:rsidR="00033BD3">
      <w:t>1</w:t>
    </w:r>
    <w:r w:rsidR="00932ABD">
      <w:t>43</w:t>
    </w:r>
    <w:proofErr w:type="spellEnd"/>
    <w:r w:rsidR="006B0385" w:rsidRPr="00C10C53">
      <w:t>/</w:t>
    </w:r>
    <w:proofErr w:type="spellStart"/>
    <w:r w:rsidR="006B0385">
      <w:t>1</w:t>
    </w:r>
    <w:r w:rsidR="00446C07">
      <w:t>7</w:t>
    </w:r>
    <w:proofErr w:type="spellEnd"/>
    <w:r w:rsidR="006B0385" w:rsidRPr="00C10C53">
      <w:t>-</w:t>
    </w:r>
    <w:r w:rsidR="00932ABD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033BD3">
      <w:t>1</w:t>
    </w:r>
    <w:r w:rsidR="00932ABD">
      <w:t>43</w:t>
    </w:r>
    <w:proofErr w:type="spellEnd"/>
    <w:r w:rsidRPr="00C10C53">
      <w:t>/</w:t>
    </w:r>
    <w:proofErr w:type="spellStart"/>
    <w:r w:rsidR="006B0385">
      <w:t>1</w:t>
    </w:r>
    <w:r w:rsidR="00446C07">
      <w:t>7</w:t>
    </w:r>
    <w:proofErr w:type="spellEnd"/>
    <w:r w:rsidRPr="00C10C53">
      <w:t>-</w:t>
    </w:r>
    <w:r w:rsidR="00932ABD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37F7B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72620"/>
    <w:rsid w:val="00496112"/>
    <w:rsid w:val="004A433C"/>
    <w:rsid w:val="004B7273"/>
    <w:rsid w:val="004F2F77"/>
    <w:rsid w:val="004F7459"/>
    <w:rsid w:val="0051489A"/>
    <w:rsid w:val="005321C4"/>
    <w:rsid w:val="00542989"/>
    <w:rsid w:val="005875EE"/>
    <w:rsid w:val="005A2B6E"/>
    <w:rsid w:val="005B1F8B"/>
    <w:rsid w:val="005E2C53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F482F"/>
    <w:rsid w:val="007F7E82"/>
    <w:rsid w:val="00810039"/>
    <w:rsid w:val="00814708"/>
    <w:rsid w:val="008F70BC"/>
    <w:rsid w:val="0091183A"/>
    <w:rsid w:val="00932ABD"/>
    <w:rsid w:val="00982858"/>
    <w:rsid w:val="00991CF9"/>
    <w:rsid w:val="009A52CC"/>
    <w:rsid w:val="009C60F6"/>
    <w:rsid w:val="009D2D0A"/>
    <w:rsid w:val="009E515D"/>
    <w:rsid w:val="00A43B79"/>
    <w:rsid w:val="00A65766"/>
    <w:rsid w:val="00A8793A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54779"/>
    <w:rsid w:val="00D71DC3"/>
    <w:rsid w:val="00DB4B24"/>
    <w:rsid w:val="00E155D6"/>
    <w:rsid w:val="00E43991"/>
    <w:rsid w:val="00EF5DB8"/>
    <w:rsid w:val="00F17F14"/>
    <w:rsid w:val="00F47CA6"/>
    <w:rsid w:val="00F519D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0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0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0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0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0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0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0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0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0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0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St-143/2017</izvorni_sadrzaj>
    <derivirana_varijabla naziv="DomainObject.Predmet.OznakaBroj_1">St-143/2017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TUTTI d.o.o. PULA</izvorni_sadrzaj>
    <derivirana_varijabla naziv="DomainObject.Predmet.ProtustrankaFormated_1">  TUTTI d.o.o. PULA</derivirana_varijabla>
  </DomainObject.Predmet.ProtustrankaFormated>
  <DomainObject.Predmet.ProtustrankaFormatedOIB>
    <izvorni_sadrzaj>  TUTTI d.o.o. PULA, OIB 92031343074</izvorni_sadrzaj>
    <derivirana_varijabla naziv="DomainObject.Predmet.ProtustrankaFormatedOIB_1">  TUTTI d.o.o. PULA, OIB 92031343074</derivirana_varijabla>
  </DomainObject.Predmet.ProtustrankaFormatedOIB>
  <DomainObject.Predmet.ProtustrankaFormatedWithAdress>
    <izvorni_sadrzaj> TUTTI d.o.o. PULA, Cota (Vinkuran) 6, 52100 Pula</izvorni_sadrzaj>
    <derivirana_varijabla naziv="DomainObject.Predmet.ProtustrankaFormatedWithAdress_1"> TUTTI d.o.o. PULA, Cota (Vinkuran) 6, 52100 Pula</derivirana_varijabla>
  </DomainObject.Predmet.ProtustrankaFormatedWithAdress>
  <DomainObject.Predmet.ProtustrankaFormatedWithAdressOIB>
    <izvorni_sadrzaj> TUTTI d.o.o. PULA, OIB 92031343074, Cota (Vinkuran) 6, 52100 Pula</izvorni_sadrzaj>
    <derivirana_varijabla naziv="DomainObject.Predmet.ProtustrankaFormatedWithAdressOIB_1"> TUTTI d.o.o. PULA, OIB 92031343074, Cota (Vinkuran) 6, 52100 Pula</derivirana_varijabla>
  </DomainObject.Predmet.ProtustrankaFormatedWithAdressOIB>
  <DomainObject.Predmet.ProtustrankaWithAdress>
    <izvorni_sadrzaj>TUTTI d.o.o. PULA Cota (Vinkuran) 6, 52100 Pula</izvorni_sadrzaj>
    <derivirana_varijabla naziv="DomainObject.Predmet.ProtustrankaWithAdress_1">TUTTI d.o.o. PULA Cota (Vinkuran) 6, 52100 Pula</derivirana_varijabla>
  </DomainObject.Predmet.ProtustrankaWithAdress>
  <DomainObject.Predmet.ProtustrankaWithAdressOIB>
    <izvorni_sadrzaj>TUTTI d.o.o. PULA, OIB 92031343074, Cota (Vinkuran) 6, 52100 Pula</izvorni_sadrzaj>
    <derivirana_varijabla naziv="DomainObject.Predmet.ProtustrankaWithAdressOIB_1">TUTTI d.o.o. PULA, OIB 92031343074, Cota (Vinkuran) 6, 52100 Pula</derivirana_varijabla>
  </DomainObject.Predmet.ProtustrankaWithAdressOIB>
  <DomainObject.Predmet.ProtustrankaNazivFormated>
    <izvorni_sadrzaj>TUTTI d.o.o. PULA</izvorni_sadrzaj>
    <derivirana_varijabla naziv="DomainObject.Predmet.ProtustrankaNazivFormated_1">TUTTI d.o.o. PULA</derivirana_varijabla>
  </DomainObject.Predmet.ProtustrankaNazivFormated>
  <DomainObject.Predmet.ProtustrankaNazivFormatedOIB>
    <izvorni_sadrzaj>TUTTI d.o.o. PULA, OIB 92031343074</izvorni_sadrzaj>
    <derivirana_varijabla naziv="DomainObject.Predmet.ProtustrankaNazivFormatedOIB_1">TUTTI d.o.o. PULA, OIB 92031343074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726952.72</izvorni_sadrzaj>
    <derivirana_varijabla naziv="DomainObject.Predmet.TrenutnaVrijednost_1">726952.72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TUTTI d.o.o. PULA</item>
    </izvorni_sadrzaj>
    <derivirana_varijabla naziv="DomainObject.Predmet.ProtuStrankaListFormated_1">
      <item>TUTTI d.o.o. PULA</item>
    </derivirana_varijabla>
  </DomainObject.Predmet.ProtuStrankaListFormated>
  <DomainObject.Predmet.ProtuStrankaListFormatedOIB>
    <izvorni_sadrzaj>
      <item>TUTTI d.o.o. PULA, OIB 92031343074</item>
    </izvorni_sadrzaj>
    <derivirana_varijabla naziv="DomainObject.Predmet.ProtuStrankaListFormatedOIB_1">
      <item>TUTTI d.o.o. PULA, OIB 92031343074</item>
    </derivirana_varijabla>
  </DomainObject.Predmet.ProtuStrankaListFormatedOIB>
  <DomainObject.Predmet.ProtuStrankaListFormatedWithAdress>
    <izvorni_sadrzaj>
      <item>TUTTI d.o.o. PULA, Cota (Vinkuran) 6, 52100 Pula</item>
    </izvorni_sadrzaj>
    <derivirana_varijabla naziv="DomainObject.Predmet.ProtuStrankaListFormatedWithAdress_1">
      <item>TUTTI d.o.o. PULA, Cota (Vinkuran) 6, 52100 Pula</item>
    </derivirana_varijabla>
  </DomainObject.Predmet.ProtuStrankaListFormatedWithAdress>
  <DomainObject.Predmet.ProtuStrankaListFormatedWithAdressOIB>
    <izvorni_sadrzaj>
      <item>TUTTI d.o.o. PULA, OIB 92031343074, Cota (Vinkuran) 6, 52100 Pula</item>
    </izvorni_sadrzaj>
    <derivirana_varijabla naziv="DomainObject.Predmet.ProtuStrankaListFormatedWithAdressOIB_1">
      <item>TUTTI d.o.o. PULA, OIB 92031343074, Cota (Vinkuran) 6, 52100 Pula</item>
    </derivirana_varijabla>
  </DomainObject.Predmet.ProtuStrankaListFormatedWithAdressOIB>
  <DomainObject.Predmet.ProtuStrankaListNazivFormated>
    <izvorni_sadrzaj>
      <item>TUTTI d.o.o. PULA</item>
    </izvorni_sadrzaj>
    <derivirana_varijabla naziv="DomainObject.Predmet.ProtuStrankaListNazivFormated_1">
      <item>TUTTI d.o.o. PULA</item>
    </derivirana_varijabla>
  </DomainObject.Predmet.ProtuStrankaListNazivFormated>
  <DomainObject.Predmet.ProtuStrankaListNazivFormatedOIB>
    <izvorni_sadrzaj>
      <item>TUTTI d.o.o. PULA, OIB 92031343074</item>
    </izvorni_sadrzaj>
    <derivirana_varijabla naziv="DomainObject.Predmet.ProtuStrankaListNazivFormatedOIB_1">
      <item>TUTTI d.o.o. PULA, OIB 92031343074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TUTTI d.o.o. PULA</izvorni_sadrzaj>
    <derivirana_varijabla naziv="DomainObject.Predmet.ProtustrankaIDrugi_1">TUTTI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TUTTI d.o.o. PULA, OIB 92031343074, Cota (Vinkuran) 6, 52100 Pula</izvorni_sadrzaj>
    <derivirana_varijabla naziv="DomainObject.Predmet.ProtustrankaIDrugiAdressOIB_1">TUTTI d.o.o. PULA, OIB 92031343074, Cota (Vinkuran)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TUTTI d.o.o. PULA</item>
    </izvorni_sadrzaj>
    <derivirana_varijabla naziv="DomainObject.Predmet.SudioniciListNaziv_1">
      <item>FINANCIJSKA AGENCIJA, RC RIJEKA, PODRUŽNICA PULA, PULA</item>
      <item>TUTTI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TUTTI d.o.o. PULA, OIB 92031343074, Cota (Vinkuran) 6,52100 Pula</item>
    </izvorni_sadrzaj>
    <derivirana_varijabla naziv="DomainObject.Predmet.SudioniciListAdressOIB_1">
      <item>FINANCIJSKA AGENCIJA, RC RIJEKA, PODRUŽNICA PULA, PULA, OIB 85821130368, Giardini 5,52100 Pula</item>
      <item>TUTTI d.o.o. PULA, OIB 92031343074, Cota (Vinkuran)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92031343074</item>
    </izvorni_sadrzaj>
    <derivirana_varijabla naziv="DomainObject.Predmet.SudioniciListNazivOIB_1">
      <item>, OIB 85821130368</item>
      <item>, OIB 92031343074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2245</properties:Characters>
  <properties:Lines>72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2017-05-11T12:29:00Z</dcterms:created>
  <dc:creator>Jasmina Matika</dc:creator>
  <cp:lastModifiedBy>Lorena Paris Aničić</cp:lastModifiedBy>
  <cp:lastPrinted>2017-05-11T12:18:00Z</cp:lastPrinted>
  <dcterms:modified xmlns:xsi="http://www.w3.org/2001/XMLSchema-instance" xsi:type="dcterms:W3CDTF">2017-05-15T13:06:00Z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