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0d6b" w14:paraId="94d0d6b" w:rsidRDefault="00016479" w:rsidP="005D7BF8" w:rsidR="00016479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6479" w:rsidP="005D7BF8" w:rsidR="00016479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016479" w:rsidP="005D7BF8" w:rsidR="00016479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016479" w:rsidP="005D7BF8" w:rsidR="00016479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016479" w:rsidR="00016479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>stečajnog postupka nad</w:t>
      </w:r>
      <w:r w:rsidR="00EA2582">
        <w:rPr>
          <w:rFonts w:cs="Arial"/>
        </w:rPr>
        <w:t xml:space="preserve"> dužnikom</w:t>
      </w:r>
      <w:r w:rsidR="007F30F2" w:rsidRPr="007F30F2">
        <w:rPr>
          <w:rFonts w:cs="Arial"/>
        </w:rPr>
        <w:t xml:space="preserve"> trgovačkim društvom </w:t>
      </w:r>
      <w:r w:rsidR="00270CAB">
        <w:rPr>
          <w:rFonts w:cs="Arial"/>
          <w:b/>
        </w:rPr>
        <w:t xml:space="preserve">ORTOKAM </w:t>
      </w:r>
      <w:r w:rsidR="00270CAB" w:rsidRPr="00270CAB">
        <w:rPr>
          <w:rFonts w:cs="Arial"/>
          <w:b/>
        </w:rPr>
        <w:t xml:space="preserve">društvo s ograničenom odgovornošću za </w:t>
      </w:r>
      <w:r w:rsidR="00270CAB">
        <w:rPr>
          <w:rFonts w:cs="Arial"/>
          <w:b/>
        </w:rPr>
        <w:t>proizvodnju i trgovinu, Rijeka, Trpimirova 2, OIB 31652205486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270CAB">
        <w:rPr>
          <w:rFonts w:cs="Arial"/>
        </w:rPr>
        <w:t>24. kolovoza</w:t>
      </w:r>
      <w:r w:rsidR="00077611">
        <w:rPr>
          <w:rFonts w:cs="Arial"/>
        </w:rPr>
        <w:t xml:space="preserve"> 2017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270CAB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270CAB" w:rsidRPr="00270CAB">
        <w:rPr>
          <w:rFonts w:cs="Arial"/>
          <w:b/>
        </w:rPr>
        <w:t>ORTOKAM društvo s ograničenom odgovornošću za proizvodnju i trgovinu, Rijeka, Trpimirova 2, OIB 31652205486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296094">
        <w:t>Snježana Drenški, Samobor, Sunčani put 8, OIB 91456479037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BA4F91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26. rujna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36495B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BA4F91">
        <w:t>01. ožujka 2017</w:t>
      </w:r>
      <w:r w:rsidR="00727D2D">
        <w:t xml:space="preserve">. godine prijedlog za otvaranje stečajnog postupka nad dužnikom </w:t>
      </w:r>
      <w:r w:rsidR="00270CAB" w:rsidRPr="00270CAB">
        <w:t>ORTOKAM društvo s ograničenom odgovornošću za proizvodnju i trgovinu, Rijeka, Trpimirova 2, OIB 31652205486</w:t>
      </w:r>
      <w:r w:rsidR="004E180B" w:rsidRPr="004E180B">
        <w:t xml:space="preserve"> </w:t>
      </w:r>
      <w:r w:rsidR="00727D2D">
        <w:t>(dalje: dužnik) temeljem čl.</w:t>
      </w:r>
      <w:r w:rsidR="00BA4F91">
        <w:t>110</w:t>
      </w:r>
      <w:r w:rsidR="00727D2D">
        <w:t>. st.</w:t>
      </w:r>
      <w:r w:rsidR="00BA4F91">
        <w:t>1</w:t>
      </w:r>
      <w:r w:rsidR="00727D2D">
        <w:t>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BA4F91">
        <w:t>24. veljače 2017</w:t>
      </w:r>
      <w:r>
        <w:t>. godine u Očevidniku redoslijeda osnova za plaćanje</w:t>
      </w:r>
      <w:r w:rsidR="00713060">
        <w:t xml:space="preserve"> </w:t>
      </w:r>
      <w:r w:rsidR="00C5250F">
        <w:t xml:space="preserve">u neprekinutom razdoblju od </w:t>
      </w:r>
      <w:r w:rsidR="00BA4F91">
        <w:t>120</w:t>
      </w:r>
      <w:r w:rsidR="00C5250F">
        <w:t xml:space="preserve"> dana </w:t>
      </w:r>
      <w:r>
        <w:t xml:space="preserve">ima evidentirane neizvršene osnove za plaćanje u ukupnom iznosu od </w:t>
      </w:r>
      <w:r w:rsidR="00BA4F91">
        <w:t>50.685,90</w:t>
      </w:r>
      <w:r w:rsidR="002845BA">
        <w:t xml:space="preserve"> </w:t>
      </w:r>
      <w:r>
        <w:t xml:space="preserve">kn u koji iznos je uračunata i kamata i naknada Financijske agencije za provedbe ovrhe, da dužnik ima </w:t>
      </w:r>
      <w:r w:rsidR="00BA4F91">
        <w:t>četiri</w:t>
      </w:r>
      <w:r w:rsidR="002845BA">
        <w:t xml:space="preserve"> zaposlenika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</w:t>
      </w:r>
      <w:r w:rsidR="00BA4F91">
        <w:t>26. srpnja 2017</w:t>
      </w:r>
      <w:r w:rsidR="00C37971" w:rsidRPr="00C37971">
        <w:t xml:space="preserve">. godine ima evidentirane neizvršene osnove za plaćanje u neprekinutom razdoblju od </w:t>
      </w:r>
      <w:r w:rsidR="00BA4F91">
        <w:t>2</w:t>
      </w:r>
      <w:r w:rsidR="004E180B">
        <w:t>71</w:t>
      </w:r>
      <w:r w:rsidR="00C37971" w:rsidRPr="00C37971">
        <w:t xml:space="preserve"> dan</w:t>
      </w:r>
      <w:r w:rsidR="00DD3565">
        <w:t>a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</w:t>
      </w:r>
      <w:r w:rsidR="0017075B">
        <w:t xml:space="preserve">, te imenovati privremenog stečajnog upravitelja koji će utvrditi postoje li uvjeti za otvaranje stečajnog postupka. </w:t>
      </w:r>
    </w:p>
    <w:p w:rsidRDefault="0017075B" w:rsidP="007F30F2" w:rsidR="0017075B">
      <w:pPr>
        <w:jc w:val="both"/>
      </w:pPr>
      <w:r>
        <w:tab/>
        <w:t>Privremeni stečajni upravitelj imenovan je temeljem čl.84. st.1. SZ-a.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BA4F91">
        <w:rPr>
          <w:b/>
        </w:rPr>
        <w:t>24. kolovoza</w:t>
      </w:r>
      <w:r w:rsidR="00077611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077611" w:rsidR="00077611" w:rsidRPr="00ED5721">
      <w:pPr>
        <w:jc w:val="center"/>
        <w:rPr>
          <w:b/>
        </w:rPr>
      </w:pP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DA66A5" w:rsidR="00741502">
      <w:pPr>
        <w:ind w:firstLine="708" w:left="1416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EA1F55">
        <w:rPr>
          <w:b/>
        </w:rPr>
        <w:t xml:space="preserve"> </w:t>
      </w:r>
    </w:p>
    <w:p w:rsidRDefault="00AA2E5E" w:rsidP="00DA66A5" w:rsidR="00AA2E5E">
      <w:pPr>
        <w:ind w:firstLine="708" w:left="1416"/>
        <w:jc w:val="right"/>
      </w:pP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4E180B" w:rsidR="004E180B">
      <w:pPr>
        <w:jc w:val="both"/>
      </w:pPr>
    </w:p>
    <w:p w:rsidRDefault="004E180B" w:rsidR="004E180B">
      <w:pPr>
        <w:jc w:val="both"/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BA4F91">
        <w:rPr>
          <w:sz w:val="20"/>
          <w:szCs w:val="20"/>
        </w:rPr>
        <w:t>Marijana Rossmann, Rijeka, Omladinska 2</w:t>
      </w:r>
      <w:r w:rsidR="00BF631C">
        <w:rPr>
          <w:sz w:val="20"/>
          <w:szCs w:val="20"/>
        </w:rPr>
        <w:t xml:space="preserve">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BA4F91">
        <w:rPr>
          <w:sz w:val="20"/>
          <w:szCs w:val="20"/>
        </w:rPr>
        <w:t>24.8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647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270CAB">
      <w:t>147/17-6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479"/>
    <w:rsid w:val="000168E6"/>
    <w:rsid w:val="000257A2"/>
    <w:rsid w:val="0003550E"/>
    <w:rsid w:val="000673BD"/>
    <w:rsid w:val="000713C5"/>
    <w:rsid w:val="00077611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93BAA"/>
    <w:rsid w:val="001A6A93"/>
    <w:rsid w:val="001B6375"/>
    <w:rsid w:val="001D51B8"/>
    <w:rsid w:val="002052BD"/>
    <w:rsid w:val="00222AF1"/>
    <w:rsid w:val="00226C34"/>
    <w:rsid w:val="00270CAB"/>
    <w:rsid w:val="002845BA"/>
    <w:rsid w:val="00296094"/>
    <w:rsid w:val="002A6B0C"/>
    <w:rsid w:val="00321827"/>
    <w:rsid w:val="00344D37"/>
    <w:rsid w:val="0036495B"/>
    <w:rsid w:val="00367E18"/>
    <w:rsid w:val="00384432"/>
    <w:rsid w:val="003859A7"/>
    <w:rsid w:val="003B2388"/>
    <w:rsid w:val="003D43CB"/>
    <w:rsid w:val="003F3E25"/>
    <w:rsid w:val="00401A09"/>
    <w:rsid w:val="00447210"/>
    <w:rsid w:val="00454272"/>
    <w:rsid w:val="004C57B3"/>
    <w:rsid w:val="004E180B"/>
    <w:rsid w:val="004E2785"/>
    <w:rsid w:val="00537A36"/>
    <w:rsid w:val="005436EC"/>
    <w:rsid w:val="00561A74"/>
    <w:rsid w:val="00573792"/>
    <w:rsid w:val="0061436B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F30F2"/>
    <w:rsid w:val="007F7AF6"/>
    <w:rsid w:val="0080145E"/>
    <w:rsid w:val="00801D50"/>
    <w:rsid w:val="00821538"/>
    <w:rsid w:val="00837722"/>
    <w:rsid w:val="00871E20"/>
    <w:rsid w:val="008E181E"/>
    <w:rsid w:val="00902968"/>
    <w:rsid w:val="00945219"/>
    <w:rsid w:val="009B219F"/>
    <w:rsid w:val="009B744A"/>
    <w:rsid w:val="00A46343"/>
    <w:rsid w:val="00A61CD8"/>
    <w:rsid w:val="00A63D14"/>
    <w:rsid w:val="00AA2E5E"/>
    <w:rsid w:val="00AB559F"/>
    <w:rsid w:val="00B12EF7"/>
    <w:rsid w:val="00B1315C"/>
    <w:rsid w:val="00B21DA4"/>
    <w:rsid w:val="00B67AA0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616C1"/>
    <w:rsid w:val="00C87349"/>
    <w:rsid w:val="00CB53EC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E85"/>
    <w:rsid w:val="00E37B45"/>
    <w:rsid w:val="00E90E71"/>
    <w:rsid w:val="00EA07A8"/>
    <w:rsid w:val="00EA1F55"/>
    <w:rsid w:val="00EA2582"/>
    <w:rsid w:val="00EB5F77"/>
    <w:rsid w:val="00ED5721"/>
    <w:rsid w:val="00F016A5"/>
    <w:rsid w:val="00F44721"/>
    <w:rsid w:val="00F80AC3"/>
    <w:rsid w:val="00F9757A"/>
    <w:rsid w:val="00FC299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6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4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4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4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4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6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4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47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4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4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St-147/2017</izvorni_sadrzaj>
    <derivirana_varijabla naziv="DomainObject.Predmet.OznakaBroj_1">St-147/2017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ORTOKAM d.o.o.</izvorni_sadrzaj>
    <derivirana_varijabla naziv="DomainObject.Predmet.ProtustrankaFormated_1">  ORTOKAM d.o.o.</derivirana_varijabla>
  </DomainObject.Predmet.ProtustrankaFormated>
  <DomainObject.Predmet.ProtustrankaFormatedOIB>
    <izvorni_sadrzaj>  ORTOKAM d.o.o., OIB 31652205486</izvorni_sadrzaj>
    <derivirana_varijabla naziv="DomainObject.Predmet.ProtustrankaFormatedOIB_1">  ORTOKAM d.o.o., OIB 31652205486</derivirana_varijabla>
  </DomainObject.Predmet.ProtustrankaFormatedOIB>
  <DomainObject.Predmet.ProtustrankaFormatedWithAdress>
    <izvorni_sadrzaj> ORTOKAM d.o.o., Trpimirova 2, 51000 Rijeka</izvorni_sadrzaj>
    <derivirana_varijabla naziv="DomainObject.Predmet.ProtustrankaFormatedWithAdress_1"> ORTOKAM d.o.o., Trpimirova 2, 51000 Rijeka</derivirana_varijabla>
  </DomainObject.Predmet.ProtustrankaFormatedWithAdress>
  <DomainObject.Predmet.ProtustrankaFormatedWithAdressOIB>
    <izvorni_sadrzaj> ORTOKAM d.o.o., OIB 31652205486, Trpimirova 2, 51000 Rijeka</izvorni_sadrzaj>
    <derivirana_varijabla naziv="DomainObject.Predmet.ProtustrankaFormatedWithAdressOIB_1"> ORTOKAM d.o.o., OIB 31652205486, Trpimirova 2, 51000 Rijeka</derivirana_varijabla>
  </DomainObject.Predmet.ProtustrankaFormatedWithAdressOIB>
  <DomainObject.Predmet.ProtustrankaWithAdress>
    <izvorni_sadrzaj>ORTOKAM d.o.o. Trpimirova 2, 51000 Rijeka</izvorni_sadrzaj>
    <derivirana_varijabla naziv="DomainObject.Predmet.ProtustrankaWithAdress_1">ORTOKAM d.o.o. Trpimirova 2, 51000 Rijeka</derivirana_varijabla>
  </DomainObject.Predmet.ProtustrankaWithAdress>
  <DomainObject.Predmet.ProtustrankaWithAdressOIB>
    <izvorni_sadrzaj>ORTOKAM d.o.o., OIB 31652205486, Trpimirova 2, 51000 Rijeka</izvorni_sadrzaj>
    <derivirana_varijabla naziv="DomainObject.Predmet.ProtustrankaWithAdressOIB_1">ORTOKAM d.o.o., OIB 31652205486, Trpimirova 2, 51000 Rijeka</derivirana_varijabla>
  </DomainObject.Predmet.ProtustrankaWithAdressOIB>
  <DomainObject.Predmet.ProtustrankaNazivFormated>
    <izvorni_sadrzaj>ORTOKAM d.o.o.</izvorni_sadrzaj>
    <derivirana_varijabla naziv="DomainObject.Predmet.ProtustrankaNazivFormated_1">ORTOKAM d.o.o.</derivirana_varijabla>
  </DomainObject.Predmet.ProtustrankaNazivFormated>
  <DomainObject.Predmet.ProtustrankaNazivFormatedOIB>
    <izvorni_sadrzaj>ORTOKAM d.o.o., OIB 31652205486</izvorni_sadrzaj>
    <derivirana_varijabla naziv="DomainObject.Predmet.ProtustrankaNazivFormatedOIB_1">ORTOKAM d.o.o., OIB 31652205486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ORTOKAM d.o.o.</item>
    </izvorni_sadrzaj>
    <derivirana_varijabla naziv="DomainObject.Predmet.ProtuStrankaListFormated_1">
      <item>ORTOKAM d.o.o.</item>
    </derivirana_varijabla>
  </DomainObject.Predmet.ProtuStrankaListFormated>
  <DomainObject.Predmet.ProtuStrankaListFormatedOIB>
    <izvorni_sadrzaj>
      <item>ORTOKAM d.o.o., OIB 31652205486</item>
    </izvorni_sadrzaj>
    <derivirana_varijabla naziv="DomainObject.Predmet.ProtuStrankaListFormatedOIB_1">
      <item>ORTOKAM d.o.o., OIB 31652205486</item>
    </derivirana_varijabla>
  </DomainObject.Predmet.ProtuStrankaListFormatedOIB>
  <DomainObject.Predmet.ProtuStrankaListFormatedWithAdress>
    <izvorni_sadrzaj>
      <item>ORTOKAM d.o.o., Trpimirova 2, 51000 Rijeka</item>
    </izvorni_sadrzaj>
    <derivirana_varijabla naziv="DomainObject.Predmet.ProtuStrankaListFormatedWithAdress_1">
      <item>ORTOKAM d.o.o., Trpimirova 2, 51000 Rijeka</item>
    </derivirana_varijabla>
  </DomainObject.Predmet.ProtuStrankaListFormatedWithAdress>
  <DomainObject.Predmet.ProtuStrankaListFormatedWithAdressOIB>
    <izvorni_sadrzaj>
      <item>ORTOKAM d.o.o., OIB 31652205486, Trpimirova 2, 51000 Rijeka</item>
    </izvorni_sadrzaj>
    <derivirana_varijabla naziv="DomainObject.Predmet.ProtuStrankaListFormatedWithAdressOIB_1">
      <item>ORTOKAM d.o.o., OIB 31652205486, Trpimirova 2, 51000 Rijeka</item>
    </derivirana_varijabla>
  </DomainObject.Predmet.ProtuStrankaListFormatedWithAdressOIB>
  <DomainObject.Predmet.ProtuStrankaListNazivFormated>
    <izvorni_sadrzaj>
      <item>ORTOKAM d.o.o.</item>
    </izvorni_sadrzaj>
    <derivirana_varijabla naziv="DomainObject.Predmet.ProtuStrankaListNazivFormated_1">
      <item>ORTOKAM d.o.o.</item>
    </derivirana_varijabla>
  </DomainObject.Predmet.ProtuStrankaListNazivFormated>
  <DomainObject.Predmet.ProtuStrankaListNazivFormatedOIB>
    <izvorni_sadrzaj>
      <item>ORTOKAM d.o.o., OIB 31652205486</item>
    </izvorni_sadrzaj>
    <derivirana_varijabla naziv="DomainObject.Predmet.ProtuStrankaListNazivFormatedOIB_1">
      <item>ORTOKAM d.o.o., OIB 31652205486</item>
    </derivirana_varijabla>
  </DomainObject.Predmet.ProtuStrankaListNazivFormatedOIB>
  <DomainObject.Predmet.OstaliListFormated>
    <izvorni_sadrzaj>
      <item>Marijana Rossmann</item>
    </izvorni_sadrzaj>
    <derivirana_varijabla naziv="DomainObject.Predmet.OstaliListFormated_1">
      <item>Marijana Rossmann</item>
    </derivirana_varijabla>
  </DomainObject.Predmet.OstaliListFormated>
  <DomainObject.Predmet.OstaliListFormatedOIB>
    <izvorni_sadrzaj>
      <item>Marijana Rossmann, OIB 77338069184</item>
    </izvorni_sadrzaj>
    <derivirana_varijabla naziv="DomainObject.Predmet.OstaliListFormatedOIB_1">
      <item>Marijana Rossmann, OIB 77338069184</item>
    </derivirana_varijabla>
  </DomainObject.Predmet.OstaliListFormatedOIB>
  <DomainObject.Predmet.OstaliListFormatedWithAdress>
    <izvorni_sadrzaj>
      <item>Marijana Rossmann, Omladinska 2, 51000 Rijeka</item>
    </izvorni_sadrzaj>
    <derivirana_varijabla naziv="DomainObject.Predmet.OstaliListFormatedWithAdress_1">
      <item>Marijana Rossmann, Omladinska 2, 51000 Rijeka</item>
    </derivirana_varijabla>
  </DomainObject.Predmet.OstaliListFormatedWithAdress>
  <DomainObject.Predmet.OstaliListFormatedWithAdressOIB>
    <izvorni_sadrzaj>
      <item>Marijana Rossmann, OIB 77338069184, Omladinska 2, 51000 Rijeka</item>
    </izvorni_sadrzaj>
    <derivirana_varijabla naziv="DomainObject.Predmet.OstaliListFormatedWithAdressOIB_1">
      <item>Marijana Rossmann, OIB 77338069184, Omladinska 2, 51000 Rijeka</item>
    </derivirana_varijabla>
  </DomainObject.Predmet.OstaliListFormatedWithAdressOIB>
  <DomainObject.Predmet.OstaliListNazivFormated>
    <izvorni_sadrzaj>
      <item>Marijana Rossmann</item>
    </izvorni_sadrzaj>
    <derivirana_varijabla naziv="DomainObject.Predmet.OstaliListNazivFormated_1">
      <item>Marijana Rossmann</item>
    </derivirana_varijabla>
  </DomainObject.Predmet.OstaliListNazivFormated>
  <DomainObject.Predmet.OstaliListNazivFormatedOIB>
    <izvorni_sadrzaj>
      <item>Marijana Rossmann, OIB 77338069184</item>
    </izvorni_sadrzaj>
    <derivirana_varijabla naziv="DomainObject.Predmet.OstaliListNazivFormatedOIB_1">
      <item>Marijana Rossmann, OIB 77338069184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ORTOKAM d.o.o.</izvorni_sadrzaj>
    <derivirana_varijabla naziv="DomainObject.Predmet.ProtustrankaIDrugi_1">ORTOKAM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ORTOKAM d.o.o., OIB 31652205486, Trpimirova 2, 51000 Rijeka</izvorni_sadrzaj>
    <derivirana_varijabla naziv="DomainObject.Predmet.ProtustrankaIDrugiAdressOIB_1">ORTOKAM d.o.o., OIB 31652205486, Trpimirova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ORTOKAM d.o.o.</item>
      <item>Marijana Rossmann</item>
    </izvorni_sadrzaj>
    <derivirana_varijabla naziv="DomainObject.Predmet.SudioniciListNaziv_1">
      <item>FINA  Rijeka</item>
      <item>ORTOKAM d.o.o.</item>
      <item>Marijana Rossmann</item>
    </derivirana_varijabla>
  </DomainObject.Predmet.SudioniciListNaziv>
  <DomainObject.Predmet.SudioniciListAdressOIB>
    <izvorni_sadrzaj>
      <item>FINA  Rijeka, OIB 85821130368, Frana Kurelca 8,51000 Rijeka</item>
      <item>ORTOKAM d.o.o., OIB 31652205486, Trpimirova 2,51000 Rijeka</item>
      <item>Marijana Rossmann, OIB 77338069184, Omladinska 2,51000 Rijeka</item>
    </izvorni_sadrzaj>
    <derivirana_varijabla naziv="DomainObject.Predmet.SudioniciListAdressOIB_1">
      <item>FINA  Rijeka, OIB 85821130368, Frana Kurelca 8,51000 Rijeka</item>
      <item>ORTOKAM d.o.o., OIB 31652205486, Trpimirova 2,51000 Rijeka</item>
      <item>Marijana Rossmann, OIB 77338069184, Omladinska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31652205486</item>
      <item>, OIB 77338069184</item>
    </izvorni_sadrzaj>
    <derivirana_varijabla naziv="DomainObject.Predmet.SudioniciListNazivOIB_1">
      <item>, OIB 85821130368</item>
      <item>, OIB 31652205486</item>
      <item>, OIB 77338069184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3A253-4F3D-42F6-A9EC-CE1CBE3C73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609</properties:Words>
  <properties:Characters>3444</properties:Characters>
  <properties:Lines>99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2017-08-24T07:34:00Z</dcterms:created>
  <dc:creator>stecaj</dc:creator>
  <cp:lastModifiedBy>Jasna Radulović</cp:lastModifiedBy>
  <cp:lastPrinted>2017-07-10T09:19:00Z</cp:lastPrinted>
  <dcterms:modified xmlns:xsi="http://www.w3.org/2001/XMLSchema-instance" xsi:type="dcterms:W3CDTF">2017-08-24T09:04:00Z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