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70c1" w14:paraId="00070c1" w:rsidRDefault="00FE7A4F" w:rsidP="00295FB5" w:rsidR="007224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R="005E64B4" w:rsidRPr="001D4D7B">
      <w:pPr>
        <w:jc w:val="center"/>
      </w:pPr>
      <w:r w:rsidRPr="001D4D7B">
        <w:t>R E P U B L I K A   H R V A T S K A</w:t>
      </w:r>
    </w:p>
    <w:p w:rsidRDefault="005E64B4" w:rsidR="005E64B4" w:rsidRPr="001D4D7B">
      <w:pPr>
        <w:jc w:val="center"/>
      </w:pPr>
    </w:p>
    <w:p w:rsidRDefault="005E64B4" w:rsidR="005E64B4" w:rsidRPr="001D4D7B">
      <w:pPr>
        <w:jc w:val="center"/>
      </w:pPr>
      <w:r w:rsidRPr="001D4D7B">
        <w:t>R J E Š E N J E</w:t>
      </w:r>
    </w:p>
    <w:p w:rsidRDefault="007224D5" w:rsidP="00266302" w:rsidR="007224D5">
      <w:pPr>
        <w:rPr>
          <w:b/>
        </w:rPr>
      </w:pPr>
    </w:p>
    <w:p w:rsidRDefault="005E64B4" w:rsidP="00052DDC" w:rsidR="00052DDC">
      <w:pPr>
        <w:jc w:val="both"/>
      </w:pPr>
      <w:r>
        <w:rPr>
          <w:b/>
        </w:rPr>
        <w:tab/>
      </w:r>
      <w:r w:rsidR="00052DDC">
        <w:t>Trgovački sud u Splitu, po sucu ovog suda Katarini</w:t>
      </w:r>
      <w:r w:rsidR="00295FB5">
        <w:t xml:space="preserve"> Mikulić,</w:t>
      </w:r>
      <w:r w:rsidR="00052DDC">
        <w:t xml:space="preserve"> kao stečajnom sudu, u postupku povodom prijedloga predlagatelja-dužnika </w:t>
      </w:r>
      <w:r w:rsidR="0073050B">
        <w:t>BIOKOVO ACTIVE HOLIDAYS d.o.o. Makarska, Kralja Petra Krešimira IV 7b, OIB:26563490587</w:t>
      </w:r>
      <w:r w:rsidR="00295FB5" w:rsidRPr="00DC4A31">
        <w:t>,</w:t>
      </w:r>
      <w:r w:rsidR="00295FB5">
        <w:t xml:space="preserve"> </w:t>
      </w:r>
      <w:r w:rsidR="00052DDC">
        <w:t xml:space="preserve">za sklapanje predstečajne nagodbe, </w:t>
      </w:r>
      <w:r w:rsidR="001D4D7B">
        <w:t xml:space="preserve">vanraspravno, dana </w:t>
      </w:r>
      <w:r w:rsidR="0073050B">
        <w:t>17</w:t>
      </w:r>
      <w:r w:rsidR="001D4D7B">
        <w:t xml:space="preserve">. veljače 2016. godine </w:t>
      </w:r>
      <w:r w:rsidR="00052DDC">
        <w:t xml:space="preserve"> </w:t>
      </w:r>
    </w:p>
    <w:p w:rsidRDefault="005E64B4" w:rsidP="00F63898" w:rsidR="005E64B4">
      <w:pPr>
        <w:jc w:val="both"/>
      </w:pPr>
    </w:p>
    <w:p w:rsidRDefault="005E64B4" w:rsidP="00F63898" w:rsidR="005E64B4" w:rsidRPr="001D4D7B">
      <w:pPr>
        <w:ind w:firstLine="708" w:left="2832"/>
        <w:jc w:val="both"/>
      </w:pPr>
      <w:r w:rsidRPr="001D4D7B">
        <w:t>r i j e š i o    j e</w:t>
      </w:r>
    </w:p>
    <w:p w:rsidRDefault="007224D5" w:rsidP="00F63898" w:rsidR="007224D5">
      <w:pPr>
        <w:jc w:val="both"/>
      </w:pPr>
    </w:p>
    <w:p w:rsidRDefault="0081534F" w:rsidP="00F63898" w:rsidR="00DC0FD3">
      <w:pPr>
        <w:pStyle w:val="Tijeloteksta2"/>
        <w:numPr>
          <w:ilvl w:val="0"/>
          <w:numId w:val="4"/>
        </w:numPr>
        <w:spacing w:lineRule="auto" w:line="240"/>
        <w:jc w:val="both"/>
      </w:pPr>
      <w:r>
        <w:t>Ispravlja</w:t>
      </w:r>
      <w:r w:rsidR="00920D07">
        <w:t xml:space="preserve"> se </w:t>
      </w:r>
      <w:r w:rsidR="00A07977">
        <w:t>rješenje</w:t>
      </w:r>
      <w:r w:rsidR="00920D07">
        <w:t xml:space="preserve"> </w:t>
      </w:r>
      <w:r>
        <w:t xml:space="preserve">ovoga suda poslovni broj </w:t>
      </w:r>
      <w:r w:rsidR="001D4D7B">
        <w:t xml:space="preserve">4. </w:t>
      </w:r>
      <w:r w:rsidR="00052DDC">
        <w:t>Stpn-</w:t>
      </w:r>
      <w:r w:rsidR="0073050B">
        <w:t>90</w:t>
      </w:r>
      <w:r w:rsidR="00052DDC">
        <w:t>/2013</w:t>
      </w:r>
      <w:r w:rsidR="00920D07">
        <w:t xml:space="preserve"> od </w:t>
      </w:r>
      <w:r w:rsidR="00A07977">
        <w:t>1</w:t>
      </w:r>
      <w:r w:rsidR="00052DDC">
        <w:t>0</w:t>
      </w:r>
      <w:r>
        <w:t xml:space="preserve">. </w:t>
      </w:r>
      <w:r w:rsidR="00052DDC">
        <w:t>prosinca</w:t>
      </w:r>
      <w:r w:rsidR="00920D07">
        <w:t xml:space="preserve"> 20</w:t>
      </w:r>
      <w:r w:rsidR="00A07977">
        <w:t>1</w:t>
      </w:r>
      <w:r w:rsidR="00052DDC">
        <w:t>3</w:t>
      </w:r>
      <w:r w:rsidR="00920D07">
        <w:t xml:space="preserve">. </w:t>
      </w:r>
      <w:r w:rsidR="001D4D7B">
        <w:t>godine</w:t>
      </w:r>
      <w:r w:rsidR="0073050B">
        <w:t xml:space="preserve"> </w:t>
      </w:r>
      <w:r w:rsidR="00DC0FD3">
        <w:t>i to u izreci, točci I., te obrazloženju navedenog rješenja u dijelu</w:t>
      </w:r>
      <w:r w:rsidR="0073050B">
        <w:t xml:space="preserve"> oznake naziva predlagatelja-dužnika, tako da umjesto BIOKOVO ACTIVE HOLIDAYS d.o.o. Makarska, Kralja Petra Krešimira IV 7b, OIB:26563490587 treba ispravno stajati BIOKOVO ACTIVE HOLIDAYS, d.o.o. Makarska, Kralja Petra Krešimira IV 7b, OIB:26563490587</w:t>
      </w:r>
      <w:r w:rsidR="00DC0FD3">
        <w:t>.</w:t>
      </w:r>
    </w:p>
    <w:p w:rsidRDefault="00EC05EF" w:rsidP="00DC0FD3" w:rsidR="00EC05EF">
      <w:pPr>
        <w:pStyle w:val="Tijeloteksta2"/>
        <w:spacing w:lineRule="auto" w:line="240"/>
        <w:ind w:left="840"/>
        <w:jc w:val="both"/>
      </w:pPr>
      <w:r>
        <w:t xml:space="preserve">             </w:t>
      </w:r>
    </w:p>
    <w:p w:rsidRDefault="00EC05EF" w:rsidP="00F63898" w:rsidR="005E64B4">
      <w:pPr>
        <w:jc w:val="both"/>
      </w:pPr>
      <w:r>
        <w:t xml:space="preserve">  II. </w:t>
      </w:r>
      <w:r w:rsidR="00052DDC">
        <w:t xml:space="preserve">U ostalom dijelu </w:t>
      </w:r>
      <w:r w:rsidR="001D4D7B">
        <w:t>navedeno</w:t>
      </w:r>
      <w:r w:rsidR="00052DDC">
        <w:t xml:space="preserve"> rješenj</w:t>
      </w:r>
      <w:r w:rsidR="001D4D7B">
        <w:t>e ostaje neizmijenjeno</w:t>
      </w:r>
      <w:r>
        <w:t>.</w:t>
      </w:r>
      <w:r w:rsidR="005E64B4">
        <w:tab/>
      </w:r>
      <w:r w:rsidR="005E64B4">
        <w:tab/>
      </w:r>
    </w:p>
    <w:p w:rsidRDefault="00F63898" w:rsidP="00266302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1D4D7B">
      <w:pPr>
        <w:ind w:left="3540"/>
        <w:jc w:val="both"/>
      </w:pPr>
      <w:r w:rsidRPr="001D4D7B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313896" w:rsidR="001D4D7B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EC05EF">
        <w:t xml:space="preserve"> </w:t>
      </w:r>
      <w:r w:rsidR="001D4D7B">
        <w:t xml:space="preserve">4. </w:t>
      </w:r>
      <w:r w:rsidR="00EC05EF">
        <w:t>Stpn-</w:t>
      </w:r>
      <w:r w:rsidR="0073050B">
        <w:t>90</w:t>
      </w:r>
      <w:r w:rsidR="00EC05EF">
        <w:t xml:space="preserve">/2013 donesenom dana 10. prosinca 2013. </w:t>
      </w:r>
      <w:r w:rsidR="001D4D7B">
        <w:t xml:space="preserve">godine </w:t>
      </w:r>
      <w:r>
        <w:t xml:space="preserve">došlo je do očite pogreške </w:t>
      </w:r>
      <w:r w:rsidR="00F63898">
        <w:t>u pisanju</w:t>
      </w:r>
      <w:r w:rsidR="0081534F">
        <w:t xml:space="preserve"> prilikom navođenja </w:t>
      </w:r>
      <w:r w:rsidR="0073050B">
        <w:t>naziva predlagatelja-dužnika BIOKOVO ACTIVE HOLIDAYS, d.o.o. Makarska, Kralja Petra Krešimira IV 7b, OIB:26563490587.</w:t>
      </w:r>
    </w:p>
    <w:p w:rsidRDefault="001D4D7B" w:rsidP="00313896" w:rsidR="001D4D7B">
      <w:pPr>
        <w:ind w:firstLine="708"/>
        <w:jc w:val="both"/>
      </w:pPr>
    </w:p>
    <w:p w:rsidRDefault="001D4D7B" w:rsidP="001D4D7B" w:rsidR="005E64B4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266302" w:rsidR="001D4D7B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73050B">
        <w:t>17</w:t>
      </w:r>
      <w:r w:rsidR="001D4D7B">
        <w:t xml:space="preserve">. veljače 2016. godine </w:t>
      </w:r>
    </w:p>
    <w:p w:rsidRDefault="001D4D7B" w:rsidP="001D4D7B" w:rsidR="001D4D7B">
      <w:pPr>
        <w:jc w:val="right"/>
      </w:pPr>
      <w:r>
        <w:t>SUDAC</w:t>
      </w:r>
    </w:p>
    <w:p w:rsidRDefault="00266302" w:rsidP="001D4D7B" w:rsidR="00266302">
      <w:pPr>
        <w:jc w:val="right"/>
      </w:pPr>
    </w:p>
    <w:p w:rsidRDefault="001D4D7B" w:rsidP="001D4D7B" w:rsidR="001D4D7B">
      <w:pPr>
        <w:jc w:val="right"/>
      </w:pPr>
    </w:p>
    <w:p w:rsidRDefault="001D4D7B" w:rsidP="00266302" w:rsidR="00313896">
      <w:pPr>
        <w:jc w:val="right"/>
      </w:pPr>
      <w:r>
        <w:t>Katarina Mikulić</w:t>
      </w:r>
    </w:p>
    <w:p w:rsidRDefault="0073050B" w:rsidP="00266302" w:rsidR="0073050B">
      <w:pPr>
        <w:jc w:val="right"/>
      </w:pPr>
    </w:p>
    <w:p w:rsidRDefault="006E1D30" w:rsidP="006E1D30" w:rsidR="006E1D30">
      <w:pPr>
        <w:jc w:val="both"/>
      </w:pPr>
      <w:r>
        <w:lastRenderedPageBreak/>
        <w:t>POUKA O PRAVNOM LIJEKU: Protiv ovog rješenja može se izjaviti žalba u roku od osam (8) dana. Žalba se podnosi Trgovačkom sudu u Splitu, Split, Sukoišanska 6, u tri primjerka, a o žalbi u drugom stupnju odlučuje Visoki trgovački sud Republike Hrvatske.</w:t>
      </w:r>
    </w:p>
    <w:p w:rsidRDefault="006E1D30" w:rsidP="00CA3B6A" w:rsidR="006E1D30">
      <w:pPr>
        <w:tabs>
          <w:tab w:pos="646" w:val="left"/>
          <w:tab w:pos="4535" w:val="center"/>
        </w:tabs>
      </w:pPr>
    </w:p>
    <w:p w:rsidRDefault="00266302" w:rsidP="00CA3B6A" w:rsidR="00313896">
      <w:pPr>
        <w:tabs>
          <w:tab w:pos="646" w:val="left"/>
          <w:tab w:pos="4535" w:val="center"/>
        </w:tabs>
      </w:pPr>
      <w:r>
        <w:t>DNA</w:t>
      </w:r>
      <w:r w:rsidR="00CA3B6A">
        <w:t>:</w:t>
      </w:r>
      <w:r w:rsidR="00CA3B6A">
        <w:tab/>
      </w:r>
    </w:p>
    <w:p w:rsidRDefault="00266302" w:rsidP="007224D5" w:rsidR="007E3ED7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</w:t>
      </w:r>
    </w:p>
    <w:p w:rsidRDefault="0073050B" w:rsidP="007224D5" w:rsidR="00266302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NP Plitvička jezera </w:t>
      </w:r>
    </w:p>
    <w:p w:rsidRDefault="00266302" w:rsidP="007224D5" w:rsidR="00266302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  <w:r w:rsidR="00F674A6">
        <w:rPr>
          <w:rFonts w:hAnsi="Times New Roman" w:ascii="Times New Roman"/>
          <w:sz w:val="24"/>
          <w:szCs w:val="24"/>
        </w:rPr>
        <w:t xml:space="preserve"> uz dopis</w:t>
      </w:r>
    </w:p>
    <w:p w:rsidRDefault="00266302" w:rsidP="007E3ED7" w:rsidR="007224D5" w:rsidRPr="007224D5">
      <w:pPr>
        <w:pStyle w:val="Bezprored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7224D5" w:rsidP="007E3ED7" w:rsidR="005E64B4">
      <w:pPr>
        <w:pStyle w:val="Bezprored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>spis</w:t>
      </w:r>
      <w:r w:rsidR="005E64B4" w:rsidRPr="007E3ED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</w:p>
    <w:p w:rsidRDefault="005E64B4" w:rsidR="005E64B4">
      <w:pPr>
        <w:jc w:val="right"/>
      </w:pPr>
    </w:p>
    <w:p w:rsidRDefault="005E64B4" w:rsidR="005E64B4">
      <w:pPr>
        <w:jc w:val="center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266302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7D3" w:rsidR="001027D3">
      <w:r>
        <w:separator/>
      </w:r>
    </w:p>
  </w:endnote>
  <w:endnote w:id="0" w:type="continuationSeparator">
    <w:p w:rsidRDefault="001027D3" w:rsidR="00102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302" w:rsidR="0026630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E235B">
      <w:rPr>
        <w:noProof/>
      </w:rPr>
      <w:t>2</w:t>
    </w:r>
    <w:r>
      <w:fldChar w:fldCharType="end"/>
    </w:r>
  </w:p>
  <w:p w:rsidRDefault="00266302" w:rsidR="002663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7D3" w:rsidR="001027D3">
      <w:r>
        <w:separator/>
      </w:r>
    </w:p>
  </w:footnote>
  <w:footnote w:id="0" w:type="continuationSeparator">
    <w:p w:rsidRDefault="001027D3" w:rsidR="00102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302" w:rsidR="001D217F">
    <w:pPr>
      <w:pStyle w:val="Zaglavlje"/>
      <w:jc w:val="right"/>
    </w:pPr>
    <w:r>
      <w:t>4.Stpn-</w:t>
    </w:r>
    <w:r w:rsidR="0073050B">
      <w:t>90</w:t>
    </w:r>
    <w:r>
      <w:t>/2013</w:t>
    </w:r>
    <w:r w:rsidR="001D217F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D7B" w:rsidP="001D4D7B" w:rsidR="001D4D7B">
    <w:pPr>
      <w:pStyle w:val="Zaglavlje"/>
      <w:jc w:val="right"/>
    </w:pPr>
    <w:r>
      <w:t>4.Stpn-</w:t>
    </w:r>
    <w:r w:rsidR="0073050B">
      <w:t>90</w:t>
    </w:r>
    <w:r>
      <w:t>/2013</w:t>
    </w:r>
  </w:p>
  <w:p w:rsidRDefault="001D4D7B" w:rsidR="001D4D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E64543"/>
    <w:multiLevelType w:val="hybridMultilevel"/>
    <w:tmpl w:val="5956A3D2"/>
    <w:lvl w:tplc="AA82A80C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52DDC"/>
    <w:rsid w:val="000E30C5"/>
    <w:rsid w:val="000F4FC4"/>
    <w:rsid w:val="001027D3"/>
    <w:rsid w:val="00143E7C"/>
    <w:rsid w:val="00177060"/>
    <w:rsid w:val="001D217F"/>
    <w:rsid w:val="001D4D7B"/>
    <w:rsid w:val="001E6ED9"/>
    <w:rsid w:val="00266302"/>
    <w:rsid w:val="00295FB5"/>
    <w:rsid w:val="00313896"/>
    <w:rsid w:val="00365C44"/>
    <w:rsid w:val="003C2949"/>
    <w:rsid w:val="003E235B"/>
    <w:rsid w:val="00513F77"/>
    <w:rsid w:val="005E64B4"/>
    <w:rsid w:val="006042FF"/>
    <w:rsid w:val="006343A9"/>
    <w:rsid w:val="006409AC"/>
    <w:rsid w:val="00667F7E"/>
    <w:rsid w:val="00690118"/>
    <w:rsid w:val="00695CE7"/>
    <w:rsid w:val="006D6DC0"/>
    <w:rsid w:val="006E1D30"/>
    <w:rsid w:val="007224D5"/>
    <w:rsid w:val="0073050B"/>
    <w:rsid w:val="00737D7A"/>
    <w:rsid w:val="007415A9"/>
    <w:rsid w:val="007575CB"/>
    <w:rsid w:val="00776F45"/>
    <w:rsid w:val="007E08AA"/>
    <w:rsid w:val="007E3ED7"/>
    <w:rsid w:val="0081534F"/>
    <w:rsid w:val="00860E03"/>
    <w:rsid w:val="008C5853"/>
    <w:rsid w:val="008D57E5"/>
    <w:rsid w:val="008E37DA"/>
    <w:rsid w:val="00920D07"/>
    <w:rsid w:val="00927E39"/>
    <w:rsid w:val="00972E7B"/>
    <w:rsid w:val="0099412F"/>
    <w:rsid w:val="009B1CA5"/>
    <w:rsid w:val="009C3F7D"/>
    <w:rsid w:val="00A07977"/>
    <w:rsid w:val="00A34EED"/>
    <w:rsid w:val="00B72BF0"/>
    <w:rsid w:val="00B96A65"/>
    <w:rsid w:val="00BA34D6"/>
    <w:rsid w:val="00BC1D65"/>
    <w:rsid w:val="00C47DD0"/>
    <w:rsid w:val="00CA3B6A"/>
    <w:rsid w:val="00CF2994"/>
    <w:rsid w:val="00D328DD"/>
    <w:rsid w:val="00D45E6C"/>
    <w:rsid w:val="00DC0FD3"/>
    <w:rsid w:val="00DC3BDC"/>
    <w:rsid w:val="00DE02FE"/>
    <w:rsid w:val="00E611D2"/>
    <w:rsid w:val="00E74C08"/>
    <w:rsid w:val="00E83187"/>
    <w:rsid w:val="00E90D00"/>
    <w:rsid w:val="00EC05EF"/>
    <w:rsid w:val="00F10226"/>
    <w:rsid w:val="00F63898"/>
    <w:rsid w:val="00F674A6"/>
    <w:rsid w:val="00F8143A"/>
    <w:rsid w:val="00FE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D4D7B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2663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D4D7B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2663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2013.</izvorni_sadrzaj>
    <derivirana_varijabla naziv="DomainObject.Predmet.DatumOsnivanja_1">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2013.</izvorni_sadrzaj>
    <derivirana_varijabla naziv="DomainObject.Predmet.DatumRjesavanja_1">12.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Stpn-90/2013</izvorni_sadrzaj>
    <derivirana_varijabla naziv="DomainObject.Predmet.OznakaBroj_1">Stpn-90/2013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ACTIVE HOLIDAYS, d.o.o. za turizam i usluge</izvorni_sadrzaj>
    <derivirana_varijabla naziv="DomainObject.Predmet.StrankaFormated_1">  BIOKOVO ACTIVE HOLIDAYS, d.o.o. za turizam i usluge</derivirana_varijabla>
  </DomainObject.Predmet.StrankaFormated>
  <DomainObject.Predmet.StrankaFormatedOIB>
    <izvorni_sadrzaj>  BIOKOVO ACTIVE HOLIDAYS, d.o.o. za turizam i usluge, OIB 26563490587</izvorni_sadrzaj>
    <derivirana_varijabla naziv="DomainObject.Predmet.StrankaFormatedOIB_1">  BIOKOVO ACTIVE HOLIDAYS, d.o.o. za turizam i usluge, OIB 26563490587</derivirana_varijabla>
  </DomainObject.Predmet.StrankaFormatedOIB>
  <DomainObject.Predmet.StrankaFormatedWithAdress>
    <izvorni_sadrzaj> BIOKOVO ACTIVE HOLIDAYS, d.o.o. za turizam i usluge, Starčevićeva 3, Makarska</izvorni_sadrzaj>
    <derivirana_varijabla naziv="DomainObject.Predmet.StrankaFormatedWithAdress_1"> BIOKOVO ACTIVE HOLIDAYS, d.o.o. za turizam i usluge, Starčevićeva 3, Makarska</derivirana_varijabla>
  </DomainObject.Predmet.StrankaFormatedWithAdress>
  <DomainObject.Predmet.StrankaFormatedWithAdressOIB>
    <izvorni_sadrzaj> BIOKOVO ACTIVE HOLIDAYS, d.o.o. za turizam i usluge, OIB 26563490587, Starčevićeva 3, Makarska</izvorni_sadrzaj>
    <derivirana_varijabla naziv="DomainObject.Predmet.StrankaFormatedWithAdressOIB_1"> BIOKOVO ACTIVE HOLIDAYS, d.o.o. za turizam i usluge, OIB 26563490587, Starčevićeva 3, Makarska</derivirana_varijabla>
  </DomainObject.Predmet.StrankaFormatedWithAdressOIB>
  <DomainObject.Predmet.StrankaWithAdress>
    <izvorni_sadrzaj>BIOKOVO ACTIVE HOLIDAYS, d.o.o. za turizam i usluge Starčevićeva 3,Makarska</izvorni_sadrzaj>
    <derivirana_varijabla naziv="DomainObject.Predmet.StrankaWithAdress_1">BIOKOVO ACTIVE HOLIDAYS, d.o.o. za turizam i usluge Starčevićeva 3,Makarska</derivirana_varijabla>
  </DomainObject.Predmet.StrankaWithAdress>
  <DomainObject.Predmet.StrankaWithAdressOIB>
    <izvorni_sadrzaj>BIOKOVO ACTIVE HOLIDAYS, d.o.o. za turizam i usluge, OIB 26563490587, Starčevićeva 3,Makarska</izvorni_sadrzaj>
    <derivirana_varijabla naziv="DomainObject.Predmet.StrankaWithAdressOIB_1">BIOKOVO ACTIVE HOLIDAYS, d.o.o. za turizam i usluge, OIB 26563490587, Starčevićeva 3,Makarska</derivirana_varijabla>
  </DomainObject.Predmet.StrankaWithAdressOIB>
  <DomainObject.Predmet.StrankaNazivFormated>
    <izvorni_sadrzaj>BIOKOVO ACTIVE HOLIDAYS, d.o.o. za turizam i usluge</izvorni_sadrzaj>
    <derivirana_varijabla naziv="DomainObject.Predmet.StrankaNazivFormated_1">BIOKOVO ACTIVE HOLIDAYS, d.o.o. za turizam i usluge</derivirana_varijabla>
  </DomainObject.Predmet.StrankaNazivFormated>
  <DomainObject.Predmet.StrankaNazivFormatedOIB>
    <izvorni_sadrzaj>BIOKOVO ACTIVE HOLIDAYS, d.o.o. za turizam i usluge, OIB 26563490587</izvorni_sadrzaj>
    <derivirana_varijabla naziv="DomainObject.Predmet.StrankaNazivFormatedOIB_1">BIOKOVO ACTIVE HOLIDAYS, d.o.o. za turizam i usluge, OIB 26563490587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1047541.27</izvorni_sadrzaj>
    <derivirana_varijabla naziv="DomainObject.Predmet.TrenutnaVrijednost_1">1047541.27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BIOKOVO ACTIVE HOLIDAYS, d.o.o. za turizam i usluge</item>
    </izvorni_sadrzaj>
    <derivirana_varijabla naziv="DomainObject.Predmet.StrankaListFormated_1">
      <item>BIOKOVO ACTIVE HOLIDAYS, d.o.o. za turizam i usluge</item>
    </derivirana_varijabla>
  </DomainObject.Predmet.StrankaListFormated>
  <DomainObject.Predmet.StrankaListFormatedOIB>
    <izvorni_sadrzaj>
      <item>BIOKOVO ACTIVE HOLIDAYS, d.o.o. za turizam i usluge, OIB 26563490587</item>
    </izvorni_sadrzaj>
    <derivirana_varijabla naziv="DomainObject.Predmet.StrankaListFormatedOIB_1">
      <item>BIOKOVO ACTIVE HOLIDAYS, d.o.o. za turizam i usluge, OIB 26563490587</item>
    </derivirana_varijabla>
  </DomainObject.Predmet.StrankaListFormatedOIB>
  <DomainObject.Predmet.StrankaListFormatedWithAdress>
    <izvorni_sadrzaj>
      <item>BIOKOVO ACTIVE HOLIDAYS, d.o.o. za turizam i usluge, Starčevićeva 3, Makarska</item>
    </izvorni_sadrzaj>
    <derivirana_varijabla naziv="DomainObject.Predmet.StrankaListFormatedWithAdress_1">
      <item>BIOKOVO ACTIVE HOLIDAYS, d.o.o. za turizam i usluge, Starčevićeva 3, Makarska</item>
    </derivirana_varijabla>
  </DomainObject.Predmet.StrankaListFormatedWithAdress>
  <DomainObject.Predmet.StrankaListFormatedWithAdressOIB>
    <izvorni_sadrzaj>
      <item>BIOKOVO ACTIVE HOLIDAYS, d.o.o. za turizam i usluge, OIB 26563490587, Starčevićeva 3, Makarska</item>
    </izvorni_sadrzaj>
    <derivirana_varijabla naziv="DomainObject.Predmet.StrankaListFormatedWithAdressOIB_1">
      <item>BIOKOVO ACTIVE HOLIDAYS, d.o.o. za turizam i usluge, OIB 26563490587, Starčevićeva 3, Makarska</item>
    </derivirana_varijabla>
  </DomainObject.Predmet.StrankaListFormatedWithAdressOIB>
  <DomainObject.Predmet.StrankaListNazivFormated>
    <izvorni_sadrzaj>
      <item>BIOKOVO ACTIVE HOLIDAYS, d.o.o. za turizam i usluge</item>
    </izvorni_sadrzaj>
    <derivirana_varijabla naziv="DomainObject.Predmet.StrankaListNazivFormated_1">
      <item>BIOKOVO ACTIVE HOLIDAYS, d.o.o. za turizam i usluge</item>
    </derivirana_varijabla>
  </DomainObject.Predmet.StrankaListNazivFormated>
  <DomainObject.Predmet.StrankaListNazivFormatedOIB>
    <izvorni_sadrzaj>
      <item>BIOKOVO ACTIVE HOLIDAYS, d.o.o. za turizam i usluge, OIB 26563490587</item>
    </izvorni_sadrzaj>
    <derivirana_varijabla naziv="DomainObject.Predmet.StrankaListNazivFormatedOIB_1">
      <item>BIOKOVO ACTIVE HOLIDAYS, d.o.o. za turizam i usluge, OIB 26563490587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ACTIVE HOLIDAYS, d.o.o. za turizam i usluge</izvorni_sadrzaj>
    <derivirana_varijabla naziv="DomainObject.Predmet.StrankaIDrugi_1">BIOKOVO ACTIVE HOLIDAYS, d.o.o. za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BIOKOVO ACTIVE HOLIDAYS, d.o.o. za turizam i usluge, OIB 26563490587, Starčevićeva 3, Makarska</izvorni_sadrzaj>
    <derivirana_varijabla naziv="DomainObject.Predmet.StrankaIDrugiAdressOIB_1">BIOKOVO ACTIVE HOLIDAYS, d.o.o. za turizam i usluge, OIB 26563490587, Starčevićeva 3,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2013.</izvorni_sadrzaj>
    <derivirana_varijabla naziv="DomainObject.Predmet.OdlukaRjesenje.DatumDonosenjaOdluke_1">10. prosinca 2013.</derivirana_varijabla>
  </DomainObject.Predmet.OdlukaRjesenje.DatumDonosenjaOdluke>
  <DomainObject.Predmet.OdlukaRjesenje.DatumPravomocnosti>
    <izvorni_sadrzaj>7. siječnja 2014.</izvorni_sadrzaj>
    <derivirana_varijabla naziv="DomainObject.Predmet.OdlukaRjesenje.DatumPravomocnosti_1">7. siječnja 2014.</derivirana_varijabla>
  </DomainObject.Predmet.OdlukaRjesenje.DatumPravomocnosti>
  <DomainObject.Predmet.OdlukaRjesenje.Oznaka>
    <izvorni_sadrzaj>Stpn-90/2013-13</izvorni_sadrzaj>
    <derivirana_varijabla naziv="DomainObject.Predmet.OdlukaRjesenje.Oznaka_1">Stpn-90/2013-13</derivirana_varijabla>
  </DomainObject.Predmet.OdlukaRjesenje.Oznaka>
  <DomainObject.Predmet.SudioniciListNaziv>
    <izvorni_sadrzaj>
      <item>BIOKOVO ACTIVE HOLIDAYS, d.o.o. za turizam i usluge</item>
    </izvorni_sadrzaj>
    <derivirana_varijabla naziv="DomainObject.Predmet.SudioniciListNaziv_1">
      <item>BIOKOVO ACTIVE HOLIDAYS, d.o.o. za turizam i usluge</item>
    </derivirana_varijabla>
  </DomainObject.Predmet.SudioniciListNaziv>
  <DomainObject.Predmet.SudioniciListAdressOIB>
    <izvorni_sadrzaj>
      <item>BIOKOVO ACTIVE HOLIDAYS, d.o.o. za turizam i usluge, OIB 26563490587, Starčevićeva 3,Makarska</item>
    </izvorni_sadrzaj>
    <derivirana_varijabla naziv="DomainObject.Predmet.SudioniciListAdressOIB_1">
      <item>BIOKOVO ACTIVE HOLIDAYS, d.o.o. za turizam i usluge, OIB 26563490587, Starčevićeva 3,Makarska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26563490587</item>
    </izvorni_sadrzaj>
    <derivirana_varijabla naziv="DomainObject.Predmet.SudioniciListNazivOIB_1">
      <item>, OIB 26563490587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E470D-3DF3-4CC9-BCBE-E33687A58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313</properties:Words>
  <properties:Characters>1662</properties:Characters>
  <properties:Lines>58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2016-02-11T12:22:00Z</dcterms:created>
  <dc:creator>vperuzovic</dc:creator>
  <cp:lastModifiedBy>Katarina Mikulić</cp:lastModifiedBy>
  <cp:lastPrinted>2016-02-17T12:55:00Z</cp:lastPrinted>
  <dcterms:modified xmlns:xsi="http://www.w3.org/2001/XMLSchema-instance" xsi:type="dcterms:W3CDTF">2016-02-17T12:57:00Z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