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ea0bf" w14:paraId="7aea0bf" w:rsidRDefault="00B10885" w:rsidP="001A02CB" w:rsidR="001A02CB">
      <w:pPr>
        <w:ind w:firstLine="567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C27F1" w:rsidP="005C1297" w:rsidR="005C1297" w:rsidRPr="00363B59">
      <w:pPr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Republika Hrvatska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Trgovački sud u Zagrebu</w:t>
      </w:r>
    </w:p>
    <w:p w:rsidRDefault="005C1297" w:rsidP="005C1297" w:rsidR="005C1297" w:rsidRPr="00363B59">
      <w:pPr>
        <w:rPr>
          <w:sz w:val="24"/>
          <w:szCs w:val="24"/>
        </w:rPr>
      </w:pPr>
      <w:r w:rsidRPr="00363B59">
        <w:rPr>
          <w:sz w:val="24"/>
          <w:szCs w:val="24"/>
        </w:rPr>
        <w:t xml:space="preserve">    Zagreb, </w:t>
      </w:r>
      <w:proofErr w:type="spellStart"/>
      <w:r w:rsidRPr="00363B59">
        <w:rPr>
          <w:sz w:val="24"/>
          <w:szCs w:val="24"/>
        </w:rPr>
        <w:t>Amruševa</w:t>
      </w:r>
      <w:proofErr w:type="spellEnd"/>
      <w:r w:rsidRPr="00363B59">
        <w:rPr>
          <w:sz w:val="24"/>
          <w:szCs w:val="24"/>
        </w:rPr>
        <w:t xml:space="preserve"> 2/II                                             </w:t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Pr="00363B59">
        <w:rPr>
          <w:sz w:val="24"/>
          <w:szCs w:val="24"/>
        </w:rPr>
        <w:tab/>
      </w:r>
      <w:r w:rsidR="004304C5">
        <w:rPr>
          <w:sz w:val="24"/>
          <w:szCs w:val="24"/>
        </w:rPr>
        <w:t xml:space="preserve">      </w:t>
      </w:r>
      <w:r w:rsidRPr="00363B59">
        <w:rPr>
          <w:sz w:val="24"/>
          <w:szCs w:val="24"/>
        </w:rPr>
        <w:t>66 St-</w:t>
      </w:r>
      <w:r w:rsidR="004304C5">
        <w:rPr>
          <w:sz w:val="24"/>
          <w:szCs w:val="24"/>
        </w:rPr>
        <w:t>636</w:t>
      </w:r>
      <w:r w:rsidRPr="00363B59">
        <w:rPr>
          <w:sz w:val="24"/>
          <w:szCs w:val="24"/>
        </w:rPr>
        <w:t>/1</w:t>
      </w:r>
      <w:r w:rsidR="001E51CC">
        <w:rPr>
          <w:sz w:val="24"/>
          <w:szCs w:val="24"/>
        </w:rPr>
        <w:t>2</w:t>
      </w:r>
    </w:p>
    <w:p w:rsidRDefault="00FC27F1" w:rsidP="00B20B4F" w:rsidR="00FC27F1" w:rsidRPr="00335AF5">
      <w:pPr>
        <w:rPr>
          <w:sz w:val="24"/>
          <w:szCs w:val="24"/>
        </w:rPr>
      </w:pPr>
    </w:p>
    <w:p w:rsidRDefault="00FC27F1" w:rsidP="00B20B4F" w:rsidR="00FC27F1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5C1297" w:rsidP="005C1297" w:rsidR="005C1297" w:rsidRPr="00363B59">
      <w:pPr>
        <w:rPr>
          <w:sz w:val="24"/>
          <w:szCs w:val="24"/>
        </w:rPr>
      </w:pPr>
    </w:p>
    <w:p w:rsidRDefault="00C019F2" w:rsidP="005C1297" w:rsidR="005C1297" w:rsidRPr="00FC27F1">
      <w:pPr>
        <w:jc w:val="center"/>
        <w:rPr>
          <w:sz w:val="24"/>
          <w:szCs w:val="24"/>
        </w:rPr>
      </w:pPr>
      <w:r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Z A K L</w:t>
      </w:r>
      <w:r w:rsidR="00FC27F1" w:rsidRPr="00FC27F1">
        <w:rPr>
          <w:sz w:val="24"/>
          <w:szCs w:val="24"/>
        </w:rPr>
        <w:t xml:space="preserve"> </w:t>
      </w:r>
      <w:r w:rsidR="0006175B" w:rsidRPr="00FC27F1">
        <w:rPr>
          <w:sz w:val="24"/>
          <w:szCs w:val="24"/>
        </w:rPr>
        <w:t>J U Č A K</w:t>
      </w:r>
    </w:p>
    <w:p w:rsidRDefault="005C1297" w:rsidP="005C1297" w:rsidR="005C1297" w:rsidRPr="007C3E9B">
      <w:pPr>
        <w:jc w:val="center"/>
        <w:rPr>
          <w:sz w:val="24"/>
          <w:szCs w:val="24"/>
        </w:rPr>
      </w:pP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 po sucu pojedincu Mislavu </w:t>
      </w:r>
      <w:proofErr w:type="spellStart"/>
      <w:r>
        <w:rPr>
          <w:sz w:val="24"/>
          <w:szCs w:val="24"/>
        </w:rPr>
        <w:t>Kolakušiću</w:t>
      </w:r>
      <w:proofErr w:type="spellEnd"/>
      <w:r>
        <w:rPr>
          <w:sz w:val="24"/>
          <w:szCs w:val="24"/>
        </w:rPr>
        <w:t xml:space="preserve">, kao stečajnom sucu u stečajnom postupku nad dužnikom </w:t>
      </w:r>
      <w:proofErr w:type="spellStart"/>
      <w:r w:rsidR="00145745" w:rsidRPr="00145745">
        <w:rPr>
          <w:sz w:val="24"/>
          <w:szCs w:val="24"/>
        </w:rPr>
        <w:t>VECTOR</w:t>
      </w:r>
      <w:proofErr w:type="spellEnd"/>
      <w:r w:rsidR="00145745" w:rsidRPr="00145745">
        <w:rPr>
          <w:sz w:val="24"/>
          <w:szCs w:val="24"/>
        </w:rPr>
        <w:t xml:space="preserve"> </w:t>
      </w:r>
      <w:proofErr w:type="spellStart"/>
      <w:r w:rsidR="00145745" w:rsidRPr="00145745">
        <w:rPr>
          <w:sz w:val="24"/>
          <w:szCs w:val="24"/>
        </w:rPr>
        <w:t>DESIGN</w:t>
      </w:r>
      <w:proofErr w:type="spellEnd"/>
      <w:r w:rsidR="00145745" w:rsidRPr="00145745">
        <w:rPr>
          <w:sz w:val="24"/>
          <w:szCs w:val="24"/>
        </w:rPr>
        <w:t xml:space="preserve"> d.o.o. </w:t>
      </w:r>
      <w:r w:rsidR="00145745">
        <w:rPr>
          <w:sz w:val="24"/>
          <w:szCs w:val="24"/>
        </w:rPr>
        <w:t>u stečaju</w:t>
      </w:r>
      <w:r w:rsidR="00D0670D">
        <w:rPr>
          <w:sz w:val="24"/>
          <w:szCs w:val="24"/>
        </w:rPr>
        <w:t>,</w:t>
      </w:r>
      <w:r w:rsidR="00145745">
        <w:rPr>
          <w:sz w:val="24"/>
          <w:szCs w:val="24"/>
        </w:rPr>
        <w:t xml:space="preserve"> </w:t>
      </w:r>
      <w:r w:rsidR="00145745" w:rsidRPr="00145745">
        <w:rPr>
          <w:sz w:val="24"/>
          <w:szCs w:val="24"/>
        </w:rPr>
        <w:t xml:space="preserve">Sveta </w:t>
      </w:r>
      <w:proofErr w:type="spellStart"/>
      <w:r w:rsidR="00145745" w:rsidRPr="00145745">
        <w:rPr>
          <w:sz w:val="24"/>
          <w:szCs w:val="24"/>
        </w:rPr>
        <w:t>Nedelja</w:t>
      </w:r>
      <w:proofErr w:type="spellEnd"/>
      <w:r w:rsidR="00145745" w:rsidRPr="00145745">
        <w:rPr>
          <w:sz w:val="24"/>
          <w:szCs w:val="24"/>
        </w:rPr>
        <w:t xml:space="preserve">, Ulica dr. Franje Tuđmana 18d, </w:t>
      </w:r>
      <w:proofErr w:type="spellStart"/>
      <w:r w:rsidR="00145745" w:rsidRPr="00145745">
        <w:rPr>
          <w:sz w:val="24"/>
          <w:szCs w:val="24"/>
        </w:rPr>
        <w:t>MBS</w:t>
      </w:r>
      <w:proofErr w:type="spellEnd"/>
      <w:r w:rsidR="00145745" w:rsidRPr="00145745">
        <w:rPr>
          <w:sz w:val="24"/>
          <w:szCs w:val="24"/>
        </w:rPr>
        <w:t xml:space="preserve">:080015755, </w:t>
      </w:r>
      <w:proofErr w:type="spellStart"/>
      <w:r w:rsidR="00145745" w:rsidRPr="00145745">
        <w:rPr>
          <w:sz w:val="24"/>
          <w:szCs w:val="24"/>
        </w:rPr>
        <w:t>OIB</w:t>
      </w:r>
      <w:proofErr w:type="spellEnd"/>
      <w:r w:rsidR="00145745" w:rsidRPr="00145745">
        <w:rPr>
          <w:sz w:val="24"/>
          <w:szCs w:val="24"/>
        </w:rPr>
        <w:t>:23420802623</w:t>
      </w:r>
      <w:r>
        <w:rPr>
          <w:sz w:val="24"/>
          <w:szCs w:val="24"/>
        </w:rPr>
        <w:t xml:space="preserve">, </w:t>
      </w:r>
      <w:r w:rsidR="001E51CC">
        <w:rPr>
          <w:sz w:val="24"/>
          <w:szCs w:val="24"/>
        </w:rPr>
        <w:t>7</w:t>
      </w:r>
      <w:r>
        <w:rPr>
          <w:sz w:val="24"/>
          <w:szCs w:val="24"/>
        </w:rPr>
        <w:t xml:space="preserve">. </w:t>
      </w:r>
      <w:r w:rsidR="001E51CC">
        <w:rPr>
          <w:sz w:val="24"/>
          <w:szCs w:val="24"/>
        </w:rPr>
        <w:t>listopada</w:t>
      </w:r>
      <w:r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>
        <w:rPr>
          <w:sz w:val="24"/>
          <w:szCs w:val="24"/>
        </w:rPr>
        <w:t>.,</w:t>
      </w:r>
    </w:p>
    <w:p w:rsidRDefault="00E13ABD" w:rsidP="00E13ABD" w:rsidR="00E13ABD">
      <w:pPr>
        <w:rPr>
          <w:sz w:val="24"/>
          <w:szCs w:val="24"/>
        </w:rPr>
      </w:pPr>
    </w:p>
    <w:p w:rsidRDefault="0006175B" w:rsidP="00E13ABD" w:rsidR="00E13ABD">
      <w:pPr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FC27F1">
        <w:rPr>
          <w:sz w:val="24"/>
          <w:szCs w:val="24"/>
        </w:rPr>
        <w:t xml:space="preserve"> </w:t>
      </w:r>
      <w:r>
        <w:rPr>
          <w:sz w:val="24"/>
          <w:szCs w:val="24"/>
        </w:rPr>
        <w:t>j u č i o</w:t>
      </w:r>
      <w:r w:rsidR="001C088B">
        <w:rPr>
          <w:sz w:val="24"/>
          <w:szCs w:val="24"/>
        </w:rPr>
        <w:t xml:space="preserve"> </w:t>
      </w:r>
      <w:r w:rsidR="00E13ABD">
        <w:rPr>
          <w:sz w:val="24"/>
          <w:szCs w:val="24"/>
        </w:rPr>
        <w:t xml:space="preserve">  j e</w:t>
      </w:r>
    </w:p>
    <w:p w:rsidRDefault="00E13ABD" w:rsidP="00E13ABD" w:rsidR="00E13ABD">
      <w:pPr>
        <w:jc w:val="center"/>
        <w:rPr>
          <w:sz w:val="24"/>
          <w:szCs w:val="24"/>
        </w:rPr>
      </w:pPr>
    </w:p>
    <w:p w:rsidRDefault="00E13ABD" w:rsidP="00E13ABD" w:rsidR="00A359A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  <w:t xml:space="preserve">Posebno ispitno ročište u predmetu </w:t>
      </w:r>
      <w:proofErr w:type="spellStart"/>
      <w:r w:rsidR="00145745" w:rsidRPr="00145745">
        <w:rPr>
          <w:sz w:val="24"/>
          <w:szCs w:val="24"/>
        </w:rPr>
        <w:t>VECTOR</w:t>
      </w:r>
      <w:proofErr w:type="spellEnd"/>
      <w:r w:rsidR="00145745" w:rsidRPr="00145745">
        <w:rPr>
          <w:sz w:val="24"/>
          <w:szCs w:val="24"/>
        </w:rPr>
        <w:t xml:space="preserve"> </w:t>
      </w:r>
      <w:proofErr w:type="spellStart"/>
      <w:r w:rsidR="00145745" w:rsidRPr="00145745">
        <w:rPr>
          <w:sz w:val="24"/>
          <w:szCs w:val="24"/>
        </w:rPr>
        <w:t>DESIGN</w:t>
      </w:r>
      <w:proofErr w:type="spellEnd"/>
      <w:r w:rsidR="00145745" w:rsidRPr="00145745">
        <w:rPr>
          <w:sz w:val="24"/>
          <w:szCs w:val="24"/>
        </w:rPr>
        <w:t xml:space="preserve"> d.o.o. u stečaju</w:t>
      </w:r>
      <w:r w:rsidR="00D0670D">
        <w:rPr>
          <w:sz w:val="24"/>
          <w:szCs w:val="24"/>
        </w:rPr>
        <w:t>,</w:t>
      </w:r>
      <w:r w:rsidR="00145745" w:rsidRPr="00145745">
        <w:rPr>
          <w:sz w:val="24"/>
          <w:szCs w:val="24"/>
        </w:rPr>
        <w:t xml:space="preserve"> Sveta </w:t>
      </w:r>
      <w:proofErr w:type="spellStart"/>
      <w:r w:rsidR="00145745" w:rsidRPr="00145745">
        <w:rPr>
          <w:sz w:val="24"/>
          <w:szCs w:val="24"/>
        </w:rPr>
        <w:t>Nedelja</w:t>
      </w:r>
      <w:proofErr w:type="spellEnd"/>
      <w:r w:rsidR="00145745" w:rsidRPr="00145745">
        <w:rPr>
          <w:sz w:val="24"/>
          <w:szCs w:val="24"/>
        </w:rPr>
        <w:t xml:space="preserve">, Ulica dr. Franje Tuđmana 18d, </w:t>
      </w:r>
      <w:proofErr w:type="spellStart"/>
      <w:r w:rsidR="00145745" w:rsidRPr="00145745">
        <w:rPr>
          <w:sz w:val="24"/>
          <w:szCs w:val="24"/>
        </w:rPr>
        <w:t>MBS</w:t>
      </w:r>
      <w:proofErr w:type="spellEnd"/>
      <w:r w:rsidR="00145745" w:rsidRPr="00145745">
        <w:rPr>
          <w:sz w:val="24"/>
          <w:szCs w:val="24"/>
        </w:rPr>
        <w:t xml:space="preserve">:080015755, </w:t>
      </w:r>
      <w:proofErr w:type="spellStart"/>
      <w:r w:rsidR="00145745" w:rsidRPr="00145745">
        <w:rPr>
          <w:sz w:val="24"/>
          <w:szCs w:val="24"/>
        </w:rPr>
        <w:t>OIB</w:t>
      </w:r>
      <w:proofErr w:type="spellEnd"/>
      <w:r w:rsidR="00145745" w:rsidRPr="00145745">
        <w:rPr>
          <w:sz w:val="24"/>
          <w:szCs w:val="24"/>
        </w:rPr>
        <w:t>:23420802623</w:t>
      </w:r>
      <w:r>
        <w:rPr>
          <w:sz w:val="24"/>
          <w:szCs w:val="24"/>
        </w:rPr>
        <w:t>,</w:t>
      </w:r>
    </w:p>
    <w:p w:rsidRDefault="00E13ABD" w:rsidP="00E13ABD" w:rsidR="00E13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održati će se</w:t>
      </w:r>
    </w:p>
    <w:p w:rsidRDefault="00A359A2" w:rsidP="00E31C51" w:rsidR="00E13ABD" w:rsidRPr="001C088B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19</w:t>
      </w:r>
      <w:r w:rsidR="00E13ABD" w:rsidRPr="001C088B">
        <w:rPr>
          <w:b/>
          <w:sz w:val="24"/>
          <w:szCs w:val="24"/>
        </w:rPr>
        <w:t xml:space="preserve">. </w:t>
      </w:r>
      <w:r w:rsidR="001E51CC">
        <w:rPr>
          <w:b/>
          <w:sz w:val="24"/>
          <w:szCs w:val="24"/>
        </w:rPr>
        <w:t>studenog</w:t>
      </w:r>
      <w:r w:rsidR="00CB303F">
        <w:rPr>
          <w:b/>
          <w:sz w:val="24"/>
          <w:szCs w:val="24"/>
        </w:rPr>
        <w:t>a</w:t>
      </w:r>
      <w:r w:rsidR="00E13ABD" w:rsidRPr="001C088B">
        <w:rPr>
          <w:b/>
          <w:sz w:val="24"/>
          <w:szCs w:val="24"/>
        </w:rPr>
        <w:t xml:space="preserve"> 201</w:t>
      </w:r>
      <w:r w:rsidR="00AA254B">
        <w:rPr>
          <w:b/>
          <w:sz w:val="24"/>
          <w:szCs w:val="24"/>
        </w:rPr>
        <w:t>5</w:t>
      </w:r>
      <w:r w:rsidR="00E13ABD" w:rsidRPr="001C088B">
        <w:rPr>
          <w:b/>
          <w:sz w:val="24"/>
          <w:szCs w:val="24"/>
        </w:rPr>
        <w:t xml:space="preserve">. u </w:t>
      </w:r>
      <w:r>
        <w:rPr>
          <w:b/>
          <w:sz w:val="24"/>
          <w:szCs w:val="24"/>
        </w:rPr>
        <w:t>11,</w:t>
      </w:r>
      <w:r w:rsidR="00145745">
        <w:rPr>
          <w:b/>
          <w:sz w:val="24"/>
          <w:szCs w:val="24"/>
        </w:rPr>
        <w:t>3</w:t>
      </w:r>
      <w:r w:rsidR="00E13ABD" w:rsidRPr="001C088B">
        <w:rPr>
          <w:b/>
          <w:sz w:val="24"/>
          <w:szCs w:val="24"/>
        </w:rPr>
        <w:t>0 sati</w:t>
      </w:r>
    </w:p>
    <w:p w:rsidRDefault="00E13ABD" w:rsidP="00E13ABD" w:rsidR="00E13ABD">
      <w:pPr>
        <w:ind w:left="1440"/>
        <w:jc w:val="center"/>
        <w:rPr>
          <w:sz w:val="24"/>
          <w:szCs w:val="24"/>
        </w:rPr>
      </w:pPr>
      <w:r>
        <w:rPr>
          <w:sz w:val="24"/>
          <w:szCs w:val="24"/>
        </w:rPr>
        <w:t>u Trgovačkom sudu u Zagrebu, Petrinjska 8, soba 88/II (ulična zgrada).</w:t>
      </w:r>
    </w:p>
    <w:p w:rsidRDefault="005C1297" w:rsidP="00380169" w:rsidR="005C1297" w:rsidRPr="000352C4">
      <w:pPr>
        <w:ind w:left="720"/>
        <w:rPr>
          <w:sz w:val="24"/>
          <w:szCs w:val="24"/>
        </w:rPr>
      </w:pPr>
      <w:r w:rsidRPr="000352C4">
        <w:rPr>
          <w:sz w:val="24"/>
          <w:szCs w:val="24"/>
        </w:rPr>
        <w:t xml:space="preserve">            </w:t>
      </w:r>
    </w:p>
    <w:p w:rsidRDefault="005C1297" w:rsidP="00FE504C" w:rsidR="005C1297" w:rsidRPr="000352C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Obrazloženje</w:t>
      </w:r>
    </w:p>
    <w:p w:rsidRDefault="005C1297" w:rsidP="005C1297" w:rsidR="005C1297" w:rsidRPr="000352C4">
      <w:pPr>
        <w:ind w:left="720"/>
        <w:jc w:val="center"/>
        <w:rPr>
          <w:sz w:val="24"/>
          <w:szCs w:val="24"/>
        </w:rPr>
      </w:pPr>
    </w:p>
    <w:p w:rsidRDefault="005C1297" w:rsidP="005C1297" w:rsidR="00380169">
      <w:pPr>
        <w:jc w:val="both"/>
        <w:rPr>
          <w:sz w:val="24"/>
          <w:szCs w:val="24"/>
        </w:rPr>
      </w:pPr>
      <w:r w:rsidRPr="000352C4">
        <w:rPr>
          <w:sz w:val="24"/>
          <w:szCs w:val="24"/>
        </w:rPr>
        <w:tab/>
      </w:r>
      <w:r w:rsidR="00380169">
        <w:rPr>
          <w:sz w:val="24"/>
          <w:szCs w:val="24"/>
        </w:rPr>
        <w:t>Stečajni upravitelj zatražio</w:t>
      </w:r>
      <w:r w:rsidR="00987CEF">
        <w:rPr>
          <w:sz w:val="24"/>
          <w:szCs w:val="24"/>
        </w:rPr>
        <w:t xml:space="preserve"> je</w:t>
      </w:r>
      <w:r w:rsidR="00380169">
        <w:rPr>
          <w:sz w:val="24"/>
          <w:szCs w:val="24"/>
        </w:rPr>
        <w:t xml:space="preserve"> održavanje posebnog ispitnog ročišta.</w:t>
      </w:r>
    </w:p>
    <w:p w:rsidRDefault="005C1297" w:rsidP="00380169" w:rsidR="00380169">
      <w:pPr>
        <w:ind w:firstLine="708"/>
        <w:jc w:val="both"/>
        <w:rPr>
          <w:sz w:val="24"/>
          <w:szCs w:val="24"/>
        </w:rPr>
      </w:pPr>
      <w:r w:rsidRPr="000352C4">
        <w:rPr>
          <w:sz w:val="24"/>
          <w:szCs w:val="24"/>
        </w:rPr>
        <w:t xml:space="preserve">Posebno ispitno ročište u ovom stečajnom predmetu određeno je na temelju odredbe čl. </w:t>
      </w:r>
      <w:smartTag w:element="metricconverter" w:uri="urn:schemas-microsoft-com:office:smarttags">
        <w:smartTagPr>
          <w:attr w:val="176. st" w:name="ProductID"/>
        </w:smartTagPr>
        <w:r w:rsidRPr="000352C4">
          <w:rPr>
            <w:sz w:val="24"/>
            <w:szCs w:val="24"/>
          </w:rPr>
          <w:t>176. st</w:t>
        </w:r>
      </w:smartTag>
      <w:r w:rsidRPr="000352C4">
        <w:rPr>
          <w:sz w:val="24"/>
          <w:szCs w:val="24"/>
        </w:rPr>
        <w:t>. 3. Stečajnog zakona (NN 44/96, 29/99, 129/00, 123/03, 197/03, 187/04, 82/06 i 116/10</w:t>
      </w:r>
      <w:r w:rsidR="0006175B">
        <w:rPr>
          <w:sz w:val="24"/>
          <w:szCs w:val="24"/>
        </w:rPr>
        <w:t>, 25/12 i 133/12</w:t>
      </w:r>
      <w:r w:rsidR="00380169">
        <w:rPr>
          <w:sz w:val="24"/>
          <w:szCs w:val="24"/>
        </w:rPr>
        <w:t xml:space="preserve"> – dalje </w:t>
      </w:r>
      <w:proofErr w:type="spellStart"/>
      <w:r w:rsidR="00380169">
        <w:rPr>
          <w:sz w:val="24"/>
          <w:szCs w:val="24"/>
        </w:rPr>
        <w:t>SZ</w:t>
      </w:r>
      <w:proofErr w:type="spellEnd"/>
      <w:r w:rsidRPr="000352C4">
        <w:rPr>
          <w:sz w:val="24"/>
          <w:szCs w:val="24"/>
        </w:rPr>
        <w:t>)</w:t>
      </w:r>
      <w:r w:rsidR="00CB303F">
        <w:rPr>
          <w:sz w:val="24"/>
          <w:szCs w:val="24"/>
        </w:rPr>
        <w:t>.</w:t>
      </w:r>
    </w:p>
    <w:p w:rsidRDefault="00380169" w:rsidP="005C1297" w:rsidR="00380169">
      <w:pPr>
        <w:jc w:val="both"/>
        <w:rPr>
          <w:sz w:val="24"/>
          <w:szCs w:val="24"/>
        </w:rPr>
      </w:pPr>
    </w:p>
    <w:p w:rsidRDefault="008D3494" w:rsidP="00C34BFE" w:rsidR="008D3494">
      <w:pPr>
        <w:jc w:val="center"/>
        <w:rPr>
          <w:sz w:val="24"/>
          <w:szCs w:val="24"/>
        </w:rPr>
      </w:pPr>
      <w:r w:rsidRPr="000352C4">
        <w:rPr>
          <w:sz w:val="24"/>
          <w:szCs w:val="24"/>
        </w:rPr>
        <w:t>U Zagrebu</w:t>
      </w:r>
      <w:r>
        <w:rPr>
          <w:sz w:val="24"/>
          <w:szCs w:val="24"/>
        </w:rPr>
        <w:t>,</w:t>
      </w:r>
      <w:r w:rsidRPr="000352C4">
        <w:rPr>
          <w:sz w:val="24"/>
          <w:szCs w:val="24"/>
        </w:rPr>
        <w:t xml:space="preserve"> </w:t>
      </w:r>
      <w:r w:rsidR="001E51CC">
        <w:rPr>
          <w:sz w:val="24"/>
          <w:szCs w:val="24"/>
        </w:rPr>
        <w:t>7</w:t>
      </w:r>
      <w:r w:rsidRPr="000352C4">
        <w:rPr>
          <w:sz w:val="24"/>
          <w:szCs w:val="24"/>
        </w:rPr>
        <w:t xml:space="preserve">. </w:t>
      </w:r>
      <w:r w:rsidR="001E51CC">
        <w:rPr>
          <w:sz w:val="24"/>
          <w:szCs w:val="24"/>
        </w:rPr>
        <w:t>listopada</w:t>
      </w:r>
      <w:r w:rsidRPr="000352C4">
        <w:rPr>
          <w:sz w:val="24"/>
          <w:szCs w:val="24"/>
        </w:rPr>
        <w:t xml:space="preserve"> 201</w:t>
      </w:r>
      <w:r w:rsidR="00AA254B">
        <w:rPr>
          <w:sz w:val="24"/>
          <w:szCs w:val="24"/>
        </w:rPr>
        <w:t>5</w:t>
      </w:r>
      <w:r w:rsidRPr="000352C4">
        <w:rPr>
          <w:sz w:val="24"/>
          <w:szCs w:val="24"/>
        </w:rPr>
        <w:t>.</w:t>
      </w:r>
    </w:p>
    <w:p w:rsidRDefault="00E31C51" w:rsidP="00C34BFE" w:rsidR="00E31C51">
      <w:pPr>
        <w:jc w:val="center"/>
        <w:rPr>
          <w:sz w:val="24"/>
          <w:szCs w:val="24"/>
        </w:rPr>
      </w:pP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ab/>
        <w:t>SUDAC:</w:t>
      </w:r>
    </w:p>
    <w:p w:rsidRDefault="008D3494" w:rsidP="008D3494" w:rsidR="008D3494" w:rsidRPr="000352C4">
      <w:pPr>
        <w:pStyle w:val="Tijeloteksta"/>
        <w:ind w:left="5760"/>
        <w:rPr>
          <w:sz w:val="24"/>
          <w:szCs w:val="24"/>
        </w:rPr>
      </w:pPr>
      <w:r w:rsidRPr="000352C4">
        <w:rPr>
          <w:sz w:val="24"/>
          <w:szCs w:val="24"/>
        </w:rPr>
        <w:t xml:space="preserve">   </w:t>
      </w:r>
      <w:r>
        <w:rPr>
          <w:sz w:val="24"/>
          <w:szCs w:val="24"/>
        </w:rPr>
        <w:t>Mislav Kolakušić</w:t>
      </w:r>
      <w:r w:rsidR="00C55C47">
        <w:rPr>
          <w:sz w:val="24"/>
          <w:szCs w:val="24"/>
        </w:rPr>
        <w:t xml:space="preserve"> </w:t>
      </w:r>
    </w:p>
    <w:p w:rsidRDefault="00C34BFE" w:rsidP="008D3494" w:rsidR="00C34BFE" w:rsidRPr="000352C4">
      <w:pPr>
        <w:rPr>
          <w:sz w:val="24"/>
          <w:szCs w:val="24"/>
        </w:rPr>
      </w:pP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>POUKA O PRAVNOM LIJEKU:</w:t>
      </w:r>
    </w:p>
    <w:p w:rsidRDefault="008D3494" w:rsidP="008D3494" w:rsidR="008D3494" w:rsidRPr="000352C4">
      <w:pPr>
        <w:rPr>
          <w:sz w:val="24"/>
          <w:szCs w:val="24"/>
        </w:rPr>
      </w:pPr>
      <w:r w:rsidRPr="000352C4">
        <w:rPr>
          <w:sz w:val="24"/>
          <w:szCs w:val="24"/>
        </w:rPr>
        <w:t xml:space="preserve">Protiv ovog </w:t>
      </w:r>
      <w:r w:rsidR="0006175B">
        <w:rPr>
          <w:sz w:val="24"/>
          <w:szCs w:val="24"/>
        </w:rPr>
        <w:t>zaključka</w:t>
      </w:r>
      <w:r w:rsidRPr="000352C4">
        <w:rPr>
          <w:sz w:val="24"/>
          <w:szCs w:val="24"/>
        </w:rPr>
        <w:t xml:space="preserve"> nije dopuštena žalba. </w:t>
      </w:r>
    </w:p>
    <w:p w:rsidRDefault="00C34BFE" w:rsidP="008D3494" w:rsidR="00C34BFE">
      <w:pPr>
        <w:rPr>
          <w:sz w:val="24"/>
          <w:szCs w:val="24"/>
        </w:rPr>
      </w:pPr>
    </w:p>
    <w:p w:rsidRDefault="00543A74" w:rsidP="000A7827" w:rsidR="00543A74">
      <w:pPr>
        <w:rPr>
          <w:sz w:val="24"/>
          <w:szCs w:val="24"/>
        </w:rPr>
      </w:pPr>
    </w:p>
    <w:p w:rsidRDefault="00C55C47" w:rsidP="000A7827" w:rsidR="00C55C47">
      <w:pPr>
        <w:rPr>
          <w:sz w:val="24"/>
          <w:szCs w:val="24"/>
        </w:rPr>
      </w:pPr>
    </w:p>
    <w:p w:rsidRDefault="00C55C47" w:rsidP="00C55C47" w:rsidR="00C55C47">
      <w:pPr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C55C47" w:rsidP="00C55C47" w:rsidR="00C55C4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 xml:space="preserve">Stečajni upravitelj </w:t>
      </w:r>
    </w:p>
    <w:p w:rsidRDefault="00C55C47" w:rsidP="00C55C47" w:rsidR="00C55C47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e-oglasna ploča – 8 dana</w:t>
      </w:r>
    </w:p>
    <w:p w:rsidRDefault="00C55C47" w:rsidP="00C55C47" w:rsidR="00C55C47"/>
    <w:p w:rsidRDefault="00C55C47" w:rsidP="000A7827" w:rsidR="00C55C47" w:rsidRPr="00543A74">
      <w:pPr>
        <w:rPr>
          <w:sz w:val="24"/>
          <w:szCs w:val="24"/>
        </w:rPr>
      </w:pPr>
    </w:p>
    <w:sectPr w:rsidSect="001A02CB" w:rsidR="00C55C47" w:rsidRPr="00543A74">
      <w:pgSz w:h="16838" w:w="11906"/>
      <w:pgMar w:gutter="0" w:footer="708" w:header="708" w:left="1417" w:bottom="360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6175B"/>
    <w:rsid w:val="000A7827"/>
    <w:rsid w:val="000D7233"/>
    <w:rsid w:val="001166C1"/>
    <w:rsid w:val="00145745"/>
    <w:rsid w:val="001A02CB"/>
    <w:rsid w:val="001C088B"/>
    <w:rsid w:val="001E51CC"/>
    <w:rsid w:val="0024780A"/>
    <w:rsid w:val="002F111F"/>
    <w:rsid w:val="00380169"/>
    <w:rsid w:val="003A1F1A"/>
    <w:rsid w:val="003C5239"/>
    <w:rsid w:val="004304C5"/>
    <w:rsid w:val="00497ADF"/>
    <w:rsid w:val="00543A74"/>
    <w:rsid w:val="00546AD6"/>
    <w:rsid w:val="0055021F"/>
    <w:rsid w:val="005922D8"/>
    <w:rsid w:val="005C1297"/>
    <w:rsid w:val="00637E27"/>
    <w:rsid w:val="006539DD"/>
    <w:rsid w:val="00740241"/>
    <w:rsid w:val="007A0198"/>
    <w:rsid w:val="007B5343"/>
    <w:rsid w:val="008672A5"/>
    <w:rsid w:val="00884ADD"/>
    <w:rsid w:val="008D3494"/>
    <w:rsid w:val="00987CEF"/>
    <w:rsid w:val="00A359A2"/>
    <w:rsid w:val="00AA254B"/>
    <w:rsid w:val="00AB622C"/>
    <w:rsid w:val="00B10885"/>
    <w:rsid w:val="00B20B4F"/>
    <w:rsid w:val="00C019F2"/>
    <w:rsid w:val="00C34BFE"/>
    <w:rsid w:val="00C368EF"/>
    <w:rsid w:val="00C55C47"/>
    <w:rsid w:val="00C611E2"/>
    <w:rsid w:val="00C94014"/>
    <w:rsid w:val="00CA62DC"/>
    <w:rsid w:val="00CB303F"/>
    <w:rsid w:val="00D0670D"/>
    <w:rsid w:val="00E13ABD"/>
    <w:rsid w:val="00E31C51"/>
    <w:rsid w:val="00F06235"/>
    <w:rsid w:val="00F852D4"/>
    <w:rsid w:val="00FC27F1"/>
    <w:rsid w:val="00FE146F"/>
    <w:rsid w:val="00FE5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2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62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62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62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62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A62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62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62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62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62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1281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listopada 2015.</izvorni_sadrzaj>
    <derivirana_varijabla naziv="DomainObject.DatumDonosenjaOdluke_1">7.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odrešivanje posebnog ispitnog ročišta</izvorni_sadrzaj>
    <derivirana_varijabla naziv="DomainObject.Primjedba_1">odrešivanje posebnog ispitnog ročišta</derivirana_varijabla>
  </DomainObject.Primjedba>
  <DomainObject.Oznaka>
    <izvorni_sadrzaj>St-636/2012-49</izvorni_sadrzaj>
    <derivirana_varijabla naziv="DomainObject.Oznaka_1">St-636/2012-49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636</izvorni_sadrzaj>
    <derivirana_varijabla naziv="DomainObject.Predmet.Broj_1">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2012.</izvorni_sadrzaj>
    <derivirana_varijabla naziv="DomainObject.Predmet.DatumOsnivanja_1">11. lipnja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St-636/2012</izvorni_sadrzaj>
    <derivirana_varijabla naziv="DomainObject.Predmet.OznakaBroj_1">St-636/2012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53.St-640/2012
20. St-670/12
53. St-679/12</izvorni_sadrzaj>
    <derivirana_varijabla naziv="DomainObject.Predmet.PrimjedbaSuca_1">53.St-640/2012
20. St-670/12
53. St-679/12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VECTOR DESIGN d.o.o.</izvorni_sadrzaj>
    <derivirana_varijabla naziv="DomainObject.Predmet.ProtustrankaFormated_1">  VECTOR DESIGN d.o.o.</derivirana_varijabla>
  </DomainObject.Predmet.ProtustrankaFormated>
  <DomainObject.Predmet.ProtustrankaFormatedOIB>
    <izvorni_sadrzaj>  VECTOR DESIGN d.o.o., OIB 23420802623</izvorni_sadrzaj>
    <derivirana_varijabla naziv="DomainObject.Predmet.ProtustrankaFormatedOIB_1">  VECTOR DESIGN d.o.o., OIB 23420802623</derivirana_varijabla>
  </DomainObject.Predmet.ProtustrankaFormatedOIB>
  <DomainObject.Predmet.ProtustrankaFormatedWithAdress>
    <izvorni_sadrzaj> VECTOR DESIGN d.o.o., Obrtnička 14, Sveta Nedelja</izvorni_sadrzaj>
    <derivirana_varijabla naziv="DomainObject.Predmet.ProtustrankaFormatedWithAdress_1"> VECTOR DESIGN d.o.o., Obrtnička 14, Sveta Nedelja</derivirana_varijabla>
  </DomainObject.Predmet.ProtustrankaFormatedWithAdress>
  <DomainObject.Predmet.ProtustrankaFormatedWithAdressOIB>
    <izvorni_sadrzaj> VECTOR DESIGN d.o.o., OIB 23420802623, Obrtnička 14, Sveta Nedelja</izvorni_sadrzaj>
    <derivirana_varijabla naziv="DomainObject.Predmet.ProtustrankaFormatedWithAdressOIB_1"> VECTOR DESIGN d.o.o., OIB 23420802623, Obrtnička 14, Sveta Nedelja</derivirana_varijabla>
  </DomainObject.Predmet.ProtustrankaFormatedWithAdressOIB>
  <DomainObject.Predmet.ProtustrankaWithAdress>
    <izvorni_sadrzaj>VECTOR DESIGN d.o.o. Obrtnička 14, Sveta Nedelja</izvorni_sadrzaj>
    <derivirana_varijabla naziv="DomainObject.Predmet.ProtustrankaWithAdress_1">VECTOR DESIGN d.o.o. Obrtnička 14, Sveta Nedelja</derivirana_varijabla>
  </DomainObject.Predmet.ProtustrankaWithAdress>
  <DomainObject.Predmet.ProtustrankaWithAdressOIB>
    <izvorni_sadrzaj>VECTOR DESIGN d.o.o., OIB 23420802623, Obrtnička 14, Sveta Nedelja</izvorni_sadrzaj>
    <derivirana_varijabla naziv="DomainObject.Predmet.ProtustrankaWithAdressOIB_1">VECTOR DESIGN d.o.o., OIB 23420802623, Obrtnička 14, Sveta Nedelja</derivirana_varijabla>
  </DomainObject.Predmet.ProtustrankaWithAdressOIB>
  <DomainObject.Predmet.ProtustrankaNazivFormated>
    <izvorni_sadrzaj>VECTOR DESIGN d.o.o.</izvorni_sadrzaj>
    <derivirana_varijabla naziv="DomainObject.Predmet.ProtustrankaNazivFormated_1">VECTOR DESIGN d.o.o.</derivirana_varijabla>
  </DomainObject.Predmet.ProtustrankaNazivFormated>
  <DomainObject.Predmet.ProtustrankaNazivFormatedOIB>
    <izvorni_sadrzaj>VECTOR DESIGN d.o.o., OIB 23420802623</izvorni_sadrzaj>
    <derivirana_varijabla naziv="DomainObject.Predmet.ProtustrankaNazivFormatedOIB_1">VECTOR DESIGN d.o.o., OIB 23420802623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KATARINA MIKAC</izvorni_sadrzaj>
    <derivirana_varijabla naziv="DomainObject.Predmet.StrankaFormated_1">  KATARINA MIKAC</derivirana_varijabla>
  </DomainObject.Predmet.StrankaFormated>
  <DomainObject.Predmet.StrankaFormatedOIB>
    <izvorni_sadrzaj>  KATARINA MIKAC</izvorni_sadrzaj>
    <derivirana_varijabla naziv="DomainObject.Predmet.StrankaFormatedOIB_1">  KATARINA MIKAC</derivirana_varijabla>
  </DomainObject.Predmet.StrankaFormatedOIB>
  <DomainObject.Predmet.StrankaFormatedWithAdress>
    <izvorni_sadrzaj> KATARINA MIKAC, RAFAELA LEVAKOVIĆA 5, 10373 Ivanja Reka</izvorni_sadrzaj>
    <derivirana_varijabla naziv="DomainObject.Predmet.StrankaFormatedWithAdress_1"> KATARINA MIKAC, RAFAELA LEVAKOVIĆA 5, 10373 Ivanja Reka</derivirana_varijabla>
  </DomainObject.Predmet.StrankaFormatedWithAdress>
  <DomainObject.Predmet.StrankaFormatedWithAdressOIB>
    <izvorni_sadrzaj> KATARINA MIKAC, RAFAELA LEVAKOVIĆA 5, 10373 Ivanja Reka</izvorni_sadrzaj>
    <derivirana_varijabla naziv="DomainObject.Predmet.StrankaFormatedWithAdressOIB_1"> KATARINA MIKAC, RAFAELA LEVAKOVIĆA 5, 10373 Ivanja Reka</derivirana_varijabla>
  </DomainObject.Predmet.StrankaFormatedWithAdressOIB>
  <DomainObject.Predmet.StrankaWithAdress>
    <izvorni_sadrzaj>KATARINA MIKAC RAFAELA LEVAKOVIĆA 5,10373 Ivanja Reka</izvorni_sadrzaj>
    <derivirana_varijabla naziv="DomainObject.Predmet.StrankaWithAdress_1">KATARINA MIKAC RAFAELA LEVAKOVIĆA 5,10373 Ivanja Reka</derivirana_varijabla>
  </DomainObject.Predmet.StrankaWithAdress>
  <DomainObject.Predmet.StrankaWithAdressOIB>
    <izvorni_sadrzaj>KATARINA MIKAC, RAFAELA LEVAKOVIĆA 5,10373 Ivanja Reka</izvorni_sadrzaj>
    <derivirana_varijabla naziv="DomainObject.Predmet.StrankaWithAdressOIB_1">KATARINA MIKAC, RAFAELA LEVAKOVIĆA 5,10373 Ivanja Reka</derivirana_varijabla>
  </DomainObject.Predmet.StrankaWithAdressOIB>
  <DomainObject.Predmet.StrankaNazivFormated>
    <izvorni_sadrzaj>KATARINA MIKAC</izvorni_sadrzaj>
    <derivirana_varijabla naziv="DomainObject.Predmet.StrankaNazivFormated_1">KATARINA MIKAC</derivirana_varijabla>
  </DomainObject.Predmet.StrankaNazivFormated>
  <DomainObject.Predmet.StrankaNazivFormatedOIB>
    <izvorni_sadrzaj>KATARINA MIKAC</izvorni_sadrzaj>
    <derivirana_varijabla naziv="DomainObject.Predmet.StrankaNazivFormatedOIB_1">KATARINA MIKAC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KATARINA MIKAC</item>
    </izvorni_sadrzaj>
    <derivirana_varijabla naziv="DomainObject.Predmet.StrankaListFormated_1">
      <item>KATARINA MIKAC</item>
    </derivirana_varijabla>
  </DomainObject.Predmet.StrankaListFormated>
  <DomainObject.Predmet.StrankaListFormatedOIB>
    <izvorni_sadrzaj>
      <item>KATARINA MIKAC</item>
    </izvorni_sadrzaj>
    <derivirana_varijabla naziv="DomainObject.Predmet.StrankaListFormatedOIB_1">
      <item>KATARINA MIKAC</item>
    </derivirana_varijabla>
  </DomainObject.Predmet.StrankaListFormatedOIB>
  <DomainObject.Predmet.StrankaListFormatedWithAdress>
    <izvorni_sadrzaj>
      <item>KATARINA MIKAC, RAFAELA LEVAKOVIĆA 5, 10373 Ivanja Reka</item>
    </izvorni_sadrzaj>
    <derivirana_varijabla naziv="DomainObject.Predmet.StrankaListFormatedWithAdress_1">
      <item>KATARINA MIKAC, RAFAELA LEVAKOVIĆA 5, 10373 Ivanja Reka</item>
    </derivirana_varijabla>
  </DomainObject.Predmet.StrankaListFormatedWithAdress>
  <DomainObject.Predmet.StrankaListFormatedWithAdressOIB>
    <izvorni_sadrzaj>
      <item>KATARINA MIKAC, RAFAELA LEVAKOVIĆA 5, 10373 Ivanja Reka</item>
    </izvorni_sadrzaj>
    <derivirana_varijabla naziv="DomainObject.Predmet.StrankaListFormatedWithAdressOIB_1">
      <item>KATARINA MIKAC, RAFAELA LEVAKOVIĆA 5, 10373 Ivanja Reka</item>
    </derivirana_varijabla>
  </DomainObject.Predmet.StrankaListFormatedWithAdressOIB>
  <DomainObject.Predmet.StrankaListNazivFormated>
    <izvorni_sadrzaj>
      <item>KATARINA MIKAC</item>
    </izvorni_sadrzaj>
    <derivirana_varijabla naziv="DomainObject.Predmet.StrankaListNazivFormated_1">
      <item>KATARINA MIKAC</item>
    </derivirana_varijabla>
  </DomainObject.Predmet.StrankaListNazivFormated>
  <DomainObject.Predmet.StrankaListNazivFormatedOIB>
    <izvorni_sadrzaj>
      <item>KATARINA MIKAC</item>
    </izvorni_sadrzaj>
    <derivirana_varijabla naziv="DomainObject.Predmet.StrankaListNazivFormatedOIB_1">
      <item>KATARINA MIKAC</item>
    </derivirana_varijabla>
  </DomainObject.Predmet.StrankaListNazivFormatedOIB>
  <DomainObject.Predmet.ProtuStrankaListFormated>
    <izvorni_sadrzaj>
      <item>VECTOR DESIGN d.o.o.</item>
    </izvorni_sadrzaj>
    <derivirana_varijabla naziv="DomainObject.Predmet.ProtuStrankaListFormated_1">
      <item>VECTOR DESIGN d.o.o.</item>
    </derivirana_varijabla>
  </DomainObject.Predmet.ProtuStrankaListFormated>
  <DomainObject.Predmet.ProtuStrankaListFormatedOIB>
    <izvorni_sadrzaj>
      <item>VECTOR DESIGN d.o.o., OIB 23420802623</item>
    </izvorni_sadrzaj>
    <derivirana_varijabla naziv="DomainObject.Predmet.ProtuStrankaListFormatedOIB_1">
      <item>VECTOR DESIGN d.o.o., OIB 23420802623</item>
    </derivirana_varijabla>
  </DomainObject.Predmet.ProtuStrankaListFormatedOIB>
  <DomainObject.Predmet.ProtuStrankaListFormatedWithAdress>
    <izvorni_sadrzaj>
      <item>VECTOR DESIGN d.o.o., Obrtnička 14, Sveta Nedelja</item>
    </izvorni_sadrzaj>
    <derivirana_varijabla naziv="DomainObject.Predmet.ProtuStrankaListFormatedWithAdress_1">
      <item>VECTOR DESIGN d.o.o., Obrtnička 14, Sveta Nedelja</item>
    </derivirana_varijabla>
  </DomainObject.Predmet.ProtuStrankaListFormatedWithAdress>
  <DomainObject.Predmet.ProtuStrankaListFormatedWithAdressOIB>
    <izvorni_sadrzaj>
      <item>VECTOR DESIGN d.o.o., OIB 23420802623, Obrtnička 14, Sveta Nedelja</item>
    </izvorni_sadrzaj>
    <derivirana_varijabla naziv="DomainObject.Predmet.ProtuStrankaListFormatedWithAdressOIB_1">
      <item>VECTOR DESIGN d.o.o., OIB 23420802623, Obrtnička 14, Sveta Nedelja</item>
    </derivirana_varijabla>
  </DomainObject.Predmet.ProtuStrankaListFormatedWithAdressOIB>
  <DomainObject.Predmet.ProtuStrankaListNazivFormated>
    <izvorni_sadrzaj>
      <item>VECTOR DESIGN d.o.o.</item>
    </izvorni_sadrzaj>
    <derivirana_varijabla naziv="DomainObject.Predmet.ProtuStrankaListNazivFormated_1">
      <item>VECTOR DESIGN d.o.o.</item>
    </derivirana_varijabla>
  </DomainObject.Predmet.ProtuStrankaListNazivFormated>
  <DomainObject.Predmet.ProtuStrankaListNazivFormatedOIB>
    <izvorni_sadrzaj>
      <item>VECTOR DESIGN d.o.o., OIB 23420802623</item>
    </izvorni_sadrzaj>
    <derivirana_varijabla naziv="DomainObject.Predmet.ProtuStrankaListNazivFormatedOIB_1">
      <item>VECTOR DESIGN d.o.o., OIB 23420802623</item>
    </derivirana_varijabla>
  </DomainObject.Predmet.ProtuStrankaListNazivFormatedOIB>
  <DomainObject.Predmet.OstaliListFormated>
    <izvorni_sadrzaj>
      <item>Nikola Miletić</item>
      <item>MF Porezna uprava Zagreb</item>
      <item>Anamaria Ivanković</item>
    </izvorni_sadrzaj>
    <derivirana_varijabla naziv="DomainObject.Predmet.OstaliListFormated_1">
      <item>Nikola Miletić</item>
      <item>MF Porezna uprava Zagreb</item>
      <item>Anamaria Ivanković</item>
    </derivirana_varijabla>
  </DomainObject.Predmet.OstaliListFormated>
  <DomainObject.Predmet.OstaliListFormatedOIB>
    <izvorni_sadrzaj>
      <item>Nikola Miletić</item>
      <item>MF Porezna uprava Zagreb</item>
      <item>Anamaria Ivanković, OIB 26902318451</item>
    </izvorni_sadrzaj>
    <derivirana_varijabla naziv="DomainObject.Predmet.OstaliListFormatedOIB_1">
      <item>Nikola Miletić</item>
      <item>MF Porezna uprava Zagreb</item>
      <item>Anamaria Ivanković, OIB 26902318451</item>
    </derivirana_varijabla>
  </DomainObject.Predmet.OstaliListFormatedOIB>
  <DomainObject.Predmet.OstaliListFormatedWithAdress>
    <izvorni_sadrzaj>
      <item>Nikola Miletić, Sindikalni stanovi 009, Niš</item>
      <item>MF Porezna uprava Zagreb, Albrechtova 42, 10000 Zagreb</item>
      <item>Anamaria Ivanković, Britanski Trg 10, 10000 Zagreb</item>
    </izvorni_sadrzaj>
    <derivirana_varijabla naziv="DomainObject.Predmet.OstaliListFormatedWithAdress_1">
      <item>Nikola Miletić, Sindikalni stanovi 009, Niš</item>
      <item>MF Porezna uprava Zagreb, Albrechtova 42, 10000 Zagreb</item>
      <item>Anamaria Ivanković, Britanski Trg 10, 10000 Zagreb</item>
    </derivirana_varijabla>
  </DomainObject.Predmet.OstaliListFormatedWithAdress>
  <DomainObject.Predmet.OstaliListFormatedWithAdressOIB>
    <izvorni_sadrzaj>
      <item>Nikola Miletić, Sindikalni stanovi 009, Niš</item>
      <item>MF Porezna uprava Zagreb, Albrechtova 42, 10000 Zagreb</item>
      <item>Anamaria Ivanković, OIB 26902318451, Britanski Trg 10, 10000 Zagreb</item>
    </izvorni_sadrzaj>
    <derivirana_varijabla naziv="DomainObject.Predmet.OstaliListFormatedWithAdressOIB_1">
      <item>Nikola Miletić, Sindikalni stanovi 009, Niš</item>
      <item>MF Porezna uprava Zagreb, Albrechtova 42, 10000 Zagreb</item>
      <item>Anamaria Ivanković, OIB 26902318451, Britanski Trg 10, 10000 Zagreb</item>
    </derivirana_varijabla>
  </DomainObject.Predmet.OstaliListFormatedWithAdressOIB>
  <DomainObject.Predmet.OstaliListNazivFormated>
    <izvorni_sadrzaj>
      <item>Nikola Miletić</item>
      <item>MF Porezna uprava Zagreb</item>
      <item>Anamaria Ivanković</item>
    </izvorni_sadrzaj>
    <derivirana_varijabla naziv="DomainObject.Predmet.OstaliListNazivFormated_1">
      <item>Nikola Miletić</item>
      <item>MF Porezna uprava Zagreb</item>
      <item>Anamaria Ivanković</item>
    </derivirana_varijabla>
  </DomainObject.Predmet.OstaliListNazivFormated>
  <DomainObject.Predmet.OstaliListNazivFormatedOIB>
    <izvorni_sadrzaj>
      <item>Nikola Miletić</item>
      <item>MF Porezna uprava Zagreb</item>
      <item>Anamaria Ivanković, OIB 26902318451</item>
    </izvorni_sadrzaj>
    <derivirana_varijabla naziv="DomainObject.Predmet.OstaliListNazivFormatedOIB_1">
      <item>Nikola Miletić</item>
      <item>MF Porezna uprava Zagreb</item>
      <item>Anamaria Ivanković, OIB 26902318451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2015.</izvorni_sadrzaj>
    <derivirana_varijabla naziv="DomainObject.Datum_1">7. listopada 2015.</derivirana_varijabla>
  </DomainObject.Datum>
  <DomainObject.PoslovniBrojDokumenta>
    <izvorni_sadrzaj>St-636/2012-49</izvorni_sadrzaj>
    <derivirana_varijabla naziv="DomainObject.PoslovniBrojDokumenta_1">St-636/2012-49</derivirana_varijabla>
  </DomainObject.PoslovniBrojDokumenta>
  <DomainObject.Predmet.StrankaIDrugi>
    <izvorni_sadrzaj>KATARINA MIKAC</izvorni_sadrzaj>
    <derivirana_varijabla naziv="DomainObject.Predmet.StrankaIDrugi_1">KATARINA MIKAC</derivirana_varijabla>
  </DomainObject.Predmet.StrankaIDrugi>
  <DomainObject.Predmet.ProtustrankaIDrugi>
    <izvorni_sadrzaj>VECTOR DESIGN d.o.o.</izvorni_sadrzaj>
    <derivirana_varijabla naziv="DomainObject.Predmet.ProtustrankaIDrugi_1">VECTOR DESIGN d.o.o.</derivirana_varijabla>
  </DomainObject.Predmet.ProtustrankaIDrugi>
  <DomainObject.Predmet.StrankaIDrugiAdressOIB>
    <izvorni_sadrzaj>KATARINA MIKAC, RAFAELA LEVAKOVIĆA 5, 10373 Ivanja Reka</izvorni_sadrzaj>
    <derivirana_varijabla naziv="DomainObject.Predmet.StrankaIDrugiAdressOIB_1">KATARINA MIKAC, RAFAELA LEVAKOVIĆA 5, 10373 Ivanja Reka</derivirana_varijabla>
  </DomainObject.Predmet.StrankaIDrugiAdressOIB>
  <DomainObject.Predmet.ProtustrankaIDrugiAdressOIB>
    <izvorni_sadrzaj>VECTOR DESIGN d.o.o., OIB 23420802623, Obrtnička 14, Sveta Nedelja</izvorni_sadrzaj>
    <derivirana_varijabla naziv="DomainObject.Predmet.ProtustrankaIDrugiAdressOIB_1">VECTOR DESIGN d.o.o., OIB 23420802623, Obrtnička 14,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VECTOR DESIGN d.o.o.</item>
      <item>KATARINA MIKAC</item>
      <item>Nikola Miletić</item>
      <item>MF Porezna uprava Zagreb</item>
      <item>Anamaria Ivanković</item>
    </izvorni_sadrzaj>
    <derivirana_varijabla naziv="DomainObject.Predmet.SudioniciListNaziv_1">
      <item>VECTOR DESIGN d.o.o.</item>
      <item>KATARINA MIKAC</item>
      <item>Nikola Miletić</item>
      <item>MF Porezna uprava Zagreb</item>
      <item>Anamaria Ivanković</item>
    </derivirana_varijabla>
  </DomainObject.Predmet.SudioniciListNaziv>
  <DomainObject.Predmet.SudioniciListAdressOIB>
    <izvorni_sadrzaj>
      <item>VECTOR DESIGN d.o.o., OIB 23420802623, Obrtnička 14,Sveta Nedelja</item>
      <item>KATARINA MIKAC, RAFAELA LEVAKOVIĆA 5,10373 Ivanja Reka</item>
      <item>Nikola Miletić, Sindikalni stanovi 009,Niš</item>
      <item>MF Porezna uprava Zagreb, Albrechtova 42,10000 Zagreb</item>
      <item>Anamaria Ivanković, OIB 26902318451, Britanski Trg 10,10000 Zagreb</item>
    </izvorni_sadrzaj>
    <derivirana_varijabla naziv="DomainObject.Predmet.SudioniciListAdressOIB_1">
      <item>VECTOR DESIGN d.o.o., OIB 23420802623, Obrtnička 14,Sveta Nedelja</item>
      <item>KATARINA MIKAC, RAFAELA LEVAKOVIĆA 5,10373 Ivanja Reka</item>
      <item>Nikola Miletić, Sindikalni stanovi 009,Niš</item>
      <item>MF Porezna uprava Zagreb, Albrechtova 42,10000 Zagreb</item>
      <item>Anamaria Ivanković, OIB 26902318451, Britanski Trg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23420802623</item>
      <item>, OIB null</item>
      <item>, OIB null</item>
      <item>, OIB null</item>
      <item>, OIB 26902318451</item>
    </izvorni_sadrzaj>
    <derivirana_varijabla naziv="DomainObject.Predmet.SudioniciListNazivOIB_1">
      <item>, OIB 23420802623</item>
      <item>, OIB null</item>
      <item>, OIB null</item>
      <item>, OIB null</item>
      <item>, OIB 26902318451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191</properties:Words>
  <properties:Characters>936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2015-10-07T11:57:00Z</dcterms:created>
  <dc:creator>mkolakusic</dc:creator>
  <cp:lastModifiedBy>Ivana Stampf</cp:lastModifiedBy>
  <cp:lastPrinted>2012-11-19T11:49:00Z</cp:lastPrinted>
  <dcterms:modified xmlns:xsi="http://www.w3.org/2001/XMLSchema-instance" xsi:type="dcterms:W3CDTF">2015-10-07T11:59:00Z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St-636/2012-49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