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41ff" w14:paraId="71541ff" w:rsidRDefault="0052691B" w:rsidP="00910611" w:rsidR="0052691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691B" w:rsidP="00910611" w:rsidR="0052691B" w:rsidRPr="0052691B">
      <w:pPr>
        <w:rPr>
          <w:rFonts w:hAnsi="Times New Roman" w:ascii="Times New Roman"/>
          <w:b w:val="false"/>
        </w:rPr>
      </w:pPr>
      <w:r w:rsidRPr="0052691B">
        <w:rPr>
          <w:rFonts w:eastAsia="MS Mincho" w:hAnsi="Times New Roman" w:ascii="Times New Roman"/>
          <w:b w:val="false"/>
        </w:rPr>
        <w:t>REPUBLIKA HRVATSKA</w:t>
      </w:r>
    </w:p>
    <w:p w:rsidRDefault="0052691B" w:rsidP="00910611" w:rsidR="0052691B" w:rsidRPr="0052691B">
      <w:pPr>
        <w:rPr>
          <w:rFonts w:hAnsi="Times New Roman" w:ascii="Times New Roman"/>
          <w:b w:val="false"/>
        </w:rPr>
      </w:pPr>
      <w:r w:rsidRPr="0052691B">
        <w:rPr>
          <w:rFonts w:eastAsia="MS Mincho" w:hAnsi="Times New Roman" w:ascii="Times New Roman"/>
          <w:b w:val="false"/>
        </w:rPr>
        <w:t>TRGOVAČKI SUD U RIJECI</w:t>
      </w:r>
    </w:p>
    <w:p w:rsidRDefault="0052691B" w:rsidR="0052691B" w:rsidRPr="0052691B">
      <w:pPr>
        <w:rPr>
          <w:rFonts w:eastAsia="MS Mincho" w:hAnsi="Times New Roman" w:ascii="Times New Roman"/>
          <w:b w:val="false"/>
        </w:rPr>
      </w:pPr>
      <w:r w:rsidRPr="0052691B">
        <w:rPr>
          <w:rFonts w:eastAsia="MS Mincho" w:hAnsi="Times New Roman" w:ascii="Times New Roman"/>
          <w:b w:val="false"/>
        </w:rPr>
        <w:t>Rijeka, Zadarska 1 i 3</w:t>
      </w:r>
    </w:p>
    <w:p w:rsidRDefault="0052691B" w:rsidP="00910611" w:rsidR="0052691B" w:rsidRPr="0052691B">
      <w:pPr>
        <w:rPr>
          <w:rFonts w:hAnsi="Times New Roman" w:ascii="Times New Roman"/>
          <w:b w:val="false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AB1DA5" w:rsidP="00AB1DA5" w:rsidR="00720EE4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  <w:t xml:space="preserve">Trgovački sud u Rijeci, po stečajnom sucu </w:t>
      </w:r>
      <w:r w:rsidR="008966CB" w:rsidRPr="00B35D86">
        <w:rPr>
          <w:rFonts w:hAnsi="Times New Roman" w:ascii="Times New Roman"/>
          <w:b w:val="false"/>
        </w:rPr>
        <w:t>Danieli Korlević</w:t>
      </w:r>
      <w:r w:rsidR="0083678B" w:rsidRPr="00B35D86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u </w:t>
      </w:r>
      <w:r w:rsidR="00ED199C">
        <w:rPr>
          <w:rFonts w:hAnsi="Times New Roman" w:ascii="Times New Roman"/>
          <w:b w:val="false"/>
        </w:rPr>
        <w:t xml:space="preserve">stečajnom </w:t>
      </w:r>
      <w:r w:rsidRPr="00B35D86">
        <w:rPr>
          <w:rFonts w:hAnsi="Times New Roman" w:ascii="Times New Roman"/>
          <w:b w:val="false"/>
        </w:rPr>
        <w:t xml:space="preserve"> postupku </w:t>
      </w:r>
      <w:r w:rsidR="00ED199C">
        <w:rPr>
          <w:rFonts w:hAnsi="Times New Roman" w:ascii="Times New Roman"/>
          <w:b w:val="false"/>
        </w:rPr>
        <w:t xml:space="preserve">nad dužnikom </w:t>
      </w:r>
      <w:r w:rsidR="00ED199C">
        <w:rPr>
          <w:rFonts w:hAnsi="Times New Roman" w:ascii="Times New Roman"/>
        </w:rPr>
        <w:t>SLAVONIJA GRADNJA d.o.o. Novalja, Orlje 74</w:t>
      </w:r>
      <w:r w:rsidR="0055465D">
        <w:rPr>
          <w:rFonts w:hAnsi="Times New Roman" w:ascii="Times New Roman"/>
        </w:rPr>
        <w:t>,</w:t>
      </w:r>
      <w:r w:rsidR="00B220D8" w:rsidRPr="00B35D86">
        <w:rPr>
          <w:rFonts w:hAnsi="Times New Roman" w:ascii="Times New Roman"/>
          <w:b w:val="false"/>
        </w:rPr>
        <w:t xml:space="preserve"> </w:t>
      </w:r>
      <w:r w:rsidR="00ED199C">
        <w:rPr>
          <w:rFonts w:hAnsi="Times New Roman" w:ascii="Times New Roman"/>
          <w:b w:val="false"/>
        </w:rPr>
        <w:t>odlučujući o zahtjevu stečajnog upravitelja Ane Glavan Dukić iz Rijeke,</w:t>
      </w:r>
      <w:r w:rsidR="00ED199C" w:rsidRPr="00ED199C">
        <w:rPr>
          <w:rFonts w:hAnsi="Times New Roman" w:ascii="Times New Roman"/>
          <w:b w:val="false"/>
        </w:rPr>
        <w:t xml:space="preserve"> Užarska 17/2</w:t>
      </w:r>
      <w:r w:rsidR="00ED199C">
        <w:rPr>
          <w:rFonts w:hAnsi="Times New Roman" w:ascii="Times New Roman"/>
          <w:b w:val="false"/>
        </w:rPr>
        <w:t xml:space="preserve">, </w:t>
      </w:r>
      <w:r w:rsidRPr="00B35D86">
        <w:rPr>
          <w:rFonts w:hAnsi="Times New Roman" w:ascii="Times New Roman"/>
          <w:b w:val="false"/>
        </w:rPr>
        <w:t xml:space="preserve">dana </w:t>
      </w:r>
      <w:r w:rsidR="00ED199C">
        <w:rPr>
          <w:rFonts w:hAnsi="Times New Roman" w:ascii="Times New Roman"/>
          <w:b w:val="false"/>
        </w:rPr>
        <w:t>05. studenoga</w:t>
      </w:r>
      <w:r w:rsidR="0055465D">
        <w:rPr>
          <w:rFonts w:hAnsi="Times New Roman" w:ascii="Times New Roman"/>
          <w:b w:val="false"/>
        </w:rPr>
        <w:t xml:space="preserve"> 201</w:t>
      </w:r>
      <w:r w:rsidR="00A45D2B">
        <w:rPr>
          <w:rFonts w:hAnsi="Times New Roman" w:ascii="Times New Roman"/>
          <w:b w:val="false"/>
        </w:rPr>
        <w:t>5</w:t>
      </w:r>
      <w:r w:rsidR="0055465D">
        <w:rPr>
          <w:rFonts w:hAnsi="Times New Roman" w:ascii="Times New Roman"/>
          <w:b w:val="false"/>
        </w:rPr>
        <w:t xml:space="preserve">. </w:t>
      </w:r>
      <w:r w:rsidR="00195F5E" w:rsidRPr="00B35D86">
        <w:rPr>
          <w:rFonts w:hAnsi="Times New Roman" w:ascii="Times New Roman"/>
          <w:b w:val="false"/>
        </w:rPr>
        <w:t>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ED199C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Razrješava se </w:t>
      </w:r>
      <w:r w:rsidR="00ED199C">
        <w:rPr>
          <w:rFonts w:hAnsi="Times New Roman" w:ascii="Times New Roman"/>
          <w:b w:val="false"/>
        </w:rPr>
        <w:t xml:space="preserve">Ana </w:t>
      </w:r>
      <w:r w:rsidR="00ED199C" w:rsidRPr="00ED199C">
        <w:rPr>
          <w:rFonts w:hAnsi="Times New Roman" w:ascii="Times New Roman"/>
          <w:b w:val="false"/>
        </w:rPr>
        <w:t>Glavan</w:t>
      </w:r>
      <w:r w:rsidR="00ED199C">
        <w:rPr>
          <w:rFonts w:hAnsi="Times New Roman" w:ascii="Times New Roman"/>
          <w:b w:val="false"/>
        </w:rPr>
        <w:t xml:space="preserve"> Dukić</w:t>
      </w:r>
      <w:r w:rsidR="00ED199C" w:rsidRPr="00ED199C">
        <w:rPr>
          <w:rFonts w:hAnsi="Times New Roman" w:ascii="Times New Roman"/>
          <w:b w:val="false"/>
        </w:rPr>
        <w:t xml:space="preserve"> iz Rijeke, Užarska 17/2, OIB 32609326349</w:t>
      </w:r>
      <w:r w:rsidR="0055465D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 xml:space="preserve">dužnosti stečajnog upravitelja </w:t>
      </w:r>
      <w:r w:rsidR="00ED199C">
        <w:rPr>
          <w:rFonts w:hAnsi="Times New Roman" w:ascii="Times New Roman"/>
          <w:b w:val="false"/>
        </w:rPr>
        <w:t xml:space="preserve">u stečajnom postupku </w:t>
      </w:r>
      <w:r w:rsidRPr="00B35D86">
        <w:rPr>
          <w:rFonts w:hAnsi="Times New Roman" w:ascii="Times New Roman"/>
          <w:b w:val="false"/>
        </w:rPr>
        <w:t>nad</w:t>
      </w:r>
      <w:r w:rsidR="00720EE4" w:rsidRPr="00B35D86">
        <w:rPr>
          <w:rFonts w:hAnsi="Times New Roman" w:ascii="Times New Roman"/>
          <w:b w:val="false"/>
        </w:rPr>
        <w:t xml:space="preserve"> dužnik</w:t>
      </w:r>
      <w:r w:rsidR="00195F5E" w:rsidRPr="00B35D86">
        <w:rPr>
          <w:rFonts w:hAnsi="Times New Roman" w:ascii="Times New Roman"/>
          <w:b w:val="false"/>
        </w:rPr>
        <w:t xml:space="preserve">om </w:t>
      </w:r>
      <w:r w:rsidR="00ED199C" w:rsidRPr="00ED199C">
        <w:rPr>
          <w:rFonts w:hAnsi="Times New Roman" w:ascii="Times New Roman"/>
        </w:rPr>
        <w:t>SLAVONIJA GRADNJA d.o.o. Novalja, Orlje 74</w:t>
      </w:r>
      <w:r w:rsidR="00ED199C">
        <w:rPr>
          <w:rFonts w:hAnsi="Times New Roman" w:ascii="Times New Roman"/>
        </w:rPr>
        <w:t xml:space="preserve">, OIB </w:t>
      </w:r>
      <w:r w:rsidR="00ED199C" w:rsidRPr="00ED199C">
        <w:rPr>
          <w:rFonts w:hAnsi="Times New Roman" w:ascii="Times New Roman"/>
        </w:rPr>
        <w:t>00187161711</w:t>
      </w:r>
      <w:r w:rsidR="0055465D">
        <w:rPr>
          <w:rFonts w:hAnsi="Times New Roman" w:ascii="Times New Roman"/>
        </w:rPr>
        <w:t xml:space="preserve">. </w:t>
      </w:r>
    </w:p>
    <w:p w:rsidRDefault="00AB1DA5" w:rsidP="00623D66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Za stečajnog upravitelja </w:t>
      </w:r>
      <w:r w:rsidR="00ED199C">
        <w:rPr>
          <w:rFonts w:hAnsi="Times New Roman" w:ascii="Times New Roman"/>
          <w:b w:val="false"/>
        </w:rPr>
        <w:t xml:space="preserve">u stečajnom postupku </w:t>
      </w:r>
      <w:r w:rsidRPr="00B35D86">
        <w:rPr>
          <w:rFonts w:hAnsi="Times New Roman" w:ascii="Times New Roman"/>
          <w:b w:val="false"/>
        </w:rPr>
        <w:t xml:space="preserve">nad </w:t>
      </w:r>
      <w:r w:rsidR="00195F5E" w:rsidRPr="00B35D86">
        <w:rPr>
          <w:rFonts w:hAnsi="Times New Roman" w:ascii="Times New Roman"/>
          <w:b w:val="false"/>
        </w:rPr>
        <w:t xml:space="preserve">dužnikom </w:t>
      </w:r>
      <w:r w:rsidR="00ED199C" w:rsidRPr="00ED199C">
        <w:rPr>
          <w:rFonts w:hAnsi="Times New Roman" w:ascii="Times New Roman"/>
        </w:rPr>
        <w:t>SLAVONIJA GRADNJA d.o.o. Novalja, Orlje 74</w:t>
      </w:r>
      <w:r w:rsidR="0055465D">
        <w:rPr>
          <w:rFonts w:hAnsi="Times New Roman" w:ascii="Times New Roman"/>
          <w:b w:val="false"/>
        </w:rPr>
        <w:t xml:space="preserve">, </w:t>
      </w:r>
      <w:r w:rsidR="00ED199C">
        <w:rPr>
          <w:rFonts w:hAnsi="Times New Roman" w:ascii="Times New Roman"/>
        </w:rPr>
        <w:t xml:space="preserve">OIB </w:t>
      </w:r>
      <w:r w:rsidR="00ED199C" w:rsidRPr="00ED199C">
        <w:rPr>
          <w:rFonts w:hAnsi="Times New Roman" w:ascii="Times New Roman"/>
        </w:rPr>
        <w:t>00187161711</w:t>
      </w:r>
      <w:r w:rsidR="00ED199C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 xml:space="preserve">imenuje se </w:t>
      </w:r>
      <w:r w:rsidR="00623D66">
        <w:rPr>
          <w:rFonts w:hAnsi="Times New Roman" w:ascii="Times New Roman"/>
          <w:b w:val="false"/>
        </w:rPr>
        <w:t xml:space="preserve">Želimir Uršulin iz Ivanca, Ivanuševec 1c, OIB </w:t>
      </w:r>
      <w:r w:rsidR="00623D66" w:rsidRPr="00623D66">
        <w:rPr>
          <w:rFonts w:hAnsi="Times New Roman" w:ascii="Times New Roman"/>
          <w:b w:val="false"/>
        </w:rPr>
        <w:t>03842320752</w:t>
      </w:r>
      <w:r w:rsidR="00623D66">
        <w:rPr>
          <w:rFonts w:hAnsi="Times New Roman" w:ascii="Times New Roman"/>
          <w:b w:val="false"/>
        </w:rPr>
        <w:t>.</w:t>
      </w:r>
      <w:r w:rsidR="00ED199C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C80787" w:rsidRPr="00B35D86">
        <w:rPr>
          <w:rFonts w:hAnsi="Times New Roman" w:ascii="Times New Roman"/>
          <w:b w:val="false"/>
        </w:rPr>
        <w:t>posl. br. St-</w:t>
      </w:r>
      <w:r w:rsidR="00623D66">
        <w:rPr>
          <w:rFonts w:hAnsi="Times New Roman" w:ascii="Times New Roman"/>
          <w:b w:val="false"/>
        </w:rPr>
        <w:t>1005/13-15</w:t>
      </w:r>
      <w:r w:rsidR="0055465D">
        <w:rPr>
          <w:rFonts w:hAnsi="Times New Roman" w:ascii="Times New Roman"/>
          <w:b w:val="false"/>
        </w:rPr>
        <w:t xml:space="preserve"> od </w:t>
      </w:r>
      <w:r w:rsidR="00623D66">
        <w:rPr>
          <w:rFonts w:hAnsi="Times New Roman" w:ascii="Times New Roman"/>
          <w:b w:val="false"/>
        </w:rPr>
        <w:t>27. lipnja</w:t>
      </w:r>
      <w:r w:rsidR="0055465D">
        <w:rPr>
          <w:rFonts w:hAnsi="Times New Roman" w:ascii="Times New Roman"/>
          <w:b w:val="false"/>
        </w:rPr>
        <w:t xml:space="preserve"> 2014.g.</w:t>
      </w:r>
      <w:r w:rsidRPr="00B35D86">
        <w:rPr>
          <w:rFonts w:hAnsi="Times New Roman" w:ascii="Times New Roman"/>
          <w:b w:val="false"/>
        </w:rPr>
        <w:t xml:space="preserve"> za stečajnog upravitelja </w:t>
      </w:r>
      <w:r w:rsidR="00ED199C">
        <w:rPr>
          <w:rFonts w:hAnsi="Times New Roman" w:ascii="Times New Roman"/>
          <w:b w:val="false"/>
        </w:rPr>
        <w:t xml:space="preserve">u stečajnom postupku </w:t>
      </w:r>
      <w:r w:rsidRPr="00B35D86">
        <w:rPr>
          <w:rFonts w:hAnsi="Times New Roman" w:ascii="Times New Roman"/>
          <w:b w:val="false"/>
        </w:rPr>
        <w:t xml:space="preserve">nad </w:t>
      </w:r>
      <w:r w:rsidR="00C80787" w:rsidRPr="00B35D86">
        <w:rPr>
          <w:rFonts w:hAnsi="Times New Roman" w:ascii="Times New Roman"/>
          <w:b w:val="false"/>
        </w:rPr>
        <w:t>dužnikom</w:t>
      </w:r>
      <w:r w:rsidR="008359CB" w:rsidRPr="00B35D86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ED199C">
        <w:rPr>
          <w:rFonts w:hAnsi="Times New Roman" w:ascii="Times New Roman"/>
          <w:b w:val="false"/>
        </w:rPr>
        <w:t xml:space="preserve"> </w:t>
      </w:r>
      <w:r w:rsidR="00ED199C" w:rsidRPr="00ED199C">
        <w:rPr>
          <w:rFonts w:hAnsi="Times New Roman" w:ascii="Times New Roman"/>
          <w:b w:val="false"/>
        </w:rPr>
        <w:t>An</w:t>
      </w:r>
      <w:r w:rsidR="00ED199C">
        <w:rPr>
          <w:rFonts w:hAnsi="Times New Roman" w:ascii="Times New Roman"/>
          <w:b w:val="false"/>
        </w:rPr>
        <w:t>a</w:t>
      </w:r>
      <w:r w:rsidR="00ED199C" w:rsidRPr="00ED199C">
        <w:rPr>
          <w:rFonts w:hAnsi="Times New Roman" w:ascii="Times New Roman"/>
          <w:b w:val="false"/>
        </w:rPr>
        <w:t xml:space="preserve"> Glavan iz Rijeke, Užarska 17/2</w:t>
      </w:r>
      <w:r w:rsidR="00ED199C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55465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14. listopada 2015. godine stečajni upravitelj </w:t>
      </w:r>
      <w:r w:rsidRPr="00623D66">
        <w:rPr>
          <w:rFonts w:hAnsi="Times New Roman" w:ascii="Times New Roman"/>
          <w:b w:val="false"/>
        </w:rPr>
        <w:t>An</w:t>
      </w:r>
      <w:r>
        <w:rPr>
          <w:rFonts w:hAnsi="Times New Roman" w:ascii="Times New Roman"/>
          <w:b w:val="false"/>
        </w:rPr>
        <w:t>a</w:t>
      </w:r>
      <w:r w:rsidRPr="00623D66">
        <w:rPr>
          <w:rFonts w:hAnsi="Times New Roman" w:ascii="Times New Roman"/>
          <w:b w:val="false"/>
        </w:rPr>
        <w:t xml:space="preserve"> Glavan </w:t>
      </w:r>
      <w:r w:rsidR="000356B1">
        <w:rPr>
          <w:rFonts w:hAnsi="Times New Roman" w:ascii="Times New Roman"/>
          <w:b w:val="false"/>
        </w:rPr>
        <w:t xml:space="preserve">Dukić </w:t>
      </w:r>
      <w:r w:rsidRPr="00623D66">
        <w:rPr>
          <w:rFonts w:hAnsi="Times New Roman" w:ascii="Times New Roman"/>
          <w:b w:val="false"/>
        </w:rPr>
        <w:t>iz Rijeke, Užarska 17/2</w:t>
      </w:r>
      <w:r>
        <w:rPr>
          <w:rFonts w:hAnsi="Times New Roman" w:ascii="Times New Roman"/>
          <w:b w:val="false"/>
        </w:rPr>
        <w:t xml:space="preserve"> podnijela je osobni zahtjev za razrješenje uz obrazloženje da je na bolovanju. Uz zahtjev, stečajni upravitelj je priložio potvrdu o privremenoj nesposobnosti za rad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dravstvene ustanove, </w:t>
      </w:r>
      <w:r w:rsidR="000356B1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rdinacije </w:t>
      </w:r>
      <w:r w:rsidR="000356B1">
        <w:rPr>
          <w:rFonts w:hAnsi="Times New Roman" w:ascii="Times New Roman"/>
          <w:b w:val="false"/>
        </w:rPr>
        <w:t>p</w:t>
      </w:r>
      <w:r>
        <w:rPr>
          <w:rFonts w:hAnsi="Times New Roman" w:ascii="Times New Roman"/>
          <w:b w:val="false"/>
        </w:rPr>
        <w:t xml:space="preserve">rivatne prakse dr. med. Gordane Domika od 06. listopada 2015. godine (list 351 spisa) iz koje je razvidno da očekivano bolovanje stečajnog upravitelja iznosi 90 dana.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>
        <w:rPr>
          <w:rFonts w:hAnsi="Times New Roman" w:ascii="Times New Roman"/>
          <w:b w:val="false"/>
        </w:rPr>
        <w:t>NN 71/15) koja se temeljem odredbe čl.441. st.1. SZ-a primjenjuje i na postupke u tijeku, sud može razriješiti stečajnog upravitelja na osobni zahtjev.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u vezi s čl.441. st.2.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9B2E69" w:rsidRPr="00B35D86">
        <w:rPr>
          <w:rFonts w:hAnsi="Times New Roman" w:ascii="Times New Roman"/>
          <w:b w:val="false"/>
        </w:rPr>
        <w:t>,</w:t>
      </w:r>
      <w:r w:rsidR="0055465D">
        <w:rPr>
          <w:rFonts w:hAnsi="Times New Roman" w:ascii="Times New Roman"/>
          <w:b w:val="false"/>
        </w:rPr>
        <w:t xml:space="preserve"> </w:t>
      </w:r>
      <w:r w:rsidR="00ED199C">
        <w:rPr>
          <w:rFonts w:hAnsi="Times New Roman" w:ascii="Times New Roman"/>
          <w:b w:val="false"/>
        </w:rPr>
        <w:t>05. studenoga</w:t>
      </w:r>
      <w:r w:rsidR="0055465D">
        <w:rPr>
          <w:rFonts w:hAnsi="Times New Roman" w:ascii="Times New Roman"/>
          <w:b w:val="false"/>
        </w:rPr>
        <w:t xml:space="preserve"> 201</w:t>
      </w:r>
      <w:r w:rsidR="00A45D2B">
        <w:rPr>
          <w:rFonts w:hAnsi="Times New Roman" w:ascii="Times New Roman"/>
          <w:b w:val="false"/>
        </w:rPr>
        <w:t>5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Pr="00E66B68">
        <w:rPr>
          <w:rFonts w:hAnsi="Times New Roman" w:ascii="Times New Roman"/>
          <w:b w:val="false"/>
        </w:rPr>
        <w:t>Stečajni sudac</w:t>
      </w:r>
    </w:p>
    <w:p w:rsidRDefault="0038548B" w:rsidP="0021643F" w:rsidR="0021643F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                                                                                </w:t>
      </w:r>
      <w:r w:rsidR="001B5DED" w:rsidRPr="00E66B68">
        <w:rPr>
          <w:rFonts w:hAnsi="Times New Roman" w:ascii="Times New Roman"/>
          <w:b w:val="false"/>
        </w:rPr>
        <w:t xml:space="preserve">     </w:t>
      </w:r>
      <w:r w:rsidR="001B5DED" w:rsidRPr="00E66B68">
        <w:rPr>
          <w:rFonts w:hAnsi="Times New Roman" w:ascii="Times New Roman"/>
          <w:b w:val="false"/>
        </w:rPr>
        <w:tab/>
      </w:r>
      <w:r w:rsidR="00A45D2B" w:rsidRPr="00E66B68">
        <w:rPr>
          <w:rFonts w:hAnsi="Times New Roman" w:ascii="Times New Roman"/>
          <w:b w:val="false"/>
        </w:rPr>
        <w:t xml:space="preserve"> </w:t>
      </w:r>
      <w:r w:rsidRPr="00E66B68">
        <w:rPr>
          <w:rFonts w:hAnsi="Times New Roman" w:ascii="Times New Roman"/>
          <w:b w:val="false"/>
        </w:rPr>
        <w:t>Daniela Korlević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623D66" w:rsidRPr="00B35D86">
        <w:rPr>
          <w:rFonts w:hAnsi="Times New Roman" w:ascii="Times New Roman"/>
          <w:b w:val="false"/>
        </w:rPr>
        <w:t>Žalba se podnosi putem ovog suda u dva istovjetna primjerka, a o žalbi odlučuje Visoki t</w:t>
      </w:r>
      <w:r w:rsidR="00623D66">
        <w:rPr>
          <w:rFonts w:hAnsi="Times New Roman" w:ascii="Times New Roman"/>
          <w:b w:val="false"/>
        </w:rPr>
        <w:t>rgovački sud Republike Hrvatske</w:t>
      </w:r>
      <w:r w:rsidR="00283F6F">
        <w:rPr>
          <w:rFonts w:hAnsi="Times New Roman" w:ascii="Times New Roman"/>
          <w:b w:val="false"/>
        </w:rPr>
        <w:t>.</w:t>
      </w:r>
    </w:p>
    <w:p w:rsidRDefault="00623D66" w:rsidP="0052691B" w:rsidR="00D746F9" w:rsidRPr="00B35D8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Pr="00B35D86">
        <w:rPr>
          <w:rFonts w:hAnsi="Times New Roman" w:ascii="Times New Roman"/>
          <w:b w:val="false"/>
        </w:rPr>
        <w:t>Žalba se podnosi putem ovog suda u dva istovjetna primjerka, a o žalbi odlučuje Visoki trgovački sud Republike Hrvatske.</w:t>
      </w:r>
    </w:p>
    <w:sectPr w:rsidR="00D746F9" w:rsidRPr="00B35D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52691B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2691B">
      <w:rPr>
        <w:rStyle w:val="Brojstranice"/>
        <w:rFonts w:hAnsi="Times New Roman" w:ascii="Times New Roman"/>
        <w:b w:val="false"/>
      </w:rPr>
      <w:fldChar w:fldCharType="begin"/>
    </w:r>
    <w:r w:rsidRPr="0052691B">
      <w:rPr>
        <w:rStyle w:val="Brojstranice"/>
        <w:rFonts w:hAnsi="Times New Roman" w:ascii="Times New Roman"/>
        <w:b w:val="false"/>
      </w:rPr>
      <w:instrText xml:space="preserve">PAGE  </w:instrText>
    </w:r>
    <w:r w:rsidRPr="0052691B">
      <w:rPr>
        <w:rStyle w:val="Brojstranice"/>
        <w:rFonts w:hAnsi="Times New Roman" w:ascii="Times New Roman"/>
        <w:b w:val="false"/>
      </w:rPr>
      <w:fldChar w:fldCharType="separate"/>
    </w:r>
    <w:r w:rsidR="0052691B">
      <w:rPr>
        <w:rStyle w:val="Brojstranice"/>
        <w:rFonts w:hAnsi="Times New Roman" w:ascii="Times New Roman"/>
        <w:b w:val="false"/>
        <w:noProof/>
      </w:rPr>
      <w:t>1</w:t>
    </w:r>
    <w:r w:rsidRPr="0052691B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ED199C">
      <w:rPr>
        <w:rFonts w:hAnsi="Times New Roman" w:ascii="Times New Roman"/>
        <w:b w:val="false"/>
      </w:rPr>
      <w:t>1005/13-58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B27D7"/>
    <w:rsid w:val="00136D08"/>
    <w:rsid w:val="00141BEE"/>
    <w:rsid w:val="00146E9D"/>
    <w:rsid w:val="00195F5E"/>
    <w:rsid w:val="001B5DED"/>
    <w:rsid w:val="001F6B26"/>
    <w:rsid w:val="0021643F"/>
    <w:rsid w:val="00233870"/>
    <w:rsid w:val="00283F6F"/>
    <w:rsid w:val="00334CF7"/>
    <w:rsid w:val="0038548B"/>
    <w:rsid w:val="003A723A"/>
    <w:rsid w:val="003B7AF2"/>
    <w:rsid w:val="00430F3D"/>
    <w:rsid w:val="00441CEC"/>
    <w:rsid w:val="004645C9"/>
    <w:rsid w:val="004828A8"/>
    <w:rsid w:val="004A2EC8"/>
    <w:rsid w:val="004D3354"/>
    <w:rsid w:val="004F3C63"/>
    <w:rsid w:val="00501235"/>
    <w:rsid w:val="0052691B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A5401"/>
    <w:rsid w:val="007D635D"/>
    <w:rsid w:val="007F2E01"/>
    <w:rsid w:val="008359CB"/>
    <w:rsid w:val="0083678B"/>
    <w:rsid w:val="00857894"/>
    <w:rsid w:val="008966CB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B220D8"/>
    <w:rsid w:val="00B35D86"/>
    <w:rsid w:val="00BC14FF"/>
    <w:rsid w:val="00C80787"/>
    <w:rsid w:val="00CB0B34"/>
    <w:rsid w:val="00CC0CB6"/>
    <w:rsid w:val="00CE19A1"/>
    <w:rsid w:val="00D43950"/>
    <w:rsid w:val="00D4478C"/>
    <w:rsid w:val="00D746F9"/>
    <w:rsid w:val="00E32AD9"/>
    <w:rsid w:val="00E510B6"/>
    <w:rsid w:val="00E54FF0"/>
    <w:rsid w:val="00E66B68"/>
    <w:rsid w:val="00E70397"/>
    <w:rsid w:val="00EA6107"/>
    <w:rsid w:val="00EC0AF1"/>
    <w:rsid w:val="00ED199C"/>
    <w:rsid w:val="00EF6DEE"/>
    <w:rsid w:val="00F23545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6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9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9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9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9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6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9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9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9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9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2013.</izvorni_sadrzaj>
    <derivirana_varijabla naziv="DomainObject.Predmet.DatumOsnivanja_1">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St-1005/2013</izvorni_sadrzaj>
    <derivirana_varijabla naziv="DomainObject.Predmet.OznakaBroj_1">St-1005/2013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GRADNJA d.o.o.  Novalja</izvorni_sadrzaj>
    <derivirana_varijabla naziv="DomainObject.Predmet.ProtustrankaFormated_1">  SLAVONIJA GRADNJA d.o.o.  Novalja</derivirana_varijabla>
  </DomainObject.Predmet.ProtustrankaFormated>
  <DomainObject.Predmet.ProtustrankaFormatedOIB>
    <izvorni_sadrzaj>  SLAVONIJA GRADNJA d.o.o.  Novalja, OIB 00187161711</izvorni_sadrzaj>
    <derivirana_varijabla naziv="DomainObject.Predmet.ProtustrankaFormatedOIB_1">  SLAVONIJA GRADNJA d.o.o.  Novalja, OIB 00187161711</derivirana_varijabla>
  </DomainObject.Predmet.ProtustrankaFormatedOIB>
  <DomainObject.Predmet.ProtustrankaFormatedWithAdress>
    <izvorni_sadrzaj> SLAVONIJA GRADNJA d.o.o.  Novalja, Orlje 74, 53 291 Novalja</izvorni_sadrzaj>
    <derivirana_varijabla naziv="DomainObject.Predmet.ProtustrankaFormatedWithAdress_1"> SLAVONIJA GRADNJA d.o.o.  Novalja, Orlje 74, 53 291 Novalja</derivirana_varijabla>
  </DomainObject.Predmet.ProtustrankaFormatedWithAdress>
  <DomainObject.Predmet.ProtustrankaFormatedWithAdressOIB>
    <izvorni_sadrzaj> SLAVONIJA GRADNJA d.o.o.  Novalja, OIB 00187161711, Orlje 74, 53 291 Novalja</izvorni_sadrzaj>
    <derivirana_varijabla naziv="DomainObject.Predmet.ProtustrankaFormatedWithAdressOIB_1"> SLAVONIJA GRADNJA d.o.o.  Novalja, OIB 00187161711, Orlje 74, 53 291 Novalja</derivirana_varijabla>
  </DomainObject.Predmet.ProtustrankaFormatedWithAdressOIB>
  <DomainObject.Predmet.ProtustrankaWithAdress>
    <izvorni_sadrzaj>SLAVONIJA GRADNJA d.o.o.  Novalja Orlje 74, 53 291 Novalja</izvorni_sadrzaj>
    <derivirana_varijabla naziv="DomainObject.Predmet.ProtustrankaWithAdress_1">SLAVONIJA GRADNJA d.o.o.  Novalja Orlje 74, 53 291 Novalja</derivirana_varijabla>
  </DomainObject.Predmet.ProtustrankaWithAdress>
  <DomainObject.Predmet.ProtustrankaWithAdressOIB>
    <izvorni_sadrzaj>SLAVONIJA GRADNJA d.o.o.  Novalja, OIB 00187161711, Orlje 74, 53 291 Novalja</izvorni_sadrzaj>
    <derivirana_varijabla naziv="DomainObject.Predmet.ProtustrankaWithAdressOIB_1">SLAVONIJA GRADNJA d.o.o.  Novalja, OIB 00187161711, Orlje 74, 53 291 Novalja</derivirana_varijabla>
  </DomainObject.Predmet.ProtustrankaWithAdressOIB>
  <DomainObject.Predmet.ProtustrankaNazivFormated>
    <izvorni_sadrzaj>SLAVONIJA GRADNJA d.o.o.  Novalja</izvorni_sadrzaj>
    <derivirana_varijabla naziv="DomainObject.Predmet.ProtustrankaNazivFormated_1">SLAVONIJA GRADNJA d.o.o.  Novalja</derivirana_varijabla>
  </DomainObject.Predmet.ProtustrankaNazivFormated>
  <DomainObject.Predmet.ProtustrankaNazivFormatedOIB>
    <izvorni_sadrzaj>SLAVONIJA GRADNJA d.o.o.  Novalja, OIB 00187161711</izvorni_sadrzaj>
    <derivirana_varijabla naziv="DomainObject.Predmet.ProtustrankaNazivFormatedOIB_1">SLAVONIJA GRADNJA d.o.o.  Novalja, OIB 00187161711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GREGOR  Zagreb</izvorni_sadrzaj>
    <derivirana_varijabla naziv="DomainObject.Predmet.StrankaFormated_1">  BOJAN GREGOR  Zagreb</derivirana_varijabla>
  </DomainObject.Predmet.StrankaFormated>
  <DomainObject.Predmet.StrankaFormatedOIB>
    <izvorni_sadrzaj>  BOJAN GREGOR  Zagreb, OIB 41342987914</izvorni_sadrzaj>
    <derivirana_varijabla naziv="DomainObject.Predmet.StrankaFormatedOIB_1">  BOJAN GREGOR  Zagreb, OIB 41342987914</derivirana_varijabla>
  </DomainObject.Predmet.StrankaFormatedOIB>
  <DomainObject.Predmet.StrankaFormatedWithAdress>
    <izvorni_sadrzaj> BOJAN GREGOR  Zagreb, Zagorska 18, 10 000 Zagreb</izvorni_sadrzaj>
    <derivirana_varijabla naziv="DomainObject.Predmet.StrankaFormatedWithAdress_1"> BOJAN GREGOR  Zagreb, Zagorska 18, 10 000 Zagreb</derivirana_varijabla>
  </DomainObject.Predmet.StrankaFormatedWithAdress>
  <DomainObject.Predmet.StrankaFormatedWithAdressOIB>
    <izvorni_sadrzaj> BOJAN GREGOR  Zagreb, OIB 41342987914, Zagorska 18, 10 000 Zagreb</izvorni_sadrzaj>
    <derivirana_varijabla naziv="DomainObject.Predmet.StrankaFormatedWithAdressOIB_1"> BOJAN GREGOR  Zagreb, OIB 41342987914, Zagorska 18, 10 000 Zagreb</derivirana_varijabla>
  </DomainObject.Predmet.StrankaFormatedWithAdressOIB>
  <DomainObject.Predmet.StrankaWithAdress>
    <izvorni_sadrzaj>BOJAN GREGOR  Zagreb Zagorska 18,10 000 Zagreb</izvorni_sadrzaj>
    <derivirana_varijabla naziv="DomainObject.Predmet.StrankaWithAdress_1">BOJAN GREGOR  Zagreb Zagorska 18,10 000 Zagreb</derivirana_varijabla>
  </DomainObject.Predmet.StrankaWithAdress>
  <DomainObject.Predmet.StrankaWithAdressOIB>
    <izvorni_sadrzaj>BOJAN GREGOR  Zagreb, OIB 41342987914, Zagorska 18,10 000 Zagreb</izvorni_sadrzaj>
    <derivirana_varijabla naziv="DomainObject.Predmet.StrankaWithAdressOIB_1">BOJAN GREGOR  Zagreb, OIB 41342987914, Zagorska 18,10 000 Zagreb</derivirana_varijabla>
  </DomainObject.Predmet.StrankaWithAdressOIB>
  <DomainObject.Predmet.StrankaNazivFormated>
    <izvorni_sadrzaj>BOJAN GREGOR  Zagreb</izvorni_sadrzaj>
    <derivirana_varijabla naziv="DomainObject.Predmet.StrankaNazivFormated_1">BOJAN GREGOR  Zagreb</derivirana_varijabla>
  </DomainObject.Predmet.StrankaNazivFormated>
  <DomainObject.Predmet.StrankaNazivFormatedOIB>
    <izvorni_sadrzaj>BOJAN GREGOR  Zagreb, OIB 41342987914</izvorni_sadrzaj>
    <derivirana_varijabla naziv="DomainObject.Predmet.StrankaNazivFormatedOIB_1">BOJAN GREGOR  Zagreb, OIB 41342987914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BOJAN GREGOR  Zagreb</item>
    </izvorni_sadrzaj>
    <derivirana_varijabla naziv="DomainObject.Predmet.StrankaListFormated_1">
      <item>BOJAN GREGOR  Zagreb</item>
    </derivirana_varijabla>
  </DomainObject.Predmet.StrankaListFormated>
  <DomainObject.Predmet.StrankaListFormatedOIB>
    <izvorni_sadrzaj>
      <item>BOJAN GREGOR  Zagreb, OIB 41342987914</item>
    </izvorni_sadrzaj>
    <derivirana_varijabla naziv="DomainObject.Predmet.StrankaListFormatedOIB_1">
      <item>BOJAN GREGOR  Zagreb, OIB 41342987914</item>
    </derivirana_varijabla>
  </DomainObject.Predmet.StrankaListFormatedOIB>
  <DomainObject.Predmet.StrankaListFormatedWithAdress>
    <izvorni_sadrzaj>
      <item>BOJAN GREGOR  Zagreb, Zagorska 18, 10 000 Zagreb</item>
    </izvorni_sadrzaj>
    <derivirana_varijabla naziv="DomainObject.Predmet.StrankaListFormatedWithAdress_1">
      <item>BOJAN GREGOR  Zagreb, Zagorska 18, 10 000 Zagreb</item>
    </derivirana_varijabla>
  </DomainObject.Predmet.StrankaListFormatedWithAdress>
  <DomainObject.Predmet.StrankaListFormatedWithAdressOIB>
    <izvorni_sadrzaj>
      <item>BOJAN GREGOR  Zagreb, OIB 41342987914, Zagorska 18, 10 000 Zagreb</item>
    </izvorni_sadrzaj>
    <derivirana_varijabla naziv="DomainObject.Predmet.StrankaListFormatedWithAdressOIB_1">
      <item>BOJAN GREGOR  Zagreb, OIB 41342987914, Zagorska 18, 10 000 Zagreb</item>
    </derivirana_varijabla>
  </DomainObject.Predmet.StrankaListFormatedWithAdressOIB>
  <DomainObject.Predmet.StrankaListNazivFormated>
    <izvorni_sadrzaj>
      <item>BOJAN GREGOR  Zagreb</item>
    </izvorni_sadrzaj>
    <derivirana_varijabla naziv="DomainObject.Predmet.StrankaListNazivFormated_1">
      <item>BOJAN GREGOR  Zagreb</item>
    </derivirana_varijabla>
  </DomainObject.Predmet.StrankaListNazivFormated>
  <DomainObject.Predmet.StrankaListNazivFormatedOIB>
    <izvorni_sadrzaj>
      <item>BOJAN GREGOR  Zagreb, OIB 41342987914</item>
    </izvorni_sadrzaj>
    <derivirana_varijabla naziv="DomainObject.Predmet.StrankaListNazivFormatedOIB_1">
      <item>BOJAN GREGOR  Zagreb, OIB 41342987914</item>
    </derivirana_varijabla>
  </DomainObject.Predmet.StrankaListNazivFormatedOIB>
  <DomainObject.Predmet.ProtuStrankaListFormated>
    <izvorni_sadrzaj>
      <item>SLAVONIJA GRADNJA d.o.o.  Novalja</item>
    </izvorni_sadrzaj>
    <derivirana_varijabla naziv="DomainObject.Predmet.ProtuStrankaListFormated_1">
      <item>SLAVONIJA GRADNJA d.o.o.  Novalja</item>
    </derivirana_varijabla>
  </DomainObject.Predmet.ProtuStrankaListFormated>
  <DomainObject.Predmet.ProtuStrankaListFormatedOIB>
    <izvorni_sadrzaj>
      <item>SLAVONIJA GRADNJA d.o.o.  Novalja, OIB 00187161711</item>
    </izvorni_sadrzaj>
    <derivirana_varijabla naziv="DomainObject.Predmet.ProtuStrankaListFormatedOIB_1">
      <item>SLAVONIJA GRADNJA d.o.o.  Novalja, OIB 00187161711</item>
    </derivirana_varijabla>
  </DomainObject.Predmet.ProtuStrankaListFormatedOIB>
  <DomainObject.Predmet.ProtuStrankaListFormatedWithAdress>
    <izvorni_sadrzaj>
      <item>SLAVONIJA GRADNJA d.o.o.  Novalja, Orlje 74, 53 291 Novalja</item>
    </izvorni_sadrzaj>
    <derivirana_varijabla naziv="DomainObject.Predmet.ProtuStrankaListFormatedWithAdress_1">
      <item>SLAVONIJA GRADNJA d.o.o.  Novalja, Orlje 74, 53 291 Novalja</item>
    </derivirana_varijabla>
  </DomainObject.Predmet.ProtuStrankaListFormatedWithAdress>
  <DomainObject.Predmet.ProtuStrankaListFormatedWithAdressOIB>
    <izvorni_sadrzaj>
      <item>SLAVONIJA GRADNJA d.o.o.  Novalja, OIB 00187161711, Orlje 74, 53 291 Novalja</item>
    </izvorni_sadrzaj>
    <derivirana_varijabla naziv="DomainObject.Predmet.ProtuStrankaListFormatedWithAdressOIB_1">
      <item>SLAVONIJA GRADNJA d.o.o.  Novalja, OIB 00187161711, Orlje 74, 53 291 Novalja</item>
    </derivirana_varijabla>
  </DomainObject.Predmet.ProtuStrankaListFormatedWithAdressOIB>
  <DomainObject.Predmet.ProtuStrankaListNazivFormated>
    <izvorni_sadrzaj>
      <item>SLAVONIJA GRADNJA d.o.o.  Novalja</item>
    </izvorni_sadrzaj>
    <derivirana_varijabla naziv="DomainObject.Predmet.ProtuStrankaListNazivFormated_1">
      <item>SLAVONIJA GRADNJA d.o.o.  Novalja</item>
    </derivirana_varijabla>
  </DomainObject.Predmet.ProtuStrankaListNazivFormated>
  <DomainObject.Predmet.ProtuStrankaListNazivFormatedOIB>
    <izvorni_sadrzaj>
      <item>SLAVONIJA GRADNJA d.o.o.  Novalja, OIB 00187161711</item>
    </izvorni_sadrzaj>
    <derivirana_varijabla naziv="DomainObject.Predmet.ProtuStrankaListNazivFormatedOIB_1">
      <item>SLAVONIJA GRADNJA d.o.o.  Novalja, OIB 00187161711</item>
    </derivirana_varijabla>
  </DomainObject.Predmet.ProtuStrankaListNazivFormatedOIB>
  <DomainObject.Predmet.OstaliListFormated>
    <izvorni_sadrzaj>
      <item>Igor Udovičić</item>
      <item>Želimir Uršulin</item>
    </izvorni_sadrzaj>
    <derivirana_varijabla naziv="DomainObject.Predmet.OstaliListFormated_1">
      <item>Igor Udovičić</item>
      <item>Želimir Uršulin</item>
    </derivirana_varijabla>
  </DomainObject.Predmet.OstaliListFormated>
  <DomainObject.Predmet.OstaliListFormatedOIB>
    <izvorni_sadrzaj>
      <item>Igor Udovičić</item>
      <item>Želimir Uršulin, OIB 03842320752</item>
    </izvorni_sadrzaj>
    <derivirana_varijabla naziv="DomainObject.Predmet.OstaliListFormatedOIB_1">
      <item>Igor Udovičić</item>
      <item>Želimir Uršulin, OIB 03842320752</item>
    </derivirana_varijabla>
  </DomainObject.Predmet.OstaliListFormatedOIB>
  <DomainObject.Predmet.OstaliListFormatedWithAdress>
    <izvorni_sadrzaj>
      <item>Igor Udovičić</item>
      <item>Želimir Uršulin, Ivanuševec 1c, 42240 Ivanec</item>
    </izvorni_sadrzaj>
    <derivirana_varijabla naziv="DomainObject.Predmet.OstaliListFormatedWithAdress_1">
      <item>Igor Udovičić</item>
      <item>Želimir Uršulin, Ivanuševec 1c, 42240 Ivanec</item>
    </derivirana_varijabla>
  </DomainObject.Predmet.OstaliListFormatedWithAdress>
  <DomainObject.Predmet.OstaliListFormatedWithAdressOIB>
    <izvorni_sadrzaj>
      <item>Igor Udovičić</item>
      <item>Želimir Uršulin, OIB 03842320752, Ivanuševec 1c, 42240 Ivanec</item>
    </izvorni_sadrzaj>
    <derivirana_varijabla naziv="DomainObject.Predmet.OstaliListFormatedWithAdressOIB_1">
      <item>Igor Udovičić</item>
      <item>Želimir Uršulin, OIB 03842320752, Ivanuševec 1c, 42240 Ivanec</item>
    </derivirana_varijabla>
  </DomainObject.Predmet.OstaliListFormatedWithAdressOIB>
  <DomainObject.Predmet.OstaliListNazivFormated>
    <izvorni_sadrzaj>
      <item>Igor Udovičić</item>
      <item>Želimir Uršulin</item>
    </izvorni_sadrzaj>
    <derivirana_varijabla naziv="DomainObject.Predmet.OstaliListNazivFormated_1">
      <item>Igor Udovičić</item>
      <item>Želimir Uršulin</item>
    </derivirana_varijabla>
  </DomainObject.Predmet.OstaliListNazivFormated>
  <DomainObject.Predmet.OstaliListNazivFormatedOIB>
    <izvorni_sadrzaj>
      <item>Igor Udovičić</item>
      <item>Želimir Uršulin, OIB 03842320752</item>
    </izvorni_sadrzaj>
    <derivirana_varijabla naziv="DomainObject.Predmet.OstaliListNazivFormatedOIB_1">
      <item>Igor Udovičić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BOJAN GREGOR  Zagreb</izvorni_sadrzaj>
    <derivirana_varijabla naziv="DomainObject.Predmet.StrankaIDrugi_1">BOJAN GREGOR  Zagreb</derivirana_varijabla>
  </DomainObject.Predmet.StrankaIDrugi>
  <DomainObject.Predmet.ProtustrankaIDrugi>
    <izvorni_sadrzaj>SLAVONIJA GRADNJA d.o.o.  Novalja</izvorni_sadrzaj>
    <derivirana_varijabla naziv="DomainObject.Predmet.ProtustrankaIDrugi_1">SLAVONIJA GRADNJA d.o.o.  Novalja</derivirana_varijabla>
  </DomainObject.Predmet.ProtustrankaIDrugi>
  <DomainObject.Predmet.StrankaIDrugiAdressOIB>
    <izvorni_sadrzaj>BOJAN GREGOR  Zagreb, OIB 41342987914, Zagorska 18, 10 000 Zagreb</izvorni_sadrzaj>
    <derivirana_varijabla naziv="DomainObject.Predmet.StrankaIDrugiAdressOIB_1">BOJAN GREGOR  Zagreb, OIB 41342987914, Zagorska 18, 10 000 Zagreb</derivirana_varijabla>
  </DomainObject.Predmet.StrankaIDrugiAdressOIB>
  <DomainObject.Predmet.ProtustrankaIDrugiAdressOIB>
    <izvorni_sadrzaj>SLAVONIJA GRADNJA d.o.o.  Novalja, OIB 00187161711, Orlje 74, 53 291 Novalja</izvorni_sadrzaj>
    <derivirana_varijabla naziv="DomainObject.Predmet.ProtustrankaIDrugiAdressOIB_1">SLAVONIJA GRADNJA d.o.o.  Novalja, OIB 00187161711, Orlje 74, 53 291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GREGOR  Zagreb</item>
      <item>SLAVONIJA GRADNJA d.o.o.  Novalja</item>
      <item>Igor Udovičić</item>
      <item>Želimir Uršulin</item>
    </izvorni_sadrzaj>
    <derivirana_varijabla naziv="DomainObject.Predmet.SudioniciListNaziv_1">
      <item>BOJAN GREGOR  Zagreb</item>
      <item>SLAVONIJA GRADNJA d.o.o.  Novalja</item>
      <item>Igor Udovičić</item>
      <item>Želimir Uršulin</item>
    </derivirana_varijabla>
  </DomainObject.Predmet.SudioniciListNaziv>
  <DomainObject.Predmet.SudioniciListAdressOIB>
    <izvorni_sadrzaj>
      <item>BOJAN GREGOR  Zagreb, OIB 41342987914, Zagorska 18,10 000 Zagreb</item>
      <item>SLAVONIJA GRADNJA d.o.o.  Novalja, OIB 00187161711, Orlje 74,53 291 Novalja</item>
      <item>Igor Udovičić</item>
      <item>Želimir Uršulin, OIB 03842320752, Ivanuševec 1c,42240 Ivanec</item>
    </izvorni_sadrzaj>
    <derivirana_varijabla naziv="DomainObject.Predmet.SudioniciListAdressOIB_1">
      <item>BOJAN GREGOR  Zagreb, OIB 41342987914, Zagorska 18,10 000 Zagreb</item>
      <item>SLAVONIJA GRADNJA d.o.o.  Novalja, OIB 00187161711, Orlje 74,53 291 Novalja</item>
      <item>Igor Udovičić</item>
      <item>Želimir Uršulin, OIB 03842320752, Ivanuševec 1c,42240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41342987914</item>
      <item>, OIB 00187161711</item>
      <item>, OIB null</item>
      <item>, OIB 03842320752</item>
    </izvorni_sadrzaj>
    <derivirana_varijabla naziv="DomainObject.Predmet.SudioniciListNazivOIB_1">
      <item>, OIB 41342987914</item>
      <item>, OIB 00187161711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2445</properties:Characters>
  <properties:Lines>63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2015-11-05T13:10:00Z</dcterms:created>
  <dc:creator>rcerneka</dc:creator>
  <cp:lastModifiedBy>Jasna Radulović</cp:lastModifiedBy>
  <cp:lastPrinted>2015-11-05T13:24:00Z</cp:lastPrinted>
  <dcterms:modified xmlns:xsi="http://www.w3.org/2001/XMLSchema-instance" xsi:type="dcterms:W3CDTF">2015-11-05T13:25:00Z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