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8011" w14:paraId="02f801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23414">
        <w:rPr>
          <w:rFonts w:hAnsi="Times New Roman" w:ascii="Times New Roman"/>
          <w:b/>
          <w:sz w:val="24"/>
          <w:szCs w:val="24"/>
        </w:rPr>
        <w:t>6</w:t>
      </w:r>
      <w:r w:rsidR="008E2B52">
        <w:rPr>
          <w:rFonts w:hAnsi="Times New Roman" w:ascii="Times New Roman"/>
          <w:b/>
          <w:sz w:val="24"/>
          <w:szCs w:val="24"/>
        </w:rPr>
        <w:t>3</w:t>
      </w:r>
      <w:r w:rsidR="00CC0A7C">
        <w:rPr>
          <w:rFonts w:hAnsi="Times New Roman" w:ascii="Times New Roman"/>
          <w:b/>
          <w:sz w:val="24"/>
          <w:szCs w:val="24"/>
        </w:rPr>
        <w:t>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8E7A2B">
        <w:rPr>
          <w:rFonts w:hAnsi="Times New Roman" w:ascii="Times New Roman"/>
        </w:rPr>
        <w:t>6</w:t>
      </w:r>
      <w:r w:rsidR="008E2B52">
        <w:rPr>
          <w:rFonts w:hAnsi="Times New Roman" w:ascii="Times New Roman"/>
        </w:rPr>
        <w:t>3</w:t>
      </w:r>
      <w:r w:rsidR="00CC0A7C">
        <w:rPr>
          <w:rFonts w:hAnsi="Times New Roman" w:ascii="Times New Roman"/>
        </w:rPr>
        <w:t>5</w:t>
      </w:r>
      <w:r w:rsidR="00A45276">
        <w:rPr>
          <w:rFonts w:hAnsi="Times New Roman" w:ascii="Times New Roman"/>
        </w:rPr>
        <w:t>/201</w:t>
      </w:r>
      <w:r w:rsidR="00F3312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CC0A7C" w:rsidRPr="00CC0A7C">
        <w:t xml:space="preserve"> </w:t>
      </w:r>
      <w:r w:rsidR="008E2B52" w:rsidRPr="008E2B52">
        <w:t>TEMA Transport j.d.o.o.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CC0A7C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8E2B52">
        <w:rPr>
          <w:rFonts w:hAnsi="Times New Roman" w:ascii="Times New Roman"/>
        </w:rPr>
        <w:t xml:space="preserve"> </w:t>
      </w:r>
      <w:r w:rsidR="008E2B52" w:rsidRPr="008E2B52">
        <w:rPr>
          <w:rFonts w:hAnsi="Times New Roman" w:ascii="Times New Roman"/>
        </w:rPr>
        <w:t>26303842051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1F7FA9"/>
    <w:rsid w:val="003A4EEE"/>
    <w:rsid w:val="00517E91"/>
    <w:rsid w:val="00591357"/>
    <w:rsid w:val="005A4E46"/>
    <w:rsid w:val="00623414"/>
    <w:rsid w:val="00716ACC"/>
    <w:rsid w:val="008E2B52"/>
    <w:rsid w:val="008E7A2B"/>
    <w:rsid w:val="00A45276"/>
    <w:rsid w:val="00CC0A7C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3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135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35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35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35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3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135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35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35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35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TEMA Transport j.d.o.o.</izvorni_sadrzaj>
    <derivirana_varijabla naziv="DomainObject.Predmet.ProtustrankaFormated_1">  TEMA Transport j.d.o.o.</derivirana_varijabla>
  </DomainObject.Predmet.ProtustrankaFormated>
  <DomainObject.Predmet.ProtustrankaFormatedOIB>
    <izvorni_sadrzaj>  TEMA Transport j.d.o.o., OIB 26303842051</izvorni_sadrzaj>
    <derivirana_varijabla naziv="DomainObject.Predmet.ProtustrankaFormatedOIB_1">  TEMA Transport j.d.o.o., OIB 26303842051</derivirana_varijabla>
  </DomainObject.Predmet.ProtustrankaFormatedOIB>
  <DomainObject.Predmet.ProtustrankaFormatedWithAdress>
    <izvorni_sadrzaj> TEMA Transport j.d.o.o., Vrhovec 58, 10000 Zagreb</izvorni_sadrzaj>
    <derivirana_varijabla naziv="DomainObject.Predmet.ProtustrankaFormatedWithAdress_1"> TEMA Transport j.d.o.o., Vrhovec 58, 10000 Zagreb</derivirana_varijabla>
  </DomainObject.Predmet.ProtustrankaFormatedWithAdress>
  <DomainObject.Predmet.ProtustrankaFormatedWithAdressOIB>
    <izvorni_sadrzaj> TEMA Transport j.d.o.o., OIB 26303842051, Vrhovec 58, 10000 Zagreb</izvorni_sadrzaj>
    <derivirana_varijabla naziv="DomainObject.Predmet.ProtustrankaFormatedWithAdressOIB_1"> TEMA Transport j.d.o.o., OIB 26303842051, Vrhovec 58, 10000 Zagreb</derivirana_varijabla>
  </DomainObject.Predmet.ProtustrankaFormatedWithAdressOIB>
  <DomainObject.Predmet.ProtustrankaWithAdress>
    <izvorni_sadrzaj>TEMA Transport j.d.o.o. Vrhovec 58, 10000 Zagreb</izvorni_sadrzaj>
    <derivirana_varijabla naziv="DomainObject.Predmet.ProtustrankaWithAdress_1">TEMA Transport j.d.o.o. Vrhovec 58, 10000 Zagreb</derivirana_varijabla>
  </DomainObject.Predmet.ProtustrankaWithAdress>
  <DomainObject.Predmet.ProtustrankaWithAdressOIB>
    <izvorni_sadrzaj>TEMA Transport j.d.o.o., OIB 26303842051, Vrhovec 58, 10000 Zagreb</izvorni_sadrzaj>
    <derivirana_varijabla naziv="DomainObject.Predmet.ProtustrankaWithAdressOIB_1">TEMA Transport j.d.o.o., OIB 26303842051, Vrhovec 58, 10000 Zagreb</derivirana_varijabla>
  </DomainObject.Predmet.ProtustrankaWithAdressOIB>
  <DomainObject.Predmet.ProtustrankaNazivFormated>
    <izvorni_sadrzaj>TEMA Transport j.d.o.o.</izvorni_sadrzaj>
    <derivirana_varijabla naziv="DomainObject.Predmet.ProtustrankaNazivFormated_1">TEMA Transport j.d.o.o.</derivirana_varijabla>
  </DomainObject.Predmet.ProtustrankaNazivFormated>
  <DomainObject.Predmet.ProtustrankaNazivFormatedOIB>
    <izvorni_sadrzaj>TEMA Transport j.d.o.o., OIB 26303842051</izvorni_sadrzaj>
    <derivirana_varijabla naziv="DomainObject.Predmet.ProtustrankaNazivFormatedOIB_1">TEMA Transport j.d.o.o., OIB 26303842051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TEMA Transport j.d.o.o.</item>
    </izvorni_sadrzaj>
    <derivirana_varijabla naziv="DomainObject.Predmet.ProtuStrankaListFormated_1">
      <item>TEMA Transport j.d.o.o.</item>
    </derivirana_varijabla>
  </DomainObject.Predmet.ProtuStrankaListFormated>
  <DomainObject.Predmet.ProtuStrankaListFormatedOIB>
    <izvorni_sadrzaj>
      <item>TEMA Transport j.d.o.o., OIB 26303842051</item>
    </izvorni_sadrzaj>
    <derivirana_varijabla naziv="DomainObject.Predmet.ProtuStrankaListFormatedOIB_1">
      <item>TEMA Transport j.d.o.o., OIB 26303842051</item>
    </derivirana_varijabla>
  </DomainObject.Predmet.ProtuStrankaListFormatedOIB>
  <DomainObject.Predmet.ProtuStrankaListFormatedWithAdress>
    <izvorni_sadrzaj>
      <item>TEMA Transport j.d.o.o., Vrhovec 58, 10000 Zagreb</item>
    </izvorni_sadrzaj>
    <derivirana_varijabla naziv="DomainObject.Predmet.ProtuStrankaListFormatedWithAdress_1">
      <item>TEMA Transport j.d.o.o., Vrhovec 58, 10000 Zagreb</item>
    </derivirana_varijabla>
  </DomainObject.Predmet.ProtuStrankaListFormatedWithAdress>
  <DomainObject.Predmet.ProtuStrankaListFormatedWithAdressOIB>
    <izvorni_sadrzaj>
      <item>TEMA Transport j.d.o.o., OIB 26303842051, Vrhovec 58, 10000 Zagreb</item>
    </izvorni_sadrzaj>
    <derivirana_varijabla naziv="DomainObject.Predmet.ProtuStrankaListFormatedWithAdressOIB_1">
      <item>TEMA Transport j.d.o.o., OIB 26303842051, Vrhovec 58, 10000 Zagreb</item>
    </derivirana_varijabla>
  </DomainObject.Predmet.ProtuStrankaListFormatedWithAdressOIB>
  <DomainObject.Predmet.ProtuStrankaListNazivFormated>
    <izvorni_sadrzaj>
      <item>TEMA Transport j.d.o.o.</item>
    </izvorni_sadrzaj>
    <derivirana_varijabla naziv="DomainObject.Predmet.ProtuStrankaListNazivFormated_1">
      <item>TEMA Transport j.d.o.o.</item>
    </derivirana_varijabla>
  </DomainObject.Predmet.ProtuStrankaListNazivFormated>
  <DomainObject.Predmet.ProtuStrankaListNazivFormatedOIB>
    <izvorni_sadrzaj>
      <item>TEMA Transport j.d.o.o., OIB 26303842051</item>
    </izvorni_sadrzaj>
    <derivirana_varijabla naziv="DomainObject.Predmet.ProtuStrankaListNazivFormatedOIB_1">
      <item>TEMA Transport j.d.o.o., OIB 26303842051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TEMA Transport j.d.o.o.</izvorni_sadrzaj>
    <derivirana_varijabla naziv="DomainObject.Predmet.ProtustrankaIDrugi_1">TEMA Transport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TEMA Transport j.d.o.o., OIB 26303842051, Vrhovec 58, 10000 Zagreb</izvorni_sadrzaj>
    <derivirana_varijabla naziv="DomainObject.Predmet.ProtustrankaIDrugiAdressOIB_1">TEMA Transport j.d.o.o., OIB 26303842051, Vrhovec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TEMA Transport j.d.o.o.</item>
    </izvorni_sadrzaj>
    <derivirana_varijabla naziv="DomainObject.Predmet.SudioniciListNaziv_1">
      <item>FINA Regionalni centar Zagreb</item>
      <item>TEMA Transport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TEMA Transport j.d.o.o., OIB 26303842051, Vrhovec 58,10000 Zagreb</item>
    </izvorni_sadrzaj>
    <derivirana_varijabla naziv="DomainObject.Predmet.SudioniciListAdressOIB_1">
      <item>FINA Regionalni centar Zagreb, OIB 85821130368, Trg svibanjskih žrtava 1995. 1,10000 Zagreb</item>
      <item>TEMA Transport j.d.o.o., OIB 26303842051, Vrhovec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26303842051</item>
    </izvorni_sadrzaj>
    <derivirana_varijabla naziv="DomainObject.Predmet.SudioniciListNazivOIB_1">
      <item>, OIB 85821130368</item>
      <item>, OIB 26303842051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764</properties:Characters>
  <properties:Lines>49</properties:Lines>
  <properties:Paragraphs>21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2016-04-18T12:55:00Z</cp:lastPrinted>
  <dcterms:modified xmlns:xsi="http://www.w3.org/2001/XMLSchema-instance" xsi:type="dcterms:W3CDTF">2016-04-18T12:57:00Z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