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d2e6" w14:paraId="269d2e6" w:rsidRDefault="0078499B" w:rsidP="0078499B" w:rsidR="0078499B">
      <w:pPr>
        <w:spacing w:lineRule="auto" w:line="240" w:after="0"/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99B" w:rsidP="0078499B" w:rsidR="0078499B">
      <w:pPr>
        <w:spacing w:lineRule="auto" w:line="240" w:after="0"/>
      </w:pPr>
      <w:r>
        <w:rPr>
          <w:rFonts w:eastAsia="MS Mincho"/>
          <w:szCs w:val="24"/>
        </w:rPr>
        <w:t>REPUBLIKA HRVATSKA</w:t>
      </w:r>
    </w:p>
    <w:p w:rsidRDefault="0078499B" w:rsidP="0078499B" w:rsidR="0078499B">
      <w:pPr>
        <w:spacing w:lineRule="auto" w:line="240" w:after="0"/>
      </w:pPr>
      <w:r>
        <w:rPr>
          <w:rFonts w:eastAsia="MS Mincho"/>
          <w:szCs w:val="24"/>
        </w:rPr>
        <w:t>TRGOVAČKI SUD U RIJECI</w:t>
      </w:r>
    </w:p>
    <w:p w:rsidRDefault="0078499B" w:rsidP="0078499B" w:rsidR="0078499B">
      <w:pPr>
        <w:spacing w:lineRule="auto" w:line="240" w:after="0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8499B" w:rsidR="0078499B">
      <w:pPr>
        <w:rPr>
          <w:rFonts w:eastAsia="MS Mincho"/>
          <w:szCs w:val="24"/>
        </w:rPr>
      </w:pPr>
    </w:p>
    <w:p w:rsidRDefault="00895F8A" w:rsidP="0078499B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777F5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CC31DF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CC31DF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CC31DF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CC31DF">
        <w:rPr>
          <w:rFonts w:eastAsia="Times New Roman" w:hAnsi="Times New Roman" w:ascii="Times New Roman"/>
          <w:sz w:val="24"/>
          <w:szCs w:val="24"/>
        </w:rPr>
        <w:t>Nataši Malvich</w:t>
      </w:r>
      <w:r w:rsidRPr="00CC31DF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CC31D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31DF" w:rsidRPr="00CC31DF">
        <w:rPr>
          <w:rFonts w:hAnsi="Times New Roman" w:ascii="Times New Roman"/>
          <w:sz w:val="24"/>
          <w:szCs w:val="24"/>
        </w:rPr>
        <w:t>VALENTIN TRGOVINA d.o.o. Rijeka, Korzo 35, OIB: 85889056566</w:t>
      </w:r>
      <w:r w:rsidR="007308B2" w:rsidRPr="00CC31DF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CC31DF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CC31DF" w:rsidRPr="00CC31DF">
        <w:rPr>
          <w:rFonts w:eastAsia="Times New Roman" w:hAnsi="Times New Roman" w:ascii="Times New Roman"/>
          <w:sz w:val="24"/>
          <w:szCs w:val="24"/>
        </w:rPr>
        <w:t>040268532</w:t>
      </w:r>
      <w:r w:rsidR="00777F55" w:rsidRPr="00CC31DF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B70B3D">
        <w:rPr>
          <w:rFonts w:eastAsia="Times New Roman" w:hAnsi="Times New Roman" w:ascii="Times New Roman"/>
          <w:sz w:val="24"/>
          <w:szCs w:val="24"/>
        </w:rPr>
        <w:t>9. siječnja</w:t>
      </w:r>
      <w:r w:rsidR="00777F55" w:rsidRPr="00CC31DF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777F55" w:rsidRPr="00777F55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31DF" w:rsidRPr="00CC31DF">
        <w:rPr>
          <w:rFonts w:hAnsi="Times New Roman" w:ascii="Times New Roman"/>
          <w:sz w:val="24"/>
          <w:szCs w:val="24"/>
        </w:rPr>
        <w:t>VALENTIN TRGOVINA d.o.o. Rijeka, Korzo 35, OIB: 85889056566</w:t>
      </w:r>
      <w:r w:rsidR="00CC31DF" w:rsidRPr="00CC31DF">
        <w:rPr>
          <w:rFonts w:eastAsia="Times New Roman" w:hAnsi="Times New Roman" w:ascii="Times New Roman"/>
          <w:sz w:val="24"/>
          <w:szCs w:val="24"/>
        </w:rPr>
        <w:t>, MBS: 040268532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 xml:space="preserve">Stečajni postupak otvoren je dana </w:t>
      </w:r>
      <w:r w:rsidR="00B70B3D">
        <w:rPr>
          <w:rFonts w:eastAsia="Times New Roman" w:hAnsi="Times New Roman" w:ascii="Times New Roman"/>
          <w:sz w:val="24"/>
          <w:szCs w:val="24"/>
        </w:rPr>
        <w:t xml:space="preserve">9. siječnja </w:t>
      </w:r>
      <w:r>
        <w:rPr>
          <w:rFonts w:eastAsia="Times New Roman" w:hAnsi="Times New Roman" w:ascii="Times New Roman"/>
          <w:sz w:val="24"/>
          <w:szCs w:val="24"/>
        </w:rPr>
        <w:t>2017. godine u 1</w:t>
      </w:r>
      <w:r w:rsidR="00543594">
        <w:rPr>
          <w:rFonts w:eastAsia="Times New Roman" w:hAnsi="Times New Roman" w:ascii="Times New Roman"/>
          <w:sz w:val="24"/>
          <w:szCs w:val="24"/>
        </w:rPr>
        <w:t>4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00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>
        <w:rPr>
          <w:rFonts w:eastAsia="Times New Roman" w:hAnsi="Times New Roman" w:ascii="Times New Roman"/>
          <w:sz w:val="24"/>
          <w:szCs w:val="24"/>
        </w:rPr>
        <w:t xml:space="preserve"> Damir Debeljuh iz Pule, Laginjina 6, OIB: 29203139768</w:t>
      </w:r>
      <w:r w:rsidRPr="00582809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31DF" w:rsidRPr="00CC31DF">
        <w:rPr>
          <w:rFonts w:hAnsi="Times New Roman" w:ascii="Times New Roman"/>
          <w:sz w:val="24"/>
          <w:szCs w:val="24"/>
        </w:rPr>
        <w:t>VALENTIN TRGOVINA d.o.o. Rijeka, Korzo 35, OIB: 85889056566</w:t>
      </w:r>
      <w:r w:rsidR="00CC31DF" w:rsidRPr="00CC31DF">
        <w:rPr>
          <w:rFonts w:eastAsia="Times New Roman" w:hAnsi="Times New Roman" w:ascii="Times New Roman"/>
          <w:sz w:val="24"/>
          <w:szCs w:val="24"/>
        </w:rPr>
        <w:t>, MBS: 040268532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B5AE6">
        <w:rPr>
          <w:rFonts w:eastAsia="Times New Roman" w:hAnsi="Times New Roman" w:ascii="Times New Roman"/>
          <w:sz w:val="24"/>
          <w:szCs w:val="24"/>
        </w:rPr>
        <w:t>13</w:t>
      </w:r>
      <w:r w:rsidR="006B1DAB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31DF" w:rsidRPr="00CC31DF">
        <w:rPr>
          <w:rFonts w:hAnsi="Times New Roman" w:ascii="Times New Roman"/>
          <w:sz w:val="24"/>
          <w:szCs w:val="24"/>
        </w:rPr>
        <w:t>VALENTIN TRGOVINA d.o.o. Rijeka, Korzo 35, OIB: 85889056566</w:t>
      </w:r>
      <w:r w:rsidR="00CC31DF" w:rsidRPr="00CC31DF">
        <w:rPr>
          <w:rFonts w:eastAsia="Times New Roman" w:hAnsi="Times New Roman" w:ascii="Times New Roman"/>
          <w:sz w:val="24"/>
          <w:szCs w:val="24"/>
        </w:rPr>
        <w:t>, MBS: 040268532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9605F8">
        <w:rPr>
          <w:rFonts w:eastAsia="Times New Roman" w:hAnsi="Times New Roman" w:ascii="Times New Roman"/>
          <w:sz w:val="24"/>
          <w:szCs w:val="24"/>
        </w:rPr>
        <w:t>17. listopada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 xml:space="preserve">  </w:t>
      </w:r>
      <w:r w:rsidR="00CD5A8E">
        <w:rPr>
          <w:rFonts w:eastAsia="Times New Roman" w:hAnsi="Times New Roman" w:ascii="Times New Roman"/>
          <w:sz w:val="24"/>
          <w:szCs w:val="24"/>
        </w:rPr>
        <w:t xml:space="preserve">9. siječnja </w:t>
      </w:r>
      <w:r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777F55" w:rsidP="00777F55" w:rsidR="00777F55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777F55" w:rsidP="00777F55" w:rsidR="00777F55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777F55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4359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C31DF">
      <w:rPr>
        <w:rFonts w:eastAsia="Times New Roman" w:hAnsi="Times New Roman" w:ascii="Times New Roman"/>
        <w:sz w:val="24"/>
        <w:szCs w:val="24"/>
        <w:lang w:eastAsia="hr-HR"/>
      </w:rPr>
      <w:t>1398</w:t>
    </w:r>
    <w:r w:rsidR="001B0C77">
      <w:rPr>
        <w:rFonts w:eastAsia="Times New Roman" w:hAnsi="Times New Roman" w:ascii="Times New Roman"/>
        <w:sz w:val="24"/>
        <w:szCs w:val="24"/>
        <w:lang w:eastAsia="hr-HR"/>
      </w:rPr>
      <w:t>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3594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77F55"/>
    <w:rsid w:val="0078499B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05F8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70B3D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4FD5"/>
    <w:rsid w:val="00CB6D05"/>
    <w:rsid w:val="00CC31DF"/>
    <w:rsid w:val="00CD5A8E"/>
    <w:rsid w:val="00D61B44"/>
    <w:rsid w:val="00D65AAE"/>
    <w:rsid w:val="00D70636"/>
    <w:rsid w:val="00D75A73"/>
    <w:rsid w:val="00D9795A"/>
    <w:rsid w:val="00DB4499"/>
    <w:rsid w:val="00DB4A5C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9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99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9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9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9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99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9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9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St-1398/2016-6</izvorni_sadrzaj>
    <derivirana_varijabla naziv="DomainObject.Oznaka_1">St-1398/2016-6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 TRGOVINA d.o.o.</izvorni_sadrzaj>
    <derivirana_varijabla naziv="DomainObject.Predmet.ProtustrankaFormated_1">  VALENTIN TRGOVINA d.o.o.</derivirana_varijabla>
  </DomainObject.Predmet.ProtustrankaFormated>
  <DomainObject.Predmet.ProtustrankaFormatedOIB>
    <izvorni_sadrzaj>  VALENTIN TRGOVINA d.o.o., OIB 85889056566</izvorni_sadrzaj>
    <derivirana_varijabla naziv="DomainObject.Predmet.ProtustrankaFormatedOIB_1">  VALENTIN TRGOVINA d.o.o., OIB 85889056566</derivirana_varijabla>
  </DomainObject.Predmet.ProtustrankaFormatedOIB>
  <DomainObject.Predmet.ProtustrankaFormatedWithAdress>
    <izvorni_sadrzaj> VALENTIN TRGOVINA d.o.o., Korzo 35, 51000 Rijeka</izvorni_sadrzaj>
    <derivirana_varijabla naziv="DomainObject.Predmet.ProtustrankaFormatedWithAdress_1"> VALENTIN TRGOVINA d.o.o., Korzo 35, 51000 Rijeka</derivirana_varijabla>
  </DomainObject.Predmet.ProtustrankaFormatedWithAdress>
  <DomainObject.Predmet.ProtustrankaFormatedWithAdressOIB>
    <izvorni_sadrzaj> VALENTIN TRGOVINA d.o.o., OIB 85889056566, Korzo 35, 51000 Rijeka</izvorni_sadrzaj>
    <derivirana_varijabla naziv="DomainObject.Predmet.ProtustrankaFormatedWithAdressOIB_1"> VALENTIN TRGOVINA d.o.o., OIB 85889056566, Korzo 35, 51000 Rijeka</derivirana_varijabla>
  </DomainObject.Predmet.ProtustrankaFormatedWithAdressOIB>
  <DomainObject.Predmet.ProtustrankaWithAdress>
    <izvorni_sadrzaj>VALENTIN TRGOVINA d.o.o. Korzo 35, 51000 Rijeka</izvorni_sadrzaj>
    <derivirana_varijabla naziv="DomainObject.Predmet.ProtustrankaWithAdress_1">VALENTIN TRGOVINA d.o.o. Korzo 35, 51000 Rijeka</derivirana_varijabla>
  </DomainObject.Predmet.ProtustrankaWithAdress>
  <DomainObject.Predmet.ProtustrankaWithAdressOIB>
    <izvorni_sadrzaj>VALENTIN TRGOVINA d.o.o., OIB 85889056566, Korzo 35, 51000 Rijeka</izvorni_sadrzaj>
    <derivirana_varijabla naziv="DomainObject.Predmet.ProtustrankaWithAdressOIB_1">VALENTIN TRGOVINA d.o.o., OIB 85889056566, Korzo 35, 51000 Rijeka</derivirana_varijabla>
  </DomainObject.Predmet.ProtustrankaWithAdressOIB>
  <DomainObject.Predmet.ProtustrankaNazivFormated>
    <izvorni_sadrzaj>VALENTIN TRGOVINA d.o.o.</izvorni_sadrzaj>
    <derivirana_varijabla naziv="DomainObject.Predmet.ProtustrankaNazivFormated_1">VALENTIN TRGOVINA d.o.o.</derivirana_varijabla>
  </DomainObject.Predmet.ProtustrankaNazivFormated>
  <DomainObject.Predmet.ProtustrankaNazivFormatedOIB>
    <izvorni_sadrzaj>VALENTIN TRGOVINA d.o.o., OIB 85889056566</izvorni_sadrzaj>
    <derivirana_varijabla naziv="DomainObject.Predmet.ProtustrankaNazivFormatedOIB_1">VALENTIN TRGOVINA d.o.o., OIB 85889056566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VALENTIN TRGOVINA d.o.o.</item>
    </izvorni_sadrzaj>
    <derivirana_varijabla naziv="DomainObject.Predmet.ProtuStrankaListFormated_1">
      <item>VALENTIN TRGOVINA d.o.o.</item>
    </derivirana_varijabla>
  </DomainObject.Predmet.ProtuStrankaListFormated>
  <DomainObject.Predmet.ProtuStrankaListFormatedOIB>
    <izvorni_sadrzaj>
      <item>VALENTIN TRGOVINA d.o.o., OIB 85889056566</item>
    </izvorni_sadrzaj>
    <derivirana_varijabla naziv="DomainObject.Predmet.ProtuStrankaListFormatedOIB_1">
      <item>VALENTIN TRGOVINA d.o.o., OIB 85889056566</item>
    </derivirana_varijabla>
  </DomainObject.Predmet.ProtuStrankaListFormatedOIB>
  <DomainObject.Predmet.ProtuStrankaListFormatedWithAdress>
    <izvorni_sadrzaj>
      <item>VALENTIN TRGOVINA d.o.o., Korzo 35, 51000 Rijeka</item>
    </izvorni_sadrzaj>
    <derivirana_varijabla naziv="DomainObject.Predmet.ProtuStrankaListFormatedWithAdress_1">
      <item>VALENTIN TRGOVINA d.o.o., Korzo 35, 51000 Rijeka</item>
    </derivirana_varijabla>
  </DomainObject.Predmet.ProtuStrankaListFormatedWithAdress>
  <DomainObject.Predmet.ProtuStrankaListFormatedWithAdressOIB>
    <izvorni_sadrzaj>
      <item>VALENTIN TRGOVINA d.o.o., OIB 85889056566, Korzo 35, 51000 Rijeka</item>
    </izvorni_sadrzaj>
    <derivirana_varijabla naziv="DomainObject.Predmet.ProtuStrankaListFormatedWithAdressOIB_1">
      <item>VALENTIN TRGOVINA d.o.o., OIB 85889056566, Korzo 35, 51000 Rijeka</item>
    </derivirana_varijabla>
  </DomainObject.Predmet.ProtuStrankaListFormatedWithAdressOIB>
  <DomainObject.Predmet.ProtuStrankaListNazivFormated>
    <izvorni_sadrzaj>
      <item>VALENTIN TRGOVINA d.o.o.</item>
    </izvorni_sadrzaj>
    <derivirana_varijabla naziv="DomainObject.Predmet.ProtuStrankaListNazivFormated_1">
      <item>VALENTIN TRGOVINA d.o.o.</item>
    </derivirana_varijabla>
  </DomainObject.Predmet.ProtuStrankaListNazivFormated>
  <DomainObject.Predmet.ProtuStrankaListNazivFormatedOIB>
    <izvorni_sadrzaj>
      <item>VALENTIN TRGOVINA d.o.o., OIB 85889056566</item>
    </izvorni_sadrzaj>
    <derivirana_varijabla naziv="DomainObject.Predmet.ProtuStrankaListNazivFormatedOIB_1">
      <item>VALENTIN TRGOVINA d.o.o., OIB 85889056566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St-1398/2016-6</izvorni_sadrzaj>
    <derivirana_varijabla naziv="DomainObject.PoslovniBrojDokumenta_1">St-1398/2016-6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VALENTIN TRGOVINA d.o.o.</izvorni_sadrzaj>
    <derivirana_varijabla naziv="DomainObject.Predmet.ProtustrankaIDrugi_1">VALENTIN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VALENTIN TRGOVINA d.o.o., OIB 85889056566, Korzo 35, 51000 Rijeka</izvorni_sadrzaj>
    <derivirana_varijabla naziv="DomainObject.Predmet.ProtustrankaIDrugiAdressOIB_1">VALENTIN TRGOVINA d.o.o., OIB 85889056566, Korzo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VALENTIN TRGOVINA d.o.o.</item>
    </izvorni_sadrzaj>
    <derivirana_varijabla naziv="DomainObject.Predmet.SudioniciListNaziv_1">
      <item>FINA  Rijeka</item>
      <item>VALENTIN TRGOVINA d.o.o.</item>
    </derivirana_varijabla>
  </DomainObject.Predmet.SudioniciListNaziv>
  <DomainObject.Predmet.SudioniciListAdressOIB>
    <izvorni_sadrzaj>
      <item>FINA  Rijeka, OIB 85821130368, Frana Kurelca 8,51000 Rijeka</item>
      <item>VALENTIN TRGOVINA d.o.o., OIB 85889056566, Korzo 35,51000 Rijeka</item>
    </izvorni_sadrzaj>
    <derivirana_varijabla naziv="DomainObject.Predmet.SudioniciListAdressOIB_1">
      <item>FINA  Rijeka, OIB 85821130368, Frana Kurelca 8,51000 Rijeka</item>
      <item>VALENTIN TRGOVINA d.o.o., OIB 85889056566, Korzo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85889056566</item>
    </izvorni_sadrzaj>
    <derivirana_varijabla naziv="DomainObject.Predmet.SudioniciListNazivOIB_1">
      <item>, OIB 85821130368</item>
      <item>, OIB 85889056566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2469</properties:Characters>
  <properties:Lines>86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2016-12-29T12:31:00Z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2017-01-09T10:53:00Z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St-1398/2016-6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