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7e45" w14:paraId="cb27e45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530393">
        <w:t>210/18-14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E7B3D">
        <w:t xml:space="preserve">RH MF Porezna uprava zastupana po ŽDO Osijek, za otvaranje stečajnog postupka nad dužnikom </w:t>
      </w:r>
      <w:r w:rsidR="00530393">
        <w:rPr>
          <w:b/>
        </w:rPr>
        <w:t xml:space="preserve">GORKI </w:t>
      </w:r>
      <w:proofErr w:type="spellStart"/>
      <w:r w:rsidR="00530393">
        <w:rPr>
          <w:b/>
        </w:rPr>
        <w:t>gradbeništvo</w:t>
      </w:r>
      <w:proofErr w:type="spellEnd"/>
      <w:r w:rsidR="00530393">
        <w:rPr>
          <w:b/>
        </w:rPr>
        <w:t xml:space="preserve"> d.o.o. Sora, GLAVNA  PODRUŽNICA NAŠICE, Našice, </w:t>
      </w:r>
      <w:proofErr w:type="spellStart"/>
      <w:r w:rsidR="00530393">
        <w:rPr>
          <w:b/>
        </w:rPr>
        <w:t>Dudići</w:t>
      </w:r>
      <w:proofErr w:type="spellEnd"/>
      <w:r w:rsidR="00530393">
        <w:rPr>
          <w:b/>
        </w:rPr>
        <w:t xml:space="preserve"> 3d, OIB: 92946325296, MBS: 030163984</w:t>
      </w:r>
      <w:r>
        <w:t xml:space="preserve">, dana </w:t>
      </w:r>
      <w:r w:rsidR="00530393">
        <w:t>16</w:t>
      </w:r>
      <w:r w:rsidR="007B0250">
        <w:t>. svibnja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530393" w:rsidRPr="00530393">
        <w:rPr>
          <w:rFonts w:eastAsia="Calibri"/>
          <w:b/>
        </w:rPr>
        <w:t xml:space="preserve">Goran Pavlović, Našice, </w:t>
      </w:r>
      <w:proofErr w:type="spellStart"/>
      <w:r w:rsidR="00530393" w:rsidRPr="00530393">
        <w:rPr>
          <w:rFonts w:eastAsia="Calibri"/>
          <w:b/>
        </w:rPr>
        <w:t>Dudić</w:t>
      </w:r>
      <w:proofErr w:type="spellEnd"/>
      <w:r w:rsidR="00530393" w:rsidRPr="00530393">
        <w:rPr>
          <w:rFonts w:eastAsia="Calibri"/>
          <w:b/>
        </w:rPr>
        <w:t xml:space="preserve"> 3/D, OIB: 92838212492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530393">
        <w:rPr>
          <w:b/>
        </w:rPr>
        <w:t>210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530393" w:rsidRPr="00530393">
        <w:rPr>
          <w:rFonts w:eastAsia="Calibri"/>
          <w:b/>
        </w:rPr>
        <w:t xml:space="preserve">Goran Pavlović, Našice, </w:t>
      </w:r>
      <w:proofErr w:type="spellStart"/>
      <w:r w:rsidR="00530393" w:rsidRPr="00530393">
        <w:rPr>
          <w:rFonts w:eastAsia="Calibri"/>
          <w:b/>
        </w:rPr>
        <w:t>Dudić</w:t>
      </w:r>
      <w:proofErr w:type="spellEnd"/>
      <w:r w:rsidR="00530393" w:rsidRPr="00530393">
        <w:rPr>
          <w:rFonts w:eastAsia="Calibri"/>
          <w:b/>
        </w:rPr>
        <w:t xml:space="preserve"> 3/D, OIB: 92838212492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30393">
        <w:rPr>
          <w:b/>
        </w:rPr>
        <w:t>210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30393" w:rsidRPr="00530393">
        <w:rPr>
          <w:rFonts w:eastAsia="Calibri"/>
          <w:b/>
        </w:rPr>
        <w:t xml:space="preserve">Goran Pavlović, Našice, </w:t>
      </w:r>
      <w:proofErr w:type="spellStart"/>
      <w:r w:rsidR="00530393" w:rsidRPr="00530393">
        <w:rPr>
          <w:rFonts w:eastAsia="Calibri"/>
          <w:b/>
        </w:rPr>
        <w:t>Dudić</w:t>
      </w:r>
      <w:proofErr w:type="spellEnd"/>
      <w:r w:rsidR="00530393" w:rsidRPr="00530393">
        <w:rPr>
          <w:rFonts w:eastAsia="Calibri"/>
          <w:b/>
        </w:rPr>
        <w:t xml:space="preserve"> 3/D, OIB: 92838212492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30393" w:rsidRPr="00530393">
        <w:rPr>
          <w:rFonts w:eastAsia="Calibri"/>
          <w:b/>
        </w:rPr>
        <w:t xml:space="preserve">Goran Pavlović, Našice, </w:t>
      </w:r>
      <w:proofErr w:type="spellStart"/>
      <w:r w:rsidR="00530393" w:rsidRPr="00530393">
        <w:rPr>
          <w:rFonts w:eastAsia="Calibri"/>
          <w:b/>
        </w:rPr>
        <w:t>Dudić</w:t>
      </w:r>
      <w:proofErr w:type="spellEnd"/>
      <w:r w:rsidR="00530393" w:rsidRPr="00530393">
        <w:rPr>
          <w:rFonts w:eastAsia="Calibri"/>
          <w:b/>
        </w:rPr>
        <w:t xml:space="preserve"> 3/D, OIB: 92838212492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530393" w:rsidP="00530393" w:rsidR="00530393">
      <w:pPr>
        <w:jc w:val="right"/>
      </w:pPr>
      <w:r>
        <w:lastRenderedPageBreak/>
        <w:t>Broj: 6 St-210/18-14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530393">
        <w:t>Osijek</w:t>
      </w:r>
      <w:r>
        <w:t xml:space="preserve"> </w:t>
      </w:r>
      <w:r>
        <w:rPr>
          <w:bCs/>
        </w:rPr>
        <w:t xml:space="preserve">je dana </w:t>
      </w:r>
      <w:r w:rsidR="00530393">
        <w:rPr>
          <w:bCs/>
        </w:rPr>
        <w:t>7. veljače 2018. g.</w:t>
      </w:r>
      <w:r>
        <w:rPr>
          <w:bCs/>
        </w:rPr>
        <w:t xml:space="preserve"> podnijela ovom sudu prijedlog za pokretanje stečajnog postupka nad dužnikom </w:t>
      </w:r>
      <w:r w:rsidR="00530393">
        <w:rPr>
          <w:b/>
        </w:rPr>
        <w:t xml:space="preserve">GORKI </w:t>
      </w:r>
      <w:proofErr w:type="spellStart"/>
      <w:r w:rsidR="00530393">
        <w:rPr>
          <w:b/>
        </w:rPr>
        <w:t>gradbeništvo</w:t>
      </w:r>
      <w:proofErr w:type="spellEnd"/>
      <w:r w:rsidR="00530393">
        <w:rPr>
          <w:b/>
        </w:rPr>
        <w:t xml:space="preserve"> d.o.o. Sora, GLAVNA  PODRUŽNICA NAŠICE, Našice, </w:t>
      </w:r>
      <w:proofErr w:type="spellStart"/>
      <w:r w:rsidR="00530393">
        <w:rPr>
          <w:b/>
        </w:rPr>
        <w:t>Dudići</w:t>
      </w:r>
      <w:proofErr w:type="spellEnd"/>
      <w:r w:rsidR="00530393">
        <w:rPr>
          <w:b/>
        </w:rPr>
        <w:t xml:space="preserve"> 3d, OIB: 92946325296, MBS: 030163984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530393">
        <w:rPr>
          <w:b/>
        </w:rPr>
        <w:t>22. siječnja 2018</w:t>
      </w:r>
      <w:r w:rsidR="000E7B3D">
        <w:rPr>
          <w:b/>
        </w:rPr>
        <w:t>.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530393">
        <w:rPr>
          <w:b/>
        </w:rPr>
        <w:t>7. veljače 2018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530393">
        <w:t>210/18-7 od 29</w:t>
      </w:r>
      <w:r w:rsidR="000E7B3D">
        <w:t>. ožujka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530393">
        <w:t xml:space="preserve">Margareta </w:t>
      </w:r>
      <w:proofErr w:type="spellStart"/>
      <w:r w:rsidR="00530393">
        <w:t>Bondža</w:t>
      </w:r>
      <w:proofErr w:type="spellEnd"/>
      <w:r w:rsidR="00530393">
        <w:t xml:space="preserve"> iz Vinkovaca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530393">
        <w:rPr>
          <w:b/>
        </w:rPr>
        <w:t>22. siječnja 2018.</w:t>
      </w:r>
      <w:r w:rsidR="000E7B3D">
        <w:rPr>
          <w:b/>
        </w:rPr>
        <w:t xml:space="preserve">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530393">
        <w:rPr>
          <w:b/>
        </w:rPr>
        <w:t>7. veljače 2018.</w:t>
      </w:r>
      <w:r w:rsidR="000E7B3D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530393">
        <w:t>25.969,42</w:t>
      </w:r>
      <w:r w:rsidR="00FC6F35">
        <w:t xml:space="preserve"> kn odnosno prema RH MF Poreznoj upravi </w:t>
      </w:r>
      <w:r w:rsidR="00530393">
        <w:t>3.943,81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530393">
        <w:t>22. siječnja 2018</w:t>
      </w:r>
      <w:r w:rsidR="000E7B3D">
        <w:t>. g.</w:t>
      </w:r>
      <w:r w:rsidR="00065E57">
        <w:t xml:space="preserve">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530393" w:rsidP="00530393" w:rsidR="00530393">
      <w:pPr>
        <w:jc w:val="right"/>
      </w:pPr>
      <w:r>
        <w:t>Broj: 6 St-210/18-14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30393">
        <w:t>16</w:t>
      </w:r>
      <w:r w:rsidR="007B0250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8362DD" w:rsidRPr="00530393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530393" w:rsidRPr="00530393">
        <w:rPr>
          <w:rFonts w:eastAsia="Calibri"/>
        </w:rPr>
        <w:t xml:space="preserve">Goran Pavlović, Našice, </w:t>
      </w:r>
      <w:proofErr w:type="spellStart"/>
      <w:r w:rsidR="00530393" w:rsidRPr="00530393">
        <w:rPr>
          <w:rFonts w:eastAsia="Calibri"/>
        </w:rPr>
        <w:t>Dudić</w:t>
      </w:r>
      <w:proofErr w:type="spellEnd"/>
      <w:r w:rsidR="00530393" w:rsidRPr="00530393">
        <w:rPr>
          <w:rFonts w:eastAsia="Calibri"/>
        </w:rPr>
        <w:t xml:space="preserve"> 3/D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E7B3D" w:rsidP="00B97155" w:rsidR="002E5413">
      <w:pPr>
        <w:numPr>
          <w:ilvl w:val="0"/>
          <w:numId w:val="13"/>
        </w:numPr>
      </w:pPr>
      <w:r>
        <w:t>k-</w:t>
      </w:r>
      <w:r w:rsidR="00530393">
        <w:t>16.6.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433FA6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342" w:rsidP="00C06AA6" w:rsidR="00FB0342">
      <w:r>
        <w:separator/>
      </w:r>
    </w:p>
  </w:endnote>
  <w:endnote w:id="0" w:type="continuationSeparator">
    <w:p w:rsidRDefault="00FB0342" w:rsidP="00C06AA6" w:rsidR="00FB0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342" w:rsidP="00C06AA6" w:rsidR="00FB0342">
      <w:r>
        <w:separator/>
      </w:r>
    </w:p>
  </w:footnote>
  <w:footnote w:id="0" w:type="continuationSeparator">
    <w:p w:rsidRDefault="00FB0342" w:rsidP="00C06AA6" w:rsidR="00FB0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3FA6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851EF"/>
    <w:rsid w:val="003924AF"/>
    <w:rsid w:val="003D02B1"/>
    <w:rsid w:val="003D770E"/>
    <w:rsid w:val="003F2E92"/>
    <w:rsid w:val="00412421"/>
    <w:rsid w:val="0041638D"/>
    <w:rsid w:val="0041737E"/>
    <w:rsid w:val="00421D71"/>
    <w:rsid w:val="00433FA6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0393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6214F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0342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F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F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F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F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GORKI gradbeništvo d.o.o. Sora, GLAVNA  PODRUŽNICA NAŠICE</izvorni_sadrzaj>
    <derivirana_varijabla naziv="DomainObject.Predmet.ProtustrankaFormated_1">  GORKI gradbeništvo d.o.o. Sora, GLAVNA  PODRUŽNICA NAŠICE</derivirana_varijabla>
  </DomainObject.Predmet.ProtustrankaFormated>
  <DomainObject.Predmet.ProtustrankaFormatedOIB>
    <izvorni_sadrzaj>  GORKI gradbeništvo d.o.o. Sora, GLAVNA  PODRUŽNICA NAŠICE, OIB 92946325296</izvorni_sadrzaj>
    <derivirana_varijabla naziv="DomainObject.Predmet.ProtustrankaFormatedOIB_1">  GORKI gradbeništvo d.o.o. Sora, GLAVNA  PODRUŽNICA NAŠICE, OIB 92946325296</derivirana_varijabla>
  </DomainObject.Predmet.ProtustrankaFormatedOIB>
  <DomainObject.Predmet.ProtustrankaFormatedWithAdress>
    <izvorni_sadrzaj> GORKI gradbeništvo d.o.o. Sora, GLAVNA  PODRUŽNICA NAŠICE, Dudić 3D, 31500 Našice</izvorni_sadrzaj>
    <derivirana_varijabla naziv="DomainObject.Predmet.ProtustrankaFormatedWithAdress_1"> GORKI gradbeništvo d.o.o. Sora, GLAVNA  PODRUŽNICA NAŠICE, Dudić 3D, 31500 Našice</derivirana_varijabla>
  </DomainObject.Predmet.ProtustrankaFormatedWithAdress>
  <DomainObject.Predmet.ProtustrankaFormatedWithAdressOIB>
    <izvorni_sadrzaj> GORKI gradbeništvo d.o.o. Sora, GLAVNA  PODRUŽNICA NAŠICE, OIB 92946325296, Dudić 3D, 31500 Našice</izvorni_sadrzaj>
    <derivirana_varijabla naziv="DomainObject.Predmet.ProtustrankaFormatedWithAdressOIB_1"> GORKI gradbeništvo d.o.o. Sora, GLAVNA  PODRUŽNICA NAŠICE, OIB 92946325296, Dudić 3D, 31500 Našice</derivirana_varijabla>
  </DomainObject.Predmet.ProtustrankaFormatedWithAdressOIB>
  <DomainObject.Predmet.ProtustrankaWithAdress>
    <izvorni_sadrzaj>GORKI gradbeništvo d.o.o. Sora, GLAVNA  PODRUŽNICA NAŠICE Dudić 3D, 31500 Našice</izvorni_sadrzaj>
    <derivirana_varijabla naziv="DomainObject.Predmet.ProtustrankaWithAdress_1">GORKI gradbeništvo d.o.o. Sora, GLAVNA  PODRUŽNICA NAŠICE Dudić 3D, 31500 Našice</derivirana_varijabla>
  </DomainObject.Predmet.ProtustrankaWithAdress>
  <DomainObject.Predmet.ProtustrankaWithAdressOIB>
    <izvorni_sadrzaj>GORKI gradbeništvo d.o.o. Sora, GLAVNA  PODRUŽNICA NAŠICE, OIB 92946325296, Dudić 3D, 31500 Našice</izvorni_sadrzaj>
    <derivirana_varijabla naziv="DomainObject.Predmet.ProtustrankaWithAdressOIB_1">GORKI gradbeništvo d.o.o. Sora, GLAVNA  PODRUŽNICA NAŠICE, OIB 92946325296, Dudić 3D, 31500 Našice</derivirana_varijabla>
  </DomainObject.Predmet.ProtustrankaWithAdressOIB>
  <DomainObject.Predmet.ProtustrankaNazivFormated>
    <izvorni_sadrzaj>GORKI gradbeništvo d.o.o. Sora, GLAVNA  PODRUŽNICA NAŠICE</izvorni_sadrzaj>
    <derivirana_varijabla naziv="DomainObject.Predmet.ProtustrankaNazivFormated_1">GORKI gradbeništvo d.o.o. Sora, GLAVNA  PODRUŽNICA NAŠICE</derivirana_varijabla>
  </DomainObject.Predmet.ProtustrankaNazivFormated>
  <DomainObject.Predmet.ProtustrankaNazivFormatedOIB>
    <izvorni_sadrzaj>GORKI gradbeništvo d.o.o. Sora, GLAVNA  PODRUŽNICA NAŠICE, OIB 92946325296</izvorni_sadrzaj>
    <derivirana_varijabla naziv="DomainObject.Predmet.ProtustrankaNazivFormatedOIB_1">GORKI gradbeništvo d.o.o. Sora, GLAVNA  PODRUŽNICA NAŠICE, OIB 92946325296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GORKI gradbeništvo d.o.o. Sora, GLAVNA  PODRUŽNICA NAŠICE</item>
    </izvorni_sadrzaj>
    <derivirana_varijabla naziv="DomainObject.Predmet.ProtuStrankaListFormated_1">
      <item>GORKI gradbeništvo d.o.o. Sora, GLAVNA  PODRUŽNICA NAŠICE</item>
    </derivirana_varijabla>
  </DomainObject.Predmet.ProtuStrankaListFormated>
  <DomainObject.Predmet.ProtuStrankaListFormatedOIB>
    <izvorni_sadrzaj>
      <item>GORKI gradbeništvo d.o.o. Sora, GLAVNA  PODRUŽNICA NAŠICE, OIB 92946325296</item>
    </izvorni_sadrzaj>
    <derivirana_varijabla naziv="DomainObject.Predmet.ProtuStrankaListFormatedOIB_1">
      <item>GORKI gradbeništvo d.o.o. Sora, GLAVNA  PODRUŽNICA NAŠICE, OIB 92946325296</item>
    </derivirana_varijabla>
  </DomainObject.Predmet.ProtuStrankaListFormatedOIB>
  <DomainObject.Predmet.ProtuStrankaListFormatedWithAdress>
    <izvorni_sadrzaj>
      <item>GORKI gradbeništvo d.o.o. Sora, GLAVNA  PODRUŽNICA NAŠICE, Dudić 3D, 31500 Našice</item>
    </izvorni_sadrzaj>
    <derivirana_varijabla naziv="DomainObject.Predmet.ProtuStrankaListFormatedWithAdress_1">
      <item>GORKI gradbeništvo d.o.o. Sora, GLAVNA  PODRUŽNICA NAŠICE, Dudić 3D, 31500 Našice</item>
    </derivirana_varijabla>
  </DomainObject.Predmet.ProtuStrankaListFormatedWithAdress>
  <DomainObject.Predmet.ProtuStrankaListFormatedWithAdressOIB>
    <izvorni_sadrzaj>
      <item>GORKI gradbeništvo d.o.o. Sora, GLAVNA  PODRUŽNICA NAŠICE, OIB 92946325296, Dudić 3D, 31500 Našice</item>
    </izvorni_sadrzaj>
    <derivirana_varijabla naziv="DomainObject.Predmet.ProtuStrankaListFormatedWithAdressOIB_1">
      <item>GORKI gradbeništvo d.o.o. Sora, GLAVNA  PODRUŽNICA NAŠICE, OIB 92946325296, Dudić 3D, 31500 Našice</item>
    </derivirana_varijabla>
  </DomainObject.Predmet.ProtuStrankaListFormatedWithAdressOIB>
  <DomainObject.Predmet.ProtuStrankaListNazivFormated>
    <izvorni_sadrzaj>
      <item>GORKI gradbeništvo d.o.o. Sora, GLAVNA  PODRUŽNICA NAŠICE</item>
    </izvorni_sadrzaj>
    <derivirana_varijabla naziv="DomainObject.Predmet.ProtuStrankaListNazivFormated_1">
      <item>GORKI gradbeništvo d.o.o. Sora, GLAVNA  PODRUŽNICA NAŠICE</item>
    </derivirana_varijabla>
  </DomainObject.Predmet.ProtuStrankaListNazivFormated>
  <DomainObject.Predmet.ProtuStrankaListNazivFormatedOIB>
    <izvorni_sadrzaj>
      <item>GORKI gradbeništvo d.o.o. Sora, GLAVNA  PODRUŽNICA NAŠICE, OIB 92946325296</item>
    </izvorni_sadrzaj>
    <derivirana_varijabla naziv="DomainObject.Predmet.ProtuStrankaListNazivFormatedOIB_1">
      <item>GORKI gradbeništvo d.o.o. Sora, GLAVNA  PODRUŽNICA NAŠICE, OIB 92946325296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GORKI gradbeništvo d.o.o. Sora, GLAVNA  PODRUŽNICA NAŠICE</izvorni_sadrzaj>
    <derivirana_varijabla naziv="DomainObject.Predmet.ProtustrankaIDrugi_1">GORKI gradbeništvo d.o.o. Sora, GLAVNA  PODRUŽNICA NAŠICE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GORKI gradbeništvo d.o.o. Sora, GLAVNA  PODRUŽNICA NAŠICE, OIB 92946325296, Dudić 3D, 31500 Našice</izvorni_sadrzaj>
    <derivirana_varijabla naziv="DomainObject.Predmet.ProtustrankaIDrugiAdressOIB_1">GORKI gradbeništvo d.o.o. Sora, GLAVNA  PODRUŽNICA NAŠICE, OIB 92946325296, Dudić 3D,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GORKI gradbeništvo d.o.o. Sora, GLAVNA  PODRUŽNICA NAŠICE</item>
      <item>RH MF POREZNA UPRAVA</item>
    </izvorni_sadrzaj>
    <derivirana_varijabla naziv="DomainObject.Predmet.SudioniciListNaziv_1">
      <item>GORKI gradbeništvo d.o.o. Sora, GLAVNA  PODRUŽNICA NAŠICE</item>
      <item>RH MF POREZNA UPRAVA</item>
    </derivirana_varijabla>
  </DomainObject.Predmet.SudioniciListNaziv>
  <DomainObject.Predmet.SudioniciListAdressOIB>
    <izvorni_sadrzaj>
      <item>GORKI gradbeništvo d.o.o. Sora, GLAVNA  PODRUŽNICA NAŠICE, OIB 92946325296, Dudić 3D,31500 Našice</item>
      <item>RH MF POREZNA UPRAVA, OIB 18683136487</item>
    </izvorni_sadrzaj>
    <derivirana_varijabla naziv="DomainObject.Predmet.SudioniciListAdressOIB_1">
      <item>GORKI gradbeništvo d.o.o. Sora, GLAVNA  PODRUŽNICA NAŠICE, OIB 92946325296, Dudić 3D,31500 Našice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92946325296</item>
      <item>, OIB 18683136487</item>
    </izvorni_sadrzaj>
    <derivirana_varijabla naziv="DomainObject.Predmet.SudioniciListNazivOIB_1">
      <item>, OIB 92946325296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C2F1A-79D7-4FEE-A7FB-D597CEF6F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931</properties:Words>
  <properties:Characters>4901</properties:Characters>
  <properties:Lines>157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2018-05-16T11:44:00Z</cp:lastPrinted>
  <dcterms:modified xmlns:xsi="http://www.w3.org/2001/XMLSchema-instance" xsi:type="dcterms:W3CDTF">2018-05-16T11:44:00Z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