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f97cd" w14:paraId="a0f97cd" w:rsidRDefault="00AF58C9" w:rsidP="00AF58C9" w:rsidR="00AF58C9" w:rsidRPr="00315AB6">
      <w:pPr>
        <w15:collapsed w:val="false"/>
      </w:pPr>
      <w:bookmarkStart w:name="_GoBack" w:id="0"/>
      <w:bookmarkEnd w:id="0"/>
    </w:p>
    <w:p w:rsidRDefault="00AF58C9" w:rsidP="00AF58C9" w:rsidR="00AF58C9" w:rsidRPr="00315AB6"/>
    <w:p w:rsidRDefault="00AF58C9" w:rsidP="00AF58C9" w:rsidR="00AF58C9" w:rsidRPr="00315AB6"/>
    <w:p w:rsidRDefault="00AF58C9" w:rsidP="00AF58C9" w:rsidR="00AF58C9" w:rsidRPr="00315AB6">
      <w:pPr>
        <w:rPr>
          <w:b/>
          <w:bCs/>
        </w:rPr>
      </w:pPr>
      <w:r w:rsidRPr="00315AB6">
        <w:rPr>
          <w:b/>
          <w:bCs/>
        </w:rPr>
        <w:t>REPUBLIKA HRVATSKA</w:t>
      </w:r>
    </w:p>
    <w:p w:rsidRDefault="00AF58C9" w:rsidP="00AF58C9" w:rsidR="003418E6" w:rsidRPr="00315AB6">
      <w:pPr>
        <w:rPr>
          <w:b/>
          <w:bCs/>
        </w:rPr>
      </w:pPr>
      <w:r w:rsidRPr="00315AB6">
        <w:rPr>
          <w:b/>
          <w:bCs/>
        </w:rPr>
        <w:t>TRGOVAČKI SUD U ZADRU</w:t>
      </w:r>
    </w:p>
    <w:p w:rsidRDefault="003418E6" w:rsidP="00AF58C9" w:rsidR="00F22481" w:rsidRPr="00315AB6">
      <w:r w:rsidRPr="00315AB6">
        <w:t>Ulica dr. Franje Tuđmana 35</w:t>
      </w:r>
      <w:r w:rsidR="00AF58C9" w:rsidRPr="00315AB6">
        <w:tab/>
      </w:r>
      <w:r w:rsidR="00AF58C9" w:rsidRPr="00315AB6">
        <w:tab/>
      </w:r>
    </w:p>
    <w:p w:rsidRDefault="00F22481" w:rsidP="00DD6A5B" w:rsidR="00AF58C9" w:rsidRPr="00315AB6">
      <w:r w:rsidRPr="00315AB6">
        <w:t>Zadar</w:t>
      </w:r>
      <w:r w:rsidR="00AF58C9" w:rsidRPr="00315AB6">
        <w:tab/>
      </w:r>
      <w:r w:rsidR="00AF58C9" w:rsidRPr="00315AB6">
        <w:tab/>
      </w:r>
      <w:r w:rsidR="00AF58C9" w:rsidRPr="00315AB6">
        <w:tab/>
      </w:r>
      <w:r w:rsidR="00AF58C9" w:rsidRPr="00315AB6">
        <w:tab/>
      </w:r>
    </w:p>
    <w:p w:rsidRDefault="003418E6" w:rsidP="003418E6" w:rsidR="003418E6" w:rsidRPr="00315AB6">
      <w:pPr>
        <w:jc w:val="center"/>
        <w:rPr>
          <w:b/>
          <w:bCs/>
        </w:rPr>
      </w:pPr>
    </w:p>
    <w:p w:rsidRDefault="003418E6" w:rsidP="003418E6" w:rsidR="00AF58C9" w:rsidRPr="00315AB6">
      <w:pPr>
        <w:jc w:val="center"/>
        <w:rPr>
          <w:b/>
          <w:bCs/>
        </w:rPr>
      </w:pPr>
      <w:r w:rsidRPr="00315AB6">
        <w:rPr>
          <w:b/>
          <w:bCs/>
        </w:rPr>
        <w:t>R E P U B L I K A H R V A T S K A</w:t>
      </w:r>
    </w:p>
    <w:p w:rsidRDefault="00AF58C9" w:rsidP="00AF58C9" w:rsidR="00AF58C9" w:rsidRPr="00315AB6"/>
    <w:p w:rsidRDefault="00AF58C9" w:rsidP="00AF58C9" w:rsidR="00AF58C9" w:rsidRPr="00315AB6">
      <w:pPr>
        <w:jc w:val="center"/>
        <w:rPr>
          <w:b/>
          <w:bCs/>
        </w:rPr>
      </w:pPr>
      <w:r w:rsidRPr="00315AB6">
        <w:rPr>
          <w:b/>
          <w:bCs/>
        </w:rPr>
        <w:t>R J E Š E N J E</w:t>
      </w:r>
    </w:p>
    <w:p w:rsidRDefault="00605929" w:rsidP="00605929" w:rsidR="00605929" w:rsidRPr="00315AB6">
      <w:pPr>
        <w:ind w:firstLine="708"/>
        <w:jc w:val="both"/>
      </w:pPr>
    </w:p>
    <w:p w:rsidRDefault="00E66109" w:rsidP="00F14B0F" w:rsidR="00F14B0F" w:rsidRPr="00EC361A">
      <w:pPr>
        <w:ind w:firstLine="708"/>
        <w:jc w:val="both"/>
      </w:pPr>
      <w:r w:rsidRPr="00315AB6">
        <w:t xml:space="preserve">Trgovački sud u Zadru po sutkinji Ani Markač u stečajnom postupku nad stečajnim dužnikom </w:t>
      </w:r>
      <w:r w:rsidR="00F14B0F">
        <w:t xml:space="preserve">TRIBUNJ, Poljoprivredna zadruga u stečaju, Tribunj, Zamalin 96, OIB:14395554723, zastupan po stečajnom upravitelju Drašku Lambaši iz Šibenika, dana 24. studenog 2016., </w:t>
      </w:r>
    </w:p>
    <w:p w:rsidRDefault="00072CAA" w:rsidP="00E66109" w:rsidR="00072CAA" w:rsidRPr="00315AB6">
      <w:pPr>
        <w:ind w:firstLine="708"/>
        <w:jc w:val="both"/>
      </w:pPr>
    </w:p>
    <w:p w:rsidRDefault="00AF58C9" w:rsidP="00072CAA" w:rsidR="00AF58C9" w:rsidRPr="00315AB6">
      <w:pPr>
        <w:jc w:val="center"/>
      </w:pPr>
      <w:r w:rsidRPr="00315AB6">
        <w:t>r i j e š i o   j e</w:t>
      </w:r>
    </w:p>
    <w:p w:rsidRDefault="00072CAA" w:rsidP="00072CAA" w:rsidR="00072CAA" w:rsidRPr="00315AB6">
      <w:pPr>
        <w:ind w:firstLine="708"/>
        <w:jc w:val="both"/>
      </w:pPr>
    </w:p>
    <w:p w:rsidRDefault="00072CAA" w:rsidP="00E05F00" w:rsidR="008D50DC" w:rsidRPr="00315AB6">
      <w:pPr>
        <w:jc w:val="both"/>
      </w:pPr>
      <w:r w:rsidRPr="00315AB6">
        <w:t>Saziva se Sku</w:t>
      </w:r>
      <w:r w:rsidR="008D50DC" w:rsidRPr="00315AB6">
        <w:t xml:space="preserve">pština vjerovnika za </w:t>
      </w:r>
    </w:p>
    <w:p w:rsidRDefault="008D50DC" w:rsidP="008D50DC" w:rsidR="008D50DC" w:rsidRPr="00315AB6">
      <w:pPr>
        <w:ind w:left="-12"/>
        <w:jc w:val="both"/>
      </w:pPr>
    </w:p>
    <w:p w:rsidRDefault="008D50DC" w:rsidP="008D50DC" w:rsidR="00072CAA" w:rsidRPr="00056145">
      <w:pPr>
        <w:ind w:left="708"/>
        <w:jc w:val="center"/>
        <w:rPr>
          <w:b/>
        </w:rPr>
      </w:pPr>
      <w:r w:rsidRPr="00056145">
        <w:rPr>
          <w:b/>
        </w:rPr>
        <w:t>d</w:t>
      </w:r>
      <w:r w:rsidR="00744B98" w:rsidRPr="00056145">
        <w:rPr>
          <w:b/>
        </w:rPr>
        <w:t xml:space="preserve">an </w:t>
      </w:r>
      <w:r w:rsidR="005223E6" w:rsidRPr="00056145">
        <w:rPr>
          <w:b/>
        </w:rPr>
        <w:t xml:space="preserve">9. prosinca </w:t>
      </w:r>
      <w:r w:rsidR="00CC0C77" w:rsidRPr="00056145">
        <w:rPr>
          <w:b/>
        </w:rPr>
        <w:t>2016. godine u 1</w:t>
      </w:r>
      <w:r w:rsidR="00F14B0F">
        <w:rPr>
          <w:b/>
        </w:rPr>
        <w:t>2,30</w:t>
      </w:r>
      <w:r w:rsidRPr="00056145">
        <w:rPr>
          <w:b/>
        </w:rPr>
        <w:t xml:space="preserve"> sati</w:t>
      </w:r>
    </w:p>
    <w:p w:rsidRDefault="00072CAA" w:rsidP="00072CAA" w:rsidR="00072CAA" w:rsidRPr="00056145">
      <w:pPr>
        <w:ind w:firstLine="708"/>
        <w:jc w:val="both"/>
      </w:pPr>
    </w:p>
    <w:p w:rsidRDefault="00072CAA" w:rsidP="00056145" w:rsidR="00056145" w:rsidRPr="00056145">
      <w:pPr>
        <w:jc w:val="both"/>
        <w:rPr>
          <w:b/>
        </w:rPr>
      </w:pPr>
      <w:r w:rsidRPr="00056145">
        <w:t xml:space="preserve">koja će se održati </w:t>
      </w:r>
      <w:r w:rsidR="008D50DC" w:rsidRPr="00056145">
        <w:t xml:space="preserve">kod </w:t>
      </w:r>
      <w:r w:rsidR="008D50DC" w:rsidRPr="00056145">
        <w:rPr>
          <w:bCs/>
        </w:rPr>
        <w:t>Trgovačkog suda</w:t>
      </w:r>
      <w:r w:rsidR="008D50DC" w:rsidRPr="00056145">
        <w:t xml:space="preserve"> u Zadru, </w:t>
      </w:r>
      <w:r w:rsidR="005223E6" w:rsidRPr="00056145">
        <w:t>Stalne službe u Šibeniku</w:t>
      </w:r>
      <w:r w:rsidR="00056145" w:rsidRPr="00056145">
        <w:t xml:space="preserve"> Stjepana Radića 81, soba broj 212.</w:t>
      </w:r>
    </w:p>
    <w:p w:rsidRDefault="005223E6" w:rsidP="005223E6" w:rsidR="00315AB6" w:rsidRPr="00056145">
      <w:pPr>
        <w:pStyle w:val="Zaglavlje"/>
        <w:tabs>
          <w:tab w:pos="4536" w:val="clear"/>
          <w:tab w:pos="9072" w:val="clear"/>
        </w:tabs>
        <w:ind w:firstLine="708"/>
        <w:jc w:val="both"/>
        <w:rPr>
          <w:sz w:val="22"/>
          <w:szCs w:val="22"/>
        </w:rPr>
      </w:pPr>
      <w:r w:rsidRPr="00056145">
        <w:rPr>
          <w:sz w:val="22"/>
          <w:szCs w:val="22"/>
        </w:rPr>
        <w:t xml:space="preserve"> </w:t>
      </w:r>
    </w:p>
    <w:p w:rsidRDefault="00072CAA" w:rsidP="00E05F00" w:rsidR="00072CAA" w:rsidRPr="00315AB6">
      <w:pPr>
        <w:jc w:val="both"/>
      </w:pPr>
      <w:r w:rsidRPr="00315AB6">
        <w:t xml:space="preserve">Dnevni red : </w:t>
      </w:r>
    </w:p>
    <w:p w:rsidRDefault="00072CAA" w:rsidP="00072CAA" w:rsidR="00072CAA" w:rsidRPr="00315AB6">
      <w:pPr>
        <w:ind w:firstLine="708"/>
        <w:jc w:val="both"/>
      </w:pPr>
    </w:p>
    <w:p w:rsidRDefault="00F14B0F" w:rsidP="00F14B0F" w:rsidR="00072CAA">
      <w:pPr>
        <w:jc w:val="both"/>
      </w:pPr>
      <w:r>
        <w:t>I.</w:t>
      </w:r>
      <w:r>
        <w:tab/>
      </w:r>
      <w:r w:rsidRPr="00315AB6">
        <w:t>Donošenje odluke</w:t>
      </w:r>
      <w:r>
        <w:t xml:space="preserve"> o produljenju ugovora o zakupu za cjelokupnu imovinu stečajnog dužnika (koji ugovor je zaključen najdulje do 31. prosinca 2016.) uz otkazni rok od 2 mjeseca, ili najduže do prodaje imovine u stečajnom postupku </w:t>
      </w:r>
    </w:p>
    <w:p w:rsidRDefault="00F14B0F" w:rsidP="00F14B0F" w:rsidR="00F14B0F">
      <w:pPr>
        <w:jc w:val="both"/>
      </w:pPr>
    </w:p>
    <w:p w:rsidRDefault="00F14B0F" w:rsidP="00F14B0F" w:rsidR="00F14B0F" w:rsidRPr="00315AB6">
      <w:pPr>
        <w:jc w:val="both"/>
      </w:pPr>
      <w:r>
        <w:t>II.</w:t>
      </w:r>
      <w:r>
        <w:tab/>
        <w:t>Donošenje odluke o prijedlogu zakupca iz dopisa od 11. svibnja 2016.</w:t>
      </w:r>
    </w:p>
    <w:p w:rsidRDefault="00072CAA" w:rsidP="00072CAA" w:rsidR="00072CAA" w:rsidRPr="00315AB6">
      <w:pPr>
        <w:jc w:val="both"/>
      </w:pPr>
    </w:p>
    <w:p w:rsidRDefault="00E66109" w:rsidP="00072CAA" w:rsidR="00072CAA" w:rsidRPr="00315AB6">
      <w:pPr>
        <w:jc w:val="both"/>
      </w:pPr>
      <w:r w:rsidRPr="00315AB6">
        <w:t>II.</w:t>
      </w:r>
      <w:r w:rsidRPr="00315AB6">
        <w:tab/>
        <w:t>Donošenje odluke o</w:t>
      </w:r>
      <w:r w:rsidR="00F14B0F">
        <w:t xml:space="preserve"> novim uvjetima i načinu prodaje imovine stečajnog dužnika</w:t>
      </w:r>
      <w:r w:rsidRPr="00315AB6">
        <w:t xml:space="preserve"> </w:t>
      </w:r>
    </w:p>
    <w:p w:rsidRDefault="00E66109" w:rsidP="00072CAA" w:rsidR="00E66109" w:rsidRPr="00315AB6">
      <w:pPr>
        <w:jc w:val="both"/>
        <w:rPr>
          <w:b/>
        </w:rPr>
      </w:pPr>
    </w:p>
    <w:p w:rsidRDefault="00072CAA" w:rsidP="00072CAA" w:rsidR="00072CAA" w:rsidRPr="00315AB6">
      <w:pPr>
        <w:jc w:val="both"/>
      </w:pPr>
      <w:r w:rsidRPr="00315AB6">
        <w:t>I</w:t>
      </w:r>
      <w:r w:rsidR="00E05F00" w:rsidRPr="00315AB6">
        <w:t>II.</w:t>
      </w:r>
      <w:r w:rsidR="00E05F00" w:rsidRPr="00315AB6">
        <w:tab/>
      </w:r>
      <w:r w:rsidRPr="00315AB6">
        <w:t>Na ročište se pozivaju s</w:t>
      </w:r>
      <w:r w:rsidR="006C304A" w:rsidRPr="00315AB6">
        <w:t>vi vjerovnici stečajnog dužnika.</w:t>
      </w:r>
    </w:p>
    <w:p w:rsidRDefault="00315AB6" w:rsidP="00315AB6" w:rsidR="00315AB6" w:rsidRPr="00315AB6">
      <w:pPr>
        <w:ind w:left="720"/>
        <w:jc w:val="both"/>
      </w:pPr>
    </w:p>
    <w:p w:rsidRDefault="00315AB6" w:rsidP="00315AB6" w:rsidR="00315AB6" w:rsidRPr="00315AB6">
      <w:pPr>
        <w:jc w:val="both"/>
      </w:pPr>
      <w:r w:rsidRPr="00315AB6">
        <w:t>IV.</w:t>
      </w:r>
      <w:r w:rsidRPr="00315AB6">
        <w:tab/>
        <w:t xml:space="preserve">Ovo rješenje objavit će se na e-Oglasna ploča sudova te svim vjerovnicima služi kao poziv na zakazanu skupštinu. </w:t>
      </w:r>
    </w:p>
    <w:p w:rsidRDefault="00072CAA" w:rsidP="00072CAA" w:rsidR="00072CAA" w:rsidRPr="00315AB6"/>
    <w:p w:rsidRDefault="00072CAA" w:rsidP="00056145" w:rsidR="00072CAA" w:rsidRPr="00315AB6">
      <w:pPr>
        <w:jc w:val="center"/>
      </w:pPr>
      <w:r w:rsidRPr="00315AB6">
        <w:t xml:space="preserve">U Zadru </w:t>
      </w:r>
      <w:r w:rsidR="00F14B0F">
        <w:t xml:space="preserve">24. studenog </w:t>
      </w:r>
      <w:r w:rsidR="005223E6">
        <w:t>2</w:t>
      </w:r>
      <w:r w:rsidRPr="00315AB6">
        <w:t>01</w:t>
      </w:r>
      <w:r w:rsidR="00605929" w:rsidRPr="00315AB6">
        <w:t>6</w:t>
      </w:r>
      <w:r w:rsidRPr="00315AB6">
        <w:t>.</w:t>
      </w:r>
    </w:p>
    <w:p w:rsidRDefault="00F14B0F" w:rsidP="00F14B0F" w:rsidR="00F14B0F"/>
    <w:p w:rsidRDefault="00F14B0F" w:rsidP="00F14B0F" w:rsidR="00072CAA" w:rsidRPr="00315AB6">
      <w:r>
        <w:t xml:space="preserve">Za točnost otpravka – ovlaštena službenica </w:t>
      </w:r>
      <w:r w:rsidR="00355F70">
        <w:t xml:space="preserve">      </w:t>
      </w:r>
      <w:r>
        <w:tab/>
      </w:r>
      <w:r>
        <w:tab/>
      </w:r>
      <w:r>
        <w:tab/>
      </w:r>
      <w:r>
        <w:tab/>
        <w:t xml:space="preserve">                  </w:t>
      </w:r>
      <w:r w:rsidR="00072CAA" w:rsidRPr="00315AB6">
        <w:t xml:space="preserve">Sutkinja </w:t>
      </w:r>
    </w:p>
    <w:p w:rsidRDefault="00F14B0F" w:rsidP="00F14B0F" w:rsidR="00355F70" w:rsidRPr="00F14B0F">
      <w:pPr>
        <w:rPr>
          <w:b/>
        </w:rPr>
      </w:pPr>
      <w:r>
        <w:t xml:space="preserve">Merlina Klišmanić                                                                                             </w:t>
      </w:r>
      <w:r w:rsidR="00072CAA" w:rsidRPr="00315AB6">
        <w:t>Ana Markač</w:t>
      </w:r>
      <w:r>
        <w:t>, v.r.</w:t>
      </w:r>
    </w:p>
    <w:p w:rsidRDefault="00F14B0F" w:rsidP="00072CAA" w:rsidR="00F14B0F"/>
    <w:p w:rsidRDefault="00F14B0F" w:rsidP="00072CAA" w:rsidR="00F14B0F"/>
    <w:p w:rsidRDefault="00F14B0F" w:rsidP="00072CAA" w:rsidR="00F14B0F"/>
    <w:p w:rsidRDefault="00072CAA" w:rsidP="00072CAA" w:rsidR="00072CAA" w:rsidRPr="00315AB6">
      <w:r w:rsidRPr="00315AB6">
        <w:t>POUKA O PRAVNOM LIJEKU</w:t>
      </w:r>
    </w:p>
    <w:p w:rsidRDefault="00072CAA" w:rsidP="00A5391E" w:rsidR="00072CAA" w:rsidRPr="00315AB6">
      <w:r w:rsidRPr="00315AB6">
        <w:t>Protiv ovo</w:t>
      </w:r>
      <w:r w:rsidR="00A5391E" w:rsidRPr="00315AB6">
        <w:t xml:space="preserve">g rješenja nije dopuštena žalba. </w:t>
      </w:r>
    </w:p>
    <w:p w:rsidRDefault="00315AB6" w:rsidP="00072CAA" w:rsidR="00315AB6"/>
    <w:p w:rsidRDefault="009C7E68" w:rsidP="00072CAA" w:rsidR="009C7E68"/>
    <w:p w:rsidRDefault="009C7E68" w:rsidP="00072CAA" w:rsidR="009C7E68" w:rsidRPr="00315AB6"/>
    <w:p w:rsidRDefault="00072CAA" w:rsidP="00072CAA" w:rsidR="00072CAA" w:rsidRPr="00315AB6">
      <w:r w:rsidRPr="00315AB6">
        <w:lastRenderedPageBreak/>
        <w:t xml:space="preserve">Dostaviti : </w:t>
      </w:r>
    </w:p>
    <w:p w:rsidRDefault="00072CAA" w:rsidP="00605929" w:rsidR="00072CAA" w:rsidRPr="00315AB6">
      <w:pPr>
        <w:numPr>
          <w:ilvl w:val="0"/>
          <w:numId w:val="12"/>
        </w:numPr>
      </w:pPr>
      <w:r w:rsidRPr="00315AB6">
        <w:t>stečajno</w:t>
      </w:r>
      <w:r w:rsidR="00E66109" w:rsidRPr="00315AB6">
        <w:t xml:space="preserve">m upravitelju </w:t>
      </w:r>
      <w:r w:rsidR="00F14B0F">
        <w:t>Drašku Lambaši</w:t>
      </w:r>
    </w:p>
    <w:p w:rsidRDefault="00E1160D" w:rsidP="00383517" w:rsidR="00F22481" w:rsidRPr="00315AB6">
      <w:pPr>
        <w:numPr>
          <w:ilvl w:val="0"/>
          <w:numId w:val="12"/>
        </w:numPr>
      </w:pPr>
      <w:r w:rsidRPr="00315AB6">
        <w:t>e-</w:t>
      </w:r>
      <w:r w:rsidR="00CC0C77">
        <w:t>O</w:t>
      </w:r>
      <w:r w:rsidR="00072CAA" w:rsidRPr="00315AB6">
        <w:t>glasna ploča</w:t>
      </w:r>
      <w:r w:rsidR="00F14B0F">
        <w:t xml:space="preserve">, na e-Oglasnoj objaviti i podnesak stečajnog upravitelja od 24. studenog 2016. </w:t>
      </w:r>
      <w:r w:rsidR="00072CAA" w:rsidRPr="00315AB6">
        <w:t xml:space="preserve"> </w:t>
      </w:r>
    </w:p>
    <w:p w:rsidRDefault="00744B98" w:rsidP="00383517" w:rsidR="00744B98" w:rsidRPr="00315AB6">
      <w:pPr>
        <w:numPr>
          <w:ilvl w:val="0"/>
          <w:numId w:val="12"/>
        </w:numPr>
      </w:pPr>
      <w:r w:rsidRPr="00315AB6">
        <w:t>u spis.</w:t>
      </w:r>
    </w:p>
    <w:sectPr w:rsidSect="00DD6A5B" w:rsidR="00744B98" w:rsidRPr="00315AB6">
      <w:headerReference w:type="default" r:id="rId10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93B" w:rsidP="003418E6" w:rsidR="007F593B">
      <w:r>
        <w:separator/>
      </w:r>
    </w:p>
  </w:endnote>
  <w:endnote w:id="0" w:type="continuationSeparator">
    <w:p w:rsidRDefault="007F593B" w:rsidP="003418E6" w:rsidR="007F5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93B" w:rsidP="003418E6" w:rsidR="007F593B">
      <w:r>
        <w:separator/>
      </w:r>
    </w:p>
  </w:footnote>
  <w:footnote w:id="0" w:type="continuationSeparator">
    <w:p w:rsidRDefault="007F593B" w:rsidP="003418E6" w:rsidR="007F5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8E6" w:rsidP="00072CAA" w:rsidR="003418E6">
    <w:pPr>
      <w:pStyle w:val="Zaglavlje"/>
      <w:jc w:val="right"/>
    </w:pPr>
    <w:r>
      <w:t>P</w:t>
    </w:r>
    <w:r w:rsidR="00315AB6">
      <w:t>oslovni</w:t>
    </w:r>
    <w:r w:rsidR="00F14B0F">
      <w:t xml:space="preserve"> broj: 2 St-211/11-161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15805E8"/>
    <w:multiLevelType w:val="hybridMultilevel"/>
    <w:tmpl w:val="0B263070"/>
    <w:lvl w:tplc="04C8B1A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8D10193"/>
    <w:multiLevelType w:val="hybridMultilevel"/>
    <w:tmpl w:val="4EA46096"/>
    <w:lvl w:tplc="B62E7AAA" w:ilvl="0">
      <w:start w:val="1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D415845"/>
    <w:multiLevelType w:val="hybridMultilevel"/>
    <w:tmpl w:val="8FF40506"/>
    <w:lvl w:tplc="9E0241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11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118BB"/>
    <w:rsid w:val="000373F8"/>
    <w:rsid w:val="00056145"/>
    <w:rsid w:val="00072CAA"/>
    <w:rsid w:val="000C733D"/>
    <w:rsid w:val="00140EC3"/>
    <w:rsid w:val="00170EAB"/>
    <w:rsid w:val="001A4AF2"/>
    <w:rsid w:val="001A75DF"/>
    <w:rsid w:val="001C46A9"/>
    <w:rsid w:val="002348F0"/>
    <w:rsid w:val="002C5818"/>
    <w:rsid w:val="002D7F46"/>
    <w:rsid w:val="002F18A5"/>
    <w:rsid w:val="00303268"/>
    <w:rsid w:val="00315AB6"/>
    <w:rsid w:val="003418E6"/>
    <w:rsid w:val="00355F70"/>
    <w:rsid w:val="00357B68"/>
    <w:rsid w:val="00383517"/>
    <w:rsid w:val="003A08B9"/>
    <w:rsid w:val="003F16AA"/>
    <w:rsid w:val="004139E6"/>
    <w:rsid w:val="004228B4"/>
    <w:rsid w:val="00455BCE"/>
    <w:rsid w:val="004C73D3"/>
    <w:rsid w:val="005223E6"/>
    <w:rsid w:val="00537A2F"/>
    <w:rsid w:val="00582C40"/>
    <w:rsid w:val="005851F9"/>
    <w:rsid w:val="005918E4"/>
    <w:rsid w:val="005B3E0C"/>
    <w:rsid w:val="005F0A06"/>
    <w:rsid w:val="00605929"/>
    <w:rsid w:val="006C2F82"/>
    <w:rsid w:val="006C304A"/>
    <w:rsid w:val="00723B26"/>
    <w:rsid w:val="0073755C"/>
    <w:rsid w:val="00744B98"/>
    <w:rsid w:val="007F593B"/>
    <w:rsid w:val="00870477"/>
    <w:rsid w:val="008C522C"/>
    <w:rsid w:val="008D50DC"/>
    <w:rsid w:val="008F1CF7"/>
    <w:rsid w:val="009C7CAD"/>
    <w:rsid w:val="009C7E68"/>
    <w:rsid w:val="009F6B1C"/>
    <w:rsid w:val="00A26E9A"/>
    <w:rsid w:val="00A5391E"/>
    <w:rsid w:val="00AB6B83"/>
    <w:rsid w:val="00AF58C2"/>
    <w:rsid w:val="00AF58C9"/>
    <w:rsid w:val="00B64053"/>
    <w:rsid w:val="00B72BD8"/>
    <w:rsid w:val="00C50D6E"/>
    <w:rsid w:val="00C55C41"/>
    <w:rsid w:val="00C778A1"/>
    <w:rsid w:val="00CB6472"/>
    <w:rsid w:val="00CC0C77"/>
    <w:rsid w:val="00CC29B6"/>
    <w:rsid w:val="00DD6A5B"/>
    <w:rsid w:val="00E05F00"/>
    <w:rsid w:val="00E1160D"/>
    <w:rsid w:val="00E66109"/>
    <w:rsid w:val="00E94D30"/>
    <w:rsid w:val="00ED1E23"/>
    <w:rsid w:val="00EF7424"/>
    <w:rsid w:val="00F14B0F"/>
    <w:rsid w:val="00F22481"/>
    <w:rsid w:val="00FD60C8"/>
    <w:rsid w:val="00FE1C02"/>
    <w:rsid w:val="00FF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418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5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C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C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C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C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418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5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C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C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C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C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8445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SVEŽNJA spisa</izvorni_sadrzaj>
    <derivirana_varijabla naziv="DomainObject.Predmet.Opis_1">3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A987E4-561A-4235-B251-B7F5FADFE8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254</properties:Words>
  <properties:Characters>1243</properties:Characters>
  <properties:Lines>58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2016-11-24T11:17:00Z</dcterms:created>
  <dc:creator>Ardena Bajlo</dc:creator>
  <cp:lastModifiedBy>Merlina Klišmanić</cp:lastModifiedBy>
  <cp:lastPrinted>2016-11-24T11:17:00Z</cp:lastPrinted>
  <dcterms:modified xmlns:xsi="http://www.w3.org/2001/XMLSchema-instance" xsi:type="dcterms:W3CDTF">2016-11-24T13:40:00Z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