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dbe7" w14:paraId="881dbe7" w:rsidRDefault="00E32CE3" w:rsidP="00E52E5D" w:rsidR="00E52E5D" w:rsidRPr="008C0723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="00AB3099">
        <w:rPr>
          <w:rFonts w:hAnsi="Times New Roman" w:ascii="Times New Roman"/>
          <w:sz w:val="24"/>
          <w:szCs w:val="24"/>
        </w:rPr>
        <w:t>Broj: 6 St-</w:t>
      </w:r>
      <w:r w:rsidR="00AF5F23">
        <w:rPr>
          <w:rFonts w:hAnsi="Times New Roman" w:ascii="Times New Roman"/>
          <w:sz w:val="24"/>
          <w:szCs w:val="24"/>
        </w:rPr>
        <w:t>1363/17-27</w:t>
      </w:r>
    </w:p>
    <w:p w:rsidRDefault="00E52E5D" w:rsidP="00E52E5D" w:rsidR="00E52E5D" w:rsidRPr="00985DFE">
      <w:r>
        <w:rPr>
          <w:rStyle w:val="Naglaeno"/>
        </w:rPr>
        <w:t xml:space="preserve">             </w:t>
      </w:r>
      <w:r w:rsidR="00771EA1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E5D" w:rsidP="00E52E5D" w:rsidR="00E52E5D" w:rsidRPr="0018525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8525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E52E5D" w:rsidP="00E52E5D" w:rsidR="00E52E5D" w:rsidRPr="00185251">
      <w:pPr>
        <w:pStyle w:val="Bezproreda"/>
        <w:rPr>
          <w:rFonts w:hAnsi="Times New Roman" w:ascii="Times New Roman"/>
          <w:sz w:val="24"/>
          <w:szCs w:val="24"/>
        </w:rPr>
      </w:pPr>
      <w:r w:rsidRPr="0018525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</w:t>
      </w:r>
      <w:r w:rsidR="00771EA1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J E</w:t>
      </w:r>
    </w:p>
    <w:p w:rsidRDefault="00E52E5D" w:rsidP="00E52E5D" w:rsidR="00E52E5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B40FA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B40FA7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B40FA7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 w:rsidR="005D03AD" w:rsidRPr="00B40FA7">
        <w:rPr>
          <w:rFonts w:hAnsi="Times New Roman" w:ascii="Times New Roman"/>
          <w:sz w:val="24"/>
          <w:szCs w:val="24"/>
        </w:rPr>
        <w:t>stečajnoj sutkinji</w:t>
      </w:r>
      <w:r w:rsidRPr="00B40FA7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B40FA7" w:rsidRPr="00B40FA7">
        <w:rPr>
          <w:rFonts w:hAnsi="Times New Roman" w:ascii="Times New Roman"/>
          <w:b/>
          <w:sz w:val="24"/>
          <w:szCs w:val="24"/>
        </w:rPr>
        <w:t xml:space="preserve">DRAGO j.d.o.o. za trgovinu, Osijek, </w:t>
      </w:r>
      <w:proofErr w:type="spellStart"/>
      <w:r w:rsidR="00B40FA7" w:rsidRPr="00B40FA7">
        <w:rPr>
          <w:rFonts w:hAnsi="Times New Roman" w:ascii="Times New Roman"/>
          <w:b/>
          <w:sz w:val="24"/>
          <w:szCs w:val="24"/>
        </w:rPr>
        <w:t>Lopudska</w:t>
      </w:r>
      <w:proofErr w:type="spellEnd"/>
      <w:r w:rsidR="00B40FA7" w:rsidRPr="00B40FA7">
        <w:rPr>
          <w:rFonts w:hAnsi="Times New Roman" w:ascii="Times New Roman"/>
          <w:b/>
          <w:sz w:val="24"/>
          <w:szCs w:val="24"/>
        </w:rPr>
        <w:t xml:space="preserve"> 34 f, MBS: 030123813, OIB: 51658076186</w:t>
      </w:r>
      <w:r w:rsidRPr="00B40FA7">
        <w:rPr>
          <w:rFonts w:hAnsi="Times New Roman" w:ascii="Times New Roman"/>
          <w:b/>
          <w:sz w:val="24"/>
          <w:szCs w:val="24"/>
        </w:rPr>
        <w:t>,</w:t>
      </w:r>
      <w:r w:rsidRPr="00B40FA7">
        <w:rPr>
          <w:rFonts w:hAnsi="Times New Roman" w:ascii="Times New Roman"/>
          <w:sz w:val="24"/>
          <w:szCs w:val="24"/>
        </w:rPr>
        <w:t xml:space="preserve"> dana </w:t>
      </w:r>
      <w:r w:rsidR="00644AA2">
        <w:rPr>
          <w:rFonts w:hAnsi="Times New Roman" w:ascii="Times New Roman"/>
          <w:sz w:val="24"/>
          <w:szCs w:val="24"/>
        </w:rPr>
        <w:t>2. srpnja</w:t>
      </w:r>
      <w:r w:rsidR="00771EA1" w:rsidRPr="00B40FA7">
        <w:rPr>
          <w:rFonts w:hAnsi="Times New Roman" w:ascii="Times New Roman"/>
          <w:sz w:val="24"/>
          <w:szCs w:val="24"/>
        </w:rPr>
        <w:t xml:space="preserve"> 2018. g.,</w:t>
      </w:r>
    </w:p>
    <w:p w:rsidRDefault="00E52E5D" w:rsidP="00E52E5D" w:rsidR="00E52E5D" w:rsidRPr="00223339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22333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223339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223339">
        <w:rPr>
          <w:rFonts w:hAnsi="Times New Roman" w:ascii="Times New Roman"/>
          <w:sz w:val="24"/>
          <w:szCs w:val="24"/>
        </w:rPr>
        <w:t>r i j e š i o  j e</w:t>
      </w:r>
    </w:p>
    <w:p w:rsidRDefault="00E52E5D" w:rsidP="00E52E5D" w:rsidR="00E52E5D" w:rsidRPr="00B40FA7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52E5D" w:rsidP="00223339" w:rsidR="00E52E5D" w:rsidRPr="00AF5F2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AF5F23" w:rsidR="00AF5F23">
      <w:pPr>
        <w:numPr>
          <w:ilvl w:val="0"/>
          <w:numId w:val="19"/>
        </w:numPr>
        <w:spacing w:lineRule="auto" w:line="240" w:after="0"/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AF5F23">
        <w:rPr>
          <w:rFonts w:hAnsi="Times New Roman" w:ascii="Times New Roman"/>
          <w:sz w:val="24"/>
          <w:szCs w:val="24"/>
        </w:rPr>
        <w:t xml:space="preserve">Stečajnom upravitelju </w:t>
      </w:r>
      <w:r w:rsidR="00B40FA7" w:rsidRPr="00AF5F23">
        <w:rPr>
          <w:rFonts w:hAnsi="Times New Roman" w:ascii="Times New Roman"/>
          <w:b/>
          <w:sz w:val="24"/>
          <w:szCs w:val="24"/>
        </w:rPr>
        <w:t xml:space="preserve">Domagoju </w:t>
      </w:r>
      <w:proofErr w:type="spellStart"/>
      <w:r w:rsidR="00B40FA7" w:rsidRPr="00AF5F23">
        <w:rPr>
          <w:rFonts w:hAnsi="Times New Roman" w:ascii="Times New Roman"/>
          <w:b/>
          <w:sz w:val="24"/>
          <w:szCs w:val="24"/>
        </w:rPr>
        <w:t>Repač</w:t>
      </w:r>
      <w:proofErr w:type="spellEnd"/>
      <w:r w:rsidR="00B40FA7" w:rsidRPr="00AF5F23">
        <w:rPr>
          <w:rFonts w:hAnsi="Times New Roman" w:ascii="Times New Roman"/>
          <w:b/>
          <w:sz w:val="24"/>
          <w:szCs w:val="24"/>
        </w:rPr>
        <w:t xml:space="preserve">, Zagreb, </w:t>
      </w:r>
      <w:proofErr w:type="spellStart"/>
      <w:r w:rsidR="00B40FA7" w:rsidRPr="00AF5F23">
        <w:rPr>
          <w:rFonts w:hAnsi="Times New Roman" w:ascii="Times New Roman"/>
          <w:b/>
          <w:sz w:val="24"/>
          <w:szCs w:val="24"/>
        </w:rPr>
        <w:t>Đorđićeva</w:t>
      </w:r>
      <w:proofErr w:type="spellEnd"/>
      <w:r w:rsidR="00B40FA7" w:rsidRPr="00AF5F23">
        <w:rPr>
          <w:rFonts w:hAnsi="Times New Roman" w:ascii="Times New Roman"/>
          <w:b/>
          <w:sz w:val="24"/>
          <w:szCs w:val="24"/>
        </w:rPr>
        <w:t xml:space="preserve"> 24, OIB: 24977406612 </w:t>
      </w:r>
      <w:r w:rsidR="00AF5F23" w:rsidRPr="00AF5F23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AF5F23" w:rsidRPr="00B40FA7">
        <w:rPr>
          <w:rFonts w:hAnsi="Times New Roman" w:ascii="Times New Roman"/>
          <w:b/>
          <w:sz w:val="24"/>
          <w:szCs w:val="24"/>
        </w:rPr>
        <w:t xml:space="preserve">DRAGO j.d.o.o. za trgovinu, Osijek, </w:t>
      </w:r>
      <w:proofErr w:type="spellStart"/>
      <w:r w:rsidR="00AF5F23" w:rsidRPr="00B40FA7">
        <w:rPr>
          <w:rFonts w:hAnsi="Times New Roman" w:ascii="Times New Roman"/>
          <w:b/>
          <w:sz w:val="24"/>
          <w:szCs w:val="24"/>
        </w:rPr>
        <w:t>Lopudska</w:t>
      </w:r>
      <w:proofErr w:type="spellEnd"/>
      <w:r w:rsidR="00AF5F23" w:rsidRPr="00B40FA7">
        <w:rPr>
          <w:rFonts w:hAnsi="Times New Roman" w:ascii="Times New Roman"/>
          <w:b/>
          <w:sz w:val="24"/>
          <w:szCs w:val="24"/>
        </w:rPr>
        <w:t xml:space="preserve"> 34 f, MBS: 030123813, OIB: 51658076186</w:t>
      </w:r>
      <w:r w:rsidR="00AF5F23">
        <w:rPr>
          <w:rFonts w:hAnsi="Times New Roman" w:ascii="Times New Roman"/>
          <w:b/>
          <w:sz w:val="24"/>
          <w:szCs w:val="24"/>
        </w:rPr>
        <w:t xml:space="preserve"> </w:t>
      </w:r>
      <w:r w:rsidR="00AF5F23" w:rsidRPr="00AF5F23">
        <w:rPr>
          <w:rFonts w:hAnsi="Times New Roman" w:ascii="Times New Roman"/>
          <w:sz w:val="24"/>
          <w:szCs w:val="24"/>
        </w:rPr>
        <w:t xml:space="preserve">u iznosu od </w:t>
      </w:r>
      <w:r w:rsidR="00644AA2">
        <w:rPr>
          <w:rFonts w:hAnsi="Times New Roman" w:ascii="Times New Roman"/>
          <w:sz w:val="24"/>
          <w:szCs w:val="24"/>
        </w:rPr>
        <w:t>1.407,96</w:t>
      </w:r>
      <w:r w:rsidR="00AF5F23" w:rsidRPr="00AF5F23">
        <w:rPr>
          <w:rFonts w:hAnsi="Times New Roman" w:ascii="Times New Roman"/>
          <w:sz w:val="24"/>
          <w:szCs w:val="24"/>
        </w:rPr>
        <w:t xml:space="preserve"> kn neto.</w:t>
      </w:r>
    </w:p>
    <w:p w:rsidRDefault="00644AA2" w:rsidP="00AF5F23" w:rsidR="00644AA2">
      <w:pPr>
        <w:numPr>
          <w:ilvl w:val="0"/>
          <w:numId w:val="19"/>
        </w:numPr>
        <w:spacing w:lineRule="auto" w:line="240" w:after="0"/>
        <w:ind w:hanging="349" w:left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Odbija se zahtjev stečajnog upravitelja Domagoj </w:t>
      </w:r>
      <w:proofErr w:type="spellStart"/>
      <w:r>
        <w:rPr>
          <w:rFonts w:hAnsi="Times New Roman" w:ascii="Times New Roman"/>
          <w:sz w:val="24"/>
          <w:szCs w:val="24"/>
        </w:rPr>
        <w:t>Repač</w:t>
      </w:r>
      <w:proofErr w:type="spellEnd"/>
      <w:r>
        <w:rPr>
          <w:rFonts w:hAnsi="Times New Roman" w:ascii="Times New Roman"/>
          <w:sz w:val="24"/>
          <w:szCs w:val="24"/>
        </w:rPr>
        <w:t xml:space="preserve"> iz Zagreba iz podneska od 23.4.2018. g. za naknadom stvarnog troška u iznosu od 1.085,00 kn neto, kao neosnovan.</w:t>
      </w:r>
    </w:p>
    <w:p w:rsidRDefault="00E52E5D" w:rsidP="00644AA2" w:rsidR="00E52E5D">
      <w:pPr>
        <w:numPr>
          <w:ilvl w:val="0"/>
          <w:numId w:val="19"/>
        </w:numPr>
        <w:spacing w:lineRule="auto" w:line="240" w:after="0"/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644AA2"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="00771EA1" w:rsidRPr="00644AA2">
        <w:rPr>
          <w:rFonts w:hAnsi="Times New Roman" w:ascii="Times New Roman"/>
          <w:sz w:val="24"/>
          <w:szCs w:val="24"/>
        </w:rPr>
        <w:t>kontovnika</w:t>
      </w:r>
      <w:proofErr w:type="spellEnd"/>
      <w:r w:rsidR="00771EA1" w:rsidRPr="00644AA2">
        <w:rPr>
          <w:rFonts w:hAnsi="Times New Roman" w:ascii="Times New Roman"/>
          <w:sz w:val="24"/>
          <w:szCs w:val="24"/>
        </w:rPr>
        <w:t xml:space="preserve"> 8500</w:t>
      </w:r>
      <w:r w:rsidRPr="00644AA2">
        <w:rPr>
          <w:rFonts w:hAnsi="Times New Roman" w:ascii="Times New Roman"/>
          <w:sz w:val="24"/>
          <w:szCs w:val="24"/>
        </w:rPr>
        <w:t xml:space="preserve"> isplati </w:t>
      </w:r>
      <w:r w:rsidR="00771EA1" w:rsidRPr="00644AA2">
        <w:rPr>
          <w:rFonts w:hAnsi="Times New Roman" w:ascii="Times New Roman"/>
          <w:sz w:val="24"/>
          <w:szCs w:val="24"/>
        </w:rPr>
        <w:t xml:space="preserve">iznos </w:t>
      </w:r>
      <w:r w:rsidR="00644AA2" w:rsidRPr="00644AA2">
        <w:rPr>
          <w:rFonts w:hAnsi="Times New Roman" w:ascii="Times New Roman"/>
          <w:sz w:val="24"/>
          <w:szCs w:val="24"/>
        </w:rPr>
        <w:t xml:space="preserve">iz točke 1. ovog Rješenja </w:t>
      </w:r>
      <w:r w:rsidRPr="00644AA2">
        <w:rPr>
          <w:rFonts w:hAnsi="Times New Roman" w:ascii="Times New Roman"/>
          <w:sz w:val="24"/>
          <w:szCs w:val="24"/>
        </w:rPr>
        <w:t xml:space="preserve">stečajnom upravitelju </w:t>
      </w:r>
      <w:r w:rsidR="00B40FA7" w:rsidRPr="00644AA2">
        <w:rPr>
          <w:rFonts w:hAnsi="Times New Roman" w:ascii="Times New Roman"/>
          <w:b/>
          <w:sz w:val="24"/>
          <w:szCs w:val="24"/>
        </w:rPr>
        <w:t xml:space="preserve">Domagoju </w:t>
      </w:r>
      <w:proofErr w:type="spellStart"/>
      <w:r w:rsidR="00B40FA7" w:rsidRPr="00644AA2">
        <w:rPr>
          <w:rFonts w:hAnsi="Times New Roman" w:ascii="Times New Roman"/>
          <w:b/>
          <w:sz w:val="24"/>
          <w:szCs w:val="24"/>
        </w:rPr>
        <w:t>Repač</w:t>
      </w:r>
      <w:proofErr w:type="spellEnd"/>
      <w:r w:rsidR="00B40FA7" w:rsidRPr="00644AA2">
        <w:rPr>
          <w:rFonts w:hAnsi="Times New Roman" w:ascii="Times New Roman"/>
          <w:b/>
          <w:sz w:val="24"/>
          <w:szCs w:val="24"/>
        </w:rPr>
        <w:t xml:space="preserve">, Zagreb, </w:t>
      </w:r>
      <w:proofErr w:type="spellStart"/>
      <w:r w:rsidR="00B40FA7" w:rsidRPr="00644AA2">
        <w:rPr>
          <w:rFonts w:hAnsi="Times New Roman" w:ascii="Times New Roman"/>
          <w:b/>
          <w:sz w:val="24"/>
          <w:szCs w:val="24"/>
        </w:rPr>
        <w:t>Đorđićeva</w:t>
      </w:r>
      <w:proofErr w:type="spellEnd"/>
      <w:r w:rsidR="00B40FA7" w:rsidRPr="00644AA2">
        <w:rPr>
          <w:rFonts w:hAnsi="Times New Roman" w:ascii="Times New Roman"/>
          <w:b/>
          <w:sz w:val="24"/>
          <w:szCs w:val="24"/>
        </w:rPr>
        <w:t xml:space="preserve"> 24, OIB: 24977406612</w:t>
      </w:r>
      <w:r w:rsidR="00644AA2">
        <w:rPr>
          <w:rFonts w:hAnsi="Times New Roman" w:ascii="Times New Roman"/>
          <w:sz w:val="24"/>
          <w:szCs w:val="24"/>
        </w:rPr>
        <w:t xml:space="preserve"> na broj žiro računa IBAN: HR91 41240033126000825,</w:t>
      </w:r>
      <w:r w:rsidRPr="00644AA2">
        <w:rPr>
          <w:rFonts w:hAnsi="Times New Roman" w:ascii="Times New Roman"/>
          <w:sz w:val="24"/>
          <w:szCs w:val="24"/>
        </w:rPr>
        <w:t xml:space="preserve"> nakon pravomoćnosti ovog rješenja.</w:t>
      </w:r>
    </w:p>
    <w:p w:rsidRDefault="00771EA1" w:rsidP="00644AA2" w:rsidR="00771EA1" w:rsidRPr="00644AA2">
      <w:pPr>
        <w:numPr>
          <w:ilvl w:val="0"/>
          <w:numId w:val="19"/>
        </w:numPr>
        <w:spacing w:lineRule="auto" w:line="240" w:after="0"/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644AA2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3509F2" w:rsidP="00223339" w:rsidR="003509F2" w:rsidRPr="00B40FA7">
      <w:pPr>
        <w:pStyle w:val="Odlomakpopisa"/>
        <w:spacing w:lineRule="auto" w:line="240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E52E5D" w:rsidP="00223339" w:rsidR="00E52E5D" w:rsidRPr="00B40FA7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B40FA7">
        <w:rPr>
          <w:rFonts w:hAnsi="Times New Roman" w:ascii="Times New Roman"/>
          <w:sz w:val="24"/>
          <w:szCs w:val="24"/>
        </w:rPr>
        <w:t>Obrazloženje</w:t>
      </w:r>
    </w:p>
    <w:p w:rsidRDefault="00B40FA7" w:rsidP="00223339" w:rsidR="00B40FA7" w:rsidRPr="00223339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AF5F23" w:rsidP="00AF5F23" w:rsidR="00644AA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644AA2">
        <w:rPr>
          <w:rFonts w:hAnsi="Times New Roman" w:ascii="Times New Roman"/>
          <w:sz w:val="24"/>
          <w:szCs w:val="24"/>
        </w:rPr>
        <w:t>23. travnja 2018.</w:t>
      </w:r>
      <w:r>
        <w:rPr>
          <w:rFonts w:hAnsi="Times New Roman" w:ascii="Times New Roman"/>
          <w:sz w:val="24"/>
          <w:szCs w:val="24"/>
        </w:rPr>
        <w:t xml:space="preserve"> g. privremeni stečajni upravitelj </w:t>
      </w:r>
      <w:r w:rsidR="00644AA2">
        <w:rPr>
          <w:rFonts w:hAnsi="Times New Roman" w:ascii="Times New Roman"/>
          <w:sz w:val="24"/>
          <w:szCs w:val="24"/>
        </w:rPr>
        <w:t xml:space="preserve">Domagoj </w:t>
      </w:r>
      <w:proofErr w:type="spellStart"/>
      <w:r w:rsidR="00644AA2">
        <w:rPr>
          <w:rFonts w:hAnsi="Times New Roman" w:ascii="Times New Roman"/>
          <w:sz w:val="24"/>
          <w:szCs w:val="24"/>
        </w:rPr>
        <w:t>Repač</w:t>
      </w:r>
      <w:proofErr w:type="spellEnd"/>
      <w:r w:rsidR="00644AA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predložio je da mu se isplati naknada stvarnih troškova u iznosu od </w:t>
      </w:r>
      <w:r w:rsidR="00644AA2">
        <w:rPr>
          <w:rFonts w:hAnsi="Times New Roman" w:ascii="Times New Roman"/>
          <w:sz w:val="24"/>
          <w:szCs w:val="24"/>
        </w:rPr>
        <w:t>2.492,96</w:t>
      </w:r>
      <w:r>
        <w:rPr>
          <w:rFonts w:hAnsi="Times New Roman" w:ascii="Times New Roman"/>
          <w:sz w:val="24"/>
          <w:szCs w:val="24"/>
        </w:rPr>
        <w:t xml:space="preserve"> kn </w:t>
      </w:r>
      <w:r w:rsidR="00644AA2">
        <w:rPr>
          <w:rFonts w:hAnsi="Times New Roman" w:ascii="Times New Roman"/>
          <w:sz w:val="24"/>
          <w:szCs w:val="24"/>
        </w:rPr>
        <w:t>koji iznos čini 1.132,00 kn za pristup za ročište radi ispitivanje uvjeta o otvaranju stečajnog postupka nad dužnikom 18.4.2018. g. Zagreb – Osijek – Zagreb, 283 km x 2,00 kn po kilometru; trošak cestarine 190,96 kn; trošak ½ dnevnice 85,00 kn; izvadak FINE (Očevidnik redoslijeda plaćanja) 25,00 kn; izvadak MUP 40,00 kn; izvadak Državne geodetske uprave 20,00 kn, knjigovodstvene usluge (nije plaćeno) 1.000,00 kn.</w:t>
      </w:r>
    </w:p>
    <w:p w:rsidRDefault="00FE2DA6" w:rsidP="00AF5F23" w:rsidR="00FE2DA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E2DA6" w:rsidP="00FE2DA6" w:rsidR="00FE2DA6" w:rsidRPr="008C072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6 St-1363/17-27</w:t>
      </w:r>
    </w:p>
    <w:p w:rsidRDefault="00FE2DA6" w:rsidP="00AF5F23" w:rsidR="00FE2DA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E2DA6" w:rsidP="00AF5F23" w:rsidR="00FE2DA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44AA2" w:rsidP="00644AA2" w:rsidR="00AF5F23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podnesku navodi da gore navedeni trošak potražuje za radnje obavljene u prethodnom postupku.</w:t>
      </w:r>
    </w:p>
    <w:p w:rsidRDefault="00644AA2" w:rsidP="00EF3F26" w:rsidR="00EF3F26" w:rsidRPr="00EF3F26">
      <w:pPr>
        <w:pStyle w:val="Bezproreda10"/>
        <w:ind w:firstLine="708"/>
        <w:jc w:val="both"/>
      </w:pPr>
      <w:r>
        <w:rPr>
          <w:rFonts w:hAnsi="Times New Roman" w:ascii="Times New Roman"/>
          <w:sz w:val="24"/>
          <w:szCs w:val="24"/>
        </w:rPr>
        <w:t>U odnosu na gore navedeni trošak privremeni stečajni upravitelj dostavio je materijalnu dokumentaciju i to račun FINE od 17.11.2017. g., Uvjerenje MUP PU Zagrebačka od 22.11.2017. g., Uvjerenje Državne geodetske uprave Zagreb od 30.11.2017. g., nalog za službeno putovanje od 17.4.2018. g. svrha putovanja ročište u predmetu St-1363/17 dana 18.4.2018. g. s obračunom troškova od 20.4.2018. g.</w:t>
      </w:r>
      <w:r w:rsidR="00EF3F26">
        <w:rPr>
          <w:rFonts w:hAnsi="Times New Roman" w:ascii="Times New Roman"/>
          <w:sz w:val="24"/>
          <w:szCs w:val="24"/>
        </w:rPr>
        <w:t xml:space="preserve"> i </w:t>
      </w:r>
      <w:proofErr w:type="spellStart"/>
      <w:r w:rsidR="00EF3F26">
        <w:rPr>
          <w:rFonts w:hAnsi="Times New Roman" w:ascii="Times New Roman"/>
          <w:sz w:val="24"/>
          <w:szCs w:val="24"/>
        </w:rPr>
        <w:t>izlistanjem</w:t>
      </w:r>
      <w:proofErr w:type="spellEnd"/>
      <w:r w:rsidR="00EF3F26">
        <w:rPr>
          <w:rFonts w:hAnsi="Times New Roman" w:ascii="Times New Roman"/>
          <w:sz w:val="24"/>
          <w:szCs w:val="24"/>
        </w:rPr>
        <w:t xml:space="preserve"> za cestarinu na iznos od 190,96 kn, račun za knjigovodstvene usluge od 31.3.2018. g.</w:t>
      </w:r>
    </w:p>
    <w:p w:rsidRDefault="00AF5F23" w:rsidP="00AF5F23" w:rsidR="00AF5F23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Uvidom u materijalnu dokumentaciju u spisu</w:t>
      </w:r>
      <w:r w:rsidR="00EF3F26">
        <w:rPr>
          <w:rFonts w:hAnsi="Times New Roman" w:ascii="Times New Roman"/>
          <w:sz w:val="24"/>
          <w:szCs w:val="24"/>
        </w:rPr>
        <w:t xml:space="preserve"> – račun FINE, Uvjerenje MUP PU Zagrebačka od 22.11.2017. g. – pristojba naplaćena, Uvjerenje Državne geodetske uprave od 30.11.2017. g. – upravna pristojba 20,00 kn naplaćena, nalog za službeno putovanje od 17.4.2018. g. s obračunom troškova putovanja i pregledom prometa po računu Autocesta Rijeka-Zagreb d.d. od 18.4.2018. g. sud je utvrdio da su navedeni troškovi osnovani a što čini iznos od 1.407,96 kn neto te je </w:t>
      </w:r>
      <w:r>
        <w:rPr>
          <w:rFonts w:hAnsi="Times New Roman" w:ascii="Times New Roman"/>
          <w:sz w:val="24"/>
          <w:szCs w:val="24"/>
        </w:rPr>
        <w:t>valjalo sukladno čl. 94 st. 1 i 3 Stečajnog zakona (NN 71/15) odlučiti kao u izreci</w:t>
      </w:r>
      <w:r w:rsidR="00EF3F26">
        <w:rPr>
          <w:rFonts w:hAnsi="Times New Roman" w:ascii="Times New Roman"/>
          <w:sz w:val="24"/>
          <w:szCs w:val="24"/>
        </w:rPr>
        <w:t xml:space="preserve"> pod točkom 1</w:t>
      </w:r>
      <w:r>
        <w:rPr>
          <w:rFonts w:hAnsi="Times New Roman" w:ascii="Times New Roman"/>
          <w:sz w:val="24"/>
          <w:szCs w:val="24"/>
        </w:rPr>
        <w:t>.</w:t>
      </w:r>
    </w:p>
    <w:p w:rsidRDefault="00EF3F26" w:rsidP="00AF5F23" w:rsidR="00C272B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 nije priznao troškove privremenom stečajnom upravitelju u iznosu od 85,00 kn na ime troška ½ dnevnice budući da je privremenom stečajnom upravitelju sukladno odredbama SZ i Uredbe o kriterijima i načinu obračuna i plaćanja nagrada stečajnim upraviteljima (NN br. 189/03) određena nagrada u ukupnom iznosu od 4.000,00 kn bruto za rad</w:t>
      </w:r>
      <w:r w:rsidR="00C272BF">
        <w:rPr>
          <w:rFonts w:hAnsi="Times New Roman" w:ascii="Times New Roman"/>
          <w:sz w:val="24"/>
          <w:szCs w:val="24"/>
        </w:rPr>
        <w:t xml:space="preserve"> za pokriće i navedenog troška. </w:t>
      </w:r>
    </w:p>
    <w:p w:rsidRDefault="00C272BF" w:rsidP="00AF5F23" w:rsidR="00C272B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Ujedno, sud nije priznao iznos od 1.000,00 kn za knjigovodstvene usluge iz razloga što iz računa od 31.3.2018. g. pravne osobe </w:t>
      </w:r>
      <w:proofErr w:type="spellStart"/>
      <w:r>
        <w:rPr>
          <w:rFonts w:hAnsi="Times New Roman" w:ascii="Times New Roman"/>
          <w:sz w:val="24"/>
          <w:szCs w:val="24"/>
        </w:rPr>
        <w:t>Quota</w:t>
      </w:r>
      <w:proofErr w:type="spellEnd"/>
      <w:r>
        <w:rPr>
          <w:rFonts w:hAnsi="Times New Roman" w:ascii="Times New Roman"/>
          <w:sz w:val="24"/>
          <w:szCs w:val="24"/>
        </w:rPr>
        <w:t xml:space="preserve"> d.o.o. Zagreb, koji račun je privremeni stečajni upravitelj priložio u spis za takve usluge (str. 85 spisa), nije specificirano koje knjigovodstvene usluge je navedena pravna osoba obavila a ujedno za knjigovodstvene poslove koji spadaju u djelokrug rada privremenog stečajnog upravitelja istom je kako je to gore obrazloženo Rješenjem ovoga suda 6 St-1363/17 od 20.4.2018. g. određena nagrada.</w:t>
      </w:r>
    </w:p>
    <w:p w:rsidRDefault="00C272BF" w:rsidP="00AF5F23" w:rsidR="00EF3F2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valjalo je odlučiti kao u izreci pod točkom 2 Rješenja. 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C272BF">
        <w:rPr>
          <w:rFonts w:hAnsi="Times New Roman" w:ascii="Times New Roman"/>
          <w:sz w:val="24"/>
          <w:szCs w:val="24"/>
        </w:rPr>
        <w:t>2. srpnja</w:t>
      </w:r>
      <w:r w:rsidR="00771EA1">
        <w:rPr>
          <w:rFonts w:hAnsi="Times New Roman" w:ascii="Times New Roman"/>
          <w:sz w:val="24"/>
          <w:szCs w:val="24"/>
        </w:rPr>
        <w:t xml:space="preserve"> 2018. g.</w:t>
      </w:r>
    </w:p>
    <w:p w:rsidRDefault="00E52E5D" w:rsidP="00E52E5D" w:rsidR="00E52E5D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5D03AD">
        <w:rPr>
          <w:rFonts w:hAnsi="Times New Roman" w:ascii="Times New Roman"/>
          <w:sz w:val="24"/>
          <w:szCs w:val="24"/>
        </w:rPr>
        <w:t>STEČAJNA SUTKINJA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5D03AD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623A7" w:rsidP="00E52E5D" w:rsidR="00771EA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</w:t>
      </w:r>
      <w:r w:rsidR="00FE2DA6">
        <w:rPr>
          <w:rFonts w:hAnsi="Times New Roman" w:ascii="Times New Roman"/>
          <w:sz w:val="24"/>
          <w:szCs w:val="24"/>
        </w:rPr>
        <w:t>. uz podnesak st. uprav. od 23.4.2018. g. (str. 74 spisa)</w:t>
      </w:r>
    </w:p>
    <w:p w:rsidRDefault="00223339" w:rsidP="00E52E5D" w:rsidR="00B40FA7" w:rsidRPr="00B40FA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 w:rsidRPr="00B40FA7">
        <w:rPr>
          <w:rFonts w:hAnsi="Times New Roman" w:ascii="Times New Roman"/>
          <w:sz w:val="24"/>
          <w:szCs w:val="24"/>
        </w:rPr>
        <w:t>priv</w:t>
      </w:r>
      <w:proofErr w:type="spellEnd"/>
      <w:r w:rsidRPr="00B40FA7">
        <w:rPr>
          <w:rFonts w:hAnsi="Times New Roman" w:ascii="Times New Roman"/>
          <w:sz w:val="24"/>
          <w:szCs w:val="24"/>
        </w:rPr>
        <w:t xml:space="preserve">. st. uprav. </w:t>
      </w:r>
      <w:r w:rsidR="00B40FA7" w:rsidRPr="00B40FA7">
        <w:rPr>
          <w:rFonts w:hAnsi="Times New Roman" w:ascii="Times New Roman"/>
          <w:sz w:val="24"/>
          <w:szCs w:val="24"/>
        </w:rPr>
        <w:t xml:space="preserve">Domagoj </w:t>
      </w:r>
      <w:proofErr w:type="spellStart"/>
      <w:r w:rsidR="00B40FA7" w:rsidRPr="00B40FA7">
        <w:rPr>
          <w:rFonts w:hAnsi="Times New Roman" w:ascii="Times New Roman"/>
          <w:sz w:val="24"/>
          <w:szCs w:val="24"/>
        </w:rPr>
        <w:t>Repač</w:t>
      </w:r>
      <w:proofErr w:type="spellEnd"/>
      <w:r w:rsidR="00B40FA7" w:rsidRPr="00B40FA7">
        <w:rPr>
          <w:rFonts w:hAnsi="Times New Roman" w:ascii="Times New Roman"/>
          <w:sz w:val="24"/>
          <w:szCs w:val="24"/>
        </w:rPr>
        <w:t xml:space="preserve">, Zagreb, </w:t>
      </w:r>
      <w:proofErr w:type="spellStart"/>
      <w:r w:rsidR="00B40FA7" w:rsidRPr="00B40FA7">
        <w:rPr>
          <w:rFonts w:hAnsi="Times New Roman" w:ascii="Times New Roman"/>
          <w:sz w:val="24"/>
          <w:szCs w:val="24"/>
        </w:rPr>
        <w:t>Đorđićeva</w:t>
      </w:r>
      <w:proofErr w:type="spellEnd"/>
      <w:r w:rsidR="00B40FA7" w:rsidRPr="00B40FA7">
        <w:rPr>
          <w:rFonts w:hAnsi="Times New Roman" w:ascii="Times New Roman"/>
          <w:sz w:val="24"/>
          <w:szCs w:val="24"/>
        </w:rPr>
        <w:t xml:space="preserve"> 24</w:t>
      </w:r>
    </w:p>
    <w:p w:rsidRDefault="00771EA1" w:rsidP="00E52E5D" w:rsidR="00F501AF" w:rsidRPr="00B40FA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B40FA7">
        <w:rPr>
          <w:rFonts w:hAnsi="Times New Roman" w:ascii="Times New Roman"/>
          <w:sz w:val="24"/>
          <w:szCs w:val="24"/>
        </w:rPr>
        <w:t>računovodstvo – nakon prav.</w:t>
      </w:r>
    </w:p>
    <w:p w:rsidRDefault="001034CB" w:rsidP="00E52E5D" w:rsidR="00E52E5D" w:rsidRPr="004C698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FE2DA6">
        <w:rPr>
          <w:rFonts w:hAnsi="Times New Roman" w:ascii="Times New Roman"/>
          <w:sz w:val="24"/>
          <w:szCs w:val="24"/>
        </w:rPr>
        <w:t>2.8.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E52E5D" w:rsidR="000F132D" w:rsidRPr="002A09DE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0C4EAD" w:rsidR="005D03AD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  <w:bookmarkStart w:name="_GoBack" w:id="0"/>
      <w:bookmarkEnd w:id="0"/>
    </w:p>
    <w:p w:rsidRDefault="00594D7A" w:rsidP="005D03AD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lastRenderedPageBreak/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B37" w:rsidP="00F427F2" w:rsidR="00957B37">
      <w:pPr>
        <w:spacing w:lineRule="auto" w:line="240" w:after="0"/>
      </w:pPr>
      <w:r>
        <w:separator/>
      </w:r>
    </w:p>
  </w:endnote>
  <w:endnote w:id="0" w:type="continuationSeparator">
    <w:p w:rsidRDefault="00957B37" w:rsidP="00F427F2" w:rsidR="00957B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B37" w:rsidP="00F427F2" w:rsidR="00957B37">
      <w:pPr>
        <w:spacing w:lineRule="auto" w:line="240" w:after="0"/>
      </w:pPr>
      <w:r>
        <w:separator/>
      </w:r>
    </w:p>
  </w:footnote>
  <w:footnote w:id="0" w:type="continuationSeparator">
    <w:p w:rsidRDefault="00957B37" w:rsidP="00F427F2" w:rsidR="00957B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C4EAD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007604"/>
    <w:multiLevelType w:val="hybridMultilevel"/>
    <w:tmpl w:val="DF6E1114"/>
    <w:lvl w:tplc="F9D02F9C" w:ilvl="0">
      <w:start w:val="1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8"/>
  </w:num>
  <w:num w:numId="18">
    <w:abstractNumId w:val="17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063B"/>
    <w:rsid w:val="00065080"/>
    <w:rsid w:val="000C4EAD"/>
    <w:rsid w:val="000D2A5B"/>
    <w:rsid w:val="000D2DDD"/>
    <w:rsid w:val="000F132D"/>
    <w:rsid w:val="000F1B6A"/>
    <w:rsid w:val="001034CB"/>
    <w:rsid w:val="00120D45"/>
    <w:rsid w:val="0015600D"/>
    <w:rsid w:val="00185251"/>
    <w:rsid w:val="001B157C"/>
    <w:rsid w:val="001C6383"/>
    <w:rsid w:val="0020468B"/>
    <w:rsid w:val="00223339"/>
    <w:rsid w:val="00246940"/>
    <w:rsid w:val="00283837"/>
    <w:rsid w:val="002A09DE"/>
    <w:rsid w:val="002A7962"/>
    <w:rsid w:val="002C0D19"/>
    <w:rsid w:val="00345563"/>
    <w:rsid w:val="003509F2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816D5"/>
    <w:rsid w:val="004F2585"/>
    <w:rsid w:val="004F5507"/>
    <w:rsid w:val="00512965"/>
    <w:rsid w:val="00573829"/>
    <w:rsid w:val="00573C7C"/>
    <w:rsid w:val="00594D7A"/>
    <w:rsid w:val="005C6065"/>
    <w:rsid w:val="005D03AD"/>
    <w:rsid w:val="00644AA2"/>
    <w:rsid w:val="00651284"/>
    <w:rsid w:val="00654AF8"/>
    <w:rsid w:val="0068341B"/>
    <w:rsid w:val="006A65B6"/>
    <w:rsid w:val="006E70E8"/>
    <w:rsid w:val="00741C82"/>
    <w:rsid w:val="00752475"/>
    <w:rsid w:val="00771EA1"/>
    <w:rsid w:val="007852D7"/>
    <w:rsid w:val="007B43BB"/>
    <w:rsid w:val="007B7E29"/>
    <w:rsid w:val="007D24D6"/>
    <w:rsid w:val="007F61FE"/>
    <w:rsid w:val="00887529"/>
    <w:rsid w:val="008C0723"/>
    <w:rsid w:val="008D6FC8"/>
    <w:rsid w:val="00914FC0"/>
    <w:rsid w:val="00923BDA"/>
    <w:rsid w:val="0093701A"/>
    <w:rsid w:val="00957B37"/>
    <w:rsid w:val="00990647"/>
    <w:rsid w:val="009A0499"/>
    <w:rsid w:val="009A3C05"/>
    <w:rsid w:val="009D4867"/>
    <w:rsid w:val="00A5153D"/>
    <w:rsid w:val="00A601A9"/>
    <w:rsid w:val="00A855CE"/>
    <w:rsid w:val="00AB3099"/>
    <w:rsid w:val="00AC6D07"/>
    <w:rsid w:val="00AF5F23"/>
    <w:rsid w:val="00B01BDE"/>
    <w:rsid w:val="00B071A9"/>
    <w:rsid w:val="00B1188C"/>
    <w:rsid w:val="00B40FA7"/>
    <w:rsid w:val="00B5773C"/>
    <w:rsid w:val="00B623A7"/>
    <w:rsid w:val="00B74DD7"/>
    <w:rsid w:val="00B93EC4"/>
    <w:rsid w:val="00BE0DC1"/>
    <w:rsid w:val="00C272BF"/>
    <w:rsid w:val="00C433B8"/>
    <w:rsid w:val="00C50577"/>
    <w:rsid w:val="00C545A2"/>
    <w:rsid w:val="00CA1194"/>
    <w:rsid w:val="00CE019E"/>
    <w:rsid w:val="00D16580"/>
    <w:rsid w:val="00D463FF"/>
    <w:rsid w:val="00D6411F"/>
    <w:rsid w:val="00D74553"/>
    <w:rsid w:val="00D74722"/>
    <w:rsid w:val="00DB2D35"/>
    <w:rsid w:val="00E32CE3"/>
    <w:rsid w:val="00E52E5D"/>
    <w:rsid w:val="00E94CF4"/>
    <w:rsid w:val="00E958DF"/>
    <w:rsid w:val="00E96EFB"/>
    <w:rsid w:val="00EE6EBF"/>
    <w:rsid w:val="00EF3F26"/>
    <w:rsid w:val="00F108FE"/>
    <w:rsid w:val="00F15129"/>
    <w:rsid w:val="00F427F2"/>
    <w:rsid w:val="00F501AF"/>
    <w:rsid w:val="00F949C5"/>
    <w:rsid w:val="00FA08F3"/>
    <w:rsid w:val="00FA5A2C"/>
    <w:rsid w:val="00FE1E18"/>
    <w:rsid w:val="00FE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4E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4E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EAD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EAD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EAD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4E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4E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EA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EA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EA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41827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32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868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1363</izvorni_sadrzaj>
    <derivirana_varijabla naziv="DomainObject.Predmet.Broj_1">1363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svibnja 2018.</izvorni_sadrzaj>
    <derivirana_varijabla naziv="DomainObject.Predmet.DatumRjesavanja_1">22.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St-1363/2017</izvorni_sadrzaj>
    <derivirana_varijabla naziv="DomainObject.Predmet.OznakaBroj_1">St-1363/2017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DRAGO jednostavno društvo s ograničenom odgovornošću za trgovinu</izvorni_sadrzaj>
    <derivirana_varijabla naziv="DomainObject.Predmet.ProtustrankaFormated_1">  DRAGO jednostavno društvo s ograničenom odgovornošću za trgovinu</derivirana_varijabla>
  </DomainObject.Predmet.ProtustrankaFormated>
  <DomainObject.Predmet.ProtustrankaFormatedOIB>
    <izvorni_sadrzaj>  DRAGO jednostavno društvo s ograničenom odgovornošću za trgovinu, OIB 51658076186</izvorni_sadrzaj>
    <derivirana_varijabla naziv="DomainObject.Predmet.ProtustrankaFormatedOIB_1">  DRAGO jednostavno društvo s ograničenom odgovornošću za trgovinu, OIB 51658076186</derivirana_varijabla>
  </DomainObject.Predmet.ProtustrankaFormatedOIB>
  <DomainObject.Predmet.ProtustrankaFormatedWithAdress>
    <izvorni_sadrzaj> DRAGO jednostavno društvo s ograničenom odgovornošću za trgovinu, Lopudska 34 f, 31000 Osijek</izvorni_sadrzaj>
    <derivirana_varijabla naziv="DomainObject.Predmet.ProtustrankaFormatedWithAdress_1"> DRAGO jednostavno društvo s ograničenom odgovornošću za trgovinu, Lopudska 34 f, 31000 Osijek</derivirana_varijabla>
  </DomainObject.Predmet.ProtustrankaFormatedWithAdress>
  <DomainObject.Predmet.ProtustrankaFormatedWithAdressOIB>
    <izvorni_sadrzaj> DRAGO jednostavno društvo s ograničenom odgovornošću za trgovinu, OIB 51658076186, Lopudska 34 f, 31000 Osijek</izvorni_sadrzaj>
    <derivirana_varijabla naziv="DomainObject.Predmet.ProtustrankaFormatedWithAdressOIB_1"> DRAGO jednostavno društvo s ograničenom odgovornošću za trgovinu, OIB 51658076186, Lopudska 34 f, 31000 Osijek</derivirana_varijabla>
  </DomainObject.Predmet.ProtustrankaFormatedWithAdressOIB>
  <DomainObject.Predmet.ProtustrankaWithAdress>
    <izvorni_sadrzaj>DRAGO jednostavno društvo s ograničenom odgovornošću za trgovinu Lopudska 34 f, 31000 Osijek</izvorni_sadrzaj>
    <derivirana_varijabla naziv="DomainObject.Predmet.ProtustrankaWithAdress_1">DRAGO jednostavno društvo s ograničenom odgovornošću za trgovinu Lopudska 34 f, 31000 Osijek</derivirana_varijabla>
  </DomainObject.Predmet.ProtustrankaWithAdress>
  <DomainObject.Predmet.ProtustrankaWithAdressOIB>
    <izvorni_sadrzaj>DRAGO jednostavno društvo s ograničenom odgovornošću za trgovinu, OIB 51658076186, Lopudska 34 f, 31000 Osijek</izvorni_sadrzaj>
    <derivirana_varijabla naziv="DomainObject.Predmet.ProtustrankaWithAdressOIB_1">DRAGO jednostavno društvo s ograničenom odgovornošću za trgovinu, OIB 51658076186, Lopudska 34 f, 31000 Osijek</derivirana_varijabla>
  </DomainObject.Predmet.ProtustrankaWithAdressOIB>
  <DomainObject.Predmet.ProtustrankaNazivFormated>
    <izvorni_sadrzaj>DRAGO jednostavno društvo s ograničenom odgovornošću za trgovinu</izvorni_sadrzaj>
    <derivirana_varijabla naziv="DomainObject.Predmet.ProtustrankaNazivFormated_1">DRAGO jednostavno društvo s ograničenom odgovornošću za trgovinu</derivirana_varijabla>
  </DomainObject.Predmet.ProtustrankaNazivFormated>
  <DomainObject.Predmet.ProtustrankaNazivFormatedOIB>
    <izvorni_sadrzaj>DRAGO jednostavno društvo s ograničenom odgovornošću za trgovinu, OIB 51658076186</izvorni_sadrzaj>
    <derivirana_varijabla naziv="DomainObject.Predmet.ProtustrankaNazivFormatedOIB_1">DRAGO jednostavno društvo s ograničenom odgovornošću za trgovinu, OIB 51658076186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DRAGO jednostavno društvo s ograničenom odgovornošću za trgovinu</item>
    </izvorni_sadrzaj>
    <derivirana_varijabla naziv="DomainObject.Predmet.ProtuStrankaListFormated_1">
      <item>DRAGO jednostavno društvo s ograničenom odgovornošću za trgovinu</item>
    </derivirana_varijabla>
  </DomainObject.Predmet.ProtuStrankaListFormated>
  <DomainObject.Predmet.ProtuStrankaListFormatedOIB>
    <izvorni_sadrzaj>
      <item>DRAGO jednostavno društvo s ograničenom odgovornošću za trgovinu, OIB 51658076186</item>
    </izvorni_sadrzaj>
    <derivirana_varijabla naziv="DomainObject.Predmet.ProtuStrankaListFormatedOIB_1">
      <item>DRAGO jednostavno društvo s ograničenom odgovornošću za trgovinu, OIB 51658076186</item>
    </derivirana_varijabla>
  </DomainObject.Predmet.ProtuStrankaListFormatedOIB>
  <DomainObject.Predmet.ProtuStrankaListFormatedWithAdress>
    <izvorni_sadrzaj>
      <item>DRAGO jednostavno društvo s ograničenom odgovornošću za trgovinu, Lopudska 34 f, 31000 Osijek</item>
    </izvorni_sadrzaj>
    <derivirana_varijabla naziv="DomainObject.Predmet.ProtuStrankaListFormatedWithAdress_1">
      <item>DRAGO jednostavno društvo s ograničenom odgovornošću za trgovinu, Lopudska 34 f, 31000 Osijek</item>
    </derivirana_varijabla>
  </DomainObject.Predmet.ProtuStrankaListFormatedWithAdress>
  <DomainObject.Predmet.ProtuStrankaListFormatedWithAdressOIB>
    <izvorni_sadrzaj>
      <item>DRAGO jednostavno društvo s ograničenom odgovornošću za trgovinu, OIB 51658076186, Lopudska 34 f, 31000 Osijek</item>
    </izvorni_sadrzaj>
    <derivirana_varijabla naziv="DomainObject.Predmet.ProtuStrankaListFormatedWithAdressOIB_1">
      <item>DRAGO jednostavno društvo s ograničenom odgovornošću za trgovinu, OIB 51658076186, Lopudska 34 f, 31000 Osijek</item>
    </derivirana_varijabla>
  </DomainObject.Predmet.ProtuStrankaListFormatedWithAdressOIB>
  <DomainObject.Predmet.ProtuStrankaListNazivFormated>
    <izvorni_sadrzaj>
      <item>DRAGO jednostavno društvo s ograničenom odgovornošću za trgovinu</item>
    </izvorni_sadrzaj>
    <derivirana_varijabla naziv="DomainObject.Predmet.ProtuStrankaListNazivFormated_1">
      <item>DRAGO jednostavno društvo s ograničenom odgovornošću za trgovinu</item>
    </derivirana_varijabla>
  </DomainObject.Predmet.ProtuStrankaListNazivFormated>
  <DomainObject.Predmet.ProtuStrankaListNazivFormatedOIB>
    <izvorni_sadrzaj>
      <item>DRAGO jednostavno društvo s ograničenom odgovornošću za trgovinu, OIB 51658076186</item>
    </izvorni_sadrzaj>
    <derivirana_varijabla naziv="DomainObject.Predmet.ProtuStrankaListNazivFormatedOIB_1">
      <item>DRAGO jednostavno društvo s ograničenom odgovornošću za trgovinu, OIB 51658076186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DRAGO jednostavno društvo s ograničenom odgovornošću za trgovinu</izvorni_sadrzaj>
    <derivirana_varijabla naziv="DomainObject.Predmet.ProtustrankaIDrugi_1">DRAGO jednostavno društvo s ograničenom odgovornošću za trgovinu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DRAGO jednostavno društvo s ograničenom odgovornošću za trgovinu, OIB 51658076186, Lopudska 34 f, 31000 Osijek</izvorni_sadrzaj>
    <derivirana_varijabla naziv="DomainObject.Predmet.ProtustrankaIDrugiAdressOIB_1">DRAGO jednostavno društvo s ograničenom odgovornošću za trgovinu, OIB 51658076186, Lopudska 34 f,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svibnja 2018.</izvorni_sadrzaj>
    <derivirana_varijabla naziv="DomainObject.Predmet.OdlukaRjesenje.DatumDonosenjaOdluke_1">22. svibnja 2018.</derivirana_varijabla>
  </DomainObject.Predmet.OdlukaRjesenje.DatumDonosenjaOdluke>
  <DomainObject.Predmet.OdlukaRjesenje.DatumPravomocnosti>
    <izvorni_sadrzaj>8. lipnja 2018.</izvorni_sadrzaj>
    <derivirana_varijabla naziv="DomainObject.Predmet.OdlukaRjesenje.DatumPravomocnosti_1">8. lipnja 2018.</derivirana_varijabla>
  </DomainObject.Predmet.OdlukaRjesenje.DatumPravomocnosti>
  <DomainObject.Predmet.OdlukaRjesenje.Oznaka>
    <izvorni_sadrzaj>St-1363/2017-23</izvorni_sadrzaj>
    <derivirana_varijabla naziv="DomainObject.Predmet.OdlukaRjesenje.Oznaka_1">St-1363/2017-23</derivirana_varijabla>
  </DomainObject.Predmet.OdlukaRjesenje.Oznaka>
  <DomainObject.Predmet.SudioniciListNaziv>
    <izvorni_sadrzaj>
      <item>DRAGO jednostavno društvo s ograničenom odgovornošću za trgovinu</item>
      <item>RH MF POREZNA UPRAVA</item>
    </izvorni_sadrzaj>
    <derivirana_varijabla naziv="DomainObject.Predmet.SudioniciListNaziv_1">
      <item>DRAGO jednostavno društvo s ograničenom odgovornošću za trgovinu</item>
      <item>RH MF POREZNA UPRAVA</item>
    </derivirana_varijabla>
  </DomainObject.Predmet.SudioniciListNaziv>
  <DomainObject.Predmet.SudioniciListAdressOIB>
    <izvorni_sadrzaj>
      <item>DRAGO jednostavno društvo s ograničenom odgovornošću za trgovinu, OIB 51658076186, Lopudska 34 f,31000 Osijek</item>
      <item>RH MF POREZNA UPRAVA, OIB 18683136487</item>
    </izvorni_sadrzaj>
    <derivirana_varijabla naziv="DomainObject.Predmet.SudioniciListAdressOIB_1">
      <item>DRAGO jednostavno društvo s ograničenom odgovornošću za trgovinu, OIB 51658076186, Lopudska 34 f,31000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51658076186</item>
      <item>, OIB 18683136487</item>
    </izvorni_sadrzaj>
    <derivirana_varijabla naziv="DomainObject.Predmet.SudioniciListNazivOIB_1">
      <item>, OIB 51658076186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26EFD4-92E3-401B-8B1B-E88F99B572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672</properties:Words>
  <properties:Characters>3671</properties:Characters>
  <properties:Lines>141</properties:Lines>
  <properties:Paragraphs>32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2018-06-29T06:12:00Z</dcterms:created>
  <dc:creator>Blanka</dc:creator>
  <cp:lastModifiedBy>Danijela Sekulić</cp:lastModifiedBy>
  <cp:lastPrinted>2018-07-02T10:28:00Z</cp:lastPrinted>
  <dcterms:modified xmlns:xsi="http://www.w3.org/2001/XMLSchema-instance" xsi:type="dcterms:W3CDTF">2018-07-02T10:29:00Z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(TROŠAK-REPAČ.docx)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