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6437" w14:paraId="099643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83557">
        <w:rPr>
          <w:sz w:val="24"/>
          <w:szCs w:val="24"/>
        </w:rPr>
        <w:t>1132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01A4B">
        <w:rPr>
          <w:sz w:val="24"/>
          <w:szCs w:val="24"/>
        </w:rPr>
        <w:t>30</w:t>
      </w:r>
      <w:r w:rsidR="00AC43D3">
        <w:rPr>
          <w:sz w:val="24"/>
          <w:szCs w:val="24"/>
        </w:rPr>
        <w:t>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B83557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83557">
        <w:rPr>
          <w:sz w:val="24"/>
          <w:szCs w:val="24"/>
        </w:rPr>
        <w:t>BOĆARSKI KLUB "BAJCI" Čavle, Bajčevo selo 146 I, OIB: 23728219045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 </w:t>
      </w:r>
      <w:r w:rsidR="00B83557">
        <w:rPr>
          <w:color w:val="000000"/>
          <w:sz w:val="24"/>
          <w:szCs w:val="24"/>
        </w:rPr>
        <w:t>23. svibnja</w:t>
      </w:r>
      <w:r>
        <w:rPr>
          <w:color w:val="000000"/>
          <w:sz w:val="24"/>
          <w:szCs w:val="24"/>
        </w:rPr>
        <w:t xml:space="preserve"> 2016. godine iznosi </w:t>
      </w:r>
      <w:r w:rsidR="00B83557">
        <w:rPr>
          <w:color w:val="000000"/>
          <w:sz w:val="24"/>
          <w:szCs w:val="24"/>
        </w:rPr>
        <w:t>24.966,53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B83557">
      <w:rPr>
        <w:sz w:val="24"/>
        <w:szCs w:val="24"/>
      </w:rPr>
      <w:t>1132</w:t>
    </w:r>
    <w:r w:rsidR="00AF4729" w:rsidRPr="00AF4729">
      <w:rPr>
        <w:sz w:val="24"/>
        <w:szCs w:val="24"/>
      </w:rPr>
      <w:t>/</w:t>
    </w:r>
    <w:r w:rsidR="00B83557">
      <w:rPr>
        <w:sz w:val="24"/>
        <w:szCs w:val="24"/>
      </w:rPr>
      <w:t>20</w:t>
    </w:r>
    <w:r w:rsidR="00AF4729" w:rsidRPr="00AF4729">
      <w:rPr>
        <w:sz w:val="24"/>
        <w:szCs w:val="24"/>
      </w:rPr>
      <w:t>16-</w:t>
    </w:r>
    <w:r w:rsidR="00B83557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662E5"/>
    <w:rsid w:val="00384C70"/>
    <w:rsid w:val="003E52C0"/>
    <w:rsid w:val="004A534D"/>
    <w:rsid w:val="0053523B"/>
    <w:rsid w:val="00577FF6"/>
    <w:rsid w:val="00635648"/>
    <w:rsid w:val="00635D1B"/>
    <w:rsid w:val="00647591"/>
    <w:rsid w:val="006B5B6E"/>
    <w:rsid w:val="00780CD9"/>
    <w:rsid w:val="007B2781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83557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041D"/>
    <w:rsid w:val="00F24F69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BAJCI</izvorni_sadrzaj>
    <derivirana_varijabla naziv="DomainObject.Predmet.ProtustrankaFormated_1">  Boćarski klub BAJCI</derivirana_varijabla>
  </DomainObject.Predmet.ProtustrankaFormated>
  <DomainObject.Predmet.ProtustrankaFormatedOIB>
    <izvorni_sadrzaj>  Boćarski klub BAJCI, OIB 23728219045</izvorni_sadrzaj>
    <derivirana_varijabla naziv="DomainObject.Predmet.ProtustrankaFormatedOIB_1">  Boćarski klub BAJCI, OIB 23728219045</derivirana_varijabla>
  </DomainObject.Predmet.ProtustrankaFormatedOIB>
  <DomainObject.Predmet.ProtustrankaFormatedWithAdress>
    <izvorni_sadrzaj> Boćarski klub BAJCI, Bajčevo selo 146i, 51219 Čavle</izvorni_sadrzaj>
    <derivirana_varijabla naziv="DomainObject.Predmet.ProtustrankaFormatedWithAdress_1"> Boćarski klub BAJCI, Bajčevo selo 146i, 51219 Čavle</derivirana_varijabla>
  </DomainObject.Predmet.ProtustrankaFormatedWithAdress>
  <DomainObject.Predmet.ProtustrankaFormatedWithAdressOIB>
    <izvorni_sadrzaj> Boćarski klub BAJCI, OIB 23728219045, Bajčevo selo 146i, 51219 Čavle</izvorni_sadrzaj>
    <derivirana_varijabla naziv="DomainObject.Predmet.ProtustrankaFormatedWithAdressOIB_1"> Boćarski klub BAJCI, OIB 23728219045, Bajčevo selo 146i, 51219 Čavle</derivirana_varijabla>
  </DomainObject.Predmet.ProtustrankaFormatedWithAdressOIB>
  <DomainObject.Predmet.ProtustrankaWithAdress>
    <izvorni_sadrzaj>Boćarski klub BAJCI Bajčevo selo 146i, 51219 Čavle</izvorni_sadrzaj>
    <derivirana_varijabla naziv="DomainObject.Predmet.ProtustrankaWithAdress_1">Boćarski klub BAJCI Bajčevo selo 146i, 51219 Čavle</derivirana_varijabla>
  </DomainObject.Predmet.ProtustrankaWithAdress>
  <DomainObject.Predmet.ProtustrankaWithAdressOIB>
    <izvorni_sadrzaj>Boćarski klub BAJCI, OIB 23728219045, Bajčevo selo 146i, 51219 Čavle</izvorni_sadrzaj>
    <derivirana_varijabla naziv="DomainObject.Predmet.ProtustrankaWithAdressOIB_1">Boćarski klub BAJCI, OIB 23728219045, Bajčevo selo 146i, 51219 Čavle</derivirana_varijabla>
  </DomainObject.Predmet.ProtustrankaWithAdressOIB>
  <DomainObject.Predmet.ProtustrankaNazivFormated>
    <izvorni_sadrzaj>Boćarski klub BAJCI</izvorni_sadrzaj>
    <derivirana_varijabla naziv="DomainObject.Predmet.ProtustrankaNazivFormated_1">Boćarski klub BAJCI</derivirana_varijabla>
  </DomainObject.Predmet.ProtustrankaNazivFormated>
  <DomainObject.Predmet.ProtustrankaNazivFormatedOIB>
    <izvorni_sadrzaj>Boćarski klub BAJCI, OIB 23728219045</izvorni_sadrzaj>
    <derivirana_varijabla naziv="DomainObject.Predmet.ProtustrankaNazivFormatedOIB_1">Boćarski klub BAJCI, OIB 23728219045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BAJCI</item>
    </izvorni_sadrzaj>
    <derivirana_varijabla naziv="DomainObject.Predmet.ProtuStrankaListFormated_1">
      <item>Boćarski klub BAJCI</item>
    </derivirana_varijabla>
  </DomainObject.Predmet.ProtuStrankaListFormated>
  <DomainObject.Predmet.ProtuStrankaListFormatedOIB>
    <izvorni_sadrzaj>
      <item>Boćarski klub BAJCI, OIB 23728219045</item>
    </izvorni_sadrzaj>
    <derivirana_varijabla naziv="DomainObject.Predmet.ProtuStrankaListFormatedOIB_1">
      <item>Boćarski klub BAJCI, OIB 23728219045</item>
    </derivirana_varijabla>
  </DomainObject.Predmet.ProtuStrankaListFormatedOIB>
  <DomainObject.Predmet.ProtuStrankaListFormatedWithAdress>
    <izvorni_sadrzaj>
      <item>Boćarski klub BAJCI, Bajčevo selo 146i, 51219 Čavle</item>
    </izvorni_sadrzaj>
    <derivirana_varijabla naziv="DomainObject.Predmet.ProtuStrankaListFormatedWithAdress_1">
      <item>Boćarski klub BAJCI, Bajčevo selo 146i, 51219 Čavle</item>
    </derivirana_varijabla>
  </DomainObject.Predmet.ProtuStrankaListFormatedWithAdress>
  <DomainObject.Predmet.ProtuStrankaListFormatedWithAdressOIB>
    <izvorni_sadrzaj>
      <item>Boćarski klub BAJCI, OIB 23728219045, Bajčevo selo 146i, 51219 Čavle</item>
    </izvorni_sadrzaj>
    <derivirana_varijabla naziv="DomainObject.Predmet.ProtuStrankaListFormatedWithAdressOIB_1">
      <item>Boćarski klub BAJCI, OIB 23728219045, Bajčevo selo 146i, 51219 Čavle</item>
    </derivirana_varijabla>
  </DomainObject.Predmet.ProtuStrankaListFormatedWithAdressOIB>
  <DomainObject.Predmet.ProtuStrankaListNazivFormated>
    <izvorni_sadrzaj>
      <item>Boćarski klub BAJCI</item>
    </izvorni_sadrzaj>
    <derivirana_varijabla naziv="DomainObject.Predmet.ProtuStrankaListNazivFormated_1">
      <item>Boćarski klub BAJCI</item>
    </derivirana_varijabla>
  </DomainObject.Predmet.ProtuStrankaListNazivFormated>
  <DomainObject.Predmet.ProtuStrankaListNazivFormatedOIB>
    <izvorni_sadrzaj>
      <item>Boćarski klub BAJCI, OIB 23728219045</item>
    </izvorni_sadrzaj>
    <derivirana_varijabla naziv="DomainObject.Predmet.ProtuStrankaListNazivFormatedOIB_1">
      <item>Boćarski klub BAJCI, OIB 23728219045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BAJCI</izvorni_sadrzaj>
    <derivirana_varijabla naziv="DomainObject.Predmet.ProtustrankaIDrugi_1">Boćarski klub BAJCI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BAJCI, OIB 23728219045, Bajčevo selo 146i, 51219 Čavle</izvorni_sadrzaj>
    <derivirana_varijabla naziv="DomainObject.Predmet.ProtustrankaIDrugiAdressOIB_1">Boćarski klub BAJCI, OIB 23728219045, Bajčevo selo 146i,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BAJCI</item>
    </izvorni_sadrzaj>
    <derivirana_varijabla naziv="DomainObject.Predmet.SudioniciListNaziv_1">
      <item>FINA Rijeka</item>
      <item>Boćarski klub BAJCI</item>
    </derivirana_varijabla>
  </DomainObject.Predmet.SudioniciListNaziv>
  <DomainObject.Predmet.SudioniciListAdressOIB>
    <izvorni_sadrzaj>
      <item>FINA Rijeka, OIB 85821130368, Frana Kurelca 8,51000 Rijeka</item>
      <item>Boćarski klub BAJCI, OIB 23728219045, Bajčevo selo 146i,51219 Čavle</item>
    </izvorni_sadrzaj>
    <derivirana_varijabla naziv="DomainObject.Predmet.SudioniciListAdressOIB_1">
      <item>FINA Rijeka, OIB 85821130368, Frana Kurelca 8,51000 Rijeka</item>
      <item>Boćarski klub BAJCI, OIB 23728219045, Bajčevo selo 146i,51219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23728219045</item>
    </izvorni_sadrzaj>
    <derivirana_varijabla naziv="DomainObject.Predmet.SudioniciListNazivOIB_1">
      <item>, OIB 85821130368</item>
      <item>, OIB 23728219045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1379</properties:Characters>
  <properties:Lines>33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2016-09-30T06:18:00Z</dcterms:created>
  <dc:creator>Barbara Slavujević</dc:creator>
  <cp:lastModifiedBy>Barbara Slavujević</cp:lastModifiedBy>
  <cp:lastPrinted>2016-09-30T06:14:00Z</cp:lastPrinted>
  <dcterms:modified xmlns:xsi="http://www.w3.org/2001/XMLSchema-instance" xsi:type="dcterms:W3CDTF">2016-09-30T06:24:00Z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