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af0d" w14:paraId="f34af0d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9552DA">
        <w:rPr>
          <w:rFonts w:cs="Times New Roman" w:eastAsia="Times New Roman" w:hAnsi="Times New Roman" w:ascii="Times New Roman"/>
          <w:sz w:val="24"/>
          <w:szCs w:val="24"/>
          <w:lang w:eastAsia="hr-HR"/>
        </w:rPr>
        <w:t>UBERTAS d.o.o., Sesvete, F.L. Vranjanina 32, OIB: 45069372757</w:t>
      </w:r>
      <w:r w:rsidR="00F73CF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092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52DA">
        <w:rPr>
          <w:rFonts w:cs="Times New Roman" w:eastAsia="Times New Roman" w:hAnsi="Times New Roman" w:ascii="Times New Roman"/>
          <w:sz w:val="24"/>
          <w:szCs w:val="24"/>
          <w:lang w:eastAsia="hr-HR"/>
        </w:rPr>
        <w:t>UBERTAS d.o.o., Sesvete, F.L. Vranjanina 32, OIB: 45069372757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9552DA">
        <w:rPr>
          <w:rFonts w:cs="Times New Roman" w:hAnsi="Times New Roman" w:ascii="Times New Roman"/>
          <w:sz w:val="24"/>
          <w:szCs w:val="24"/>
        </w:rPr>
        <w:t>PERI MRVELJU, Zagreb, Branovečina 76C, OIB: 59857404547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0472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455</w:t>
      </w:r>
      <w:r w:rsidR="009552D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D092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455</w:t>
      </w:r>
      <w:r w:rsidR="009552D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D092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31B" w:rsidP="007B6B50" w:rsidR="000B131B">
      <w:pPr>
        <w:spacing w:lineRule="auto" w:line="240" w:after="0"/>
      </w:pPr>
      <w:r>
        <w:separator/>
      </w:r>
    </w:p>
  </w:endnote>
  <w:endnote w:id="0" w:type="continuationSeparator">
    <w:p w:rsidRDefault="000B131B" w:rsidP="007B6B50" w:rsidR="000B13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31B" w:rsidP="007B6B50" w:rsidR="000B131B">
      <w:pPr>
        <w:spacing w:lineRule="auto" w:line="240" w:after="0"/>
      </w:pPr>
      <w:r>
        <w:separator/>
      </w:r>
    </w:p>
  </w:footnote>
  <w:footnote w:id="0" w:type="continuationSeparator">
    <w:p w:rsidRDefault="000B131B" w:rsidP="007B6B50" w:rsidR="000B13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2B9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9552DA">
      <w:t>4559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B131B"/>
    <w:rsid w:val="000C3A4B"/>
    <w:rsid w:val="000C71D6"/>
    <w:rsid w:val="00181EF7"/>
    <w:rsid w:val="00204726"/>
    <w:rsid w:val="0022121D"/>
    <w:rsid w:val="00243920"/>
    <w:rsid w:val="00271AD7"/>
    <w:rsid w:val="002A2B0B"/>
    <w:rsid w:val="002D6703"/>
    <w:rsid w:val="00302E3C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3E1C"/>
    <w:rsid w:val="005355E5"/>
    <w:rsid w:val="005673E6"/>
    <w:rsid w:val="00567CB5"/>
    <w:rsid w:val="005813B0"/>
    <w:rsid w:val="005D7006"/>
    <w:rsid w:val="00600315"/>
    <w:rsid w:val="00620731"/>
    <w:rsid w:val="006A4C54"/>
    <w:rsid w:val="006B6031"/>
    <w:rsid w:val="006F758C"/>
    <w:rsid w:val="00716DB5"/>
    <w:rsid w:val="00731819"/>
    <w:rsid w:val="00791599"/>
    <w:rsid w:val="007B6B50"/>
    <w:rsid w:val="00877831"/>
    <w:rsid w:val="008F7618"/>
    <w:rsid w:val="009552DA"/>
    <w:rsid w:val="00A821C4"/>
    <w:rsid w:val="00AD42A1"/>
    <w:rsid w:val="00AF426C"/>
    <w:rsid w:val="00B02C18"/>
    <w:rsid w:val="00B05F96"/>
    <w:rsid w:val="00B3605A"/>
    <w:rsid w:val="00B7170B"/>
    <w:rsid w:val="00BB0302"/>
    <w:rsid w:val="00BB4B66"/>
    <w:rsid w:val="00BC5E61"/>
    <w:rsid w:val="00BD0922"/>
    <w:rsid w:val="00C300D5"/>
    <w:rsid w:val="00C92F4B"/>
    <w:rsid w:val="00CB0F4D"/>
    <w:rsid w:val="00CB5F9A"/>
    <w:rsid w:val="00D04A9A"/>
    <w:rsid w:val="00DD15E4"/>
    <w:rsid w:val="00E17FA6"/>
    <w:rsid w:val="00E34437"/>
    <w:rsid w:val="00E46E62"/>
    <w:rsid w:val="00E86D49"/>
    <w:rsid w:val="00E972B9"/>
    <w:rsid w:val="00EE2068"/>
    <w:rsid w:val="00F20447"/>
    <w:rsid w:val="00F73CFA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St-4559/2016</izvorni_sadrzaj>
    <derivirana_varijabla naziv="DomainObject.Predmet.OznakaBroj_1">St-4559/2016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UBERTAS d.o.o. zastupanog po punomoćniku Pero Mrvelj</izvorni_sadrzaj>
    <derivirana_varijabla naziv="DomainObject.Predmet.ProtustrankaFormated_1">  UBERTAS d.o.o. zastupanog po punomoćniku Pero Mrvelj</derivirana_varijabla>
  </DomainObject.Predmet.ProtustrankaFormated>
  <DomainObject.Predmet.ProtustrankaFormatedOIB>
    <izvorni_sadrzaj>  UBERTAS d.o.o., OIB 45069372757 zastupanog po punomoćniku Pero Mrvelj</izvorni_sadrzaj>
    <derivirana_varijabla naziv="DomainObject.Predmet.ProtustrankaFormatedOIB_1">  UBERTAS d.o.o., OIB 45069372757 zastupanog po punomoćniku Pero Mrvelj</derivirana_varijabla>
  </DomainObject.Predmet.ProtustrankaFormatedOIB>
  <DomainObject.Predmet.ProtustrankaFormatedWithAdress>
    <izvorni_sadrzaj> UBERTAS d.o.o., F.L. Vranjanina 32, 10360 Sesvete zastupanog po punomoćniku Pero Mrvelj</izvorni_sadrzaj>
    <derivirana_varijabla naziv="DomainObject.Predmet.ProtustrankaFormatedWithAdress_1"> UBERTAS d.o.o., F.L. Vranjanina 32, 10360 Sesvete zastupanog po punomoćniku Pero Mrvelj</derivirana_varijabla>
  </DomainObject.Predmet.ProtustrankaFormatedWithAdress>
  <DomainObject.Predmet.ProtustrankaFormatedWithAdressOIB>
    <izvorni_sadrzaj> UBERTAS d.o.o., OIB 45069372757, F.L. Vranjanina 32, 10360 Sesvete zastupanog po punomoćniku Pero Mrvelj</izvorni_sadrzaj>
    <derivirana_varijabla naziv="DomainObject.Predmet.ProtustrankaFormatedWithAdressOIB_1"> UBERTAS d.o.o., OIB 45069372757, F.L. Vranjanina 32, 10360 Sesvete zastupanog po punomoćniku Pero Mrvelj</derivirana_varijabla>
  </DomainObject.Predmet.ProtustrankaFormatedWithAdressOIB>
  <DomainObject.Predmet.ProtustrankaWithAdress>
    <izvorni_sadrzaj>UBERTAS d.o.o. F.L. Vranjanina 32, 10360 Sesvete</izvorni_sadrzaj>
    <derivirana_varijabla naziv="DomainObject.Predmet.ProtustrankaWithAdress_1">UBERTAS d.o.o. F.L. Vranjanina 32, 10360 Sesvete</derivirana_varijabla>
  </DomainObject.Predmet.ProtustrankaWithAdress>
  <DomainObject.Predmet.ProtustrankaWithAdressOIB>
    <izvorni_sadrzaj>UBERTAS d.o.o., OIB 45069372757, F.L. Vranjanina 32, 10360 Sesvete</izvorni_sadrzaj>
    <derivirana_varijabla naziv="DomainObject.Predmet.ProtustrankaWithAdressOIB_1">UBERTAS d.o.o., OIB 45069372757, F.L. Vranjanina 32, 10360 Sesvete</derivirana_varijabla>
  </DomainObject.Predmet.ProtustrankaWithAdressOIB>
  <DomainObject.Predmet.ProtustrankaNazivFormated>
    <izvorni_sadrzaj>UBERTAS d.o.o.</izvorni_sadrzaj>
    <derivirana_varijabla naziv="DomainObject.Predmet.ProtustrankaNazivFormated_1">UBERTAS d.o.o.</derivirana_varijabla>
  </DomainObject.Predmet.ProtustrankaNazivFormated>
  <DomainObject.Predmet.ProtustrankaNazivFormatedOIB>
    <izvorni_sadrzaj>UBERTAS d.o.o., OIB 45069372757</izvorni_sadrzaj>
    <derivirana_varijabla naziv="DomainObject.Predmet.ProtustrankaNazivFormatedOIB_1">UBERTAS d.o.o., OIB 45069372757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UBERTAS d.o.o. zastupanog po punomoćniku Pero Mrvelj</item>
    </izvorni_sadrzaj>
    <derivirana_varijabla naziv="DomainObject.Predmet.ProtuStrankaListFormated_1">
      <item>UBERTAS d.o.o. zastupanog po punomoćniku Pero Mrvelj</item>
    </derivirana_varijabla>
  </DomainObject.Predmet.ProtuStrankaListFormated>
  <DomainObject.Predmet.ProtuStrankaListFormatedOIB>
    <izvorni_sadrzaj>
      <item>UBERTAS d.o.o., OIB 45069372757 zastupanog po punomoćniku Pero Mrvelj</item>
    </izvorni_sadrzaj>
    <derivirana_varijabla naziv="DomainObject.Predmet.ProtuStrankaListFormatedOIB_1">
      <item>UBERTAS d.o.o., OIB 45069372757 zastupanog po punomoćniku Pero Mrvelj</item>
    </derivirana_varijabla>
  </DomainObject.Predmet.ProtuStrankaListFormatedOIB>
  <DomainObject.Predmet.ProtuStrankaListFormatedWithAdress>
    <izvorni_sadrzaj>
      <item>UBERTAS d.o.o., F.L. Vranjanina 32, 10360 Sesvete zastupanog po punomoćniku Pero Mrvelj</item>
    </izvorni_sadrzaj>
    <derivirana_varijabla naziv="DomainObject.Predmet.ProtuStrankaListFormatedWithAdress_1">
      <item>UBERTAS d.o.o., F.L. Vranjanina 32, 10360 Sesvete zastupanog po punomoćniku Pero Mrvelj</item>
    </derivirana_varijabla>
  </DomainObject.Predmet.ProtuStrankaListFormatedWithAdress>
  <DomainObject.Predmet.ProtuStrankaListFormatedWithAdressOIB>
    <izvorni_sadrzaj>
      <item>UBERTAS d.o.o., OIB 45069372757, F.L. Vranjanina 32, 10360 Sesvete zastupanog po punomoćniku Pero Mrvelj</item>
    </izvorni_sadrzaj>
    <derivirana_varijabla naziv="DomainObject.Predmet.ProtuStrankaListFormatedWithAdressOIB_1">
      <item>UBERTAS d.o.o., OIB 45069372757, F.L. Vranjanina 32, 10360 Sesvete zastupanog po punomoćniku Pero Mrvelj</item>
    </derivirana_varijabla>
  </DomainObject.Predmet.ProtuStrankaListFormatedWithAdressOIB>
  <DomainObject.Predmet.ProtuStrankaListNazivFormated>
    <izvorni_sadrzaj>
      <item>UBERTAS d.o.o.</item>
    </izvorni_sadrzaj>
    <derivirana_varijabla naziv="DomainObject.Predmet.ProtuStrankaListNazivFormated_1">
      <item>UBERTAS d.o.o.</item>
    </derivirana_varijabla>
  </DomainObject.Predmet.ProtuStrankaListNazivFormated>
  <DomainObject.Predmet.ProtuStrankaListNazivFormatedOIB>
    <izvorni_sadrzaj>
      <item>UBERTAS d.o.o., OIB 45069372757</item>
    </izvorni_sadrzaj>
    <derivirana_varijabla naziv="DomainObject.Predmet.ProtuStrankaListNazivFormatedOIB_1">
      <item>UBERTAS d.o.o., OIB 45069372757</item>
    </derivirana_varijabla>
  </DomainObject.Predmet.ProtuStrankaListNazivFormatedOIB>
  <DomainObject.Predmet.OstaliListFormated>
    <izvorni_sadrzaj>
      <item>Pero Mrvelj punomoćnik sudionika u postupku UBERTAS d.o.o.</item>
    </izvorni_sadrzaj>
    <derivirana_varijabla naziv="DomainObject.Predmet.OstaliListFormated_1">
      <item>Pero Mrvelj punomoćnik sudionika u postupku UBERTAS d.o.o.</item>
    </derivirana_varijabla>
  </DomainObject.Predmet.OstaliListFormated>
  <DomainObject.Predmet.OstaliListFormatedOIB>
    <izvorni_sadrzaj>
      <item>Pero Mrvelj, OIB 59857404547 punomoćnik sudionika u postupku UBERTAS d.o.o.</item>
    </izvorni_sadrzaj>
    <derivirana_varijabla naziv="DomainObject.Predmet.OstaliListFormatedOIB_1">
      <item>Pero Mrvelj, OIB 59857404547 punomoćnik sudionika u postupku UBERTAS d.o.o.</item>
    </derivirana_varijabla>
  </DomainObject.Predmet.OstaliListFormatedOIB>
  <DomainObject.Predmet.OstaliListFormatedWithAdress>
    <izvorni_sadrzaj>
      <item>Pero Mrvelj, Branovečina 76c, 10000 Zagreb punomoćnik sudionika u postupku UBERTAS d.o.o.</item>
    </izvorni_sadrzaj>
    <derivirana_varijabla naziv="DomainObject.Predmet.OstaliListFormatedWithAdress_1">
      <item>Pero Mrvelj, Branovečina 76c, 10000 Zagreb punomoćnik sudionika u postupku UBERTAS d.o.o.</item>
    </derivirana_varijabla>
  </DomainObject.Predmet.OstaliListFormatedWithAdress>
  <DomainObject.Predmet.OstaliListFormatedWithAdressOIB>
    <izvorni_sadrzaj>
      <item>Pero Mrvelj, OIB 59857404547, Branovečina 76c, 10000 Zagreb punomoćnik sudionika u postupku UBERTAS d.o.o.</item>
    </izvorni_sadrzaj>
    <derivirana_varijabla naziv="DomainObject.Predmet.OstaliListFormatedWithAdressOIB_1">
      <item>Pero Mrvelj, OIB 59857404547, Branovečina 76c, 10000 Zagreb punomoćnik sudionika u postupku UBERTAS d.o.o.</item>
    </derivirana_varijabla>
  </DomainObject.Predmet.OstaliListFormatedWithAdressOIB>
  <DomainObject.Predmet.OstaliListNazivFormated>
    <izvorni_sadrzaj>
      <item>Pero Mrvelj</item>
    </izvorni_sadrzaj>
    <derivirana_varijabla naziv="DomainObject.Predmet.OstaliListNazivFormated_1">
      <item>Pero Mrvelj</item>
    </derivirana_varijabla>
  </DomainObject.Predmet.OstaliListNazivFormated>
  <DomainObject.Predmet.OstaliListNazivFormatedOIB>
    <izvorni_sadrzaj>
      <item>Pero Mrvelj, OIB 59857404547</item>
    </izvorni_sadrzaj>
    <derivirana_varijabla naziv="DomainObject.Predmet.OstaliListNazivFormatedOIB_1">
      <item>Pero Mrvelj, OIB 59857404547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UBERTAS d.o.o.</izvorni_sadrzaj>
    <derivirana_varijabla naziv="DomainObject.Predmet.ProtustrankaIDrugi_1">UBERTAS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UBERTAS d.o.o., OIB 45069372757, F.L. Vranjanina 32, 10360 Sesvete</izvorni_sadrzaj>
    <derivirana_varijabla naziv="DomainObject.Predmet.ProtustrankaIDrugiAdressOIB_1">UBERTAS d.o.o., OIB 45069372757, F.L. Vranjanina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UBERTAS d.o.o.</item>
      <item>Pero Mrvelj</item>
    </izvorni_sadrzaj>
    <derivirana_varijabla naziv="DomainObject.Predmet.SudioniciListNaziv_1">
      <item>FINA Regionalni centar Zagreb</item>
      <item>UBERTAS d.o.o.</item>
      <item>Pero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izvorni_sadrzaj>
    <derivirana_varijabla naziv="DomainObject.Predmet.SudioniciListAdressOIB_1"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45069372757</item>
      <item>, OIB 59857404547</item>
    </izvorni_sadrzaj>
    <derivirana_varijabla naziv="DomainObject.Predmet.SudioniciListNazivOIB_1">
      <item>, OIB 85821130368</item>
      <item>, OIB 45069372757</item>
      <item>, OIB 59857404547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2421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2016-10-05T06:30:00Z</dcterms:created>
  <dc:creator>Draženka Prpić</dc:creator>
  <cp:lastModifiedBy>Draženka Prpić</cp:lastModifiedBy>
  <cp:lastPrinted>2016-10-05T06:31:00Z</cp:lastPrinted>
  <dcterms:modified xmlns:xsi="http://www.w3.org/2001/XMLSchema-instance" xsi:type="dcterms:W3CDTF">2016-10-05T06:31:00Z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