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75383" w14:paraId="ce75383" w:rsidRDefault="00184472" w:rsidP="00910611" w:rsidR="0018447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84472" w:rsidP="00910611" w:rsidR="00184472">
      <w:r>
        <w:rPr>
          <w:rFonts w:eastAsia="MS Mincho"/>
        </w:rPr>
        <w:t xml:space="preserve">  REPUBLIKA HRVATSKA</w:t>
      </w:r>
    </w:p>
    <w:p w:rsidRDefault="00184472" w:rsidP="00910611" w:rsidR="00184472">
      <w:r>
        <w:rPr>
          <w:rFonts w:eastAsia="MS Mincho"/>
        </w:rPr>
        <w:t>TRGOVAČKI SUD U RIJECI</w:t>
      </w:r>
    </w:p>
    <w:p w:rsidRDefault="00184472" w:rsidP="00184472" w:rsidR="00D2781D" w:rsidRPr="00184472">
      <w:pPr>
        <w:rPr>
          <w:rFonts w:eastAsia="MS Mincho"/>
        </w:rPr>
      </w:pPr>
      <w:r>
        <w:rPr>
          <w:rFonts w:eastAsia="MS Mincho"/>
        </w:rPr>
        <w:t xml:space="preserve">      Rijeka, Zadarska 1 i 3   </w:t>
      </w:r>
      <w:r>
        <w:rPr>
          <w:rFonts w:eastAsia="MS Mincho"/>
        </w:rPr>
        <w:tab/>
      </w:r>
      <w:r>
        <w:rPr>
          <w:rFonts w:eastAsia="MS Mincho"/>
        </w:rPr>
        <w:tab/>
      </w:r>
      <w:r>
        <w:rPr>
          <w:rFonts w:eastAsia="MS Mincho"/>
        </w:rPr>
        <w:tab/>
      </w:r>
      <w:r>
        <w:rPr>
          <w:rFonts w:eastAsia="MS Mincho"/>
        </w:rPr>
        <w:tab/>
      </w:r>
      <w:r>
        <w:rPr>
          <w:rFonts w:eastAsia="MS Mincho"/>
        </w:rPr>
        <w:tab/>
      </w:r>
      <w:r w:rsidRPr="00B64D87">
        <w:t>Posl.br. 14 St-</w:t>
      </w:r>
      <w:r>
        <w:t>973/2016-16</w:t>
      </w:r>
      <w:r>
        <w:t xml:space="preserve">    </w:t>
      </w:r>
      <w:r>
        <w:tab/>
      </w:r>
    </w:p>
    <w:p w:rsidRDefault="000119E8" w:rsidP="00B64D87" w:rsidR="000119E8" w:rsidRPr="00364B32">
      <w:pPr>
        <w:jc w:val="center"/>
        <w:rPr>
          <w:bCs/>
        </w:rPr>
      </w:pPr>
      <w:r w:rsidRPr="00364B32">
        <w:rPr>
          <w:bCs/>
        </w:rPr>
        <w:t>R E P U B L I K A   H R V A T S K A</w:t>
      </w:r>
    </w:p>
    <w:p w:rsidRDefault="00D51793" w:rsidP="00B64D87" w:rsidR="00D51793">
      <w:pPr>
        <w:jc w:val="center"/>
        <w:rPr>
          <w:bCs/>
        </w:rPr>
      </w:pP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0E3F6C" w:rsidP="000E3F6C" w:rsidR="000E3F6C" w:rsidRPr="00F10F2D">
      <w:pPr>
        <w:autoSpaceDE w:val="false"/>
        <w:autoSpaceDN w:val="false"/>
        <w:adjustRightInd w:val="false"/>
        <w:jc w:val="both"/>
      </w:pPr>
      <w:r w:rsidRPr="00F10F2D">
        <w:tab/>
      </w:r>
      <w:r w:rsidRPr="00F10F2D">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A2744C">
        <w:rPr>
          <w:bCs/>
        </w:rPr>
        <w:t>NANO EURO</w:t>
      </w:r>
      <w:r w:rsidR="00A2744C">
        <w:t>PE društvo s ograničenom odgovornošću za trgovinu i promidžbu Jurdani, Jušići 87, OIB: 42878441698, MBS: 040328147</w:t>
      </w:r>
      <w:r w:rsidRPr="00F10F2D">
        <w:t xml:space="preserve">, dana </w:t>
      </w:r>
      <w:r w:rsidR="00A2744C">
        <w:t>13</w:t>
      </w:r>
      <w:r>
        <w:t>. studenoga 2017.</w:t>
      </w:r>
      <w:r w:rsidRPr="00F10F2D">
        <w:t xml:space="preserv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6556D1" w:rsidR="00A11C58" w:rsidRPr="00364B32">
      <w:pPr>
        <w:numPr>
          <w:ilvl w:val="0"/>
          <w:numId w:val="4"/>
        </w:numPr>
        <w:ind w:firstLine="1418" w:left="0"/>
        <w:jc w:val="both"/>
      </w:pPr>
      <w:r w:rsidRPr="00364B32">
        <w:t xml:space="preserve">Nalaže se </w:t>
      </w:r>
      <w:r w:rsidR="00A2744C">
        <w:t xml:space="preserve">ALENU GALIĆU, OIB: 49541704330, Zagreb, ULICA BOŽIDARA ADŽIJE 40 i Danijelu Laginji, OIB: </w:t>
      </w:r>
      <w:r w:rsidR="00E447A5">
        <w:t>95243632287, Jušići, Jušići 87</w:t>
      </w:r>
      <w:r w:rsidRPr="00364B32">
        <w:t xml:space="preserve">, </w:t>
      </w:r>
      <w:r w:rsidR="00DD7454">
        <w:t>osob</w:t>
      </w:r>
      <w:r w:rsidR="00A2744C">
        <w:t>ama</w:t>
      </w:r>
      <w:r w:rsidR="00DD7454">
        <w:t xml:space="preserve"> ovlašten</w:t>
      </w:r>
      <w:r w:rsidR="00A2744C">
        <w:t>im</w:t>
      </w:r>
      <w:r w:rsidRPr="00364B32">
        <w:t xml:space="preserve"> za zastupanje dužnika </w:t>
      </w:r>
      <w:r w:rsidR="00A2744C">
        <w:rPr>
          <w:bCs/>
        </w:rPr>
        <w:t>NANO EURO</w:t>
      </w:r>
      <w:r w:rsidR="00A2744C">
        <w:t>PE društvo s ograničenom odgovornošću za trgovinu i promidžbu Jurdani, Jušići 87, OIB: 42878441698, MBS: 040328147</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A2744C">
        <w:t>973</w:t>
      </w:r>
      <w:r w:rsidR="0025486F">
        <w:t>-201</w:t>
      </w:r>
      <w:r w:rsidR="00A2744C">
        <w:t>6</w:t>
      </w:r>
      <w:r w:rsidR="00ED4AC7" w:rsidRPr="00364B32">
        <w:rPr>
          <w:b/>
        </w:rPr>
        <w:t>.</w:t>
      </w:r>
      <w:r w:rsidR="00ED4AC7" w:rsidRPr="00364B32">
        <w:t xml:space="preserve"> Potvrdu o uplati dostaviti će pri tome ovom sudu uz poziv na posl. br. 14 St-</w:t>
      </w:r>
      <w:r w:rsidR="00A2744C">
        <w:t>973/2016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A2744C">
        <w:t>ALENU GALIĆU, OIB: 49541704330, Zagreb, ULICA BOŽIDARA ADŽIJE 40 i Danijelu Laginji, OIB: 95243632287, Jušići, Juš</w:t>
      </w:r>
      <w:r w:rsidR="006556D1">
        <w:t>ići 87</w:t>
      </w:r>
      <w:r w:rsidR="00364B32" w:rsidRPr="00364B32">
        <w:t xml:space="preserve">, </w:t>
      </w:r>
      <w:r w:rsidR="00A2744C">
        <w:t>osobama ovlaštenim</w:t>
      </w:r>
      <w:r w:rsidR="00A2744C" w:rsidRPr="00364B32">
        <w:t xml:space="preserve"> za zastupanje dužnika</w:t>
      </w:r>
      <w:r w:rsidRPr="00364B32">
        <w:t xml:space="preserve"> </w:t>
      </w:r>
      <w:r w:rsidR="00A2744C">
        <w:rPr>
          <w:bCs/>
        </w:rPr>
        <w:t>NANO EURO</w:t>
      </w:r>
      <w:r w:rsidR="00A2744C">
        <w:t>PE društvo s ograničenom odgovornošću za trgovinu i promidžbu Jurdani, Jušići 87, OIB: 42878441698, MBS: 040328147</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A2744C">
        <w:t>973-2016</w:t>
      </w:r>
      <w:r w:rsidR="00174EFE" w:rsidRPr="00364B32">
        <w:t xml:space="preserve">. Potvrdu o uplati dostaviti će pri tome ovom sudu uz poziv na posl. br. 14 </w:t>
      </w:r>
      <w:r w:rsidR="00A2744C">
        <w:t>St-973/2016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w:t>
      </w:r>
      <w:r w:rsidR="00DD7454">
        <w:rPr>
          <w:bCs/>
        </w:rPr>
        <w:t>k</w:t>
      </w:r>
      <w:r w:rsidRPr="00364B32">
        <w:rPr>
          <w:bCs/>
        </w:rPr>
        <w:t xml:space="preserve"> plaćanja ima</w:t>
      </w:r>
      <w:r w:rsidR="00D757D2">
        <w:rPr>
          <w:bCs/>
        </w:rPr>
        <w:t xml:space="preserve"> račune koji se vode pod n</w:t>
      </w:r>
      <w:r w:rsidR="00DD7454">
        <w:rPr>
          <w:bCs/>
        </w:rPr>
        <w:t>jegovim</w:t>
      </w:r>
      <w:r w:rsidRPr="00364B32">
        <w:rPr>
          <w:bCs/>
        </w:rPr>
        <w:t xml:space="preserve"> osobnim identifikacijskim broje</w:t>
      </w:r>
      <w:r w:rsidR="00D757D2">
        <w:rPr>
          <w:bCs/>
        </w:rPr>
        <w:t>vi</w:t>
      </w:r>
      <w:r w:rsidRPr="00364B32">
        <w:rPr>
          <w:bCs/>
        </w:rPr>
        <w:t>m</w:t>
      </w:r>
      <w:r w:rsidR="00D757D2">
        <w:rPr>
          <w:bCs/>
        </w:rPr>
        <w:t>a</w:t>
      </w:r>
      <w:r w:rsidRPr="00364B32">
        <w:rPr>
          <w:bCs/>
        </w:rPr>
        <w:t xml:space="preserve"> (</w:t>
      </w:r>
      <w:r w:rsidR="00364B32" w:rsidRPr="00364B32">
        <w:t xml:space="preserve">OIB: </w:t>
      </w:r>
      <w:r w:rsidR="00A2744C">
        <w:t>49541704330 i OIB: 95243632287</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lastRenderedPageBreak/>
        <w:t>Nalaže se Financijskoj agenciji izdati nalog bankama kod kojih obvezni</w:t>
      </w:r>
      <w:r w:rsidR="00D757D2">
        <w:rPr>
          <w:bCs/>
        </w:rPr>
        <w:t>ci plaćanja predujma vode</w:t>
      </w:r>
      <w:r w:rsidRPr="00364B32">
        <w:rPr>
          <w:bCs/>
        </w:rPr>
        <w:t xml:space="preserve"> svoje račune ili ima</w:t>
      </w:r>
      <w:r w:rsidR="00D757D2">
        <w:rPr>
          <w:bCs/>
        </w:rPr>
        <w:t>ju</w:t>
      </w:r>
      <w:r w:rsidRPr="00364B32">
        <w:rPr>
          <w:bCs/>
        </w:rPr>
        <w:t xml:space="preserve">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A2744C">
        <w:t>973-2016</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A2744C">
        <w:t>973-2016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lastRenderedPageBreak/>
        <w:tab/>
      </w: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64B32">
        <w:t>-</w:t>
      </w:r>
      <w:r w:rsidR="00A2744C">
        <w:t>973/2016</w:t>
      </w:r>
      <w:r w:rsidR="00A82BD8">
        <w:t>-1</w:t>
      </w:r>
      <w:r w:rsidR="00A2744C">
        <w:t>5</w:t>
      </w:r>
      <w:r w:rsidR="00A82BD8">
        <w:t xml:space="preserve"> </w:t>
      </w:r>
      <w:r w:rsidRPr="00364B32">
        <w:t xml:space="preserve">od </w:t>
      </w:r>
      <w:r w:rsidR="00A2744C">
        <w:t>13</w:t>
      </w:r>
      <w:r w:rsidR="000E3F6C">
        <w:t>. studenoga</w:t>
      </w:r>
      <w:r w:rsidR="00E660EC">
        <w:t xml:space="preserve"> </w:t>
      </w:r>
      <w:r w:rsidRPr="00364B32">
        <w:t xml:space="preserve">2017. </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A2744C">
        <w:t>13</w:t>
      </w:r>
      <w:r w:rsidR="000E3F6C">
        <w:t>. studenoga</w:t>
      </w:r>
      <w:r w:rsidR="007C3068">
        <w:t xml:space="preserve"> </w:t>
      </w:r>
      <w:r w:rsidR="00211614" w:rsidRPr="00364B32">
        <w:t>2017</w:t>
      </w:r>
      <w:r w:rsidRPr="00364B32">
        <w:rPr>
          <w:bCs/>
        </w:rPr>
        <w:t>.</w:t>
      </w:r>
      <w:r w:rsidR="000119E8" w:rsidRPr="00364B32">
        <w:rPr>
          <w:bCs/>
        </w:rPr>
        <w:t xml:space="preserve"> </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31329D" w:rsidP="00B64D87" w:rsidR="0031329D" w:rsidRPr="00364B32">
      <w:pPr>
        <w:jc w:val="both"/>
      </w:pPr>
    </w:p>
    <w:sectPr w:rsidSect="00F54930" w:rsidR="0031329D" w:rsidRPr="00364B32">
      <w:headerReference w:type="default" r:id="rId10"/>
      <w:footerReference w:type="even"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2BE2" w:rsidR="00362BE2">
      <w:r>
        <w:separator/>
      </w:r>
    </w:p>
  </w:endnote>
  <w:endnote w:id="0" w:type="continuationSeparator">
    <w:p w:rsidRDefault="00362BE2" w:rsidR="00362B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0C4D">
      <w:rPr>
        <w:rStyle w:val="Brojstranice"/>
        <w:noProof/>
      </w:rPr>
      <w:t>2</w:t>
    </w:r>
    <w:r>
      <w:rPr>
        <w:rStyle w:val="Brojstranice"/>
      </w:rPr>
      <w:fldChar w:fldCharType="end"/>
    </w:r>
  </w:p>
  <w:p w:rsidRDefault="00F33F81" w:rsidR="00F33F8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9969215"/>
      <w:docPartObj>
        <w:docPartGallery w:val="Page Numbers (Bottom of Page)"/>
        <w:docPartUnique/>
      </w:docPartObj>
    </w:sdtPr>
    <w:sdtEndPr/>
    <w:sdtContent>
      <w:p w:rsidRDefault="00F67B6A" w:rsidR="00F67B6A">
        <w:pPr>
          <w:pStyle w:val="Podnoje"/>
          <w:jc w:val="center"/>
        </w:pPr>
        <w:r>
          <w:fldChar w:fldCharType="begin"/>
        </w:r>
        <w:r>
          <w:instrText>PAGE   \* MERGEFORMAT</w:instrText>
        </w:r>
        <w:r>
          <w:fldChar w:fldCharType="separate"/>
        </w:r>
        <w:r w:rsidR="00980C4D">
          <w:rPr>
            <w:noProof/>
          </w:rPr>
          <w:t>1</w:t>
        </w:r>
        <w:r>
          <w:fldChar w:fldCharType="end"/>
        </w:r>
      </w:p>
    </w:sdtContent>
  </w:sdt>
  <w:p w:rsidRDefault="00F67B6A" w:rsidR="00F67B6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2BE2" w:rsidR="00362BE2">
      <w:r>
        <w:separator/>
      </w:r>
    </w:p>
  </w:footnote>
  <w:footnote w:id="0" w:type="continuationSeparator">
    <w:p w:rsidRDefault="00362BE2" w:rsidR="00362B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r>
  </w:p>
  <w:p w:rsidRDefault="00F54930" w:rsidP="00F54930" w:rsidR="00510545">
    <w:pPr>
      <w:pStyle w:val="Zaglavlje"/>
      <w:jc w:val="right"/>
    </w:pPr>
    <w:r w:rsidRPr="00B64D87">
      <w:t>Posl.br. 14 St-</w:t>
    </w:r>
    <w:r>
      <w:t>973/2016-16</w:t>
    </w:r>
    <w:r w:rsidRPr="00364B32">
      <w:t xml:space="preserve">      </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079FD"/>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3F6C"/>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2EA"/>
    <w:rsid w:val="001763A2"/>
    <w:rsid w:val="00177D92"/>
    <w:rsid w:val="00180CB0"/>
    <w:rsid w:val="00183060"/>
    <w:rsid w:val="00184472"/>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4C57"/>
    <w:rsid w:val="00245103"/>
    <w:rsid w:val="0024605F"/>
    <w:rsid w:val="00246A1A"/>
    <w:rsid w:val="00251BE7"/>
    <w:rsid w:val="0025219F"/>
    <w:rsid w:val="0025486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2BE2"/>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D1"/>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0C4D"/>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2744C"/>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793"/>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55AD"/>
    <w:rsid w:val="00DD7454"/>
    <w:rsid w:val="00DE017E"/>
    <w:rsid w:val="00DE343D"/>
    <w:rsid w:val="00DE41CB"/>
    <w:rsid w:val="00DE4D96"/>
    <w:rsid w:val="00DE5383"/>
    <w:rsid w:val="00DE6D5B"/>
    <w:rsid w:val="00DF21F4"/>
    <w:rsid w:val="00DF2BE3"/>
    <w:rsid w:val="00DF31D7"/>
    <w:rsid w:val="00DF333D"/>
    <w:rsid w:val="00DF43D8"/>
    <w:rsid w:val="00DF47BE"/>
    <w:rsid w:val="00DF569B"/>
    <w:rsid w:val="00DF7C78"/>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47A5"/>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4930"/>
    <w:rsid w:val="00F56278"/>
    <w:rsid w:val="00F57F32"/>
    <w:rsid w:val="00F6123D"/>
    <w:rsid w:val="00F62359"/>
    <w:rsid w:val="00F63C8A"/>
    <w:rsid w:val="00F6491E"/>
    <w:rsid w:val="00F65C75"/>
    <w:rsid w:val="00F66821"/>
    <w:rsid w:val="00F678AF"/>
    <w:rsid w:val="00F67B6A"/>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customStyle="true" w:styleId="PodnojeChar" w:type="character">
    <w:name w:val="Podnožje Char"/>
    <w:basedOn w:val="Zadanifontodlomka"/>
    <w:link w:val="Podnoje"/>
    <w:uiPriority w:val="99"/>
    <w:rsid w:val="00F67B6A"/>
    <w:rPr>
      <w:sz w:val="24"/>
      <w:szCs w:val="24"/>
    </w:rPr>
  </w:style>
  <w:style w:styleId="Tekstrezerviranogmjesta" w:type="character">
    <w:name w:val="Placeholder Text"/>
    <w:basedOn w:val="Zadanifontodlomka"/>
    <w:uiPriority w:val="99"/>
    <w:semiHidden/>
    <w:rsid w:val="00184472"/>
    <w:rPr>
      <w:color w:val="808080"/>
      <w:bdr w:space="0" w:sz="0" w:color="auto" w:val="none"/>
      <w:shd w:fill="auto" w:color="auto" w:val="clear"/>
    </w:rPr>
  </w:style>
  <w:style w:customStyle="true" w:styleId="eSPISCCParagraphDefaultFont" w:type="character">
    <w:name w:val="eSPIS_CC_Paragraph Default Font"/>
    <w:basedOn w:val="Zadanifontodlomka"/>
    <w:rsid w:val="001844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4472"/>
    <w:rPr>
      <w:bdr w:space="0" w:sz="0" w:color="auto" w:val="none"/>
      <w:shd w:fill="FFFFCC" w:color="auto" w:val="clear"/>
      <w:lang w:val="hr-HR"/>
    </w:rPr>
  </w:style>
  <w:style w:customStyle="true" w:styleId="PozadinaSvijetloCrvena" w:type="character">
    <w:name w:val="Pozadina_SvijetloCrvena"/>
    <w:basedOn w:val="eSPISCCParagraphDefaultFont"/>
    <w:rsid w:val="001844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44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customStyle="1" w:styleId="PodnojeChar" w:type="character">
    <w:name w:val="Podnožje Char"/>
    <w:basedOn w:val="Zadanifontodlomka"/>
    <w:link w:val="Podnoje"/>
    <w:uiPriority w:val="99"/>
    <w:rsid w:val="00F67B6A"/>
    <w:rPr>
      <w:sz w:val="24"/>
      <w:szCs w:val="24"/>
    </w:rPr>
  </w:style>
  <w:style w:styleId="Tekstrezerviranogmjesta" w:type="character">
    <w:name w:val="Placeholder Text"/>
    <w:basedOn w:val="Zadanifontodlomka"/>
    <w:uiPriority w:val="99"/>
    <w:semiHidden/>
    <w:rsid w:val="00184472"/>
    <w:rPr>
      <w:color w:val="808080"/>
      <w:bdr w:color="auto" w:space="0" w:sz="0" w:val="none"/>
      <w:shd w:color="auto" w:fill="auto" w:val="clear"/>
    </w:rPr>
  </w:style>
  <w:style w:customStyle="1" w:styleId="eSPISCCParagraphDefaultFont" w:type="character">
    <w:name w:val="eSPIS_CC_Paragraph Default Font"/>
    <w:basedOn w:val="Zadanifontodlomka"/>
    <w:rsid w:val="001844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4472"/>
    <w:rPr>
      <w:bdr w:color="auto" w:space="0" w:sz="0" w:val="none"/>
      <w:shd w:color="auto" w:fill="FFFFCC" w:val="clear"/>
      <w:lang w:val="hr-HR"/>
    </w:rPr>
  </w:style>
  <w:style w:customStyle="1" w:styleId="PozadinaSvijetloCrvena" w:type="character">
    <w:name w:val="Pozadina_SvijetloCrvena"/>
    <w:basedOn w:val="eSPISCCParagraphDefaultFont"/>
    <w:rsid w:val="001844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44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973</izvorni_sadrzaj>
    <derivirana_varijabla naziv="DomainObject.Predmet.Broj_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St-973/2016</izvorni_sadrzaj>
    <derivirana_varijabla naziv="DomainObject.Predmet.OznakaBroj_1">St-973/2016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NANO EUROPE d.o.o.</izvorni_sadrzaj>
    <derivirana_varijabla naziv="DomainObject.Predmet.ProtustrankaFormated_1">  NANO EUROPE d.o.o.</derivirana_varijabla>
  </DomainObject.Predmet.ProtustrankaFormated>
  <DomainObject.Predmet.ProtustrankaFormatedOIB>
    <izvorni_sadrzaj>  NANO EUROPE d.o.o., OIB 42878441698</izvorni_sadrzaj>
    <derivirana_varijabla naziv="DomainObject.Predmet.ProtustrankaFormatedOIB_1">  NANO EUROPE d.o.o., OIB 42878441698</derivirana_varijabla>
  </DomainObject.Predmet.ProtustrankaFormatedOIB>
  <DomainObject.Predmet.ProtustrankaFormatedWithAdress>
    <izvorni_sadrzaj> NANO EUROPE d.o.o., Jušići 87, 51213 Jurdani</izvorni_sadrzaj>
    <derivirana_varijabla naziv="DomainObject.Predmet.ProtustrankaFormatedWithAdress_1"> NANO EUROPE d.o.o., Jušići 87, 51213 Jurdani</derivirana_varijabla>
  </DomainObject.Predmet.ProtustrankaFormatedWithAdress>
  <DomainObject.Predmet.ProtustrankaFormatedWithAdressOIB>
    <izvorni_sadrzaj> NANO EUROPE d.o.o., OIB 42878441698, Jušići 87, 51213 Jurdani</izvorni_sadrzaj>
    <derivirana_varijabla naziv="DomainObject.Predmet.ProtustrankaFormatedWithAdressOIB_1"> NANO EUROPE d.o.o., OIB 42878441698, Jušići 87, 51213 Jurdani</derivirana_varijabla>
  </DomainObject.Predmet.ProtustrankaFormatedWithAdressOIB>
  <DomainObject.Predmet.ProtustrankaWithAdress>
    <izvorni_sadrzaj>NANO EUROPE d.o.o. Jušići 87, 51213 Jurdani</izvorni_sadrzaj>
    <derivirana_varijabla naziv="DomainObject.Predmet.ProtustrankaWithAdress_1">NANO EUROPE d.o.o. Jušići 87, 51213 Jurdani</derivirana_varijabla>
  </DomainObject.Predmet.ProtustrankaWithAdress>
  <DomainObject.Predmet.ProtustrankaWithAdressOIB>
    <izvorni_sadrzaj>NANO EUROPE d.o.o., OIB 42878441698, Jušići 87, 51213 Jurdani</izvorni_sadrzaj>
    <derivirana_varijabla naziv="DomainObject.Predmet.ProtustrankaWithAdressOIB_1">NANO EUROPE d.o.o., OIB 42878441698, Jušići 87, 51213 Jurdani</derivirana_varijabla>
  </DomainObject.Predmet.ProtustrankaWithAdressOIB>
  <DomainObject.Predmet.ProtustrankaNazivFormated>
    <izvorni_sadrzaj>NANO EUROPE d.o.o.</izvorni_sadrzaj>
    <derivirana_varijabla naziv="DomainObject.Predmet.ProtustrankaNazivFormated_1">NANO EUROPE d.o.o.</derivirana_varijabla>
  </DomainObject.Predmet.ProtustrankaNazivFormated>
  <DomainObject.Predmet.ProtustrankaNazivFormatedOIB>
    <izvorni_sadrzaj>NANO EUROPE d.o.o., OIB 42878441698</izvorni_sadrzaj>
    <derivirana_varijabla naziv="DomainObject.Predmet.ProtustrankaNazivFormatedOIB_1">NANO EUROPE d.o.o., OIB 42878441698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NANO EUROPE d.o.o.</item>
    </izvorni_sadrzaj>
    <derivirana_varijabla naziv="DomainObject.Predmet.ProtuStrankaListFormated_1">
      <item>NANO EUROPE d.o.o.</item>
    </derivirana_varijabla>
  </DomainObject.Predmet.ProtuStrankaListFormated>
  <DomainObject.Predmet.ProtuStrankaListFormatedOIB>
    <izvorni_sadrzaj>
      <item>NANO EUROPE d.o.o., OIB 42878441698</item>
    </izvorni_sadrzaj>
    <derivirana_varijabla naziv="DomainObject.Predmet.ProtuStrankaListFormatedOIB_1">
      <item>NANO EUROPE d.o.o., OIB 42878441698</item>
    </derivirana_varijabla>
  </DomainObject.Predmet.ProtuStrankaListFormatedOIB>
  <DomainObject.Predmet.ProtuStrankaListFormatedWithAdress>
    <izvorni_sadrzaj>
      <item>NANO EUROPE d.o.o., Jušići 87, 51213 Jurdani</item>
    </izvorni_sadrzaj>
    <derivirana_varijabla naziv="DomainObject.Predmet.ProtuStrankaListFormatedWithAdress_1">
      <item>NANO EUROPE d.o.o., Jušići 87, 51213 Jurdani</item>
    </derivirana_varijabla>
  </DomainObject.Predmet.ProtuStrankaListFormatedWithAdress>
  <DomainObject.Predmet.ProtuStrankaListFormatedWithAdressOIB>
    <izvorni_sadrzaj>
      <item>NANO EUROPE d.o.o., OIB 42878441698, Jušići 87, 51213 Jurdani</item>
    </izvorni_sadrzaj>
    <derivirana_varijabla naziv="DomainObject.Predmet.ProtuStrankaListFormatedWithAdressOIB_1">
      <item>NANO EUROPE d.o.o., OIB 42878441698, Jušići 87, 51213 Jurdani</item>
    </derivirana_varijabla>
  </DomainObject.Predmet.ProtuStrankaListFormatedWithAdressOIB>
  <DomainObject.Predmet.ProtuStrankaListNazivFormated>
    <izvorni_sadrzaj>
      <item>NANO EUROPE d.o.o.</item>
    </izvorni_sadrzaj>
    <derivirana_varijabla naziv="DomainObject.Predmet.ProtuStrankaListNazivFormated_1">
      <item>NANO EUROPE d.o.o.</item>
    </derivirana_varijabla>
  </DomainObject.Predmet.ProtuStrankaListNazivFormated>
  <DomainObject.Predmet.ProtuStrankaListNazivFormatedOIB>
    <izvorni_sadrzaj>
      <item>NANO EUROPE d.o.o., OIB 42878441698</item>
    </izvorni_sadrzaj>
    <derivirana_varijabla naziv="DomainObject.Predmet.ProtuStrankaListNazivFormatedOIB_1">
      <item>NANO EUROPE d.o.o., OIB 42878441698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NANO EUROPE d.o.o.</izvorni_sadrzaj>
    <derivirana_varijabla naziv="DomainObject.Predmet.ProtustrankaIDrugi_1">NANO EUROPE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NANO EUROPE d.o.o., OIB 42878441698, Jušići 87, 51213 Jurdani</izvorni_sadrzaj>
    <derivirana_varijabla naziv="DomainObject.Predmet.ProtustrankaIDrugiAdressOIB_1">NANO EUROPE d.o.o., OIB 42878441698, Jušići 87,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NANO EUROPE d.o.o.</item>
    </izvorni_sadrzaj>
    <derivirana_varijabla naziv="DomainObject.Predmet.SudioniciListNaziv_1">
      <item>FINA  Rijeka</item>
      <item>NANO EUROPE d.o.o.</item>
    </derivirana_varijabla>
  </DomainObject.Predmet.SudioniciListNaziv>
  <DomainObject.Predmet.SudioniciListAdressOIB>
    <izvorni_sadrzaj>
      <item>FINA  Rijeka, OIB 85821130368, Frana Kurelca 8,51000 Rijeka</item>
      <item>NANO EUROPE d.o.o., OIB 42878441698, Jušići 87,51213 Jurdani</item>
    </izvorni_sadrzaj>
    <derivirana_varijabla naziv="DomainObject.Predmet.SudioniciListAdressOIB_1">
      <item>FINA  Rijeka, OIB 85821130368, Frana Kurelca 8,51000 Rijeka</item>
      <item>NANO EUROPE d.o.o., OIB 42878441698, Jušići 87,51213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42878441698</item>
    </izvorni_sadrzaj>
    <derivirana_varijabla naziv="DomainObject.Predmet.SudioniciListNazivOIB_1">
      <item>, OIB 85821130368</item>
      <item>, OIB 42878441698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1071</properties:Words>
  <properties:Characters>5998</properties:Characters>
  <properties:Lines>131</properties:Lines>
  <properties:Paragraphs>26</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2017-11-13T07:42:00Z</dcterms:created>
  <dc:creator>korlevicd</dc:creator>
  <cp:lastModifiedBy>Danijela Fumić</cp:lastModifiedBy>
  <cp:lastPrinted>2017-11-13T09:44:00Z</cp:lastPrinted>
  <dcterms:modified xmlns:xsi="http://www.w3.org/2001/XMLSchema-instance" xsi:type="dcterms:W3CDTF">2017-11-13T09:49:00Z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