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0469a" w14:paraId="c80469a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A92143">
        <w:rPr>
          <w:b/>
          <w:lang w:val="hr-HR"/>
        </w:rPr>
        <w:t>20</w:t>
      </w:r>
      <w:r w:rsidR="00B917F2">
        <w:rPr>
          <w:b/>
          <w:lang w:val="hr-HR"/>
        </w:rPr>
        <w:t>91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B917F2">
        <w:rPr>
          <w:lang w:val="hr-HR"/>
        </w:rPr>
        <w:t>DECIBEL d.o.o Split, Kranjčevićeva 29</w:t>
      </w:r>
      <w:r w:rsidR="00334D65">
        <w:rPr>
          <w:lang w:val="hr-HR"/>
        </w:rPr>
        <w:t>,</w:t>
      </w:r>
      <w:r w:rsidR="00337F1C">
        <w:rPr>
          <w:lang w:val="hr-HR"/>
        </w:rPr>
        <w:t xml:space="preserve">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B917F2">
        <w:rPr>
          <w:lang w:val="hr-HR"/>
        </w:rPr>
        <w:t>37564758500</w:t>
      </w:r>
      <w:r w:rsidR="00A61C93">
        <w:rPr>
          <w:lang w:val="hr-HR"/>
        </w:rPr>
        <w:t xml:space="preserve">, MBS: </w:t>
      </w:r>
      <w:r w:rsidR="00B917F2">
        <w:rPr>
          <w:lang w:val="hr-HR"/>
        </w:rPr>
        <w:t>060229325</w:t>
      </w:r>
      <w:r>
        <w:rPr>
          <w:lang w:val="hr-HR"/>
        </w:rPr>
        <w:t>, dana</w:t>
      </w:r>
      <w:r w:rsidR="001822B0">
        <w:rPr>
          <w:lang w:val="hr-HR"/>
        </w:rPr>
        <w:t xml:space="preserve"> </w:t>
      </w:r>
      <w:r w:rsidR="007258F5">
        <w:rPr>
          <w:lang w:val="hr-HR"/>
        </w:rPr>
        <w:t>7</w:t>
      </w:r>
      <w:r w:rsidR="00781E45">
        <w:rPr>
          <w:lang w:val="hr-HR"/>
        </w:rPr>
        <w:t>. ožujka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917F2">
        <w:rPr>
          <w:lang w:val="hr-HR"/>
        </w:rPr>
        <w:t>DECIBEL d.o.o Split, Kranjčevićeva 29, OIB: 37564758500</w:t>
      </w:r>
      <w:r w:rsidR="00B70173">
        <w:rPr>
          <w:lang w:val="hr-HR"/>
        </w:rPr>
        <w:t xml:space="preserve">, na dan </w:t>
      </w:r>
      <w:r w:rsidR="00B917F2">
        <w:rPr>
          <w:lang w:val="hr-HR"/>
        </w:rPr>
        <w:t>2</w:t>
      </w:r>
      <w:r w:rsidR="007258F5">
        <w:rPr>
          <w:lang w:val="hr-HR"/>
        </w:rPr>
        <w:t>6</w:t>
      </w:r>
      <w:r w:rsidR="00C278B2">
        <w:rPr>
          <w:lang w:val="hr-HR"/>
        </w:rPr>
        <w:t xml:space="preserve">. </w:t>
      </w:r>
      <w:r w:rsidR="00B917F2">
        <w:rPr>
          <w:lang w:val="hr-HR"/>
        </w:rPr>
        <w:t>prosinca</w:t>
      </w:r>
      <w:r w:rsidR="004C3139">
        <w:rPr>
          <w:lang w:val="hr-HR"/>
        </w:rPr>
        <w:t xml:space="preserve"> </w:t>
      </w:r>
      <w:r w:rsidR="008415A5">
        <w:rPr>
          <w:lang w:val="hr-HR"/>
        </w:rPr>
        <w:t>2016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B917F2">
        <w:rPr>
          <w:lang w:val="hr-HR"/>
        </w:rPr>
        <w:t>10.368,71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570056">
        <w:rPr>
          <w:lang w:val="hr-HR"/>
        </w:rPr>
        <w:t xml:space="preserve"> </w:t>
      </w:r>
      <w:r w:rsidR="007258F5">
        <w:rPr>
          <w:lang w:val="hr-HR"/>
        </w:rPr>
        <w:t>7</w:t>
      </w:r>
      <w:r w:rsidR="00781E45">
        <w:rPr>
          <w:lang w:val="hr-HR"/>
        </w:rPr>
        <w:t>. ožujka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6D261A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3015"/>
    <w:rsid w:val="00134902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33B74"/>
    <w:rsid w:val="002702A4"/>
    <w:rsid w:val="002D048F"/>
    <w:rsid w:val="002E3193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53C73"/>
    <w:rsid w:val="004638FC"/>
    <w:rsid w:val="00473132"/>
    <w:rsid w:val="004777B1"/>
    <w:rsid w:val="004A6CA0"/>
    <w:rsid w:val="004B2843"/>
    <w:rsid w:val="004C3139"/>
    <w:rsid w:val="004C7873"/>
    <w:rsid w:val="00537638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63B71"/>
    <w:rsid w:val="0066735D"/>
    <w:rsid w:val="006767AE"/>
    <w:rsid w:val="006D2496"/>
    <w:rsid w:val="006D261A"/>
    <w:rsid w:val="006E3551"/>
    <w:rsid w:val="00717EC0"/>
    <w:rsid w:val="007258F5"/>
    <w:rsid w:val="00736EF6"/>
    <w:rsid w:val="00743750"/>
    <w:rsid w:val="007467C2"/>
    <w:rsid w:val="007556F0"/>
    <w:rsid w:val="007725FF"/>
    <w:rsid w:val="00781E45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B062D"/>
    <w:rsid w:val="008B7CB5"/>
    <w:rsid w:val="008E30B1"/>
    <w:rsid w:val="008F7E54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17F2"/>
    <w:rsid w:val="00B95BB8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3C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C7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53C7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53C7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53C7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2091</izvorni_sadrzaj>
    <derivirana_varijabla naziv="DomainObject.Predmet.Broj_1">2091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St-2091/2016</izvorni_sadrzaj>
    <derivirana_varijabla naziv="DomainObject.Predmet.OznakaBroj_1">St-2091/2016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DECIBEL d.o.o. za nautički turizam i usluge, putnička agencija</izvorni_sadrzaj>
    <derivirana_varijabla naziv="DomainObject.Predmet.ProtustrankaFormated_1">  DECIBEL d.o.o. za nautički turizam i usluge, putnička agencija</derivirana_varijabla>
  </DomainObject.Predmet.ProtustrankaFormated>
  <DomainObject.Predmet.ProtustrankaFormatedOIB>
    <izvorni_sadrzaj>  DECIBEL d.o.o. za nautički turizam i usluge, putnička agencija, OIB 37564758500</izvorni_sadrzaj>
    <derivirana_varijabla naziv="DomainObject.Predmet.ProtustrankaFormatedOIB_1">  DECIBEL d.o.o. za nautički turizam i usluge, putnička agencija, OIB 37564758500</derivirana_varijabla>
  </DomainObject.Predmet.ProtustrankaFormatedOIB>
  <DomainObject.Predmet.ProtustrankaFormatedWithAdress>
    <izvorni_sadrzaj> DECIBEL d.o.o. za nautički turizam i usluge, putnička agencija, Kranjčevićeva 29, 21000 Split</izvorni_sadrzaj>
    <derivirana_varijabla naziv="DomainObject.Predmet.ProtustrankaFormatedWithAdress_1"> DECIBEL d.o.o. za nautički turizam i usluge, putnička agencija, Kranjčevićeva 29, 21000 Split</derivirana_varijabla>
  </DomainObject.Predmet.ProtustrankaFormatedWithAdress>
  <DomainObject.Predmet.ProtustrankaFormatedWithAdressOIB>
    <izvorni_sadrzaj> DECIBEL d.o.o. za nautički turizam i usluge, putnička agencija, OIB 37564758500, Kranjčevićeva 29, 21000 Split</izvorni_sadrzaj>
    <derivirana_varijabla naziv="DomainObject.Predmet.ProtustrankaFormatedWithAdressOIB_1"> DECIBEL d.o.o. za nautički turizam i usluge, putnička agencija, OIB 37564758500, Kranjčevićeva 29, 21000 Split</derivirana_varijabla>
  </DomainObject.Predmet.ProtustrankaFormatedWithAdressOIB>
  <DomainObject.Predmet.ProtustrankaWithAdress>
    <izvorni_sadrzaj>DECIBEL d.o.o. za nautički turizam i usluge, putnička agencija Kranjčevićeva 29, 21000 Split</izvorni_sadrzaj>
    <derivirana_varijabla naziv="DomainObject.Predmet.ProtustrankaWithAdress_1">DECIBEL d.o.o. za nautički turizam i usluge, putnička agencija Kranjčevićeva 29, 21000 Split</derivirana_varijabla>
  </DomainObject.Predmet.ProtustrankaWithAdress>
  <DomainObject.Predmet.ProtustrankaWithAdressOIB>
    <izvorni_sadrzaj>DECIBEL d.o.o. za nautički turizam i usluge, putnička agencija, OIB 37564758500, Kranjčevićeva 29, 21000 Split</izvorni_sadrzaj>
    <derivirana_varijabla naziv="DomainObject.Predmet.ProtustrankaWithAdressOIB_1">DECIBEL d.o.o. za nautički turizam i usluge, putnička agencija, OIB 37564758500, Kranjčevićeva 29, 21000 Split</derivirana_varijabla>
  </DomainObject.Predmet.ProtustrankaWithAdressOIB>
  <DomainObject.Predmet.ProtustrankaNazivFormated>
    <izvorni_sadrzaj>DECIBEL d.o.o. za nautički turizam i usluge, putnička agencija</izvorni_sadrzaj>
    <derivirana_varijabla naziv="DomainObject.Predmet.ProtustrankaNazivFormated_1">DECIBEL d.o.o. za nautički turizam i usluge, putnička agencija</derivirana_varijabla>
  </DomainObject.Predmet.ProtustrankaNazivFormated>
  <DomainObject.Predmet.ProtustrankaNazivFormatedOIB>
    <izvorni_sadrzaj>DECIBEL d.o.o. za nautički turizam i usluge, putnička agencija, OIB 37564758500</izvorni_sadrzaj>
    <derivirana_varijabla naziv="DomainObject.Predmet.ProtustrankaNazivFormatedOIB_1">DECIBEL d.o.o. za nautički turizam i usluge, putnička agencija, OIB 37564758500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10368.71</izvorni_sadrzaj>
    <derivirana_varijabla naziv="DomainObject.Predmet.TrenutnaVrijednost_1">10368.71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DECIBEL d.o.o. za nautički turizam i usluge, putnička agencija</item>
    </izvorni_sadrzaj>
    <derivirana_varijabla naziv="DomainObject.Predmet.ProtuStrankaListFormated_1">
      <item>DECIBEL d.o.o. za nautički turizam i usluge, putnička agencija</item>
    </derivirana_varijabla>
  </DomainObject.Predmet.ProtuStrankaListFormated>
  <DomainObject.Predmet.ProtuStrankaListFormatedOIB>
    <izvorni_sadrzaj>
      <item>DECIBEL d.o.o. za nautički turizam i usluge, putnička agencija, OIB 37564758500</item>
    </izvorni_sadrzaj>
    <derivirana_varijabla naziv="DomainObject.Predmet.ProtuStrankaListFormatedOIB_1">
      <item>DECIBEL d.o.o. za nautički turizam i usluge, putnička agencija, OIB 37564758500</item>
    </derivirana_varijabla>
  </DomainObject.Predmet.ProtuStrankaListFormatedOIB>
  <DomainObject.Predmet.ProtuStrankaListFormatedWithAdress>
    <izvorni_sadrzaj>
      <item>DECIBEL d.o.o. za nautički turizam i usluge, putnička agencija, Kranjčevićeva 29, 21000 Split</item>
    </izvorni_sadrzaj>
    <derivirana_varijabla naziv="DomainObject.Predmet.ProtuStrankaListFormatedWithAdress_1">
      <item>DECIBEL d.o.o. za nautički turizam i usluge, putnička agencija, Kranjčevićeva 29, 21000 Split</item>
    </derivirana_varijabla>
  </DomainObject.Predmet.ProtuStrankaListFormatedWithAdress>
  <DomainObject.Predmet.ProtuStrankaListFormatedWithAdressOIB>
    <izvorni_sadrzaj>
      <item>DECIBEL d.o.o. za nautički turizam i usluge, putnička agencija, OIB 37564758500, Kranjčevićeva 29, 21000 Split</item>
    </izvorni_sadrzaj>
    <derivirana_varijabla naziv="DomainObject.Predmet.ProtuStrankaListFormatedWithAdressOIB_1">
      <item>DECIBEL d.o.o. za nautički turizam i usluge, putnička agencija, OIB 37564758500, Kranjčevićeva 29, 21000 Split</item>
    </derivirana_varijabla>
  </DomainObject.Predmet.ProtuStrankaListFormatedWithAdressOIB>
  <DomainObject.Predmet.ProtuStrankaListNazivFormated>
    <izvorni_sadrzaj>
      <item>DECIBEL d.o.o. za nautički turizam i usluge, putnička agencija</item>
    </izvorni_sadrzaj>
    <derivirana_varijabla naziv="DomainObject.Predmet.ProtuStrankaListNazivFormated_1">
      <item>DECIBEL d.o.o. za nautički turizam i usluge, putnička agencija</item>
    </derivirana_varijabla>
  </DomainObject.Predmet.ProtuStrankaListNazivFormated>
  <DomainObject.Predmet.ProtuStrankaListNazivFormatedOIB>
    <izvorni_sadrzaj>
      <item>DECIBEL d.o.o. za nautički turizam i usluge, putnička agencija, OIB 37564758500</item>
    </izvorni_sadrzaj>
    <derivirana_varijabla naziv="DomainObject.Predmet.ProtuStrankaListNazivFormatedOIB_1">
      <item>DECIBEL d.o.o. za nautički turizam i usluge, putnička agencija, OIB 37564758500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DECIBEL d.o.o. za nautički turizam i usluge, putnička agencija</izvorni_sadrzaj>
    <derivirana_varijabla naziv="DomainObject.Predmet.ProtustrankaIDrugi_1">DECIBEL d.o.o. za nautički turizam i usluge,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DECIBEL d.o.o. za nautički turizam i usluge, putnička agencija, OIB 37564758500, Kranjčevićeva 29, 21000 Split</izvorni_sadrzaj>
    <derivirana_varijabla naziv="DomainObject.Predmet.ProtustrankaIDrugiAdressOIB_1">DECIBEL d.o.o. za nautički turizam i usluge, putnička agencija, OIB 37564758500, Kranjčevićeva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DECIBEL d.o.o. za nautički turizam i usluge, putnička agencija</item>
      <item>FINANCIJSKA AGENCIJA, RC SPLIT</item>
    </izvorni_sadrzaj>
    <derivirana_varijabla naziv="DomainObject.Predmet.SudioniciListNaziv_1">
      <item>DECIBEL d.o.o. za nautički turizam i usluge, putnička agencija</item>
      <item>FINANCIJSKA AGENCIJA, RC SPLIT</item>
    </derivirana_varijabla>
  </DomainObject.Predmet.SudioniciListNaziv>
  <DomainObject.Predmet.SudioniciListAdressOIB>
    <izvorni_sadrzaj>
      <item>DECIBEL d.o.o. za nautički turizam i usluge, putnička agencija, OIB 37564758500, Kranjčevićeva 29,21000 Split</item>
      <item>FINANCIJSKA AGENCIJA, RC SPLIT, OIB 85821130368, Mažuranićevo šetalište 24 b,21000 Split</item>
    </izvorni_sadrzaj>
    <derivirana_varijabla naziv="DomainObject.Predmet.SudioniciListAdressOIB_1">
      <item>DECIBEL d.o.o. za nautički turizam i usluge, putnička agencija, OIB 37564758500, Kranjčevićeva 29,21000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37564758500</item>
      <item>, OIB 85821130368</item>
    </izvorni_sadrzaj>
    <derivirana_varijabla naziv="DomainObject.Predmet.SudioniciListNazivOIB_1">
      <item>, OIB 37564758500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92D598-667D-4086-8B10-4BAD53FCB1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1765</properties:Characters>
  <properties:Lines>50</properties:Lines>
  <properties:Paragraphs>16</properties:Paragraphs>
  <properties:TotalTime>275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2017-03-07T10:39:00Z</cp:lastPrinted>
  <dcterms:modified xmlns:xsi="http://www.w3.org/2001/XMLSchema-instance" xsi:type="dcterms:W3CDTF">2017-03-07T10:39:00Z</dcterms:modified>
  <cp:revision>136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