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446d" w14:paraId="1e5446d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2941D5">
        <w:rPr>
          <w:szCs w:val="24"/>
        </w:rPr>
        <w:t>10</w:t>
      </w:r>
      <w:r w:rsidR="003A1572">
        <w:rPr>
          <w:szCs w:val="24"/>
        </w:rPr>
        <w:t>21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126612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5D055D" w:rsidRPr="005D055D">
        <w:t xml:space="preserve"> </w:t>
      </w:r>
      <w:r w:rsidR="003A1572">
        <w:t>STOLNIK TRANS d.o.o.</w:t>
      </w:r>
      <w:r w:rsidR="009E38BA">
        <w:t>, Varaždin</w:t>
      </w:r>
      <w:r w:rsidR="003A1572">
        <w:t>, Trenkova 61,</w:t>
      </w:r>
      <w:r w:rsidR="000F77CF">
        <w:t xml:space="preserve"> OIB:</w:t>
      </w:r>
      <w:r w:rsidR="003A1572">
        <w:t xml:space="preserve"> 65666080544</w:t>
      </w:r>
      <w:r w:rsidR="007D3B29">
        <w:t xml:space="preserve">, dana </w:t>
      </w:r>
      <w:r w:rsidR="003A1572">
        <w:rPr>
          <w:szCs w:val="24"/>
        </w:rPr>
        <w:t>19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3A1572" w:rsidRPr="003A1572">
        <w:t xml:space="preserve"> </w:t>
      </w:r>
      <w:r w:rsidR="003A1572">
        <w:t>STOLNIK TRANS d.o.o., Varaždin, Trenkova 61, OIB: 65666080544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3A1572">
        <w:rPr>
          <w:szCs w:val="24"/>
        </w:rPr>
        <w:t>19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F807F3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9E38BA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DF4B3F">
        <w:tab/>
      </w:r>
      <w:r w:rsidR="007D3B29">
        <w:t xml:space="preserve"> </w:t>
      </w:r>
      <w:r w:rsidR="003A1572">
        <w:t>STOLNIK TRANS d.o.o., Varaždin, Trenkova 61, OIB: 65666080544.</w:t>
      </w:r>
    </w:p>
    <w:p w:rsidRDefault="003A1572" w:rsidP="00CE3446" w:rsidR="003A1572">
      <w:pPr>
        <w:jc w:val="both"/>
      </w:pPr>
    </w:p>
    <w:p w:rsidRDefault="00DF4B3F" w:rsidP="0010376B" w:rsidR="0010376B" w:rsidRPr="00962A57">
      <w:pPr>
        <w:ind w:firstLine="708"/>
        <w:jc w:val="both"/>
      </w:pPr>
      <w:r w:rsidRPr="00962A57">
        <w:t>III Za stečajnog upravitelja imenuje se</w:t>
      </w:r>
      <w:r w:rsidR="0010376B">
        <w:t xml:space="preserve"> Hrvoje Kraljičković, Trg hrvatskih velikana 4, Zagreb, OIB: 63875916042.</w:t>
      </w:r>
    </w:p>
    <w:p w:rsidRDefault="009E38BA" w:rsidP="00F807F3" w:rsidR="009E38BA">
      <w:pPr>
        <w:ind w:firstLine="708"/>
        <w:jc w:val="both"/>
      </w:pPr>
    </w:p>
    <w:p w:rsidRDefault="007A75CE" w:rsidP="003A35F7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3A1572" w:rsidRPr="003A1572">
        <w:t xml:space="preserve"> </w:t>
      </w:r>
      <w:r w:rsidR="003A1572">
        <w:t>STOLNIK TRANS d.o.o., Varaždin, Trenkova 61, OIB: 65666080544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3A1572">
        <w:rPr>
          <w:szCs w:val="24"/>
        </w:rPr>
        <w:t>8</w:t>
      </w:r>
      <w:r w:rsidR="000F77CF">
        <w:rPr>
          <w:szCs w:val="24"/>
        </w:rPr>
        <w:t>. 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3A1572">
        <w:rPr>
          <w:szCs w:val="24"/>
        </w:rPr>
        <w:t>19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0723B1" w:rsidR="00EB5764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3A1572">
        <w:t>STOLNIK TRANS d.o.o., Varaždin, Trenkova 61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9E38BA">
        <w:rPr>
          <w:szCs w:val="24"/>
        </w:rPr>
        <w:t>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10376B">
        <w:t>Hrvoje Kraljičković, Trg hrvatskih velikana 4, Zagreb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7F1E46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300" w:rsidP="007A75CE" w:rsidR="00332300">
      <w:r>
        <w:separator/>
      </w:r>
    </w:p>
  </w:endnote>
  <w:endnote w:id="0" w:type="continuationSeparator">
    <w:p w:rsidRDefault="00332300" w:rsidP="007A75CE" w:rsidR="00332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300" w:rsidP="007A75CE" w:rsidR="00332300">
      <w:r>
        <w:separator/>
      </w:r>
    </w:p>
  </w:footnote>
  <w:footnote w:id="0" w:type="continuationSeparator">
    <w:p w:rsidRDefault="00332300" w:rsidP="007A75CE" w:rsidR="003323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83570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2941D5">
      <w:t>1021</w:t>
    </w:r>
    <w:r w:rsidR="00B8373D">
      <w:t>/201</w:t>
    </w:r>
    <w:r w:rsidR="00467EEF">
      <w:t>5</w:t>
    </w:r>
    <w:r w:rsidR="00B8373D">
      <w:t>-</w:t>
    </w:r>
    <w:r w:rsidR="00126612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723B1"/>
    <w:rsid w:val="000B15A6"/>
    <w:rsid w:val="000E1119"/>
    <w:rsid w:val="000F77CF"/>
    <w:rsid w:val="0010376B"/>
    <w:rsid w:val="00126612"/>
    <w:rsid w:val="00182D43"/>
    <w:rsid w:val="001D7A01"/>
    <w:rsid w:val="001E69F5"/>
    <w:rsid w:val="00255595"/>
    <w:rsid w:val="0028731D"/>
    <w:rsid w:val="002941D5"/>
    <w:rsid w:val="002A6059"/>
    <w:rsid w:val="002B657B"/>
    <w:rsid w:val="002D464C"/>
    <w:rsid w:val="00332300"/>
    <w:rsid w:val="00375932"/>
    <w:rsid w:val="003770E9"/>
    <w:rsid w:val="0037785D"/>
    <w:rsid w:val="003A1572"/>
    <w:rsid w:val="003A35F7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93CD2"/>
    <w:rsid w:val="006C0013"/>
    <w:rsid w:val="006C1AAA"/>
    <w:rsid w:val="006F25A8"/>
    <w:rsid w:val="00704110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D2071"/>
    <w:rsid w:val="007D3B29"/>
    <w:rsid w:val="007F1E46"/>
    <w:rsid w:val="007F2D48"/>
    <w:rsid w:val="00807802"/>
    <w:rsid w:val="00830F43"/>
    <w:rsid w:val="008354B4"/>
    <w:rsid w:val="00836343"/>
    <w:rsid w:val="008400C7"/>
    <w:rsid w:val="00871931"/>
    <w:rsid w:val="00883570"/>
    <w:rsid w:val="00897C06"/>
    <w:rsid w:val="008A024C"/>
    <w:rsid w:val="008A49F0"/>
    <w:rsid w:val="008D374C"/>
    <w:rsid w:val="00907951"/>
    <w:rsid w:val="009328F0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38BA"/>
    <w:rsid w:val="009E6198"/>
    <w:rsid w:val="009F7651"/>
    <w:rsid w:val="00A56BA2"/>
    <w:rsid w:val="00A87D55"/>
    <w:rsid w:val="00A92369"/>
    <w:rsid w:val="00AB5C89"/>
    <w:rsid w:val="00AC5AD3"/>
    <w:rsid w:val="00AE3548"/>
    <w:rsid w:val="00B34567"/>
    <w:rsid w:val="00B375FC"/>
    <w:rsid w:val="00B7038C"/>
    <w:rsid w:val="00B81C47"/>
    <w:rsid w:val="00B8373D"/>
    <w:rsid w:val="00BD362E"/>
    <w:rsid w:val="00BE6F91"/>
    <w:rsid w:val="00BF351A"/>
    <w:rsid w:val="00BF401D"/>
    <w:rsid w:val="00BF5CAE"/>
    <w:rsid w:val="00C06E09"/>
    <w:rsid w:val="00C102AA"/>
    <w:rsid w:val="00C21BCF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256A"/>
    <w:rsid w:val="00DB4EB7"/>
    <w:rsid w:val="00DF005B"/>
    <w:rsid w:val="00DF4B3F"/>
    <w:rsid w:val="00EA5D61"/>
    <w:rsid w:val="00EB5764"/>
    <w:rsid w:val="00F0497A"/>
    <w:rsid w:val="00F25845"/>
    <w:rsid w:val="00F50578"/>
    <w:rsid w:val="00F6594B"/>
    <w:rsid w:val="00F8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3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5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57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5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5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3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5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57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5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5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St-1021/2015</izvorni_sadrzaj>
    <derivirana_varijabla naziv="DomainObject.Predmet.OznakaBroj_1">St-1021/2015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STOLNIK TRANS društvo s ograničenom odgovornošću za prijevoz</izvorni_sadrzaj>
    <derivirana_varijabla naziv="DomainObject.Predmet.ProtustrankaFormated_1">  STOLNIK TRANS društvo s ograničenom odgovornošću za prijevoz</derivirana_varijabla>
  </DomainObject.Predmet.ProtustrankaFormated>
  <DomainObject.Predmet.ProtustrankaFormatedOIB>
    <izvorni_sadrzaj>  STOLNIK TRANS društvo s ograničenom odgovornošću za prijevoz, OIB 65666080544</izvorni_sadrzaj>
    <derivirana_varijabla naziv="DomainObject.Predmet.ProtustrankaFormatedOIB_1">  STOLNIK TRANS društvo s ograničenom odgovornošću za prijevoz, OIB 65666080544</derivirana_varijabla>
  </DomainObject.Predmet.ProtustrankaFormatedOIB>
  <DomainObject.Predmet.ProtustrankaFormatedWithAdress>
    <izvorni_sadrzaj> STOLNIK TRANS društvo s ograničenom odgovornošću za prijevoz, Trenkova 61, 42000 Varaždin</izvorni_sadrzaj>
    <derivirana_varijabla naziv="DomainObject.Predmet.ProtustrankaFormatedWithAdress_1"> STOLNIK TRANS društvo s ograničenom odgovornošću za prijevoz, Trenkova 61, 42000 Varaždin</derivirana_varijabla>
  </DomainObject.Predmet.ProtustrankaFormatedWithAdress>
  <DomainObject.Predmet.ProtustrankaFormatedWithAdressOIB>
    <izvorni_sadrzaj> STOLNIK TRANS društvo s ograničenom odgovornošću za prijevoz, OIB 65666080544, Trenkova 61, 42000 Varaždin</izvorni_sadrzaj>
    <derivirana_varijabla naziv="DomainObject.Predmet.ProtustrankaFormatedWithAdressOIB_1"> STOLNIK TRANS društvo s ograničenom odgovornošću za prijevoz, OIB 65666080544, Trenkova 61, 42000 Varaždin</derivirana_varijabla>
  </DomainObject.Predmet.ProtustrankaFormatedWithAdressOIB>
  <DomainObject.Predmet.ProtustrankaWithAdress>
    <izvorni_sadrzaj>STOLNIK TRANS društvo s ograničenom odgovornošću za prijevoz Trenkova 61, 42000 Varaždin</izvorni_sadrzaj>
    <derivirana_varijabla naziv="DomainObject.Predmet.ProtustrankaWithAdress_1">STOLNIK TRANS društvo s ograničenom odgovornošću za prijevoz Trenkova 61, 42000 Varaždin</derivirana_varijabla>
  </DomainObject.Predmet.ProtustrankaWithAdress>
  <DomainObject.Predmet.ProtustrankaWithAdressOIB>
    <izvorni_sadrzaj>STOLNIK TRANS društvo s ograničenom odgovornošću za prijevoz, OIB 65666080544, Trenkova 61, 42000 Varaždin</izvorni_sadrzaj>
    <derivirana_varijabla naziv="DomainObject.Predmet.ProtustrankaWithAdressOIB_1">STOLNIK TRANS društvo s ograničenom odgovornošću za prijevoz, OIB 65666080544, Trenkova 61, 42000 Varaždin</derivirana_varijabla>
  </DomainObject.Predmet.ProtustrankaWithAdressOIB>
  <DomainObject.Predmet.ProtustrankaNazivFormated>
    <izvorni_sadrzaj>STOLNIK TRANS društvo s ograničenom odgovornošću za prijevoz</izvorni_sadrzaj>
    <derivirana_varijabla naziv="DomainObject.Predmet.ProtustrankaNazivFormated_1">STOLNIK TRANS društvo s ograničenom odgovornošću za prijevoz</derivirana_varijabla>
  </DomainObject.Predmet.ProtustrankaNazivFormated>
  <DomainObject.Predmet.ProtustrankaNazivFormatedOIB>
    <izvorni_sadrzaj>STOLNIK TRANS društvo s ograničenom odgovornošću za prijevoz, OIB 65666080544</izvorni_sadrzaj>
    <derivirana_varijabla naziv="DomainObject.Predmet.ProtustrankaNazivFormatedOIB_1">STOLNIK TRANS društvo s ograničenom odgovornošću za prijevoz, OIB 65666080544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149531.49</izvorni_sadrzaj>
    <derivirana_varijabla naziv="DomainObject.Predmet.TrenutnaVrijednost_1">149531.49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STOLNIK TRANS društvo s ograničenom odgovornošću za prijevoz</item>
    </izvorni_sadrzaj>
    <derivirana_varijabla naziv="DomainObject.Predmet.ProtuStrankaListFormated_1">
      <item>STOLNIK TRANS društvo s ograničenom odgovornošću za prijevoz</item>
    </derivirana_varijabla>
  </DomainObject.Predmet.ProtuStrankaListFormated>
  <DomainObject.Predmet.ProtuStrankaListFormatedOIB>
    <izvorni_sadrzaj>
      <item>STOLNIK TRANS društvo s ograničenom odgovornošću za prijevoz, OIB 65666080544</item>
    </izvorni_sadrzaj>
    <derivirana_varijabla naziv="DomainObject.Predmet.ProtuStrankaListFormatedOIB_1">
      <item>STOLNIK TRANS društvo s ograničenom odgovornošću za prijevoz, OIB 65666080544</item>
    </derivirana_varijabla>
  </DomainObject.Predmet.ProtuStrankaListFormatedOIB>
  <DomainObject.Predmet.ProtuStrankaListFormatedWithAdress>
    <izvorni_sadrzaj>
      <item>STOLNIK TRANS društvo s ograničenom odgovornošću za prijevoz, Trenkova 61, 42000 Varaždin</item>
    </izvorni_sadrzaj>
    <derivirana_varijabla naziv="DomainObject.Predmet.ProtuStrankaListFormatedWithAdress_1">
      <item>STOLNIK TRANS društvo s ograničenom odgovornošću za prijevoz, Trenkova 61, 42000 Varaždin</item>
    </derivirana_varijabla>
  </DomainObject.Predmet.ProtuStrankaListFormatedWithAdress>
  <DomainObject.Predmet.ProtuStrankaListFormatedWithAdressOIB>
    <izvorni_sadrzaj>
      <item>STOLNIK TRANS društvo s ograničenom odgovornošću za prijevoz, OIB 65666080544, Trenkova 61, 42000 Varaždin</item>
    </izvorni_sadrzaj>
    <derivirana_varijabla naziv="DomainObject.Predmet.ProtuStrankaListFormatedWithAdressOIB_1">
      <item>STOLNIK TRANS društvo s ograničenom odgovornošću za prijevoz, OIB 65666080544, Trenkova 61, 42000 Varaždin</item>
    </derivirana_varijabla>
  </DomainObject.Predmet.ProtuStrankaListFormatedWithAdressOIB>
  <DomainObject.Predmet.ProtuStrankaListNazivFormated>
    <izvorni_sadrzaj>
      <item>STOLNIK TRANS društvo s ograničenom odgovornošću za prijevoz</item>
    </izvorni_sadrzaj>
    <derivirana_varijabla naziv="DomainObject.Predmet.ProtuStrankaListNazivFormated_1">
      <item>STOLNIK TRANS društvo s ograničenom odgovornošću za prijevoz</item>
    </derivirana_varijabla>
  </DomainObject.Predmet.ProtuStrankaListNazivFormated>
  <DomainObject.Predmet.ProtuStrankaListNazivFormatedOIB>
    <izvorni_sadrzaj>
      <item>STOLNIK TRANS društvo s ograničenom odgovornošću za prijevoz, OIB 65666080544</item>
    </izvorni_sadrzaj>
    <derivirana_varijabla naziv="DomainObject.Predmet.ProtuStrankaListNazivFormatedOIB_1">
      <item>STOLNIK TRANS društvo s ograničenom odgovornošću za prijevoz, OIB 65666080544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STOLNIK TRANS društvo s ograničenom odgovornošću za prijevoz</izvorni_sadrzaj>
    <derivirana_varijabla naziv="DomainObject.Predmet.ProtustrankaIDrugi_1">STOLNIK TRANS društvo s ograničenom odgovornošću za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STOLNIK TRANS društvo s ograničenom odgovornošću za prijevoz, OIB 65666080544, Trenkova 61, 42000 Varaždin</izvorni_sadrzaj>
    <derivirana_varijabla naziv="DomainObject.Predmet.ProtustrankaIDrugiAdressOIB_1">STOLNIK TRANS društvo s ograničenom odgovornošću za prijevoz, OIB 65666080544, Trenkova 61,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STOLNIK TRANS društvo s ograničenom odgovornošću za prijevoz</item>
      <item>Sudski registar, Trgovački sud u Varaždinu</item>
      <item>E-oglasna ploča</item>
    </izvorni_sadrzaj>
    <derivirana_varijabla naziv="DomainObject.Predmet.SudioniciListNaziv_1">
      <item>Financijska agencija</item>
      <item>STOLNIK TRANS društvo s ograničenom odgovornošću za prijevoz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STOLNIK TRANS društvo s ograničenom odgovornošću za prijevoz, OIB 65666080544, Trenkova 61,42000 Varaždin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STOLNIK TRANS društvo s ograničenom odgovornošću za prijevoz, OIB 65666080544, Trenkova 61,42000 Varaždin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65666080544</item>
      <item>, OIB null</item>
      <item>, OIB null</item>
    </izvorni_sadrzaj>
    <derivirana_varijabla naziv="DomainObject.Predmet.SudioniciListNazivOIB_1">
      <item>, OIB 85821130368</item>
      <item>, OIB 65666080544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2637</properties:Characters>
  <properties:Lines>86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Ljubica Makovec</dc:creator>
  <cp:lastModifiedBy>Maja Marčec</cp:lastModifiedBy>
  <cp:lastPrinted>2016-02-19T07:06:00Z</cp:lastPrinted>
  <dcterms:modified xmlns:xsi="http://www.w3.org/2001/XMLSchema-instance" xsi:type="dcterms:W3CDTF">2016-02-19T07:08:00Z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