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710CFF" w:rsidRDefault="00153C78" w14:paraId="ced26f8" w14:textId="ced26f8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F92642">
        <w:rPr>
          <w:rFonts w:ascii="Times New Roman" w:hAnsi="Times New Roman"/>
          <w:sz w:val="24"/>
          <w:szCs w:val="24"/>
          <w:lang w:val="hr-HR"/>
        </w:rPr>
        <w:t>4333/2019-18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F92642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ANA EMES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F9264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V A L P O V O </w:t>
      </w:r>
      <w:r w:rsidR="005D41FC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513C6A" w:rsidR="00CD5911" w:rsidP="00513C6A" w:rsidRDefault="00F9264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Ulica Zinke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Kunc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 8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F92642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ANA EMES, OIB: 34148770515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F92642">
        <w:rPr>
          <w:rFonts w:ascii="Times New Roman" w:hAnsi="Times New Roman"/>
          <w:sz w:val="24"/>
          <w:szCs w:val="24"/>
          <w:lang w:val="hr-HR"/>
        </w:rPr>
        <w:t>12. veljače 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3C78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B7F0B"/>
    <w:rsid w:val="002C4C1A"/>
    <w:rsid w:val="002E053D"/>
    <w:rsid w:val="002F7854"/>
    <w:rsid w:val="00314F55"/>
    <w:rsid w:val="003205A5"/>
    <w:rsid w:val="00337C9B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D41FC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96896"/>
    <w:rsid w:val="006A06DB"/>
    <w:rsid w:val="006B2F43"/>
    <w:rsid w:val="006B4990"/>
    <w:rsid w:val="006B4E4E"/>
    <w:rsid w:val="006C69A0"/>
    <w:rsid w:val="006F65B6"/>
    <w:rsid w:val="00703EE5"/>
    <w:rsid w:val="00710CFF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1D3F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EF6E28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92642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F6E2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F6E2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F6E28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F6E2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F6E2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6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E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E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E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E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12. veljače 2020.</izvorni_sadrzaj>
    <derivirana_varijabla naziv="DomainObject.DatumDonosenjaOdluke_1">12.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4333</izvorni_sadrzaj>
    <derivirana_varijabla naziv="DomainObject.Predmet.Broj_1">4333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2019.</izvorni_sadrzaj>
    <derivirana_varijabla naziv="DomainObject.Predmet.DatumIzradeOptuznogAkta_1">14. travnja 2019.</derivirana_varijabla>
  </DomainObject.Predmet.DatumIzradeOptuznogAkta>
  <DomainObject.Predmet.DatumIzradeOptuznogAktaFormated>
    <izvorni_sadrzaj>14.4.2019.</izvorni_sadrzaj>
    <derivirana_varijabla naziv="DomainObject.Predmet.DatumIzradeOptuznogAktaFormated_1">14.4.2019.</derivirana_varijabla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2019.</izvorni_sadrzaj>
    <derivirana_varijabla naziv="DomainObject.Predmet.DatumPrimitkaOptuznogAkta_1">15. travnja 2019.</derivirana_varijabla>
  </DomainObject.Predmet.DatumPrimitkaOptuznogAkta>
  <DomainObject.Predmet.DatumRjesavanja>
    <izvorni_sadrzaj>3. veljače 2020.</izvorni_sadrzaj>
    <derivirana_varijabla naziv="DomainObject.Predmet.DatumRjesavanja_1">3. veljače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Sp-4333/2019</izvorni_sadrzaj>
    <derivirana_varijabla naziv="DomainObject.Predmet.OznakaBroj_1">Sp-4333/2019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EMES</izvorni_sadrzaj>
    <derivirana_varijabla naziv="DomainObject.Predmet.ProtustrankaFormated_1">  ANA EMES</derivirana_varijabla>
  </DomainObject.Predmet.ProtustrankaFormated>
  <DomainObject.Predmet.ProtustrankaFormatedOIB>
    <izvorni_sadrzaj>  ANA EMES, OIB 34148770515</izvorni_sadrzaj>
    <derivirana_varijabla naziv="DomainObject.Predmet.ProtustrankaFormatedOIB_1">  ANA EMES, OIB 34148770515</derivirana_varijabla>
  </DomainObject.Predmet.ProtustrankaFormatedOIB>
  <DomainObject.Predmet.ProtustrankaFormatedWithAdress>
    <izvorni_sadrzaj> ANA EMES, ULICA ZINKE KUNC 8, 31550 Valpovo</izvorni_sadrzaj>
    <derivirana_varijabla naziv="DomainObject.Predmet.ProtustrankaFormatedWithAdress_1"> ANA EMES, ULICA ZINKE KUNC 8, 31550 Valpovo</derivirana_varijabla>
  </DomainObject.Predmet.ProtustrankaFormatedWithAdress>
  <DomainObject.Predmet.ProtustrankaFormatedWithAdressOIB>
    <izvorni_sadrzaj> ANA EMES, OIB 34148770515, ULICA ZINKE KUNC 8, 31550 Valpovo</izvorni_sadrzaj>
    <derivirana_varijabla naziv="DomainObject.Predmet.ProtustrankaFormatedWithAdressOIB_1"> ANA EMES, OIB 34148770515, ULICA ZINKE KUNC 8, 31550 Valpovo</derivirana_varijabla>
  </DomainObject.Predmet.ProtustrankaFormatedWithAdressOIB>
  <DomainObject.Predmet.ProtustrankaWithAdress>
    <izvorni_sadrzaj>ANA EMES ULICA ZINKE KUNC 8, 31550 Valpovo</izvorni_sadrzaj>
    <derivirana_varijabla naziv="DomainObject.Predmet.ProtustrankaWithAdress_1">ANA EMES ULICA ZINKE KUNC 8, 31550 Valpovo</derivirana_varijabla>
  </DomainObject.Predmet.ProtustrankaWithAdress>
  <DomainObject.Predmet.ProtustrankaWithAdressOIB>
    <izvorni_sadrzaj>ANA EMES, OIB 34148770515, ULICA ZINKE KUNC 8, 31550 Valpovo</izvorni_sadrzaj>
    <derivirana_varijabla naziv="DomainObject.Predmet.ProtustrankaWithAdressOIB_1">ANA EMES, OIB 34148770515, ULICA ZINKE KUNC 8, 31550 Valpovo</derivirana_varijabla>
  </DomainObject.Predmet.ProtustrankaWithAdressOIB>
  <DomainObject.Predmet.ProtustrankaNazivFormated>
    <izvorni_sadrzaj>ANA EMES</izvorni_sadrzaj>
    <derivirana_varijabla naziv="DomainObject.Predmet.ProtustrankaNazivFormated_1">ANA EMES</derivirana_varijabla>
  </DomainObject.Predmet.ProtustrankaNazivFormated>
  <DomainObject.Predmet.ProtustrankaNazivFormatedOIB>
    <izvorni_sadrzaj>ANA EMES, OIB 34148770515</izvorni_sadrzaj>
    <derivirana_varijabla naziv="DomainObject.Predmet.ProtustrankaNazivFormatedOIB_1">ANA EMES, OIB 34148770515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ANA EMES</item>
    </izvorni_sadrzaj>
    <derivirana_varijabla naziv="DomainObject.Predmet.ProtuStrankaListFormated_1">
      <item>ANA EMES</item>
    </derivirana_varijabla>
  </DomainObject.Predmet.ProtuStrankaListFormated>
  <DomainObject.Predmet.ProtuStrankaListFormatedOIB>
    <izvorni_sadrzaj>
      <item>ANA EMES, OIB 34148770515</item>
    </izvorni_sadrzaj>
    <derivirana_varijabla naziv="DomainObject.Predmet.ProtuStrankaListFormatedOIB_1">
      <item>ANA EMES, OIB 34148770515</item>
    </derivirana_varijabla>
  </DomainObject.Predmet.ProtuStrankaListFormatedOIB>
  <DomainObject.Predmet.ProtuStrankaListFormatedWithAdress>
    <izvorni_sadrzaj>
      <item>ANA EMES, ULICA ZINKE KUNC 8, 31550 Valpovo</item>
    </izvorni_sadrzaj>
    <derivirana_varijabla naziv="DomainObject.Predmet.ProtuStrankaListFormatedWithAdress_1">
      <item>ANA EMES, ULICA ZINKE KUNC 8, 31550 Valpovo</item>
    </derivirana_varijabla>
  </DomainObject.Predmet.ProtuStrankaListFormatedWithAdress>
  <DomainObject.Predmet.ProtuStrankaListFormatedWithAdressOIB>
    <izvorni_sadrzaj>
      <item>ANA EMES, OIB 34148770515, ULICA ZINKE KUNC 8, 31550 Valpovo</item>
    </izvorni_sadrzaj>
    <derivirana_varijabla naziv="DomainObject.Predmet.ProtuStrankaListFormatedWithAdressOIB_1">
      <item>ANA EMES, OIB 34148770515, ULICA ZINKE KUNC 8, 31550 Valpovo</item>
    </derivirana_varijabla>
  </DomainObject.Predmet.ProtuStrankaListFormatedWithAdressOIB>
  <DomainObject.Predmet.ProtuStrankaListNazivFormated>
    <izvorni_sadrzaj>
      <item>ANA EMES</item>
    </izvorni_sadrzaj>
    <derivirana_varijabla naziv="DomainObject.Predmet.ProtuStrankaListNazivFormated_1">
      <item>ANA EMES</item>
    </derivirana_varijabla>
  </DomainObject.Predmet.ProtuStrankaListNazivFormated>
  <DomainObject.Predmet.ProtuStrankaListNazivFormatedOIB>
    <izvorni_sadrzaj>
      <item>ANA EMES, OIB 34148770515</item>
    </izvorni_sadrzaj>
    <derivirana_varijabla naziv="DomainObject.Predmet.ProtuStrankaListNazivFormatedOIB_1">
      <item>ANA EMES, OIB 34148770515</item>
    </derivirana_varijabla>
  </DomainObject.Predmet.ProtuStrankaListNazivFormatedOIB>
  <DomainObject.Predmet.OstaliListFormated>
    <izvorni_sadrzaj>
      <item>Hrvatska radiotelevizija</item>
      <item>EOS MATRIX d.o.o. za poslovne usluge</item>
      <item>OT-OPTIMA TELEKOM d.d. za telekomunikacije</item>
      <item>Tele2 d.o.o. za telekomunikacijske usluge</item>
      <item>A1 Hrvatska društvo s ograničenom odgovornošću za usluge javnih telekomunikacija</item>
      <item>KOMBEL društvo s ograničenom odgovornošću za komunalne djelatnosti</item>
    </izvorni_sadrzaj>
    <derivirana_varijabla naziv="DomainObject.Predmet.OstaliListFormated_1">
      <item>Hrvatska radiotelevizija</item>
      <item>EOS MATRIX d.o.o. za poslovne usluge</item>
      <item>OT-OPTIMA TELEKOM d.d. za telekomunikacije</item>
      <item>Tele2 d.o.o. za telekomunikacijske usluge</item>
      <item>A1 Hrvatska društvo s ograničenom odgovornošću za usluge javnih telekomunikacija</item>
      <item>KOMBEL društvo s ograničenom odgovornošću za komunalne djelatnosti</item>
    </derivirana_varijabla>
  </DomainObject.Predmet.OstaliListFormated>
  <DomainObject.Predmet.OstaliListFormatedOIB>
    <izvorni_sadrzaj>
      <item>Hrvatska radiotelevizija, OIB 68419124305</item>
      <item>EOS MATRIX d.o.o. za poslovne usluge, OIB 76674680107</item>
      <item>OT-OPTIMA TELEKOM d.d. za telekomunikacije, OIB 36004425025</item>
      <item>Tele2 d.o.o. za telekomunikacijske usluge, OIB 70133616033</item>
      <item>A1 Hrvatska društvo s ograničenom odgovornošću za usluge javnih telekomunikacija, OIB 29524210204</item>
      <item>KOMBEL društvo s ograničenom odgovornošću za komunalne djelatnosti, OIB 24110100646</item>
    </izvorni_sadrzaj>
    <derivirana_varijabla naziv="DomainObject.Predmet.OstaliListFormatedOIB_1">
      <item>Hrvatska radiotelevizija, OIB 68419124305</item>
      <item>EOS MATRIX d.o.o. za poslovne usluge, OIB 76674680107</item>
      <item>OT-OPTIMA TELEKOM d.d. za telekomunikacije, OIB 36004425025</item>
      <item>Tele2 d.o.o. za telekomunikacijske usluge, OIB 70133616033</item>
      <item>A1 Hrvatska društvo s ograničenom odgovornošću za usluge javnih telekomunikacija, OIB 29524210204</item>
      <item>KOMBEL društvo s ograničenom odgovornošću za komunalne djelatnosti, OIB 24110100646</item>
    </derivirana_varijabla>
  </DomainObject.Predmet.OstaliListFormatedOIB>
  <DomainObject.Predmet.OstaliListFormatedWithAdress>
    <izvorni_sadrzaj>
      <item>Hrvatska radiotelevizija, Prisavlje 3, 10000 Zagreb</item>
      <item>EOS MATRIX d.o.o. za poslovne usluge, Horvatova 82, 10000 Zagreb</item>
      <item>OT-OPTIMA TELEKOM d.d. za telekomunikacije, Bani 75a, 10000 Zagreb</item>
      <item>Tele2 d.o.o. za telekomunikacijske usluge, Josipa Marohnića 1, 10000 Zagreb</item>
      <item>A1 Hrvatska društvo s ograničenom odgovornošću za usluge javnih telekomunikacija, Vrtni put 1, 10000 Zagreb</item>
      <item>KOMBEL društvo s ograničenom odgovornošću za komunalne djelatnosti, Radnička 1B, 31551 Belišće</item>
    </izvorni_sadrzaj>
    <derivirana_varijabla naziv="DomainObject.Predmet.OstaliListFormatedWithAdress_1">
      <item>Hrvatska radiotelevizija, Prisavlje 3, 10000 Zagreb</item>
      <item>EOS MATRIX d.o.o. za poslovne usluge, Horvatova 82, 10000 Zagreb</item>
      <item>OT-OPTIMA TELEKOM d.d. za telekomunikacije, Bani 75a, 10000 Zagreb</item>
      <item>Tele2 d.o.o. za telekomunikacijske usluge, Josipa Marohnića 1, 10000 Zagreb</item>
      <item>A1 Hrvatska društvo s ograničenom odgovornošću za usluge javnih telekomunikacija, Vrtni put 1, 10000 Zagreb</item>
      <item>KOMBEL društvo s ograničenom odgovornošću za komunalne djelatnosti, Radnička 1B, 31551 Belišće</item>
    </derivirana_varijabla>
  </DomainObject.Predmet.OstaliListFormatedWithAdress>
  <DomainObject.Predmet.OstaliListFormatedWithAdressOIB>
    <izvorni_sadrzaj>
      <item>Hrvatska radiotelevizija, OIB 68419124305, Prisavlje 3, 10000 Zagreb</item>
      <item>EOS MATRIX d.o.o. za poslovne usluge, OIB 76674680107, Horvatova 82, 10000 Zagreb</item>
      <item>OT-OPTIMA TELEKOM d.d. za telekomunikacije, OIB 36004425025, Bani 75a, 10000 Zagreb</item>
      <item>Tele2 d.o.o. za telekomunikacijske usluge, OIB 70133616033, Josipa Marohnića 1, 10000 Zagreb</item>
      <item>A1 Hrvatska društvo s ograničenom odgovornošću za usluge javnih telekomunikacija, OIB 29524210204, Vrtni put 1, 10000 Zagreb</item>
      <item>KOMBEL društvo s ograničenom odgovornošću za komunalne djelatnosti, OIB 24110100646, Radnička 1B, 31551 Belišće</item>
    </izvorni_sadrzaj>
    <derivirana_varijabla naziv="DomainObject.Predmet.OstaliListFormatedWithAdressOIB_1">
      <item>Hrvatska radiotelevizija, OIB 68419124305, Prisavlje 3, 10000 Zagreb</item>
      <item>EOS MATRIX d.o.o. za poslovne usluge, OIB 76674680107, Horvatova 82, 10000 Zagreb</item>
      <item>OT-OPTIMA TELEKOM d.d. za telekomunikacije, OIB 36004425025, Bani 75a, 10000 Zagreb</item>
      <item>Tele2 d.o.o. za telekomunikacijske usluge, OIB 70133616033, Josipa Marohnića 1, 10000 Zagreb</item>
      <item>A1 Hrvatska društvo s ograničenom odgovornošću za usluge javnih telekomunikacija, OIB 29524210204, Vrtni put 1, 10000 Zagreb</item>
      <item>KOMBEL društvo s ograničenom odgovornošću za komunalne djelatnosti, OIB 24110100646, Radnička 1B, 31551 Belišće</item>
    </derivirana_varijabla>
  </DomainObject.Predmet.OstaliListFormatedWithAdressOIB>
  <DomainObject.Predmet.OstaliListNazivFormated>
    <izvorni_sadrzaj>
      <item>Hrvatska radiotelevizija</item>
      <item>EOS MATRIX d.o.o. za poslovne usluge</item>
      <item>OT-OPTIMA TELEKOM d.d. za telekomunikacije</item>
      <item>Tele2 d.o.o. za telekomunikacijske usluge</item>
      <item>A1 Hrvatska društvo s ograničenom odgovornošću za usluge javnih telekomunikacija</item>
      <item>KOMBEL društvo s ograničenom odgovornošću za komunalne djelatnosti</item>
    </izvorni_sadrzaj>
    <derivirana_varijabla naziv="DomainObject.Predmet.OstaliListNazivFormated_1">
      <item>Hrvatska radiotelevizija</item>
      <item>EOS MATRIX d.o.o. za poslovne usluge</item>
      <item>OT-OPTIMA TELEKOM d.d. za telekomunikacije</item>
      <item>Tele2 d.o.o. za telekomunikacijske usluge</item>
      <item>A1 Hrvatska društvo s ograničenom odgovornošću za usluge javnih telekomunikacija</item>
      <item>KOMBEL društvo s ograničenom odgovornošću za komunalne djelatnosti</item>
    </derivirana_varijabla>
  </DomainObject.Predmet.OstaliListNazivFormated>
  <DomainObject.Predmet.OstaliListNazivFormatedOIB>
    <izvorni_sadrzaj>
      <item>Hrvatska radiotelevizija, OIB 68419124305</item>
      <item>EOS MATRIX d.o.o. za poslovne usluge, OIB 76674680107</item>
      <item>OT-OPTIMA TELEKOM d.d. za telekomunikacije, OIB 36004425025</item>
      <item>Tele2 d.o.o. za telekomunikacijske usluge, OIB 70133616033</item>
      <item>A1 Hrvatska društvo s ograničenom odgovornošću za usluge javnih telekomunikacija, OIB 29524210204</item>
      <item>KOMBEL društvo s ograničenom odgovornošću za komunalne djelatnosti, OIB 24110100646</item>
    </izvorni_sadrzaj>
    <derivirana_varijabla naziv="DomainObject.Predmet.OstaliListNazivFormatedOIB_1">
      <item>Hrvatska radiotelevizija, OIB 68419124305</item>
      <item>EOS MATRIX d.o.o. za poslovne usluge, OIB 76674680107</item>
      <item>OT-OPTIMA TELEKOM d.d. za telekomunikacije, OIB 36004425025</item>
      <item>Tele2 d.o.o. za telekomunikacijske usluge, OIB 70133616033</item>
      <item>A1 Hrvatska društvo s ograničenom odgovornošću za usluge javnih telekomunikacija, OIB 29524210204</item>
      <item>KOMBEL društvo s ograničenom odgovornošću za komunalne djelatnosti, OIB 24110100646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veljače 2020.</izvorni_sadrzaj>
    <derivirana_varijabla naziv="DomainObject.Datum_1">12.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ANA EMES</izvorni_sadrzaj>
    <derivirana_varijabla naziv="DomainObject.Predmet.ProtustrankaIDrugi_1">ANA EMES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ANA EMES, OIB 34148770515, ULICA ZINKE KUNC 8, 31550 Valpovo</izvorni_sadrzaj>
    <derivirana_varijabla naziv="DomainObject.Predmet.ProtustrankaIDrugiAdressOIB_1">ANA EMES, OIB 34148770515, ULICA ZINKE KUNC 8,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2020.</izvorni_sadrzaj>
    <derivirana_varijabla naziv="DomainObject.Predmet.OdlukaRjesenje.DatumDonosenjaOdluke_1">3. veljače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Sp-4333/2019-15</izvorni_sadrzaj>
    <derivirana_varijabla naziv="DomainObject.Predmet.OdlukaRjesenje.Oznaka_1">Sp-4333/2019-15</derivirana_varijabla>
  </DomainObject.Predmet.OdlukaRjesenje.Oznaka>
  <DomainObject.Predmet.SudioniciListNaziv>
    <izvorni_sadrzaj>
      <item>ANA EMES</item>
      <item>Financijska agencija</item>
      <item>Hrvatska radiotelevizija</item>
      <item>EOS MATRIX d.o.o. za poslovne usluge</item>
      <item>OT-OPTIMA TELEKOM d.d. za telekomunikacije</item>
      <item>Tele2 d.o.o. za telekomunikacijske usluge</item>
      <item>A1 Hrvatska društvo s ograničenom odgovornošću za usluge javnih telekomunikacija</item>
      <item>KOMBEL društvo s ograničenom odgovornošću za komunalne djelatnosti</item>
    </izvorni_sadrzaj>
    <derivirana_varijabla naziv="DomainObject.Predmet.SudioniciListNaziv_1">
      <item>ANA EMES</item>
      <item>Financijska agencija</item>
      <item>Hrvatska radiotelevizija</item>
      <item>EOS MATRIX d.o.o. za poslovne usluge</item>
      <item>OT-OPTIMA TELEKOM d.d. za telekomunikacije</item>
      <item>Tele2 d.o.o. za telekomunikacijske usluge</item>
      <item>A1 Hrvatska društvo s ograničenom odgovornošću za usluge javnih telekomunikacija</item>
      <item>KOMBEL društvo s ograničenom odgovornošću za komunalne djelatnosti</item>
    </derivirana_varijabla>
  </DomainObject.Predmet.SudioniciListNaziv>
  <DomainObject.Predmet.SudioniciListAdressOIB>
    <izvorni_sadrzaj>
      <item>ANA EMES, OIB 34148770515, ULICA ZINKE KUNC 8,31550 Valpovo</item>
      <item>Financijska agencija, OIB 85821130368, Ulica grada Vukovara 70,10000 Zagreb</item>
      <item>Hrvatska radiotelevizija, OIB 68419124305, Prisavlje 3,10000 Zagreb</item>
      <item>EOS MATRIX d.o.o. za poslovne usluge, OIB 76674680107, Horvatova 82,10000 Zagreb</item>
      <item>OT-OPTIMA TELEKOM d.d. za telekomunikacije, OIB 36004425025, Bani 75a,10000 Zagreb</item>
      <item>Tele2 d.o.o. za telekomunikacijske usluge, OIB 70133616033, Josipa Marohnića 1,10000 Zagreb</item>
      <item>A1 Hrvatska društvo s ograničenom odgovornošću za usluge javnih telekomunikacija, OIB 29524210204, Vrtni put 1,10000 Zagreb</item>
      <item>KOMBEL društvo s ograničenom odgovornošću za komunalne djelatnosti, OIB 24110100646, Radnička 1B,31551 Belišće</item>
    </izvorni_sadrzaj>
    <derivirana_varijabla naziv="DomainObject.Predmet.SudioniciListAdressOIB_1">
      <item>ANA EMES, OIB 34148770515, ULICA ZINKE KUNC 8,31550 Valpovo</item>
      <item>Financijska agencija, OIB 85821130368, Ulica grada Vukovara 70,10000 Zagreb</item>
      <item>Hrvatska radiotelevizija, OIB 68419124305, Prisavlje 3,10000 Zagreb</item>
      <item>EOS MATRIX d.o.o. za poslovne usluge, OIB 76674680107, Horvatova 82,10000 Zagreb</item>
      <item>OT-OPTIMA TELEKOM d.d. za telekomunikacije, OIB 36004425025, Bani 75a,10000 Zagreb</item>
      <item>Tele2 d.o.o. za telekomunikacijske usluge, OIB 70133616033, Josipa Marohnića 1,10000 Zagreb</item>
      <item>A1 Hrvatska društvo s ograničenom odgovornošću za usluge javnih telekomunikacija, OIB 29524210204, Vrtni put 1,10000 Zagreb</item>
      <item>KOMBEL društvo s ograničenom odgovornošću za komunalne djelatnosti, OIB 24110100646, Radnička 1B,31551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34148770515</item>
      <item>, OIB 85821130368</item>
      <item>, OIB 68419124305</item>
      <item>, OIB 76674680107</item>
      <item>, OIB 36004425025</item>
      <item>, OIB 70133616033</item>
      <item>, OIB 29524210204</item>
      <item>, OIB 24110100646</item>
    </izvorni_sadrzaj>
    <derivirana_varijabla naziv="DomainObject.Predmet.SudioniciListNazivOIB_1">
      <item>, OIB 34148770515</item>
      <item>, OIB 85821130368</item>
      <item>, OIB 68419124305</item>
      <item>, OIB 76674680107</item>
      <item>, OIB 36004425025</item>
      <item>, OIB 70133616033</item>
      <item>, OIB 29524210204</item>
      <item>, OIB 24110100646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studenog 2019.</izvorni_sadrzaj>
    <derivirana_varijabla naziv="DomainObject.PredzadnjaOdlukaIzPredmeta.DatumDonosenjaOdluke_1">4. studenog 2019.</derivirana_varijabla>
  </DomainObject.PredzadnjaOdlukaIzPredmeta.DatumDonosenjaOdluke>
  <DomainObject.PredzadnjaOdlukaIzPredmeta.Oznaka>
    <izvorni_sadrzaj>Sp-4333/2019-8</izvorni_sadrzaj>
    <derivirana_varijabla naziv="DomainObject.PredzadnjaOdlukaIzPredmeta.Oznaka_1">Sp-4333/2019-8</derivirana_varijabla>
  </DomainObject.PredzadnjaOdlukaIzPredmeta.Oznaka>
  <DomainObject.PodaciZaPnopPredlozakOdluke.PodaciOrp.BrDanaBlok>
    <izvorni_sadrzaj>2202</izvorni_sadrzaj>
    <derivirana_varijabla naziv="DomainObject.PodaciZaPnopPredlozakOdluke.PodaciOrp.BrDanaBlok_1">2202</derivirana_varijabla>
  </DomainObject.PodaciZaPnopPredlozakOdluke.PodaciOrp.BrDanaBlok>
  <DomainObject.PodaciZaPnopPredlozakOdluke.PodaciOrp.NeizvrseneOsnove.PodaciUkupno.NenaplGlavnica>
    <izvorni_sadrzaj>4.291,45</izvorni_sadrzaj>
    <derivirana_varijabla naziv="DomainObject.PodaciZaPnopPredlozakOdluke.PodaciOrp.NeizvrseneOsnove.PodaciUkupno.NenaplGlavnica_1">4.291,45</derivirana_varijabla>
  </DomainObject.PodaciZaPnopPredlozakOdluke.PodaciOrp.NeizvrseneOsnove.PodaciUkupno.NenaplGlavnica>
  <DomainObject.Predmet.DatumPocetkaProcesa>
    <izvorni_sadrzaj>15. travnja 2019.</izvorni_sadrzaj>
    <derivirana_varijabla naziv="DomainObject.Predmet.DatumPocetkaProcesa_1">15. travnja 2019.</derivirana_varijabla>
  </DomainObject.Predmet.DatumPocetkaProcesa>
  <DomainObject.PodaciZaPnopPredlozakOdluke.NeizvrseneOsnoveZaPlacanjeOpis>
    <izvorni_sadrzaj>
1. osnova broj OVRV-23640/17, izdavatelja JAVNI BILJEŽNIK, BORIĆ MIRJANA, OSIJEK
- vjerovnik (1) Hrvatska radiotelevizija, Prisavlje 3, Zagreb, Hrvatska, OIB: 68419124305
 zaprimljena 22.03.2018., glavnica 480,00, kamata 200,49, trošak 806,25
2. osnova broj OVRV-1129/17, izdavatelja JAVNI BILJEŽNIK, ŠUSTIĆ HRVATIN, OSIJEK
- vjerovnik (1) OT-OPTIMA TELEKOM d.d., Bani 75 a, Zagreb, Hrvatska, OIB: 36004425025
 zaprimljena 29.06.2017., glavnica 1.678,85, kamata 598,61, trošak 1.149,50
3. osnova broj OVRV-614/16, izdavatelja JAVNI BILJEŽNIK, CRNOV DAVID, ĐAKOVO
- vjerovnik (1) Tele2 d.o.o., Josipa Marohnića 1, Zagreb, Hrvatska, OIB: 70133616033
 zaprimljena 25.01.2017., glavnica 1.332,60, kamata 529,73, trošak 1.066,25
4. osnova broj OVRV-10881/18, izdavatelja JAVNI BILJEŽNIK, BORIĆ MIRJANA, OSIJEK
- vjerovnik (1) Hrvatska radiotelevizija, Prisavlje 3, Zagreb, Hrvatska, OIB: 68419124305
 zaprimljena 26.09.2018., glavnica 320,00, kamata 138,14, trošak 891,25
5. osnova broj OVRV-11370/17, izdavatelja JAVNI BILJEŽNIK, BORIĆ MIRJANA, OSIJEK
- vjerovnik (1) Hrvatska radiotelevizija, Prisavlje 3, Zagreb, Hrvatska, OIB: 68419124305
 zaprimljena 24.07.2017., glavnica 480,00, kamata 150,56, trošak 222,30</izvorni_sadrzaj>
    <derivirana_varijabla naziv="DomainObject.PodaciZaPnopPredlozakOdluke.NeizvrseneOsnoveZaPlacanjeOpis_1">
1. osnova broj OVRV-23640/17, izdavatelja JAVNI BILJEŽNIK, BORIĆ MIRJANA, OSIJEK
- vjerovnik (1) Hrvatska radiotelevizija, Prisavlje 3, Zagreb, Hrvatska, OIB: 68419124305
 zaprimljena 22.03.2018., glavnica 480,00, kamata 200,49, trošak 806,25
2. osnova broj OVRV-1129/17, izdavatelja JAVNI BILJEŽNIK, ŠUSTIĆ HRVATIN, OSIJEK
- vjerovnik (1) OT-OPTIMA TELEKOM d.d., Bani 75 a, Zagreb, Hrvatska, OIB: 36004425025
 zaprimljena 29.06.2017., glavnica 1.678,85, kamata 598,61, trošak 1.149,50
3. osnova broj OVRV-614/16, izdavatelja JAVNI BILJEŽNIK, CRNOV DAVID, ĐAKOVO
- vjerovnik (1) Tele2 d.o.o., Josipa Marohnića 1, Zagreb, Hrvatska, OIB: 70133616033
 zaprimljena 25.01.2017., glavnica 1.332,60, kamata 529,73, trošak 1.066,25
4. osnova broj OVRV-10881/18, izdavatelja JAVNI BILJEŽNIK, BORIĆ MIRJANA, OSIJEK
- vjerovnik (1) Hrvatska radiotelevizija, Prisavlje 3, Zagreb, Hrvatska, OIB: 68419124305
 zaprimljena 26.09.2018., glavnica 320,00, kamata 138,14, trošak 891,25
5. osnova broj OVRV-11370/17, izdavatelja JAVNI BILJEŽNIK, BORIĆ MIRJANA, OSIJEK
- vjerovnik (1) Hrvatska radiotelevizija, Prisavlje 3, Zagreb, Hrvatska, OIB: 68419124305
 zaprimljena 24.07.2017., glavnica 480,00, kamata 150,56, trošak 222,30</derivirana_varijabla>
  </DomainObject.PodaciZaPnopPredlozakOdluke.NeizvrseneOsnoveZaPlacanjeOpis>
  <DomainObject.PodaciZaPnopPredlozakOdluke.IsknjizeneOsnoveZaPlacanjeOpis>
    <izvorni_sadrzaj>
1. osnova broj OVRV-1652/16, izdavatelja JAVNI BILJEŽNIK, BORIĆ MIRJANA, OSIJEK
- vjerovnik (1) A1 Hrvatska d.o.o., Vrtni put 1, Zagreb, Hrvatska, OIB: 29524210204
 zaprimljena 04.04.2016., glavnica 1.517,21, kamata 579,69, trošak 800,00
2. osnova broj OVRV-806/2015, izdavatelja JAVNI BILJEŽNIK, GAGRO RUŽICA, VALPOVO
- vjerovnik (1) KOMBEL d.o.o., Radnička 1 B, Belišće, Hrvatska, OIB: 24110100646
 zaprimljena 03.07.2015., glavnica 293,46, kamata 166,36, trošak 337,50</izvorni_sadrzaj>
    <derivirana_varijabla naziv="DomainObject.PodaciZaPnopPredlozakOdluke.IsknjizeneOsnoveZaPlacanjeOpis_1">
1. osnova broj OVRV-1652/16, izdavatelja JAVNI BILJEŽNIK, BORIĆ MIRJANA, OSIJEK
- vjerovnik (1) A1 Hrvatska d.o.o., Vrtni put 1, Zagreb, Hrvatska, OIB: 29524210204
 zaprimljena 04.04.2016., glavnica 1.517,21, kamata 579,69, trošak 800,00
2. osnova broj OVRV-806/2015, izdavatelja JAVNI BILJEŽNIK, GAGRO RUŽICA, VALPOVO
- vjerovnik (1) KOMBEL d.o.o., Radnička 1 B, Belišće, Hrvatska, OIB: 24110100646
 zaprimljena 03.07.2015., glavnica 293,46, kamata 166,36, trošak 337,50</derivirana_varijabla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155</properties:Words>
  <properties:Characters>844</properties:Characters>
  <properties:Lines>43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2020-02-12T07:02:00Z</dcterms:created>
  <dc:creator>Sanela Maričić</dc:creator>
  <cp:lastModifiedBy>Ljiljana Dubovečak</cp:lastModifiedBy>
  <cp:lastPrinted>2019-07-24T07:14:00Z</cp:lastPrinted>
  <dcterms:modified xmlns:xsi="http://www.w3.org/2001/XMLSchema-instance" xsi:type="dcterms:W3CDTF">2020-02-12T07:03:00Z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- 4333-19.docx)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