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4bba" w14:paraId="4054bba" w:rsidRDefault="006D6B85" w:rsidP="006D6B85" w:rsidR="006D6B85">
      <w:pPr>
        <w:jc w:val="right"/>
        <w15:collapsed w:val="false"/>
      </w:pPr>
      <w:r>
        <w:t>Broj: 6 St-13</w:t>
      </w:r>
      <w:r w:rsidR="0022178D">
        <w:t>79</w:t>
      </w:r>
      <w:r>
        <w:t>/17-5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 IME REPUBLIKE HRVATSKE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22178D" w:rsidRPr="0022178D">
        <w:rPr>
          <w:b/>
        </w:rPr>
        <w:t>RED FOX TRADE j.d.o.o. za trgovinu i usluge, Osijek (Grad Osijek), Vijenac Ljube Babića 1, MBS 030153712, OIB 87944363802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22178D">
        <w:t>21</w:t>
      </w:r>
      <w:r>
        <w:t>. rujna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>
      <w:pPr>
        <w:tabs>
          <w:tab w:pos="6180" w:val="left"/>
        </w:tabs>
        <w:rPr>
          <w:b/>
        </w:rPr>
      </w:pP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22178D" w:rsidRPr="0022178D">
        <w:rPr>
          <w:b/>
        </w:rPr>
        <w:t>RED FOX TRADE j.d.o.o. za trgovinu i usluge, Osijek (Grad Osijek), Vijenac Ljube Babića 1, MBS 030153712, OIB 87944363802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 w:rsidRPr="00F971B3">
      <w:pPr>
        <w:pStyle w:val="Naslov1"/>
        <w:jc w:val="right"/>
        <w:rPr>
          <w:lang w:val="hr-HR"/>
        </w:rPr>
      </w:pP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>Dana 2</w:t>
      </w:r>
      <w:r w:rsidR="0022178D">
        <w:t>1</w:t>
      </w:r>
      <w:r>
        <w:t>. kolovoza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 xml:space="preserve">Nakon uvida u sudski registar sud je mrežnoj stranici e-Oglasna ploča suda objavio dana </w:t>
      </w:r>
      <w:r w:rsidR="0022178D">
        <w:t>12</w:t>
      </w:r>
      <w:r>
        <w:t xml:space="preserve">. rujna 2017. g. oglas od </w:t>
      </w:r>
      <w:r w:rsidR="0022178D">
        <w:t>11</w:t>
      </w:r>
      <w:r>
        <w:t>. rujna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22178D">
        <w:t>20</w:t>
      </w:r>
      <w:r w:rsidR="006D6B85">
        <w:t>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22178D">
        <w:t>13.033,56</w:t>
      </w:r>
      <w:r w:rsidR="00B176DA" w:rsidRPr="009433C1">
        <w:t xml:space="preserve"> kn </w:t>
      </w:r>
      <w:r w:rsidR="0022178D">
        <w:t>evidentirane u ISPU na dan 14.9.2017. g.  po osnovi neplaćenih obveza poreza, doprinosa i drugih javnih davanja te da kod dužnika postoji stečajni razlog nesposobnost za plaćanje prema podacima iz Potvrde o blokadi na dan 14.9.2017. g., dužnik je u neprekidnoj blokadi od 147 dana u iznosu od 17.424,85 kn.</w:t>
      </w:r>
    </w:p>
    <w:p w:rsidRDefault="00B176DA" w:rsidP="009433C1" w:rsidR="00B176DA">
      <w:pPr>
        <w:jc w:val="both"/>
      </w:pPr>
    </w:p>
    <w:p w:rsidRDefault="009433C1" w:rsidP="009433C1" w:rsidR="009433C1">
      <w:pPr>
        <w:jc w:val="right"/>
      </w:pPr>
      <w:r>
        <w:t>Broj: 6 St-13</w:t>
      </w:r>
      <w:r w:rsidR="0022178D">
        <w:t>79</w:t>
      </w:r>
      <w:r>
        <w:t>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2178D">
        <w:rPr>
          <w:bCs/>
        </w:rPr>
        <w:t>21</w:t>
      </w:r>
      <w:r w:rsidR="006D6B85">
        <w:rPr>
          <w:bCs/>
        </w:rPr>
        <w:t>. rujna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22178D">
        <w:t>20</w:t>
      </w:r>
      <w:r w:rsidR="006D6B85">
        <w:t>.9.</w:t>
      </w:r>
      <w:r w:rsidR="00BC2DD2">
        <w:t>2017. g. (str. 6-8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22178D">
        <w:t>21</w:t>
      </w:r>
      <w:r w:rsidR="006D6B85">
        <w:t>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 w:rsidRPr="00EF33B5"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5D3" w:rsidP="004A3868" w:rsidR="00C845D3">
      <w:r>
        <w:separator/>
      </w:r>
    </w:p>
  </w:endnote>
  <w:endnote w:id="0" w:type="continuationSeparator">
    <w:p w:rsidRDefault="00C845D3" w:rsidP="004A3868" w:rsidR="00C84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5D3" w:rsidP="004A3868" w:rsidR="00C845D3">
      <w:r>
        <w:separator/>
      </w:r>
    </w:p>
  </w:footnote>
  <w:footnote w:id="0" w:type="continuationSeparator">
    <w:p w:rsidRDefault="00C845D3" w:rsidP="004A3868" w:rsidR="00C84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1BFA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D1BFA"/>
    <w:rsid w:val="00BF2EA1"/>
    <w:rsid w:val="00C02B4E"/>
    <w:rsid w:val="00C318C9"/>
    <w:rsid w:val="00C3779E"/>
    <w:rsid w:val="00C37A56"/>
    <w:rsid w:val="00C71FF8"/>
    <w:rsid w:val="00C82B5E"/>
    <w:rsid w:val="00C8412F"/>
    <w:rsid w:val="00C845D3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B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1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B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1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St-1379/2017</izvorni_sadrzaj>
    <derivirana_varijabla naziv="DomainObject.Predmet.OznakaBroj_1">St-1379/2017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FOX TRADE j.d.o.o. za trgovinu i usluge</izvorni_sadrzaj>
    <derivirana_varijabla naziv="DomainObject.Predmet.ProtustrankaFormated_1">  RED FOX TRADE j.d.o.o. za trgovinu i usluge</derivirana_varijabla>
  </DomainObject.Predmet.ProtustrankaFormated>
  <DomainObject.Predmet.ProtustrankaFormatedOIB>
    <izvorni_sadrzaj>  RED FOX TRADE j.d.o.o. za trgovinu i usluge, OIB 87944363802</izvorni_sadrzaj>
    <derivirana_varijabla naziv="DomainObject.Predmet.ProtustrankaFormatedOIB_1">  RED FOX TRADE j.d.o.o. za trgovinu i usluge, OIB 87944363802</derivirana_varijabla>
  </DomainObject.Predmet.ProtustrankaFormatedOIB>
  <DomainObject.Predmet.ProtustrankaFormatedWithAdress>
    <izvorni_sadrzaj> RED FOX TRADE j.d.o.o. za trgovinu i usluge, Vijenac Ljube Babića 1, 31000 Osijek</izvorni_sadrzaj>
    <derivirana_varijabla naziv="DomainObject.Predmet.ProtustrankaFormatedWithAdress_1"> RED FOX TRADE j.d.o.o. za trgovinu i usluge, Vijenac Ljube Babića 1, 31000 Osijek</derivirana_varijabla>
  </DomainObject.Predmet.ProtustrankaFormatedWithAdress>
  <DomainObject.Predmet.ProtustrankaFormatedWithAdressOIB>
    <izvorni_sadrzaj> RED FOX TRADE j.d.o.o. za trgovinu i usluge, OIB 87944363802, Vijenac Ljube Babića 1, 31000 Osijek</izvorni_sadrzaj>
    <derivirana_varijabla naziv="DomainObject.Predmet.ProtustrankaFormatedWithAdressOIB_1"> RED FOX TRADE j.d.o.o. za trgovinu i usluge, OIB 87944363802, Vijenac Ljube Babića 1, 31000 Osijek</derivirana_varijabla>
  </DomainObject.Predmet.ProtustrankaFormatedWithAdressOIB>
  <DomainObject.Predmet.ProtustrankaWithAdress>
    <izvorni_sadrzaj>RED FOX TRADE j.d.o.o. za trgovinu i usluge Vijenac Ljube Babića 1, 31000 Osijek</izvorni_sadrzaj>
    <derivirana_varijabla naziv="DomainObject.Predmet.ProtustrankaWithAdress_1">RED FOX TRADE j.d.o.o. za trgovinu i usluge Vijenac Ljube Babića 1, 31000 Osijek</derivirana_varijabla>
  </DomainObject.Predmet.ProtustrankaWithAdress>
  <DomainObject.Predmet.ProtustrankaWithAdressOIB>
    <izvorni_sadrzaj>RED FOX TRADE j.d.o.o. za trgovinu i usluge, OIB 87944363802, Vijenac Ljube Babića 1, 31000 Osijek</izvorni_sadrzaj>
    <derivirana_varijabla naziv="DomainObject.Predmet.ProtustrankaWithAdressOIB_1">RED FOX TRADE j.d.o.o. za trgovinu i usluge, OIB 87944363802, Vijenac Ljube Babića 1, 31000 Osijek</derivirana_varijabla>
  </DomainObject.Predmet.ProtustrankaWithAdressOIB>
  <DomainObject.Predmet.ProtustrankaNazivFormated>
    <izvorni_sadrzaj>RED FOX TRADE j.d.o.o. za trgovinu i usluge</izvorni_sadrzaj>
    <derivirana_varijabla naziv="DomainObject.Predmet.ProtustrankaNazivFormated_1">RED FOX TRADE j.d.o.o. za trgovinu i usluge</derivirana_varijabla>
  </DomainObject.Predmet.ProtustrankaNazivFormated>
  <DomainObject.Predmet.ProtustrankaNazivFormatedOIB>
    <izvorni_sadrzaj>RED FOX TRADE j.d.o.o. za trgovinu i usluge, OIB 87944363802</izvorni_sadrzaj>
    <derivirana_varijabla naziv="DomainObject.Predmet.ProtustrankaNazivFormatedOIB_1">RED FOX TRADE j.d.o.o. za trgovinu i usluge, OIB 87944363802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RED FOX TRADE j.d.o.o. za trgovinu i usluge</item>
    </izvorni_sadrzaj>
    <derivirana_varijabla naziv="DomainObject.Predmet.ProtuStrankaListFormated_1">
      <item>RED FOX TRADE j.d.o.o. za trgovinu i usluge</item>
    </derivirana_varijabla>
  </DomainObject.Predmet.ProtuStrankaListFormated>
  <DomainObject.Predmet.ProtuStrankaListFormatedOIB>
    <izvorni_sadrzaj>
      <item>RED FOX TRADE j.d.o.o. za trgovinu i usluge, OIB 87944363802</item>
    </izvorni_sadrzaj>
    <derivirana_varijabla naziv="DomainObject.Predmet.ProtuStrankaListFormatedOIB_1">
      <item>RED FOX TRADE j.d.o.o. za trgovinu i usluge, OIB 87944363802</item>
    </derivirana_varijabla>
  </DomainObject.Predmet.ProtuStrankaListFormatedOIB>
  <DomainObject.Predmet.ProtuStrankaListFormatedWithAdress>
    <izvorni_sadrzaj>
      <item>RED FOX TRADE j.d.o.o. za trgovinu i usluge, Vijenac Ljube Babića 1, 31000 Osijek</item>
    </izvorni_sadrzaj>
    <derivirana_varijabla naziv="DomainObject.Predmet.ProtuStrankaListFormatedWithAdress_1">
      <item>RED FOX TRADE j.d.o.o. za trgovinu i usluge, Vijenac Ljube Babića 1, 31000 Osijek</item>
    </derivirana_varijabla>
  </DomainObject.Predmet.ProtuStrankaListFormatedWithAdress>
  <DomainObject.Predmet.ProtuStrankaListFormatedWithAdressOIB>
    <izvorni_sadrzaj>
      <item>RED FOX TRADE j.d.o.o. za trgovinu i usluge, OIB 87944363802, Vijenac Ljube Babića 1, 31000 Osijek</item>
    </izvorni_sadrzaj>
    <derivirana_varijabla naziv="DomainObject.Predmet.ProtuStrankaListFormatedWithAdressOIB_1">
      <item>RED FOX TRADE j.d.o.o. za trgovinu i usluge, OIB 87944363802, Vijenac Ljube Babića 1, 31000 Osijek</item>
    </derivirana_varijabla>
  </DomainObject.Predmet.ProtuStrankaListFormatedWithAdressOIB>
  <DomainObject.Predmet.ProtuStrankaListNazivFormated>
    <izvorni_sadrzaj>
      <item>RED FOX TRADE j.d.o.o. za trgovinu i usluge</item>
    </izvorni_sadrzaj>
    <derivirana_varijabla naziv="DomainObject.Predmet.ProtuStrankaListNazivFormated_1">
      <item>RED FOX TRADE j.d.o.o. za trgovinu i usluge</item>
    </derivirana_varijabla>
  </DomainObject.Predmet.ProtuStrankaListNazivFormated>
  <DomainObject.Predmet.ProtuStrankaListNazivFormatedOIB>
    <izvorni_sadrzaj>
      <item>RED FOX TRADE j.d.o.o. za trgovinu i usluge, OIB 87944363802</item>
    </izvorni_sadrzaj>
    <derivirana_varijabla naziv="DomainObject.Predmet.ProtuStrankaListNazivFormatedOIB_1">
      <item>RED FOX TRADE j.d.o.o. za trgovinu i usluge, OIB 87944363802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RED FOX TRADE j.d.o.o. za trgovinu i usluge</izvorni_sadrzaj>
    <derivirana_varijabla naziv="DomainObject.Predmet.ProtustrankaIDrugi_1">RED FOX TRADE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RED FOX TRADE j.d.o.o. za trgovinu i usluge, OIB 87944363802, Vijenac Ljube Babića 1, 31000 Osijek</izvorni_sadrzaj>
    <derivirana_varijabla naziv="DomainObject.Predmet.ProtustrankaIDrugiAdressOIB_1">RED FOX TRADE j.d.o.o. za trgovinu i usluge, OIB 87944363802,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RED FOX TRADE j.d.o.o. za trgovinu i usluge</item>
    </izvorni_sadrzaj>
    <derivirana_varijabla naziv="DomainObject.Predmet.SudioniciListNaziv_1">
      <item>FINA RC OSIJEK</item>
      <item>RED FOX TRADE j.d.o.o. za trgovinu i usluge</item>
    </derivirana_varijabla>
  </DomainObject.Predmet.SudioniciListNaziv>
  <DomainObject.Predmet.SudioniciListAdressOIB>
    <izvorni_sadrzaj>
      <item>FINA RC OSIJEK, OIB 85821130368</item>
      <item>RED FOX TRADE j.d.o.o. za trgovinu i usluge, OIB 87944363802, Vijenac Ljube Babića 1,31000 Osijek</item>
    </izvorni_sadrzaj>
    <derivirana_varijabla naziv="DomainObject.Predmet.SudioniciListAdressOIB_1">
      <item>FINA RC OSIJEK, OIB 85821130368</item>
      <item>RED FOX TRADE j.d.o.o. za trgovinu i usluge, OIB 87944363802,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87944363802</item>
    </izvorni_sadrzaj>
    <derivirana_varijabla naziv="DomainObject.Predmet.SudioniciListNazivOIB_1">
      <item>, OIB 85821130368</item>
      <item>, OIB 87944363802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2F909-8CE8-4CE3-BF98-61A07A274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356</properties:Words>
  <properties:Characters>1850</properties:Characters>
  <properties:Lines>104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2017-09-20T06:24:00Z</dcterms:created>
  <dc:creator>mkocijan</dc:creator>
  <cp:lastModifiedBy>Danijela Sekulić</cp:lastModifiedBy>
  <cp:lastPrinted>2017-09-21T07:52:00Z</cp:lastPrinted>
  <dcterms:modified xmlns:xsi="http://www.w3.org/2001/XMLSchema-instance" xsi:type="dcterms:W3CDTF">2017-09-21T07:55:00Z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