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c551" w14:paraId="70ec551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St-</w:t>
      </w:r>
      <w:r w:rsidR="000B04F5">
        <w:t>659</w:t>
      </w:r>
      <w:r w:rsidR="000C46EC">
        <w:t>/1</w:t>
      </w:r>
      <w:r w:rsidR="000B04F5">
        <w:t>7</w:t>
      </w:r>
      <w:r w:rsidR="00F77ECE">
        <w:t>-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7510B4">
        <w:t>Trg hrvatskih branitelja</w:t>
      </w:r>
      <w:r w:rsidR="00930900">
        <w:t xml:space="preserve">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4518DF" w:rsidP="002E55F1" w:rsidR="00056A75">
      <w:pPr>
        <w:ind w:firstLine="708"/>
        <w:jc w:val="both"/>
      </w:pPr>
      <w:r>
        <w:t xml:space="preserve">Trgovački sud u Zagrebu, Stalna služba, </w:t>
      </w:r>
      <w:r w:rsidR="00096A6C"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="00096A6C"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B20D76" w:rsidRPr="00B20D76">
        <w:t xml:space="preserve"> </w:t>
      </w:r>
      <w:r w:rsidR="000B04F5" w:rsidRPr="00CD1770">
        <w:t>BRANITELJSKA ZADRUGA DOM</w:t>
      </w:r>
      <w:r w:rsidR="000B04F5">
        <w:t xml:space="preserve"> u stečaju</w:t>
      </w:r>
      <w:r w:rsidR="000B04F5" w:rsidRPr="00CD1770">
        <w:t>, Krnjak, Krnjak 4, OIB 66497681421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F93AE7">
        <w:t>1</w:t>
      </w:r>
      <w:r w:rsidR="000B04F5">
        <w:t>9</w:t>
      </w:r>
      <w:r w:rsidR="007510B4">
        <w:t>. prosinca</w:t>
      </w:r>
      <w:r w:rsidR="00F77ECE">
        <w:t xml:space="preserve"> 2017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8E237A" w:rsidP="008E237A" w:rsidR="008E237A">
      <w:pPr>
        <w:jc w:val="both"/>
      </w:pPr>
      <w:r w:rsidRPr="00730688">
        <w:t xml:space="preserve">I. Utvrđene su slijedeće tražbine prvog višeg isplatnog reda: </w:t>
      </w:r>
    </w:p>
    <w:p w:rsidRDefault="00394201" w:rsidP="00394201" w:rsidR="00394201" w:rsidRPr="00730688">
      <w:pPr>
        <w:jc w:val="both"/>
      </w:pPr>
    </w:p>
    <w:p w:rsidRDefault="00394201" w:rsidP="00394201" w:rsidR="00394201">
      <w:pPr>
        <w:jc w:val="both"/>
      </w:pPr>
      <w:r>
        <w:t xml:space="preserve">I.1. REPUBLIKA HRVATSKA, MINISTARSTVO FINANCIJA, </w:t>
      </w:r>
    </w:p>
    <w:p w:rsidRDefault="00394201" w:rsidP="00394201" w:rsidR="00394201">
      <w:pPr>
        <w:ind w:firstLine="360"/>
        <w:jc w:val="both"/>
      </w:pPr>
      <w:r>
        <w:t xml:space="preserve">POREZNA UPRAVA, Područni ured Karlovac, </w:t>
      </w:r>
    </w:p>
    <w:p w:rsidRDefault="00394201" w:rsidP="00394201" w:rsidR="00394201">
      <w:pPr>
        <w:ind w:firstLine="360"/>
        <w:jc w:val="both"/>
      </w:pPr>
      <w:r w:rsidRPr="00674568">
        <w:t xml:space="preserve">OIB </w:t>
      </w:r>
      <w:r>
        <w:t>18683136487                                                                                             6.801,57 kn</w:t>
      </w:r>
    </w:p>
    <w:p w:rsidRDefault="00394201" w:rsidP="00394201" w:rsidR="00394201">
      <w:pPr>
        <w:ind w:firstLine="360"/>
        <w:jc w:val="both"/>
      </w:pPr>
    </w:p>
    <w:p w:rsidRDefault="00394201" w:rsidP="00394201" w:rsidR="00394201">
      <w:pPr>
        <w:jc w:val="both"/>
      </w:pPr>
    </w:p>
    <w:p w:rsidRDefault="00394201" w:rsidP="00394201" w:rsidR="00394201">
      <w:pPr>
        <w:jc w:val="both"/>
      </w:pPr>
      <w:r w:rsidRPr="00730688">
        <w:t xml:space="preserve">II. Utvrđene su slijedeće tražbine drugog višeg isplatnog reda: </w:t>
      </w:r>
    </w:p>
    <w:p w:rsidRDefault="00394201" w:rsidP="00394201" w:rsidR="00394201" w:rsidRPr="00730688">
      <w:pPr>
        <w:jc w:val="both"/>
      </w:pPr>
    </w:p>
    <w:p w:rsidRDefault="00394201" w:rsidP="00394201" w:rsidR="00394201">
      <w:pPr>
        <w:jc w:val="both"/>
      </w:pPr>
      <w:r>
        <w:t xml:space="preserve">II.1. REPUBLIKA HRVATSKA, MINISTARSTVO FINANCIJA, </w:t>
      </w:r>
    </w:p>
    <w:p w:rsidRDefault="00394201" w:rsidP="00394201" w:rsidR="00394201">
      <w:pPr>
        <w:ind w:firstLine="360"/>
        <w:jc w:val="both"/>
      </w:pPr>
      <w:r>
        <w:t xml:space="preserve">  POREZNA UPRAVA, Područni ured Karlovac, </w:t>
      </w:r>
    </w:p>
    <w:p w:rsidRDefault="00394201" w:rsidP="00394201" w:rsidR="00394201">
      <w:pPr>
        <w:ind w:firstLine="360"/>
        <w:jc w:val="both"/>
      </w:pPr>
      <w:r>
        <w:t xml:space="preserve">  </w:t>
      </w:r>
      <w:r w:rsidRPr="00674568">
        <w:t xml:space="preserve">OIB </w:t>
      </w:r>
      <w:r>
        <w:t xml:space="preserve">18683136487                                                                                  </w:t>
      </w:r>
      <w:r w:rsidRPr="00730688">
        <w:t xml:space="preserve">  </w:t>
      </w:r>
      <w:r>
        <w:t xml:space="preserve">   21.260,40 </w:t>
      </w:r>
      <w:r w:rsidRPr="00730688">
        <w:t>kn</w:t>
      </w:r>
    </w:p>
    <w:p w:rsidRDefault="00394201" w:rsidP="00394201" w:rsidR="00394201" w:rsidRPr="00730688">
      <w:pPr>
        <w:jc w:val="both"/>
      </w:pPr>
    </w:p>
    <w:p w:rsidRDefault="00394201" w:rsidP="00394201" w:rsidR="00394201">
      <w:pPr>
        <w:jc w:val="both"/>
      </w:pPr>
      <w:r>
        <w:t>II.2</w:t>
      </w:r>
      <w:r w:rsidRPr="00730688">
        <w:t xml:space="preserve">. </w:t>
      </w:r>
      <w:r>
        <w:t>HRVATSKI ZAVOD ZA ZAPOŠLJAVANJE</w:t>
      </w:r>
    </w:p>
    <w:p w:rsidRDefault="00394201" w:rsidP="00394201" w:rsidR="00394201" w:rsidRPr="00730688">
      <w:pPr>
        <w:ind w:firstLine="360"/>
        <w:jc w:val="both"/>
      </w:pPr>
      <w:r>
        <w:t xml:space="preserve">  Područni ured Karlovac</w:t>
      </w:r>
      <w:r w:rsidRPr="00730688">
        <w:t>,</w:t>
      </w:r>
      <w:r>
        <w:t xml:space="preserve"> Domobranska 9, Karlovac</w:t>
      </w:r>
    </w:p>
    <w:p w:rsidRDefault="00394201" w:rsidP="00394201" w:rsidR="00394201">
      <w:pPr>
        <w:ind w:firstLine="360"/>
        <w:jc w:val="both"/>
      </w:pPr>
      <w:r>
        <w:t xml:space="preserve">  </w:t>
      </w:r>
      <w:r w:rsidRPr="00730688">
        <w:t xml:space="preserve">OIB </w:t>
      </w:r>
      <w:r>
        <w:t>91547293790</w:t>
      </w:r>
      <w:r w:rsidRPr="00730688">
        <w:t xml:space="preserve"> </w:t>
      </w:r>
      <w:r>
        <w:t xml:space="preserve">                  </w:t>
      </w:r>
      <w:r w:rsidRPr="00730688">
        <w:t xml:space="preserve"> </w:t>
      </w:r>
      <w:r>
        <w:t xml:space="preserve">                                                                    10.241,58</w:t>
      </w:r>
      <w:r w:rsidRPr="00730688">
        <w:t xml:space="preserve"> kn</w:t>
      </w:r>
    </w:p>
    <w:p w:rsidRDefault="00394201" w:rsidP="00394201" w:rsidR="00394201">
      <w:pPr>
        <w:ind w:firstLine="360"/>
        <w:jc w:val="both"/>
      </w:pPr>
    </w:p>
    <w:p w:rsidRDefault="00394201" w:rsidP="00394201" w:rsidR="00394201">
      <w:pPr>
        <w:jc w:val="both"/>
      </w:pPr>
      <w:r>
        <w:t>II.3. VIPnet d.o.o.,</w:t>
      </w:r>
      <w:r w:rsidRPr="00CB1EB1">
        <w:t xml:space="preserve"> </w:t>
      </w:r>
      <w:r>
        <w:t>Zagreb,</w:t>
      </w:r>
    </w:p>
    <w:p w:rsidRDefault="00394201" w:rsidP="00394201" w:rsidR="00394201">
      <w:pPr>
        <w:ind w:firstLine="360"/>
        <w:jc w:val="both"/>
      </w:pPr>
      <w:r>
        <w:t xml:space="preserve">  Vrtni put 1</w:t>
      </w:r>
      <w:r w:rsidRPr="00730688">
        <w:t>,</w:t>
      </w:r>
      <w:r w:rsidRPr="00C27636">
        <w:t xml:space="preserve"> </w:t>
      </w:r>
      <w:r w:rsidRPr="00730688">
        <w:t xml:space="preserve">OIB </w:t>
      </w:r>
      <w:r>
        <w:t xml:space="preserve">29524210204                              </w:t>
      </w:r>
      <w:r w:rsidRPr="00730688">
        <w:t xml:space="preserve"> </w:t>
      </w:r>
      <w:r>
        <w:t xml:space="preserve">                                       7.756,22</w:t>
      </w:r>
      <w:r w:rsidRPr="00730688">
        <w:t xml:space="preserve"> kn</w:t>
      </w:r>
    </w:p>
    <w:p w:rsidRDefault="00394201" w:rsidP="00394201" w:rsidR="00394201">
      <w:pPr>
        <w:jc w:val="both"/>
      </w:pPr>
    </w:p>
    <w:p w:rsidRDefault="00394201" w:rsidP="00394201" w:rsidR="00394201">
      <w:pPr>
        <w:jc w:val="both"/>
      </w:pPr>
    </w:p>
    <w:p w:rsidRDefault="008E237A" w:rsidP="008E237A" w:rsidR="008E237A">
      <w:pPr>
        <w:ind w:firstLine="360"/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E6357E" w:rsidP="00287A3A" w:rsidR="00E6357E" w:rsidRPr="002032E7">
      <w:pPr>
        <w:jc w:val="center"/>
      </w:pPr>
    </w:p>
    <w:p w:rsidRDefault="003E39D5" w:rsidP="003E39D5" w:rsidR="003E39D5">
      <w:pPr>
        <w:ind w:firstLine="708"/>
        <w:jc w:val="both"/>
      </w:pPr>
      <w:r w:rsidRPr="00267DA6">
        <w:t xml:space="preserve">Na ispitnom ročištu koje je održano dana </w:t>
      </w:r>
      <w:r>
        <w:t>1</w:t>
      </w:r>
      <w:r w:rsidR="00394201">
        <w:t>9</w:t>
      </w:r>
      <w:r>
        <w:t>. prosinca 2017.</w:t>
      </w:r>
      <w:r w:rsidRPr="00267DA6">
        <w:t xml:space="preserve"> godine ispitane su sve prijavljene tražbine prema svojim iznosima i redu. Stečajni upravitelj priznao je tražbin</w:t>
      </w:r>
      <w:r>
        <w:t>u</w:t>
      </w:r>
      <w:r w:rsidRPr="00267DA6">
        <w:t xml:space="preserve"> </w:t>
      </w:r>
      <w:r>
        <w:t xml:space="preserve">prvog višeg isplatnog reda, navedenu u točki I. izreke rješenja u iznosu od </w:t>
      </w:r>
      <w:r w:rsidR="00394201">
        <w:t>6.801,57</w:t>
      </w:r>
      <w:r>
        <w:t xml:space="preserve"> kn. Nadalje stečajni upravitelj priznao je tražbine drugog višeg isplatnog reda, navedene u točki </w:t>
      </w:r>
      <w:r>
        <w:lastRenderedPageBreak/>
        <w:t xml:space="preserve">II. izreke ovog rješenja u ukupnom iznosu od </w:t>
      </w:r>
      <w:r w:rsidR="00394201">
        <w:t>39.258,20</w:t>
      </w:r>
      <w:r w:rsidRPr="00937C5C">
        <w:t xml:space="preserve"> </w:t>
      </w:r>
      <w:r>
        <w:t xml:space="preserve">kn. Tako priznate tražbine prvog i drugog višeg isplatnog reda nije osporio nitko od vjerovnika, </w:t>
      </w:r>
      <w:r w:rsidRPr="00267DA6">
        <w:t>te se ist</w:t>
      </w:r>
      <w:r>
        <w:t>e</w:t>
      </w:r>
      <w:r w:rsidRPr="00267DA6">
        <w:t xml:space="preserve"> u smislu čl. </w:t>
      </w:r>
      <w:r>
        <w:t>263</w:t>
      </w:r>
      <w:r w:rsidRPr="00267DA6">
        <w:t xml:space="preserve">. Stečajnog zakona (Narodne novine broj </w:t>
      </w:r>
      <w:r>
        <w:t xml:space="preserve">71/15, 104/17,  </w:t>
      </w:r>
      <w:r w:rsidRPr="00267DA6">
        <w:t>dalje u tekstu: SZ</w:t>
      </w:r>
      <w:r>
        <w:t>-</w:t>
      </w:r>
      <w:r w:rsidRPr="00267DA6">
        <w:t>a) smatra</w:t>
      </w:r>
      <w:r>
        <w:t>ju</w:t>
      </w:r>
      <w:r w:rsidRPr="00267DA6">
        <w:t xml:space="preserve"> utvrđen</w:t>
      </w:r>
      <w:r>
        <w:t xml:space="preserve">ima. Stoga je riješeno kao pod točkama I. i II. izreke ovog rješenja. </w:t>
      </w:r>
    </w:p>
    <w:p w:rsidRDefault="003E39D5" w:rsidP="003E39D5" w:rsidR="003E39D5" w:rsidRPr="00267DA6">
      <w:pPr>
        <w:jc w:val="both"/>
      </w:pPr>
      <w:r>
        <w:tab/>
      </w:r>
    </w:p>
    <w:p w:rsidRDefault="009468B0" w:rsidP="008C51C3" w:rsidR="009468B0" w:rsidRPr="00267DA6">
      <w:pPr>
        <w:ind w:firstLine="708"/>
        <w:jc w:val="both"/>
      </w:pPr>
    </w:p>
    <w:p w:rsidRDefault="009468B0" w:rsidP="009468B0" w:rsidR="009468B0" w:rsidRPr="002032E7">
      <w:pPr>
        <w:jc w:val="center"/>
      </w:pPr>
      <w:r w:rsidRPr="002032E7">
        <w:t>U Karlovcu</w:t>
      </w:r>
      <w:r w:rsidR="004A201D" w:rsidRPr="002032E7">
        <w:t xml:space="preserve"> </w:t>
      </w:r>
      <w:r w:rsidR="00394201">
        <w:t>19</w:t>
      </w:r>
      <w:r w:rsidR="007510B4">
        <w:t>. prosinca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2032E7" w:rsidP="009468B0" w:rsidR="002032E7">
      <w:pPr>
        <w:jc w:val="center"/>
        <w:rPr>
          <w:b/>
        </w:rPr>
      </w:pPr>
    </w:p>
    <w:p w:rsidRDefault="002032E7" w:rsidP="009468B0" w:rsidR="002032E7" w:rsidRPr="00267DA6">
      <w:pPr>
        <w:jc w:val="center"/>
        <w:rPr>
          <w:b/>
        </w:rPr>
      </w:pPr>
    </w:p>
    <w:p w:rsidRDefault="0067598D" w:rsidP="0067598D" w:rsidR="0067598D">
      <w:r>
        <w:t xml:space="preserve">                                                                                                                                  Sudac:</w:t>
      </w:r>
      <w:r w:rsidR="009468B0"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</w:t>
      </w:r>
    </w:p>
    <w:p w:rsidRDefault="003D0B7D" w:rsidP="0067598D" w:rsidR="001C352A">
      <w:pPr>
        <w:jc w:val="right"/>
      </w:pPr>
      <w:r w:rsidRPr="002032E7">
        <w:t>Goranka Boljkovac</w:t>
      </w:r>
      <w:r w:rsidR="0067598D">
        <w:t>,v.r.</w:t>
      </w:r>
    </w:p>
    <w:p w:rsidRDefault="0067598D" w:rsidP="0067598D" w:rsidR="0067598D">
      <w:pPr>
        <w:jc w:val="right"/>
      </w:pPr>
    </w:p>
    <w:p w:rsidRDefault="0067598D" w:rsidP="0067598D" w:rsidR="0067598D">
      <w:pPr>
        <w:jc w:val="right"/>
      </w:pPr>
      <w:r>
        <w:t>Za točnost otpravka-</w:t>
      </w:r>
    </w:p>
    <w:p w:rsidRDefault="0067598D" w:rsidP="0067598D" w:rsidR="0067598D">
      <w:pPr>
        <w:jc w:val="right"/>
      </w:pPr>
      <w:r>
        <w:t>ovlašteni službenik:</w:t>
      </w:r>
    </w:p>
    <w:p w:rsidRDefault="0067598D" w:rsidP="0067598D" w:rsidR="0067598D" w:rsidRPr="005B77E1">
      <w:pPr>
        <w:jc w:val="right"/>
      </w:pPr>
      <w:r>
        <w:t>Marina Markić</w:t>
      </w:r>
    </w:p>
    <w:p w:rsidRDefault="00483FA4" w:rsidP="00483FA4" w:rsidR="00483FA4" w:rsidRPr="00F51122">
      <w:pPr>
        <w:tabs>
          <w:tab w:pos="6774" w:val="left"/>
        </w:tabs>
        <w:jc w:val="both"/>
      </w:pPr>
    </w:p>
    <w:p w:rsidRDefault="00871FD3" w:rsidP="00F51122" w:rsidR="00871FD3" w:rsidRPr="00F51122">
      <w:pPr>
        <w:tabs>
          <w:tab w:pos="6774" w:val="left"/>
        </w:tabs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za žalbu iznosi 8 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2E55F1" w:rsidR="0091049A" w:rsidRPr="00267DA6">
      <w:headerReference w:type="even" r:id="rId11"/>
      <w:headerReference w:type="default" r:id="rId12"/>
      <w:pgSz w:h="16838" w:w="11906"/>
      <w:pgMar w:gutter="0" w:footer="708" w:header="567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5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394201">
      <w:t>659</w:t>
    </w:r>
    <w:r w:rsidR="000C46EC">
      <w:t>/1</w:t>
    </w:r>
    <w:r w:rsidR="00394201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82469"/>
    <w:multiLevelType w:val="hybridMultilevel"/>
    <w:tmpl w:val="2F24CE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871648B"/>
    <w:multiLevelType w:val="hybridMultilevel"/>
    <w:tmpl w:val="452ACDDA"/>
    <w:lvl w:tplc="9C66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4F5"/>
    <w:rsid w:val="000B0FB2"/>
    <w:rsid w:val="000B177D"/>
    <w:rsid w:val="000B5F1C"/>
    <w:rsid w:val="000C1B45"/>
    <w:rsid w:val="000C1E12"/>
    <w:rsid w:val="000C46EC"/>
    <w:rsid w:val="000C53C7"/>
    <w:rsid w:val="000C621D"/>
    <w:rsid w:val="00120C2D"/>
    <w:rsid w:val="00131B20"/>
    <w:rsid w:val="00153D87"/>
    <w:rsid w:val="001913D7"/>
    <w:rsid w:val="001B2E51"/>
    <w:rsid w:val="001C352A"/>
    <w:rsid w:val="001C7CC9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55F1"/>
    <w:rsid w:val="002E71E9"/>
    <w:rsid w:val="0030106D"/>
    <w:rsid w:val="00313BDB"/>
    <w:rsid w:val="00354D5A"/>
    <w:rsid w:val="003565B3"/>
    <w:rsid w:val="00374A53"/>
    <w:rsid w:val="00392297"/>
    <w:rsid w:val="00394201"/>
    <w:rsid w:val="003D0B7D"/>
    <w:rsid w:val="003E39D5"/>
    <w:rsid w:val="004268EE"/>
    <w:rsid w:val="004333B9"/>
    <w:rsid w:val="00447244"/>
    <w:rsid w:val="004518DF"/>
    <w:rsid w:val="00483FA4"/>
    <w:rsid w:val="00495F92"/>
    <w:rsid w:val="004A201D"/>
    <w:rsid w:val="004A44BE"/>
    <w:rsid w:val="004B1B70"/>
    <w:rsid w:val="00504675"/>
    <w:rsid w:val="00505ABF"/>
    <w:rsid w:val="0050695B"/>
    <w:rsid w:val="00557F6F"/>
    <w:rsid w:val="00562398"/>
    <w:rsid w:val="005646C8"/>
    <w:rsid w:val="005C24C0"/>
    <w:rsid w:val="005D5525"/>
    <w:rsid w:val="005E1A1C"/>
    <w:rsid w:val="005E3015"/>
    <w:rsid w:val="006405B1"/>
    <w:rsid w:val="00643621"/>
    <w:rsid w:val="00650897"/>
    <w:rsid w:val="00660B8E"/>
    <w:rsid w:val="0067598D"/>
    <w:rsid w:val="006A7683"/>
    <w:rsid w:val="006B0440"/>
    <w:rsid w:val="006D5A97"/>
    <w:rsid w:val="006D621E"/>
    <w:rsid w:val="006E19E2"/>
    <w:rsid w:val="006E5A28"/>
    <w:rsid w:val="006F485F"/>
    <w:rsid w:val="006F5462"/>
    <w:rsid w:val="007510B4"/>
    <w:rsid w:val="00764B48"/>
    <w:rsid w:val="00770120"/>
    <w:rsid w:val="00783E03"/>
    <w:rsid w:val="007C1F4C"/>
    <w:rsid w:val="007D34E0"/>
    <w:rsid w:val="00834391"/>
    <w:rsid w:val="00844E28"/>
    <w:rsid w:val="00871FD3"/>
    <w:rsid w:val="008748E1"/>
    <w:rsid w:val="0088799E"/>
    <w:rsid w:val="00893CE9"/>
    <w:rsid w:val="008A3BF4"/>
    <w:rsid w:val="008B3420"/>
    <w:rsid w:val="008C51C3"/>
    <w:rsid w:val="008E1CB9"/>
    <w:rsid w:val="008E237A"/>
    <w:rsid w:val="008F1555"/>
    <w:rsid w:val="0091049A"/>
    <w:rsid w:val="009237A9"/>
    <w:rsid w:val="00923BEE"/>
    <w:rsid w:val="00930900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C07070"/>
    <w:rsid w:val="00C07083"/>
    <w:rsid w:val="00C120CE"/>
    <w:rsid w:val="00C567C0"/>
    <w:rsid w:val="00C60A3B"/>
    <w:rsid w:val="00C65FCF"/>
    <w:rsid w:val="00C71058"/>
    <w:rsid w:val="00C71732"/>
    <w:rsid w:val="00C83EDF"/>
    <w:rsid w:val="00C91549"/>
    <w:rsid w:val="00C951B7"/>
    <w:rsid w:val="00CA1F5B"/>
    <w:rsid w:val="00CA6C99"/>
    <w:rsid w:val="00CB0233"/>
    <w:rsid w:val="00CC4222"/>
    <w:rsid w:val="00CD08C4"/>
    <w:rsid w:val="00D26C39"/>
    <w:rsid w:val="00D42104"/>
    <w:rsid w:val="00D4607D"/>
    <w:rsid w:val="00D66539"/>
    <w:rsid w:val="00DC4E31"/>
    <w:rsid w:val="00DE2BC2"/>
    <w:rsid w:val="00E07968"/>
    <w:rsid w:val="00E10266"/>
    <w:rsid w:val="00E504F4"/>
    <w:rsid w:val="00E6357E"/>
    <w:rsid w:val="00E73D1F"/>
    <w:rsid w:val="00EA39DD"/>
    <w:rsid w:val="00EB2C04"/>
    <w:rsid w:val="00EC0260"/>
    <w:rsid w:val="00EC4AA3"/>
    <w:rsid w:val="00F1017A"/>
    <w:rsid w:val="00F51122"/>
    <w:rsid w:val="00F77ECE"/>
    <w:rsid w:val="00F81471"/>
    <w:rsid w:val="00F93AE7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7510B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673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St-659/2017-34</izvorni_sadrzaj>
    <derivirana_varijabla naziv="DomainObject.Oznaka_1">St-659/2017-34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zastupanog po punomoćniku Emil Ritar</izvorni_sadrzaj>
    <derivirana_varijabla naziv="DomainObject.Predmet.ProtustrankaFormated_1">  Braniteljska zadruga Dom zastupanog po punomoćniku Emil Ritar</derivirana_varijabla>
  </DomainObject.Predmet.ProtustrankaFormated>
  <DomainObject.Predmet.ProtustrankaFormatedOIB>
    <izvorni_sadrzaj>  Braniteljska zadruga Dom, OIB 66497681421 zastupanog po punomoćniku Emil Ritar</izvorni_sadrzaj>
    <derivirana_varijabla naziv="DomainObject.Predmet.ProtustrankaFormatedOIB_1">  Braniteljska zadruga Dom, OIB 66497681421 zastupanog po punomoćniku Emil Ritar</derivirana_varijabla>
  </DomainObject.Predmet.ProtustrankaFormatedOIB>
  <DomainObject.Predmet.ProtustrankaFormatedWithAdress>
    <izvorni_sadrzaj> Braniteljska zadruga Dom, Krnjak 4, 47242 Krnjak zastupanog po punomoćniku Emil Ritar</izvorni_sadrzaj>
    <derivirana_varijabla naziv="DomainObject.Predmet.ProtustrankaFormatedWithAdress_1"> Braniteljska zadruga Dom, Krnjak 4, 47242 Krnjak zastupanog po punomoćniku Emil Ritar</derivirana_varijabla>
  </DomainObject.Predmet.ProtustrankaFormatedWithAdress>
  <DomainObject.Predmet.ProtustrankaFormatedWithAdressOIB>
    <izvorni_sadrzaj> Braniteljska zadruga Dom, OIB 66497681421, Krnjak 4, 47242 Krnjak zastupanog po punomoćniku Emil Ritar</izvorni_sadrzaj>
    <derivirana_varijabla naziv="DomainObject.Predmet.ProtustrankaFormatedWithAdressOIB_1"> Braniteljska zadruga Dom, OIB 66497681421, Krnjak 4, 47242 Krnjak zastupanog po punomoćniku Emil Ritar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zastupanog po punomoćniku Emil Ritar</item>
    </izvorni_sadrzaj>
    <derivirana_varijabla naziv="DomainObject.Predmet.ProtuStrankaListFormated_1">
      <item>Braniteljska zadruga Dom zastupanog po punomoćniku Emil Ritar</item>
    </derivirana_varijabla>
  </DomainObject.Predmet.ProtuStrankaListFormated>
  <DomainObject.Predmet.ProtuStrankaListFormatedOIB>
    <izvorni_sadrzaj>
      <item>Braniteljska zadruga Dom, OIB 66497681421 zastupanog po punomoćniku Emil Ritar</item>
    </izvorni_sadrzaj>
    <derivirana_varijabla naziv="DomainObject.Predmet.ProtuStrankaListFormatedOIB_1">
      <item>Braniteljska zadruga Dom, OIB 66497681421 zastupanog po punomoćniku Emil Ritar</item>
    </derivirana_varijabla>
  </DomainObject.Predmet.ProtuStrankaListFormatedOIB>
  <DomainObject.Predmet.ProtuStrankaListFormatedWithAdress>
    <izvorni_sadrzaj>
      <item>Braniteljska zadruga Dom, Krnjak 4, 47242 Krnjak zastupanog po punomoćniku Emil Ritar</item>
    </izvorni_sadrzaj>
    <derivirana_varijabla naziv="DomainObject.Predmet.ProtuStrankaListFormatedWithAdress_1">
      <item>Braniteljska zadruga Dom,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Dom, OIB 66497681421, Krnjak 4, 47242 Krnjak zastupanog po punomoćniku Emil Ritar</item>
    </izvorni_sadrzaj>
    <derivirana_varijabla naziv="DomainObject.Predmet.ProtuStrankaListFormatedWithAdressOIB_1">
      <item>Braniteljska zadruga Dom,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 punomoćnik sudionika u postupku Braniteljska zadruga Dom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St-659/2017-34</izvorni_sadrzaj>
    <derivirana_varijabla naziv="DomainObject.PoslovniBrojDokumenta_1">St-659/2017-34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D8BFFA-14EA-4E10-803F-D2D24E99E6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1846</properties:Characters>
  <properties:Lines>69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2017-12-19T06:25:00Z</dcterms:created>
  <dc:creator>Korisnik</dc:creator>
  <cp:lastModifiedBy>Goranka Boljkovac</cp:lastModifiedBy>
  <cp:lastPrinted>2017-12-19T09:17:00Z</cp:lastPrinted>
  <dcterms:modified xmlns:xsi="http://www.w3.org/2001/XMLSchema-instance" xsi:type="dcterms:W3CDTF">2017-12-19T09:21:00Z</dcterms:modified>
  <cp:revision>7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St-659/2017-34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