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d1f13" w14:paraId="f7d1f13" w:rsidRDefault="00D17329" w:rsidP="008D19C2" w:rsidR="00D17329" w:rsidRPr="00534EE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534EE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8D19C2" w:rsidR="00D17329" w:rsidRPr="00534EE3">
      <w:pPr>
        <w:pStyle w:val="Zaglavlje"/>
        <w:rPr>
          <w:rFonts w:hAnsi="Times New Roman" w:ascii="Times New Roman"/>
          <w:szCs w:val="24"/>
          <w:lang w:val="hr-HR"/>
        </w:rPr>
      </w:pPr>
      <w:r w:rsidRPr="00534EE3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8D19C2" w:rsidR="00D17329" w:rsidRPr="00534EE3">
      <w:pPr>
        <w:pStyle w:val="Zaglavlje"/>
        <w:rPr>
          <w:rFonts w:hAnsi="Times New Roman" w:ascii="Times New Roman"/>
          <w:szCs w:val="24"/>
          <w:lang w:val="hr-HR"/>
        </w:rPr>
      </w:pPr>
      <w:r w:rsidRPr="00534EE3">
        <w:rPr>
          <w:rFonts w:hAnsi="Times New Roman" w:ascii="Times New Roman"/>
          <w:szCs w:val="24"/>
          <w:lang w:val="hr-HR"/>
        </w:rPr>
        <w:t>Zagreb, Amruševa 2/II</w:t>
      </w:r>
      <w:r w:rsidR="00D17329" w:rsidRPr="00534EE3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8D19C2" w:rsidR="00D17329" w:rsidRPr="00534EE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534EE3">
        <w:rPr>
          <w:rFonts w:hAnsi="Times New Roman" w:ascii="Times New Roman"/>
          <w:szCs w:val="24"/>
          <w:lang w:val="hr-HR"/>
        </w:rPr>
        <w:tab/>
        <w:t>89. St-</w:t>
      </w:r>
      <w:r w:rsidR="002D769D" w:rsidRPr="00534EE3">
        <w:rPr>
          <w:rFonts w:hAnsi="Times New Roman" w:ascii="Times New Roman"/>
          <w:szCs w:val="24"/>
          <w:lang w:val="hr-HR"/>
        </w:rPr>
        <w:t>8</w:t>
      </w:r>
      <w:r w:rsidR="00BB0CA9" w:rsidRPr="00534EE3">
        <w:rPr>
          <w:rFonts w:hAnsi="Times New Roman" w:ascii="Times New Roman"/>
          <w:szCs w:val="24"/>
          <w:lang w:val="hr-HR"/>
        </w:rPr>
        <w:t>527</w:t>
      </w:r>
      <w:r w:rsidRPr="00534EE3">
        <w:rPr>
          <w:rFonts w:hAnsi="Times New Roman" w:ascii="Times New Roman"/>
          <w:szCs w:val="24"/>
          <w:lang w:val="hr-HR"/>
        </w:rPr>
        <w:t>/15-</w:t>
      </w:r>
      <w:r w:rsidR="00622C21" w:rsidRPr="00534EE3">
        <w:rPr>
          <w:rFonts w:hAnsi="Times New Roman" w:ascii="Times New Roman"/>
          <w:szCs w:val="24"/>
          <w:lang w:val="hr-HR"/>
        </w:rPr>
        <w:t>6</w:t>
      </w:r>
    </w:p>
    <w:p w:rsidRDefault="00D17329" w:rsidP="008D19C2" w:rsidR="00D17329" w:rsidRPr="00534EE3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8D19C2" w:rsidR="007F24AA" w:rsidRPr="00534EE3">
      <w:pPr>
        <w:jc w:val="center"/>
        <w:rPr>
          <w:rFonts w:hAnsi="Times New Roman" w:ascii="Times New Roman"/>
          <w:szCs w:val="24"/>
        </w:rPr>
      </w:pPr>
      <w:r w:rsidRPr="00534EE3">
        <w:rPr>
          <w:rFonts w:hAnsi="Times New Roman" w:ascii="Times New Roman"/>
          <w:szCs w:val="24"/>
        </w:rPr>
        <w:t xml:space="preserve">U  I M E  </w:t>
      </w:r>
      <w:r w:rsidR="00F43A24" w:rsidRPr="00534EE3">
        <w:rPr>
          <w:rFonts w:hAnsi="Times New Roman" w:ascii="Times New Roman"/>
          <w:szCs w:val="24"/>
        </w:rPr>
        <w:t xml:space="preserve"> </w:t>
      </w:r>
      <w:r w:rsidRPr="00534EE3">
        <w:rPr>
          <w:rFonts w:hAnsi="Times New Roman" w:ascii="Times New Roman"/>
          <w:szCs w:val="24"/>
        </w:rPr>
        <w:t xml:space="preserve">R E P U B L I K E </w:t>
      </w:r>
      <w:r w:rsidR="00A066C9" w:rsidRPr="00534EE3">
        <w:rPr>
          <w:rFonts w:hAnsi="Times New Roman" w:ascii="Times New Roman"/>
          <w:szCs w:val="24"/>
        </w:rPr>
        <w:t xml:space="preserve"> </w:t>
      </w:r>
      <w:r w:rsidRPr="00534EE3">
        <w:rPr>
          <w:rFonts w:hAnsi="Times New Roman" w:ascii="Times New Roman"/>
          <w:szCs w:val="24"/>
        </w:rPr>
        <w:t xml:space="preserve"> H R V A T S K E</w:t>
      </w:r>
    </w:p>
    <w:p w:rsidRDefault="00D17329" w:rsidP="008D19C2" w:rsidR="00D17329" w:rsidRPr="00534EE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534EE3">
      <w:pPr>
        <w:jc w:val="center"/>
        <w:rPr>
          <w:rFonts w:hAnsi="Times New Roman" w:ascii="Times New Roman"/>
          <w:szCs w:val="24"/>
          <w:lang w:val="hr-HR"/>
        </w:rPr>
      </w:pPr>
      <w:r w:rsidRPr="00534EE3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8D19C2" w:rsidR="00D17329" w:rsidRPr="00534EE3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534EE3">
      <w:pPr>
        <w:jc w:val="both"/>
        <w:rPr>
          <w:rFonts w:hAnsi="Times New Roman" w:ascii="Times New Roman"/>
          <w:szCs w:val="24"/>
          <w:lang w:val="hr-HR"/>
        </w:rPr>
      </w:pPr>
      <w:r w:rsidRPr="00534EE3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534EE3">
        <w:rPr>
          <w:rFonts w:hAnsi="Times New Roman" w:ascii="Times New Roman"/>
          <w:szCs w:val="24"/>
          <w:lang w:val="hr-HR"/>
        </w:rPr>
        <w:t>Nikolini Dorić Hadžisejdić</w:t>
      </w:r>
      <w:r w:rsidRPr="00534EE3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BB0CA9" w:rsidRPr="00534EE3">
        <w:rPr>
          <w:rFonts w:hAnsi="Times New Roman" w:ascii="Times New Roman"/>
          <w:szCs w:val="24"/>
        </w:rPr>
        <w:t>MIHALJEK d.o.o., OIB 76560938744, Zagreb, Vladimira Varićaka 20/8</w:t>
      </w:r>
      <w:r w:rsidRPr="00534EE3">
        <w:rPr>
          <w:rFonts w:hAnsi="Times New Roman" w:ascii="Times New Roman"/>
          <w:szCs w:val="24"/>
          <w:lang w:val="hr-HR"/>
        </w:rPr>
        <w:t xml:space="preserve">, </w:t>
      </w:r>
      <w:r w:rsidR="00AC4D16" w:rsidRPr="00534EE3">
        <w:rPr>
          <w:rFonts w:hAnsi="Times New Roman" w:ascii="Times New Roman"/>
          <w:szCs w:val="24"/>
          <w:lang w:val="hr-HR"/>
        </w:rPr>
        <w:t>1</w:t>
      </w:r>
      <w:r w:rsidR="00534EE3" w:rsidRPr="00534EE3">
        <w:rPr>
          <w:rFonts w:hAnsi="Times New Roman" w:ascii="Times New Roman"/>
          <w:szCs w:val="24"/>
          <w:lang w:val="hr-HR"/>
        </w:rPr>
        <w:t>8</w:t>
      </w:r>
      <w:r w:rsidR="00AC4D16" w:rsidRPr="00534EE3">
        <w:rPr>
          <w:rFonts w:hAnsi="Times New Roman" w:ascii="Times New Roman"/>
          <w:szCs w:val="24"/>
          <w:lang w:val="hr-HR"/>
        </w:rPr>
        <w:t>. travnja</w:t>
      </w:r>
      <w:r w:rsidR="004431B0" w:rsidRPr="00534EE3">
        <w:rPr>
          <w:rFonts w:hAnsi="Times New Roman" w:ascii="Times New Roman"/>
          <w:szCs w:val="24"/>
          <w:lang w:val="hr-HR"/>
        </w:rPr>
        <w:t xml:space="preserve"> 2016</w:t>
      </w:r>
      <w:r w:rsidRPr="00534EE3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8D19C2" w:rsidR="00D17329" w:rsidRPr="00534EE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534EE3">
      <w:pPr>
        <w:jc w:val="center"/>
        <w:rPr>
          <w:rFonts w:hAnsi="Times New Roman" w:ascii="Times New Roman"/>
          <w:szCs w:val="24"/>
          <w:lang w:val="hr-HR"/>
        </w:rPr>
      </w:pPr>
      <w:r w:rsidRPr="00534EE3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8D19C2" w:rsidR="00D17329" w:rsidRPr="00534EE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8D19C2" w:rsidR="00D17329" w:rsidRPr="00534EE3">
      <w:pPr>
        <w:pStyle w:val="BodyText21"/>
        <w:ind w:firstLine="708" w:left="0"/>
        <w:rPr>
          <w:rFonts w:hAnsi="Times New Roman" w:ascii="Times New Roman"/>
          <w:szCs w:val="24"/>
        </w:rPr>
      </w:pPr>
      <w:r w:rsidRPr="00534EE3">
        <w:rPr>
          <w:rFonts w:hAnsi="Times New Roman" w:ascii="Times New Roman"/>
          <w:szCs w:val="24"/>
        </w:rPr>
        <w:t xml:space="preserve">I. Otvara se stečajni postupak nad dužnikom </w:t>
      </w:r>
      <w:r w:rsidR="00BB0CA9" w:rsidRPr="00534EE3">
        <w:rPr>
          <w:rFonts w:hAnsi="Times New Roman" w:ascii="Times New Roman"/>
          <w:szCs w:val="24"/>
        </w:rPr>
        <w:t>MIHALJEK d.o.o., OIB 76560938744, Zagreb, Vladimira Varićaka 20/8</w:t>
      </w:r>
      <w:r w:rsidRPr="00534EE3">
        <w:rPr>
          <w:rFonts w:hAnsi="Times New Roman" w:ascii="Times New Roman"/>
          <w:szCs w:val="24"/>
        </w:rPr>
        <w:t xml:space="preserve">. Stečajni postupak otvoren je </w:t>
      </w:r>
      <w:r w:rsidR="00AC4D16" w:rsidRPr="00534EE3">
        <w:rPr>
          <w:rFonts w:hAnsi="Times New Roman" w:ascii="Times New Roman"/>
          <w:szCs w:val="24"/>
        </w:rPr>
        <w:t>1</w:t>
      </w:r>
      <w:r w:rsidR="00534EE3" w:rsidRPr="00534EE3">
        <w:rPr>
          <w:rFonts w:hAnsi="Times New Roman" w:ascii="Times New Roman"/>
          <w:szCs w:val="24"/>
        </w:rPr>
        <w:t>8</w:t>
      </w:r>
      <w:r w:rsidR="00AC4D16" w:rsidRPr="00534EE3">
        <w:rPr>
          <w:rFonts w:hAnsi="Times New Roman" w:ascii="Times New Roman"/>
          <w:szCs w:val="24"/>
        </w:rPr>
        <w:t>. travnja</w:t>
      </w:r>
      <w:r w:rsidR="004431B0" w:rsidRPr="00534EE3">
        <w:rPr>
          <w:rFonts w:hAnsi="Times New Roman" w:ascii="Times New Roman"/>
          <w:szCs w:val="24"/>
        </w:rPr>
        <w:t xml:space="preserve"> 2016</w:t>
      </w:r>
      <w:r w:rsidRPr="00534EE3">
        <w:rPr>
          <w:rFonts w:hAnsi="Times New Roman" w:ascii="Times New Roman"/>
          <w:szCs w:val="24"/>
        </w:rPr>
        <w:t>., u 1</w:t>
      </w:r>
      <w:r w:rsidR="00534EE3" w:rsidRPr="00534EE3">
        <w:rPr>
          <w:rFonts w:hAnsi="Times New Roman" w:ascii="Times New Roman"/>
          <w:szCs w:val="24"/>
        </w:rPr>
        <w:t>2</w:t>
      </w:r>
      <w:r w:rsidRPr="00534EE3">
        <w:rPr>
          <w:rFonts w:hAnsi="Times New Roman" w:ascii="Times New Roman"/>
          <w:szCs w:val="24"/>
        </w:rPr>
        <w:t xml:space="preserve"> sati i </w:t>
      </w:r>
      <w:r w:rsidR="00534EE3" w:rsidRPr="00534EE3">
        <w:rPr>
          <w:rFonts w:hAnsi="Times New Roman" w:ascii="Times New Roman"/>
          <w:szCs w:val="24"/>
        </w:rPr>
        <w:t>0</w:t>
      </w:r>
      <w:r w:rsidRPr="00534EE3">
        <w:rPr>
          <w:rFonts w:hAnsi="Times New Roman" w:ascii="Times New Roman"/>
          <w:szCs w:val="24"/>
        </w:rPr>
        <w:t>0 minuta, kada je ovo rješenje objavljeno na mrežnoj stranici e-Oglasna ploča ovog suda.</w:t>
      </w:r>
    </w:p>
    <w:p w:rsidRDefault="00D17329" w:rsidP="00534EE3" w:rsidR="00D17329" w:rsidRPr="00534EE3">
      <w:pPr>
        <w:ind w:firstLine="708"/>
        <w:jc w:val="both"/>
        <w:rPr>
          <w:rFonts w:hAnsi="Times New Roman" w:ascii="Times New Roman"/>
          <w:szCs w:val="24"/>
          <w:u w:val="single"/>
        </w:rPr>
      </w:pPr>
      <w:r w:rsidRPr="00534EE3">
        <w:rPr>
          <w:rFonts w:hAnsi="Times New Roman" w:ascii="Times New Roman"/>
          <w:szCs w:val="24"/>
        </w:rPr>
        <w:t xml:space="preserve">II. Za stečajnog upravitelja imenuje se </w:t>
      </w:r>
      <w:r w:rsidR="00534EE3" w:rsidRPr="00534EE3">
        <w:rPr>
          <w:rFonts w:hAnsi="Times New Roman" w:ascii="Times New Roman"/>
          <w:szCs w:val="24"/>
        </w:rPr>
        <w:t>Igor Radelić, OIB 94192738867, Zagreb, Kornatska 1</w:t>
      </w:r>
      <w:r w:rsidRPr="00534EE3">
        <w:rPr>
          <w:rFonts w:hAnsi="Times New Roman" w:ascii="Times New Roman"/>
          <w:szCs w:val="24"/>
        </w:rPr>
        <w:t>.</w:t>
      </w:r>
    </w:p>
    <w:p w:rsidRDefault="00D17329" w:rsidP="008D19C2" w:rsidR="00D17329" w:rsidRPr="00534EE3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34EE3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534EE3">
        <w:rPr>
          <w:rFonts w:hAnsi="Times New Roman" w:ascii="Times New Roman"/>
          <w:szCs w:val="24"/>
        </w:rPr>
        <w:t xml:space="preserve"> </w:t>
      </w:r>
      <w:r w:rsidR="00BB0CA9" w:rsidRPr="00534EE3">
        <w:rPr>
          <w:rFonts w:hAnsi="Times New Roman" w:ascii="Times New Roman"/>
          <w:szCs w:val="24"/>
        </w:rPr>
        <w:t>MIHALJEK d.o.o., OIB 76560938744, Zagreb, Vladimira Varićaka 20/8</w:t>
      </w:r>
      <w:r w:rsidRPr="00534EE3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534EE3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34EE3">
        <w:rPr>
          <w:rFonts w:hAnsi="Times New Roman" w:ascii="Times New Roman"/>
          <w:szCs w:val="24"/>
          <w:lang w:val="hr-HR"/>
        </w:rPr>
        <w:t>IV. Nakon pravomoćnosti ovog rješenja, dužnik će se brisati iz sudskog registra.</w:t>
      </w:r>
    </w:p>
    <w:p w:rsidRDefault="00D17329" w:rsidP="008D19C2" w:rsidR="00D17329" w:rsidRPr="00534EE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534EE3">
      <w:pPr>
        <w:jc w:val="center"/>
        <w:rPr>
          <w:rFonts w:hAnsi="Times New Roman" w:ascii="Times New Roman"/>
          <w:szCs w:val="24"/>
          <w:lang w:val="hr-HR"/>
        </w:rPr>
      </w:pPr>
      <w:r w:rsidRPr="00534EE3">
        <w:rPr>
          <w:rFonts w:hAnsi="Times New Roman" w:ascii="Times New Roman"/>
          <w:szCs w:val="24"/>
          <w:lang w:val="hr-HR"/>
        </w:rPr>
        <w:t>Obrazloženje</w:t>
      </w:r>
    </w:p>
    <w:p w:rsidRDefault="00D17329" w:rsidP="008D19C2" w:rsidR="00D17329" w:rsidRPr="00534EE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534EE3">
      <w:pPr>
        <w:jc w:val="both"/>
        <w:rPr>
          <w:rFonts w:hAnsi="Times New Roman" w:ascii="Times New Roman"/>
          <w:szCs w:val="24"/>
          <w:lang w:val="hr-HR"/>
        </w:rPr>
      </w:pPr>
      <w:r w:rsidRPr="00534EE3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534EE3">
        <w:rPr>
          <w:rFonts w:hAnsi="Times New Roman" w:ascii="Times New Roman"/>
          <w:szCs w:val="24"/>
          <w:lang w:val="hr-HR"/>
        </w:rPr>
        <w:t>44</w:t>
      </w:r>
      <w:r w:rsidRPr="00534EE3">
        <w:rPr>
          <w:rFonts w:hAnsi="Times New Roman" w:ascii="Times New Roman"/>
          <w:szCs w:val="24"/>
          <w:lang w:val="hr-HR"/>
        </w:rPr>
        <w:t xml:space="preserve">. </w:t>
      </w:r>
      <w:r w:rsidR="004431B0" w:rsidRPr="00534EE3">
        <w:rPr>
          <w:rFonts w:hAnsi="Times New Roman" w:ascii="Times New Roman"/>
          <w:szCs w:val="24"/>
          <w:lang w:val="hr-HR"/>
        </w:rPr>
        <w:t>st. 1</w:t>
      </w:r>
      <w:r w:rsidR="00AC4D16" w:rsidRPr="00534EE3">
        <w:rPr>
          <w:rFonts w:hAnsi="Times New Roman" w:ascii="Times New Roman"/>
          <w:szCs w:val="24"/>
          <w:lang w:val="hr-HR"/>
        </w:rPr>
        <w:t>.</w:t>
      </w:r>
      <w:r w:rsidR="004431B0" w:rsidRPr="00534EE3">
        <w:rPr>
          <w:rFonts w:hAnsi="Times New Roman" w:ascii="Times New Roman"/>
          <w:szCs w:val="24"/>
          <w:lang w:val="hr-HR"/>
        </w:rPr>
        <w:t xml:space="preserve"> </w:t>
      </w:r>
      <w:r w:rsidRPr="00534EE3">
        <w:rPr>
          <w:rFonts w:hAnsi="Times New Roman" w:ascii="Times New Roman"/>
          <w:szCs w:val="24"/>
          <w:lang w:val="hr-HR"/>
        </w:rPr>
        <w:t>Stečajnog zakona (</w:t>
      </w:r>
      <w:r w:rsidR="009F35B4" w:rsidRPr="00534EE3">
        <w:rPr>
          <w:rFonts w:hAnsi="Times New Roman" w:ascii="Times New Roman"/>
          <w:szCs w:val="24"/>
          <w:lang w:val="hr-HR"/>
        </w:rPr>
        <w:t>"Narodne novine" broj</w:t>
      </w:r>
      <w:r w:rsidRPr="00534EE3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534EE3">
        <w:rPr>
          <w:rFonts w:hAnsi="Times New Roman" w:ascii="Times New Roman"/>
          <w:szCs w:val="24"/>
          <w:lang w:val="hr-HR"/>
        </w:rPr>
        <w:t>SZ).</w:t>
      </w:r>
    </w:p>
    <w:p w:rsidRDefault="00D17329" w:rsidP="008D19C2" w:rsidR="00D17329" w:rsidRPr="00534EE3">
      <w:pPr>
        <w:jc w:val="both"/>
        <w:rPr>
          <w:rFonts w:hAnsi="Times New Roman" w:ascii="Times New Roman"/>
          <w:szCs w:val="24"/>
          <w:lang w:val="hr-HR"/>
        </w:rPr>
      </w:pPr>
      <w:r w:rsidRPr="00534EE3">
        <w:rPr>
          <w:rFonts w:hAnsi="Times New Roman" w:ascii="Times New Roman"/>
          <w:color w:val="FF0000"/>
          <w:szCs w:val="24"/>
          <w:lang w:val="hr-HR"/>
        </w:rPr>
        <w:tab/>
      </w:r>
      <w:r w:rsidRPr="00534EE3">
        <w:rPr>
          <w:rFonts w:hAnsi="Times New Roman" w:ascii="Times New Roman"/>
          <w:szCs w:val="24"/>
          <w:lang w:val="hr-HR"/>
        </w:rPr>
        <w:t xml:space="preserve">Oglasom od </w:t>
      </w:r>
      <w:r w:rsidR="00110027" w:rsidRPr="00534EE3">
        <w:rPr>
          <w:rFonts w:hAnsi="Times New Roman" w:ascii="Times New Roman"/>
          <w:szCs w:val="24"/>
          <w:lang w:val="hr-HR"/>
        </w:rPr>
        <w:t>1</w:t>
      </w:r>
      <w:r w:rsidR="00B32226" w:rsidRPr="00534EE3">
        <w:rPr>
          <w:rFonts w:hAnsi="Times New Roman" w:ascii="Times New Roman"/>
          <w:szCs w:val="24"/>
          <w:lang w:val="hr-HR"/>
        </w:rPr>
        <w:t>9</w:t>
      </w:r>
      <w:r w:rsidR="009F35B4" w:rsidRPr="00534EE3">
        <w:rPr>
          <w:rFonts w:hAnsi="Times New Roman" w:ascii="Times New Roman"/>
          <w:szCs w:val="24"/>
          <w:lang w:val="hr-HR"/>
        </w:rPr>
        <w:t>. siječnja 2016</w:t>
      </w:r>
      <w:r w:rsidRPr="00534EE3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</w:t>
      </w:r>
      <w:r w:rsidR="00534EE3">
        <w:rPr>
          <w:rFonts w:hAnsi="Times New Roman" w:ascii="Times New Roman"/>
          <w:szCs w:val="24"/>
          <w:lang w:val="hr-HR"/>
        </w:rPr>
        <w:t>-</w:t>
      </w:r>
      <w:r w:rsidRPr="00534EE3">
        <w:rPr>
          <w:rFonts w:hAnsi="Times New Roman" w:ascii="Times New Roman"/>
          <w:szCs w:val="24"/>
          <w:lang w:val="hr-HR"/>
        </w:rPr>
        <w:t>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8D19C2" w:rsidR="00D17329" w:rsidRPr="00534EE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4EE3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</w:t>
      </w:r>
      <w:r w:rsidR="00534EE3">
        <w:rPr>
          <w:rFonts w:hAnsi="Times New Roman" w:ascii="Times New Roman"/>
          <w:szCs w:val="24"/>
          <w:lang w:val="hr-HR"/>
        </w:rPr>
        <w:t>-</w:t>
      </w:r>
      <w:r w:rsidRPr="00534EE3">
        <w:rPr>
          <w:rFonts w:hAnsi="Times New Roman" w:ascii="Times New Roman"/>
          <w:szCs w:val="24"/>
          <w:lang w:val="hr-HR"/>
        </w:rPr>
        <w:t>a.</w:t>
      </w:r>
    </w:p>
    <w:p w:rsidRDefault="00D17329" w:rsidP="008D19C2" w:rsidR="00D17329" w:rsidRPr="00534EE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4EE3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8D19C2" w:rsidR="00D17329" w:rsidRPr="00534EE3">
      <w:pPr>
        <w:jc w:val="both"/>
        <w:rPr>
          <w:rFonts w:hAnsi="Times New Roman" w:ascii="Times New Roman"/>
          <w:szCs w:val="24"/>
          <w:lang w:val="hr-HR"/>
        </w:rPr>
      </w:pPr>
      <w:r w:rsidRPr="00534EE3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8D19C2" w:rsidR="00D17329" w:rsidRPr="00534EE3">
      <w:pPr>
        <w:jc w:val="both"/>
        <w:rPr>
          <w:rFonts w:hAnsi="Times New Roman" w:ascii="Times New Roman"/>
          <w:szCs w:val="24"/>
          <w:lang w:val="hr-HR"/>
        </w:rPr>
      </w:pPr>
      <w:r w:rsidRPr="00534EE3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8D19C2" w:rsidR="00D17329" w:rsidRPr="00534EE3">
      <w:pPr>
        <w:jc w:val="both"/>
        <w:rPr>
          <w:rFonts w:hAnsi="Times New Roman" w:ascii="Times New Roman"/>
          <w:szCs w:val="24"/>
          <w:lang w:val="hr-HR"/>
        </w:rPr>
      </w:pPr>
      <w:r w:rsidRPr="00534EE3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8D19C2" w:rsidR="00D17329" w:rsidRPr="00534EE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534EE3">
      <w:pPr>
        <w:jc w:val="center"/>
        <w:rPr>
          <w:rFonts w:hAnsi="Times New Roman" w:ascii="Times New Roman"/>
          <w:szCs w:val="24"/>
          <w:lang w:val="hr-HR"/>
        </w:rPr>
      </w:pPr>
      <w:r w:rsidRPr="00534EE3">
        <w:rPr>
          <w:rFonts w:hAnsi="Times New Roman" w:ascii="Times New Roman"/>
          <w:szCs w:val="24"/>
          <w:lang w:val="hr-HR"/>
        </w:rPr>
        <w:t xml:space="preserve">U Zagrebu, </w:t>
      </w:r>
      <w:r w:rsidR="00AC4D16" w:rsidRPr="00534EE3">
        <w:rPr>
          <w:rFonts w:hAnsi="Times New Roman" w:ascii="Times New Roman"/>
          <w:szCs w:val="24"/>
          <w:lang w:val="hr-HR"/>
        </w:rPr>
        <w:t>1</w:t>
      </w:r>
      <w:r w:rsidR="00534EE3">
        <w:rPr>
          <w:rFonts w:hAnsi="Times New Roman" w:ascii="Times New Roman"/>
          <w:szCs w:val="24"/>
          <w:lang w:val="hr-HR"/>
        </w:rPr>
        <w:t>8</w:t>
      </w:r>
      <w:r w:rsidR="00AC4D16" w:rsidRPr="00534EE3">
        <w:rPr>
          <w:rFonts w:hAnsi="Times New Roman" w:ascii="Times New Roman"/>
          <w:szCs w:val="24"/>
          <w:lang w:val="hr-HR"/>
        </w:rPr>
        <w:t>. travnja</w:t>
      </w:r>
      <w:r w:rsidR="00021BBC" w:rsidRPr="00534EE3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8D19C2" w:rsidR="00D17329" w:rsidRPr="00534EE3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534EE3">
      <w:pPr>
        <w:ind w:firstLine="720"/>
        <w:jc w:val="right"/>
        <w:rPr>
          <w:rFonts w:hAnsi="Times New Roman" w:ascii="Times New Roman"/>
          <w:szCs w:val="24"/>
          <w:lang w:val="hr-HR"/>
        </w:rPr>
      </w:pPr>
      <w:r w:rsidRPr="00534EE3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8D19C2" w:rsidR="00D17329" w:rsidRPr="00534EE3">
      <w:pPr>
        <w:jc w:val="right"/>
        <w:rPr>
          <w:rFonts w:hAnsi="Times New Roman" w:ascii="Times New Roman"/>
          <w:szCs w:val="24"/>
          <w:lang w:val="hr-HR"/>
        </w:rPr>
      </w:pPr>
      <w:r w:rsidRPr="00534EE3">
        <w:rPr>
          <w:rFonts w:hAnsi="Times New Roman" w:ascii="Times New Roman"/>
          <w:szCs w:val="24"/>
          <w:lang w:val="hr-HR"/>
        </w:rPr>
        <w:t>Nikolina Dorić Hadžisejdić</w:t>
      </w:r>
      <w:r w:rsidR="00092920">
        <w:rPr>
          <w:rFonts w:hAnsi="Times New Roman" w:ascii="Times New Roman"/>
          <w:szCs w:val="24"/>
          <w:lang w:val="hr-HR"/>
        </w:rPr>
        <w:t>,v.r.</w:t>
      </w:r>
    </w:p>
    <w:p w:rsidRDefault="00D17329" w:rsidP="008D19C2" w:rsidR="00D17329" w:rsidRPr="00534EE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534EE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534EE3">
      <w:pPr>
        <w:jc w:val="both"/>
        <w:rPr>
          <w:rFonts w:hAnsi="Times New Roman" w:ascii="Times New Roman"/>
          <w:szCs w:val="24"/>
          <w:lang w:val="hr-HR"/>
        </w:rPr>
      </w:pPr>
      <w:r w:rsidRPr="00534EE3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8D19C2" w:rsidR="00D17329" w:rsidRPr="00534EE3">
      <w:pPr>
        <w:jc w:val="both"/>
        <w:rPr>
          <w:rFonts w:hAnsi="Times New Roman" w:ascii="Times New Roman"/>
          <w:szCs w:val="24"/>
          <w:lang w:val="hr-HR"/>
        </w:rPr>
      </w:pPr>
      <w:r w:rsidRPr="00534EE3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534EE3">
        <w:rPr>
          <w:rFonts w:hAnsi="Times New Roman" w:ascii="Times New Roman"/>
          <w:szCs w:val="24"/>
          <w:lang w:val="hr-HR"/>
        </w:rPr>
        <w:t xml:space="preserve"> po primitku rješenja</w:t>
      </w:r>
      <w:r w:rsidRPr="00534EE3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8D19C2" w:rsidR="00D17329" w:rsidRPr="00534E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92920" w:rsidR="00092920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092920" w:rsidR="00092920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D17329" w:rsidP="008D19C2" w:rsidR="00D17329" w:rsidRPr="00534EE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534EE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534EE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534EE3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P="008D19C2" w:rsidR="009A248B" w:rsidRPr="00534EE3">
      <w:pPr>
        <w:rPr>
          <w:rFonts w:hAnsi="Times New Roman" w:ascii="Times New Roman"/>
          <w:szCs w:val="24"/>
        </w:rPr>
      </w:pPr>
    </w:p>
    <w:p w:rsidRDefault="001B745C" w:rsidP="008D19C2" w:rsidR="001B745C" w:rsidRPr="00534EE3">
      <w:pPr>
        <w:rPr>
          <w:rFonts w:hAnsi="Times New Roman" w:ascii="Times New Roman"/>
          <w:szCs w:val="24"/>
        </w:rPr>
      </w:pPr>
    </w:p>
    <w:p w:rsidRDefault="006604F8" w:rsidP="008D19C2" w:rsidR="006604F8" w:rsidRPr="00534EE3">
      <w:pPr>
        <w:rPr>
          <w:rFonts w:hAnsi="Times New Roman" w:ascii="Times New Roman"/>
          <w:szCs w:val="24"/>
        </w:rPr>
      </w:pPr>
    </w:p>
    <w:p w:rsidRDefault="003B71A4" w:rsidP="008D19C2" w:rsidR="003B71A4" w:rsidRPr="00534EE3">
      <w:pPr>
        <w:rPr>
          <w:rFonts w:hAnsi="Times New Roman" w:ascii="Times New Roman"/>
          <w:szCs w:val="24"/>
        </w:rPr>
      </w:pPr>
    </w:p>
    <w:p w:rsidRDefault="00595035" w:rsidP="008D19C2" w:rsidR="00595035" w:rsidRPr="00534EE3">
      <w:pPr>
        <w:rPr>
          <w:rFonts w:hAnsi="Times New Roman" w:ascii="Times New Roman"/>
          <w:szCs w:val="24"/>
        </w:rPr>
      </w:pPr>
    </w:p>
    <w:p w:rsidRDefault="00516D79" w:rsidP="008D19C2" w:rsidR="00516D79" w:rsidRPr="00534EE3">
      <w:pPr>
        <w:rPr>
          <w:rFonts w:hAnsi="Times New Roman" w:ascii="Times New Roman"/>
          <w:szCs w:val="24"/>
        </w:rPr>
      </w:pPr>
    </w:p>
    <w:p w:rsidRDefault="00324EC6" w:rsidP="008D19C2" w:rsidR="00324EC6" w:rsidRPr="00534EE3">
      <w:pPr>
        <w:rPr>
          <w:rFonts w:hAnsi="Times New Roman" w:ascii="Times New Roman"/>
          <w:szCs w:val="24"/>
        </w:rPr>
      </w:pPr>
    </w:p>
    <w:p w:rsidRDefault="00061305" w:rsidP="008D19C2" w:rsidR="00061305" w:rsidRPr="00534EE3">
      <w:pPr>
        <w:rPr>
          <w:rFonts w:hAnsi="Times New Roman" w:ascii="Times New Roman"/>
          <w:szCs w:val="24"/>
        </w:rPr>
      </w:pPr>
    </w:p>
    <w:p w:rsidRDefault="00834D60" w:rsidP="008D19C2" w:rsidR="00834D60" w:rsidRPr="00534EE3">
      <w:pPr>
        <w:rPr>
          <w:rFonts w:hAnsi="Times New Roman" w:ascii="Times New Roman"/>
          <w:szCs w:val="24"/>
        </w:rPr>
      </w:pPr>
    </w:p>
    <w:p w:rsidRDefault="00583E01" w:rsidP="008D19C2" w:rsidR="00583E01" w:rsidRPr="00534EE3">
      <w:pPr>
        <w:rPr>
          <w:rFonts w:hAnsi="Times New Roman" w:ascii="Times New Roman"/>
          <w:szCs w:val="24"/>
        </w:rPr>
      </w:pPr>
    </w:p>
    <w:p w:rsidRDefault="004B4512" w:rsidR="004B4512" w:rsidRPr="00534EE3">
      <w:pPr>
        <w:rPr>
          <w:rFonts w:hAnsi="Times New Roman" w:ascii="Times New Roman"/>
          <w:szCs w:val="24"/>
        </w:rPr>
      </w:pPr>
    </w:p>
    <w:p w:rsidRDefault="0098435B" w:rsidR="0098435B" w:rsidRPr="00534EE3">
      <w:pPr>
        <w:rPr>
          <w:rFonts w:hAnsi="Times New Roman" w:ascii="Times New Roman"/>
          <w:szCs w:val="24"/>
        </w:rPr>
      </w:pPr>
    </w:p>
    <w:p w:rsidRDefault="00657C7F" w:rsidR="00657C7F" w:rsidRPr="00534EE3">
      <w:pPr>
        <w:rPr>
          <w:rFonts w:hAnsi="Times New Roman" w:ascii="Times New Roman"/>
          <w:szCs w:val="24"/>
        </w:rPr>
      </w:pPr>
    </w:p>
    <w:p w:rsidRDefault="000D645D" w:rsidR="000D645D" w:rsidRPr="00534EE3">
      <w:pPr>
        <w:rPr>
          <w:rFonts w:hAnsi="Times New Roman" w:ascii="Times New Roman"/>
          <w:szCs w:val="24"/>
        </w:rPr>
      </w:pPr>
    </w:p>
    <w:p w:rsidRDefault="001E3D38" w:rsidR="001E3D38" w:rsidRPr="00534EE3">
      <w:pPr>
        <w:rPr>
          <w:rFonts w:hAnsi="Times New Roman" w:ascii="Times New Roman"/>
          <w:szCs w:val="24"/>
        </w:rPr>
      </w:pPr>
    </w:p>
    <w:p w:rsidRDefault="00B32226" w:rsidR="00B32226" w:rsidRPr="00534EE3">
      <w:pPr>
        <w:rPr>
          <w:rFonts w:hAnsi="Times New Roman" w:ascii="Times New Roman"/>
          <w:szCs w:val="24"/>
        </w:rPr>
      </w:pPr>
    </w:p>
    <w:p w:rsidRDefault="00E04906" w:rsidR="00E04906" w:rsidRPr="00534EE3">
      <w:pPr>
        <w:rPr>
          <w:rFonts w:hAnsi="Times New Roman" w:ascii="Times New Roman"/>
          <w:szCs w:val="24"/>
        </w:rPr>
      </w:pPr>
    </w:p>
    <w:p w:rsidRDefault="00F83350" w:rsidR="00F83350" w:rsidRPr="00534EE3">
      <w:pPr>
        <w:rPr>
          <w:rFonts w:hAnsi="Times New Roman" w:ascii="Times New Roman"/>
          <w:szCs w:val="24"/>
        </w:rPr>
      </w:pPr>
    </w:p>
    <w:p w:rsidRDefault="00082AE6" w:rsidR="00082AE6" w:rsidRPr="00534EE3">
      <w:pPr>
        <w:rPr>
          <w:rFonts w:hAnsi="Times New Roman" w:ascii="Times New Roman"/>
          <w:szCs w:val="24"/>
        </w:rPr>
      </w:pPr>
    </w:p>
    <w:p w:rsidRDefault="00BB0CA9" w:rsidR="00BB0CA9" w:rsidRPr="00534EE3">
      <w:pPr>
        <w:rPr>
          <w:rFonts w:hAnsi="Times New Roman" w:ascii="Times New Roman"/>
          <w:szCs w:val="24"/>
        </w:rPr>
      </w:pPr>
    </w:p>
    <w:sectPr w:rsidSect="00840E3D" w:rsidR="00BB0CA9" w:rsidRPr="00534EE3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24B9" w:rsidR="00280A5F">
    <w:pPr>
      <w:pStyle w:val="Podnoje"/>
      <w:jc w:val="right"/>
    </w:pPr>
  </w:p>
  <w:p w:rsidRDefault="009A24B9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9A24B9" w:rsidRPr="009A24B9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2D769D">
      <w:rPr>
        <w:rFonts w:hAnsi="Times New Roman" w:ascii="Times New Roman"/>
      </w:rPr>
      <w:t>8</w:t>
    </w:r>
    <w:r w:rsidR="00BB0CA9">
      <w:rPr>
        <w:rFonts w:hAnsi="Times New Roman" w:ascii="Times New Roman"/>
      </w:rPr>
      <w:t>527/</w:t>
    </w:r>
    <w:r w:rsidRPr="00021BBC">
      <w:rPr>
        <w:rFonts w:hAnsi="Times New Roman" w:ascii="Times New Roman"/>
      </w:rPr>
      <w:t>15-</w:t>
    </w:r>
    <w:r w:rsidR="00622C21">
      <w:rPr>
        <w:rFonts w:hAnsi="Times New Roman" w:ascii="Times New Roman"/>
      </w:rPr>
      <w:t>6</w:t>
    </w:r>
  </w:p>
  <w:p w:rsidRDefault="009A24B9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1966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157F8"/>
    <w:rsid w:val="00021BBC"/>
    <w:rsid w:val="0004620E"/>
    <w:rsid w:val="00061305"/>
    <w:rsid w:val="00082AE6"/>
    <w:rsid w:val="00092920"/>
    <w:rsid w:val="000B3EF2"/>
    <w:rsid w:val="000C2EAB"/>
    <w:rsid w:val="000C73D0"/>
    <w:rsid w:val="000D22D4"/>
    <w:rsid w:val="000D645D"/>
    <w:rsid w:val="000F557D"/>
    <w:rsid w:val="00101281"/>
    <w:rsid w:val="00110027"/>
    <w:rsid w:val="001676D9"/>
    <w:rsid w:val="0018777F"/>
    <w:rsid w:val="00194DE9"/>
    <w:rsid w:val="001A6C2B"/>
    <w:rsid w:val="001B745C"/>
    <w:rsid w:val="001D30EC"/>
    <w:rsid w:val="001E3D38"/>
    <w:rsid w:val="001E4224"/>
    <w:rsid w:val="001E7D51"/>
    <w:rsid w:val="00215918"/>
    <w:rsid w:val="00223D41"/>
    <w:rsid w:val="00272C20"/>
    <w:rsid w:val="00272F3F"/>
    <w:rsid w:val="002D4B4D"/>
    <w:rsid w:val="002D769D"/>
    <w:rsid w:val="00323874"/>
    <w:rsid w:val="00324EC6"/>
    <w:rsid w:val="0035767D"/>
    <w:rsid w:val="0038118D"/>
    <w:rsid w:val="00384EF3"/>
    <w:rsid w:val="003B71A4"/>
    <w:rsid w:val="003D5E31"/>
    <w:rsid w:val="004425F4"/>
    <w:rsid w:val="004431B0"/>
    <w:rsid w:val="00496DD2"/>
    <w:rsid w:val="004B0EC6"/>
    <w:rsid w:val="004B4512"/>
    <w:rsid w:val="004B4B7E"/>
    <w:rsid w:val="004E4D02"/>
    <w:rsid w:val="00516D79"/>
    <w:rsid w:val="00524D3D"/>
    <w:rsid w:val="00534EE3"/>
    <w:rsid w:val="0055597E"/>
    <w:rsid w:val="0057065D"/>
    <w:rsid w:val="00583E01"/>
    <w:rsid w:val="00595035"/>
    <w:rsid w:val="005B16DA"/>
    <w:rsid w:val="005B4132"/>
    <w:rsid w:val="005C4E4D"/>
    <w:rsid w:val="005D0D08"/>
    <w:rsid w:val="005F2A5B"/>
    <w:rsid w:val="006156D0"/>
    <w:rsid w:val="00622C21"/>
    <w:rsid w:val="0064498B"/>
    <w:rsid w:val="00657C7F"/>
    <w:rsid w:val="006604F8"/>
    <w:rsid w:val="00664A2F"/>
    <w:rsid w:val="006B75EC"/>
    <w:rsid w:val="00726015"/>
    <w:rsid w:val="007568FB"/>
    <w:rsid w:val="00757AF6"/>
    <w:rsid w:val="007D6D1C"/>
    <w:rsid w:val="007E2E50"/>
    <w:rsid w:val="007E6889"/>
    <w:rsid w:val="007F24AA"/>
    <w:rsid w:val="00800BD5"/>
    <w:rsid w:val="00834D60"/>
    <w:rsid w:val="00856731"/>
    <w:rsid w:val="00884EDD"/>
    <w:rsid w:val="008C31DE"/>
    <w:rsid w:val="008D19C2"/>
    <w:rsid w:val="008D6207"/>
    <w:rsid w:val="009438A3"/>
    <w:rsid w:val="00972946"/>
    <w:rsid w:val="0098435B"/>
    <w:rsid w:val="009A248B"/>
    <w:rsid w:val="009A24B9"/>
    <w:rsid w:val="009A6BF1"/>
    <w:rsid w:val="009D1D22"/>
    <w:rsid w:val="009F35B4"/>
    <w:rsid w:val="00A066C9"/>
    <w:rsid w:val="00A14176"/>
    <w:rsid w:val="00A1480D"/>
    <w:rsid w:val="00A27313"/>
    <w:rsid w:val="00A31634"/>
    <w:rsid w:val="00AB2797"/>
    <w:rsid w:val="00AB5A25"/>
    <w:rsid w:val="00AC2815"/>
    <w:rsid w:val="00AC4D16"/>
    <w:rsid w:val="00AF31FC"/>
    <w:rsid w:val="00AF5025"/>
    <w:rsid w:val="00B00AAF"/>
    <w:rsid w:val="00B15CCB"/>
    <w:rsid w:val="00B32226"/>
    <w:rsid w:val="00B53F21"/>
    <w:rsid w:val="00B860FB"/>
    <w:rsid w:val="00BB0CA9"/>
    <w:rsid w:val="00BC1743"/>
    <w:rsid w:val="00BC43E8"/>
    <w:rsid w:val="00BD2220"/>
    <w:rsid w:val="00BF5957"/>
    <w:rsid w:val="00C33B2A"/>
    <w:rsid w:val="00C445F4"/>
    <w:rsid w:val="00C575B6"/>
    <w:rsid w:val="00C747F7"/>
    <w:rsid w:val="00C94D0E"/>
    <w:rsid w:val="00CA3385"/>
    <w:rsid w:val="00CA4729"/>
    <w:rsid w:val="00D17329"/>
    <w:rsid w:val="00D52142"/>
    <w:rsid w:val="00D660C0"/>
    <w:rsid w:val="00D90E8E"/>
    <w:rsid w:val="00DB43F0"/>
    <w:rsid w:val="00E04906"/>
    <w:rsid w:val="00E4117D"/>
    <w:rsid w:val="00E750F4"/>
    <w:rsid w:val="00E93CFD"/>
    <w:rsid w:val="00EA21A9"/>
    <w:rsid w:val="00EB2BFF"/>
    <w:rsid w:val="00EB4D4E"/>
    <w:rsid w:val="00EB5412"/>
    <w:rsid w:val="00EB6112"/>
    <w:rsid w:val="00EF1841"/>
    <w:rsid w:val="00F43A24"/>
    <w:rsid w:val="00F6194F"/>
    <w:rsid w:val="00F77B19"/>
    <w:rsid w:val="00F83350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966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A24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24B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24B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24B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24B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A24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24B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24B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24B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24B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1.) Podnositelju zahtjeva: FINA-i
2.) Dužnik i zakonski zastupnik dužnika
3.) Ministarstvo pravosuđa po ŽDO Zagreb
4.) Sudski registar – elektronski i neposredno po pravomoćnosti
5.) Mrežna stranica e-Oglasne ploče
6.) Porezna uprava
7.) Hrvatska poštanska banka d.d., Zagreb, Jurišićeva 4
8.) Stečajnom upravitelju</izvorni_sadrzaj>
    <derivirana_varijabla naziv="DomainObject.Primjedba_1">DNA:
1.) Podnositelju zahtjeva: FINA-i
2.) Dužnik i zakonski zastupnik dužnika
3.) Ministarstvo pravosuđa po ŽDO Zagreb
4.) Sudski registar – elektronski i neposredno po pravomoćnosti
5.) Mrežna stranica e-Oglasne ploče
6.) Porezna uprava
7.) Hrvatska poštanska banka d.d., Zagreb, Jurišićeva 4
8.) Stečajnom upravitelju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8527</izvorni_sadrzaj>
    <derivirana_varijabla naziv="DomainObject.Predmet.Broj_1">8527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St-8527/2015</izvorni_sadrzaj>
    <derivirana_varijabla naziv="DomainObject.Predmet.OznakaBroj_1">St-8527/2015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MIHALJEK d.o.o. zastupanog po punomoćniku VLADIMIR MIHALJEK</izvorni_sadrzaj>
    <derivirana_varijabla naziv="DomainObject.Predmet.ProtustrankaFormated_1">  MIHALJEK d.o.o. zastupanog po punomoćniku VLADIMIR MIHALJEK</derivirana_varijabla>
  </DomainObject.Predmet.ProtustrankaFormated>
  <DomainObject.Predmet.ProtustrankaFormatedOIB>
    <izvorni_sadrzaj>  MIHALJEK d.o.o., OIB 76560938744 zastupanog po punomoćniku VLADIMIR MIHALJEK</izvorni_sadrzaj>
    <derivirana_varijabla naziv="DomainObject.Predmet.ProtustrankaFormatedOIB_1">  MIHALJEK d.o.o., OIB 76560938744 zastupanog po punomoćniku VLADIMIR MIHALJEK</derivirana_varijabla>
  </DomainObject.Predmet.ProtustrankaFormatedOIB>
  <DomainObject.Predmet.ProtustrankaFormatedWithAdress>
    <izvorni_sadrzaj> MIHALJEK d.o.o., Vladimira Varićaka 20/8, 10000 Zagreb zastupanog po punomoćniku VLADIMIR MIHALJEK</izvorni_sadrzaj>
    <derivirana_varijabla naziv="DomainObject.Predmet.ProtustrankaFormatedWithAdress_1"> MIHALJEK d.o.o., Vladimira Varićaka 20/8, 10000 Zagreb zastupanog po punomoćniku VLADIMIR MIHALJEK</derivirana_varijabla>
  </DomainObject.Predmet.ProtustrankaFormatedWithAdress>
  <DomainObject.Predmet.ProtustrankaFormatedWithAdressOIB>
    <izvorni_sadrzaj> MIHALJEK d.o.o., OIB 76560938744, Vladimira Varićaka 20/8, 10000 Zagreb zastupanog po punomoćniku VLADIMIR MIHALJEK</izvorni_sadrzaj>
    <derivirana_varijabla naziv="DomainObject.Predmet.ProtustrankaFormatedWithAdressOIB_1"> MIHALJEK d.o.o., OIB 76560938744, Vladimira Varićaka 20/8, 10000 Zagreb zastupanog po punomoćniku VLADIMIR MIHALJEK</derivirana_varijabla>
  </DomainObject.Predmet.ProtustrankaFormatedWithAdressOIB>
  <DomainObject.Predmet.ProtustrankaWithAdress>
    <izvorni_sadrzaj>MIHALJEK d.o.o. Vladimira Varićaka 20/8, 10000 Zagreb</izvorni_sadrzaj>
    <derivirana_varijabla naziv="DomainObject.Predmet.ProtustrankaWithAdress_1">MIHALJEK d.o.o. Vladimira Varićaka 20/8, 10000 Zagreb</derivirana_varijabla>
  </DomainObject.Predmet.ProtustrankaWithAdress>
  <DomainObject.Predmet.ProtustrankaWithAdressOIB>
    <izvorni_sadrzaj>MIHALJEK d.o.o., OIB 76560938744, Vladimira Varićaka 20/8, 10000 Zagreb</izvorni_sadrzaj>
    <derivirana_varijabla naziv="DomainObject.Predmet.ProtustrankaWithAdressOIB_1">MIHALJEK d.o.o., OIB 76560938744, Vladimira Varićaka 20/8, 10000 Zagreb</derivirana_varijabla>
  </DomainObject.Predmet.ProtustrankaWithAdressOIB>
  <DomainObject.Predmet.ProtustrankaNazivFormated>
    <izvorni_sadrzaj>MIHALJEK d.o.o.</izvorni_sadrzaj>
    <derivirana_varijabla naziv="DomainObject.Predmet.ProtustrankaNazivFormated_1">MIHALJEK d.o.o.</derivirana_varijabla>
  </DomainObject.Predmet.ProtustrankaNazivFormated>
  <DomainObject.Predmet.ProtustrankaNazivFormatedOIB>
    <izvorni_sadrzaj>MIHALJEK d.o.o., OIB 76560938744</izvorni_sadrzaj>
    <derivirana_varijabla naziv="DomainObject.Predmet.ProtustrankaNazivFormatedOIB_1">MIHALJEK d.o.o., OIB 76560938744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MIHALJEK d.o.o. zastupanog po punomoćniku VLADIMIR MIHALJEK</item>
    </izvorni_sadrzaj>
    <derivirana_varijabla naziv="DomainObject.Predmet.ProtuStrankaListFormated_1">
      <item>MIHALJEK d.o.o. zastupanog po punomoćniku VLADIMIR MIHALJEK</item>
    </derivirana_varijabla>
  </DomainObject.Predmet.ProtuStrankaListFormated>
  <DomainObject.Predmet.ProtuStrankaListFormatedOIB>
    <izvorni_sadrzaj>
      <item>MIHALJEK d.o.o., OIB 76560938744 zastupanog po punomoćniku VLADIMIR MIHALJEK</item>
    </izvorni_sadrzaj>
    <derivirana_varijabla naziv="DomainObject.Predmet.ProtuStrankaListFormatedOIB_1">
      <item>MIHALJEK d.o.o., OIB 76560938744 zastupanog po punomoćniku VLADIMIR MIHALJEK</item>
    </derivirana_varijabla>
  </DomainObject.Predmet.ProtuStrankaListFormatedOIB>
  <DomainObject.Predmet.ProtuStrankaListFormatedWithAdress>
    <izvorni_sadrzaj>
      <item>MIHALJEK d.o.o., Vladimira Varićaka 20/8, 10000 Zagreb zastupanog po punomoćniku VLADIMIR MIHALJEK</item>
    </izvorni_sadrzaj>
    <derivirana_varijabla naziv="DomainObject.Predmet.ProtuStrankaListFormatedWithAdress_1">
      <item>MIHALJEK d.o.o., Vladimira Varićaka 20/8, 10000 Zagreb zastupanog po punomoćniku VLADIMIR MIHALJEK</item>
    </derivirana_varijabla>
  </DomainObject.Predmet.ProtuStrankaListFormatedWithAdress>
  <DomainObject.Predmet.ProtuStrankaListFormatedWithAdressOIB>
    <izvorni_sadrzaj>
      <item>MIHALJEK d.o.o., OIB 76560938744, Vladimira Varićaka 20/8, 10000 Zagreb zastupanog po punomoćniku VLADIMIR MIHALJEK</item>
    </izvorni_sadrzaj>
    <derivirana_varijabla naziv="DomainObject.Predmet.ProtuStrankaListFormatedWithAdressOIB_1">
      <item>MIHALJEK d.o.o., OIB 76560938744, Vladimira Varićaka 20/8, 10000 Zagreb zastupanog po punomoćniku VLADIMIR MIHALJEK</item>
    </derivirana_varijabla>
  </DomainObject.Predmet.ProtuStrankaListFormatedWithAdressOIB>
  <DomainObject.Predmet.ProtuStrankaListNazivFormated>
    <izvorni_sadrzaj>
      <item>MIHALJEK d.o.o.</item>
    </izvorni_sadrzaj>
    <derivirana_varijabla naziv="DomainObject.Predmet.ProtuStrankaListNazivFormated_1">
      <item>MIHALJEK d.o.o.</item>
    </derivirana_varijabla>
  </DomainObject.Predmet.ProtuStrankaListNazivFormated>
  <DomainObject.Predmet.ProtuStrankaListNazivFormatedOIB>
    <izvorni_sadrzaj>
      <item>MIHALJEK d.o.o., OIB 76560938744</item>
    </izvorni_sadrzaj>
    <derivirana_varijabla naziv="DomainObject.Predmet.ProtuStrankaListNazivFormatedOIB_1">
      <item>MIHALJEK d.o.o., OIB 76560938744</item>
    </derivirana_varijabla>
  </DomainObject.Predmet.ProtuStrankaListNazivFormatedOIB>
  <DomainObject.Predmet.OstaliListFormated>
    <izvorni_sadrzaj>
      <item>VLADIMIR MIHALJEK punomoćnik sudionika u postupku MIHALJEK d.o.o.</item>
    </izvorni_sadrzaj>
    <derivirana_varijabla naziv="DomainObject.Predmet.OstaliListFormated_1">
      <item>VLADIMIR MIHALJEK punomoćnik sudionika u postupku MIHALJEK d.o.o.</item>
    </derivirana_varijabla>
  </DomainObject.Predmet.OstaliListFormated>
  <DomainObject.Predmet.OstaliListFormatedOIB>
    <izvorni_sadrzaj>
      <item>VLADIMIR MIHALJEK, OIB 37700158153 punomoćnik sudionika u postupku MIHALJEK d.o.o.</item>
    </izvorni_sadrzaj>
    <derivirana_varijabla naziv="DomainObject.Predmet.OstaliListFormatedOIB_1">
      <item>VLADIMIR MIHALJEK, OIB 37700158153 punomoćnik sudionika u postupku MIHALJEK d.o.o.</item>
    </derivirana_varijabla>
  </DomainObject.Predmet.OstaliListFormatedOIB>
  <DomainObject.Predmet.OstaliListFormatedWithAdress>
    <izvorni_sadrzaj>
      <item>VLADIMIR MIHALJEK, Vladimira Varićaka 20/8, 10000 Zagreb punomoćnik sudionika u postupku MIHALJEK d.o.o.</item>
    </izvorni_sadrzaj>
    <derivirana_varijabla naziv="DomainObject.Predmet.OstaliListFormatedWithAdress_1">
      <item>VLADIMIR MIHALJEK, Vladimira Varićaka 20/8, 10000 Zagreb punomoćnik sudionika u postupku MIHALJEK d.o.o.</item>
    </derivirana_varijabla>
  </DomainObject.Predmet.OstaliListFormatedWithAdress>
  <DomainObject.Predmet.OstaliListFormatedWithAdressOIB>
    <izvorni_sadrzaj>
      <item>VLADIMIR MIHALJEK, OIB 37700158153, Vladimira Varićaka 20/8, 10000 Zagreb punomoćnik sudionika u postupku MIHALJEK d.o.o.</item>
    </izvorni_sadrzaj>
    <derivirana_varijabla naziv="DomainObject.Predmet.OstaliListFormatedWithAdressOIB_1">
      <item>VLADIMIR MIHALJEK, OIB 37700158153, Vladimira Varićaka 20/8, 10000 Zagreb punomoćnik sudionika u postupku MIHALJEK d.o.o.</item>
    </derivirana_varijabla>
  </DomainObject.Predmet.OstaliListFormatedWithAdressOIB>
  <DomainObject.Predmet.OstaliListNazivFormated>
    <izvorni_sadrzaj>
      <item>VLADIMIR MIHALJEK</item>
    </izvorni_sadrzaj>
    <derivirana_varijabla naziv="DomainObject.Predmet.OstaliListNazivFormated_1">
      <item>VLADIMIR MIHALJEK</item>
    </derivirana_varijabla>
  </DomainObject.Predmet.OstaliListNazivFormated>
  <DomainObject.Predmet.OstaliListNazivFormatedOIB>
    <izvorni_sadrzaj>
      <item>VLADIMIR MIHALJEK, OIB 37700158153</item>
    </izvorni_sadrzaj>
    <derivirana_varijabla naziv="DomainObject.Predmet.OstaliListNazivFormatedOIB_1">
      <item>VLADIMIR MIHALJEK, OIB 37700158153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MIHALJEK d.o.o.</izvorni_sadrzaj>
    <derivirana_varijabla naziv="DomainObject.Predmet.ProtustrankaIDrugi_1">MIHALJEK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MIHALJEK d.o.o., OIB 76560938744, Vladimira Varićaka 20/8, 10000 Zagreb</izvorni_sadrzaj>
    <derivirana_varijabla naziv="DomainObject.Predmet.ProtustrankaIDrugiAdressOIB_1">MIHALJEK d.o.o., OIB 76560938744, Vladimira Varićaka 20/8,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MIHALJEK d.o.o.</item>
      <item>VLADIMIR MIHALJEK</item>
    </izvorni_sadrzaj>
    <derivirana_varijabla naziv="DomainObject.Predmet.SudioniciListNaziv_1">
      <item>FINA Regionalni centar Zagreb</item>
      <item>MIHALJEK d.o.o.</item>
      <item>VLADIMIR MIHALJEK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MIHALJEK d.o.o., OIB 76560938744, Vladimira Varićaka 20/8,10000 Zagreb</item>
      <item>VLADIMIR MIHALJEK, OIB 37700158153, Vladimira Varićaka 20/8,10000 Zagreb</item>
    </izvorni_sadrzaj>
    <derivirana_varijabla naziv="DomainObject.Predmet.SudioniciListAdressOIB_1">
      <item>FINA Regionalni centar Zagreb, OIB 85821130368, Trg svibanjskih žrtava 1995. br. 1,10000 Zagreb</item>
      <item>MIHALJEK d.o.o., OIB 76560938744, Vladimira Varićaka 20/8,10000 Zagreb</item>
      <item>VLADIMIR MIHALJEK, OIB 37700158153, Vladimira Varićaka 20/8,10000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76560938744</item>
      <item>, OIB 37700158153</item>
    </izvorni_sadrzaj>
    <derivirana_varijabla naziv="DomainObject.Predmet.SudioniciListNazivOIB_1">
      <item>, OIB 85821130368</item>
      <item>, OIB 76560938744</item>
      <item>, OIB 37700158153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438</properties:Words>
  <properties:Characters>2426</properties:Characters>
  <properties:Lines>86</properties:Lines>
  <properties:Paragraphs>27</properties:Paragraphs>
  <properties:TotalTime>406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2016-04-18T09:38:00Z</cp:lastPrinted>
  <dcterms:modified xmlns:xsi="http://www.w3.org/2001/XMLSchema-instance" xsi:type="dcterms:W3CDTF">2016-04-18T09:39:00Z</dcterms:modified>
  <cp:revision>110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