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968c" w14:paraId="78a968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535E0">
        <w:t>8588</w:t>
      </w:r>
      <w:r w:rsidR="007F6B89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49E6">
        <w:t>20. siječnja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535E0">
        <w:t>BOTUN jednostavno društvo s ograničenom odgovornošću za ugostiteljstvo i trgovinu, OIB: 81729398098, Banija 28, 47 000 Karlovac</w:t>
      </w:r>
      <w:r w:rsidR="0066784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535E0">
        <w:t>20.848,82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6535E0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049E6">
        <w:t>20. siječnja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F65D7">
      <w:pPr>
        <w:jc w:val="right"/>
      </w:pPr>
      <w:r>
        <w:t xml:space="preserve">          </w:t>
      </w:r>
      <w:r w:rsidR="000E3B58">
        <w:t>Ljiljana Tomić</w:t>
      </w:r>
      <w:r w:rsidR="005F65D7">
        <w:t>, v.r.</w:t>
      </w:r>
    </w:p>
    <w:p w:rsidRDefault="005F65D7" w:rsidP="001E4791" w:rsidR="005F65D7">
      <w:pPr>
        <w:jc w:val="right"/>
      </w:pPr>
    </w:p>
    <w:p w:rsidRDefault="005F65D7" w:rsidP="00111BF6" w:rsidR="005F65D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5F65D7" w:rsidP="005F65D7" w:rsidR="000C4458">
      <w:pPr>
        <w:pStyle w:val="Bezproreda"/>
        <w:jc w:val="right"/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65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95B2E"/>
    <w:rsid w:val="003D35F9"/>
    <w:rsid w:val="003E3A15"/>
    <w:rsid w:val="003F5CA3"/>
    <w:rsid w:val="00413F4C"/>
    <w:rsid w:val="00444CB1"/>
    <w:rsid w:val="004639AC"/>
    <w:rsid w:val="00481103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5F65D7"/>
    <w:rsid w:val="00627F6A"/>
    <w:rsid w:val="006535E0"/>
    <w:rsid w:val="00657B8E"/>
    <w:rsid w:val="00667844"/>
    <w:rsid w:val="00667C87"/>
    <w:rsid w:val="00675610"/>
    <w:rsid w:val="0069482D"/>
    <w:rsid w:val="006A10DF"/>
    <w:rsid w:val="006A4BD0"/>
    <w:rsid w:val="00712FD9"/>
    <w:rsid w:val="007B5AFD"/>
    <w:rsid w:val="007D5A5D"/>
    <w:rsid w:val="007F6B89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6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8588</izvorni_sadrzaj>
    <derivirana_varijabla naziv="DomainObject.Predmet.Broj_1">8588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St-8588/2015</izvorni_sadrzaj>
    <derivirana_varijabla naziv="DomainObject.Predmet.OznakaBroj_1">St-8588/2015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BOTUN j.d.o.o.</izvorni_sadrzaj>
    <derivirana_varijabla naziv="DomainObject.Predmet.ProtustrankaFormated_1">  BOTUN j.d.o.o.</derivirana_varijabla>
  </DomainObject.Predmet.ProtustrankaFormated>
  <DomainObject.Predmet.ProtustrankaFormatedOIB>
    <izvorni_sadrzaj>  BOTUN j.d.o.o., OIB 81729398098</izvorni_sadrzaj>
    <derivirana_varijabla naziv="DomainObject.Predmet.ProtustrankaFormatedOIB_1">  BOTUN j.d.o.o., OIB 81729398098</derivirana_varijabla>
  </DomainObject.Predmet.ProtustrankaFormatedOIB>
  <DomainObject.Predmet.ProtustrankaFormatedWithAdress>
    <izvorni_sadrzaj> BOTUN j.d.o.o., Banija 28, 47000 Karlovac</izvorni_sadrzaj>
    <derivirana_varijabla naziv="DomainObject.Predmet.ProtustrankaFormatedWithAdress_1"> BOTUN j.d.o.o., Banija 28, 47000 Karlovac</derivirana_varijabla>
  </DomainObject.Predmet.ProtustrankaFormatedWithAdress>
  <DomainObject.Predmet.ProtustrankaFormatedWithAdressOIB>
    <izvorni_sadrzaj> BOTUN j.d.o.o., OIB 81729398098, Banija 28, 47000 Karlovac</izvorni_sadrzaj>
    <derivirana_varijabla naziv="DomainObject.Predmet.ProtustrankaFormatedWithAdressOIB_1"> BOTUN j.d.o.o., OIB 81729398098, Banija 28, 47000 Karlovac</derivirana_varijabla>
  </DomainObject.Predmet.ProtustrankaFormatedWithAdressOIB>
  <DomainObject.Predmet.ProtustrankaWithAdress>
    <izvorni_sadrzaj>BOTUN j.d.o.o. Banija 28, 47000 Karlovac</izvorni_sadrzaj>
    <derivirana_varijabla naziv="DomainObject.Predmet.ProtustrankaWithAdress_1">BOTUN j.d.o.o. Banija 28, 47000 Karlovac</derivirana_varijabla>
  </DomainObject.Predmet.ProtustrankaWithAdress>
  <DomainObject.Predmet.ProtustrankaWithAdressOIB>
    <izvorni_sadrzaj>BOTUN j.d.o.o., OIB 81729398098, Banija 28, 47000 Karlovac</izvorni_sadrzaj>
    <derivirana_varijabla naziv="DomainObject.Predmet.ProtustrankaWithAdressOIB_1">BOTUN j.d.o.o., OIB 81729398098, Banija 28, 47000 Karlovac</derivirana_varijabla>
  </DomainObject.Predmet.ProtustrankaWithAdressOIB>
  <DomainObject.Predmet.ProtustrankaNazivFormated>
    <izvorni_sadrzaj>BOTUN j.d.o.o.</izvorni_sadrzaj>
    <derivirana_varijabla naziv="DomainObject.Predmet.ProtustrankaNazivFormated_1">BOTUN j.d.o.o.</derivirana_varijabla>
  </DomainObject.Predmet.ProtustrankaNazivFormated>
  <DomainObject.Predmet.ProtustrankaNazivFormatedOIB>
    <izvorni_sadrzaj>BOTUN j.d.o.o., OIB 81729398098</izvorni_sadrzaj>
    <derivirana_varijabla naziv="DomainObject.Predmet.ProtustrankaNazivFormatedOIB_1">BOTUN j.d.o.o., OIB 81729398098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BOTUN j.d.o.o.</item>
    </izvorni_sadrzaj>
    <derivirana_varijabla naziv="DomainObject.Predmet.ProtuStrankaListFormated_1">
      <item>BOTUN j.d.o.o.</item>
    </derivirana_varijabla>
  </DomainObject.Predmet.ProtuStrankaListFormated>
  <DomainObject.Predmet.ProtuStrankaListFormatedOIB>
    <izvorni_sadrzaj>
      <item>BOTUN j.d.o.o., OIB 81729398098</item>
    </izvorni_sadrzaj>
    <derivirana_varijabla naziv="DomainObject.Predmet.ProtuStrankaListFormatedOIB_1">
      <item>BOTUN j.d.o.o., OIB 81729398098</item>
    </derivirana_varijabla>
  </DomainObject.Predmet.ProtuStrankaListFormatedOIB>
  <DomainObject.Predmet.ProtuStrankaListFormatedWithAdress>
    <izvorni_sadrzaj>
      <item>BOTUN j.d.o.o., Banija 28, 47000 Karlovac</item>
    </izvorni_sadrzaj>
    <derivirana_varijabla naziv="DomainObject.Predmet.ProtuStrankaListFormatedWithAdress_1">
      <item>BOTUN j.d.o.o., Banija 28, 47000 Karlovac</item>
    </derivirana_varijabla>
  </DomainObject.Predmet.ProtuStrankaListFormatedWithAdress>
  <DomainObject.Predmet.ProtuStrankaListFormatedWithAdressOIB>
    <izvorni_sadrzaj>
      <item>BOTUN j.d.o.o., OIB 81729398098, Banija 28, 47000 Karlovac</item>
    </izvorni_sadrzaj>
    <derivirana_varijabla naziv="DomainObject.Predmet.ProtuStrankaListFormatedWithAdressOIB_1">
      <item>BOTUN j.d.o.o., OIB 81729398098, Banija 28, 47000 Karlovac</item>
    </derivirana_varijabla>
  </DomainObject.Predmet.ProtuStrankaListFormatedWithAdressOIB>
  <DomainObject.Predmet.ProtuStrankaListNazivFormated>
    <izvorni_sadrzaj>
      <item>BOTUN j.d.o.o.</item>
    </izvorni_sadrzaj>
    <derivirana_varijabla naziv="DomainObject.Predmet.ProtuStrankaListNazivFormated_1">
      <item>BOTUN j.d.o.o.</item>
    </derivirana_varijabla>
  </DomainObject.Predmet.ProtuStrankaListNazivFormated>
  <DomainObject.Predmet.ProtuStrankaListNazivFormatedOIB>
    <izvorni_sadrzaj>
      <item>BOTUN j.d.o.o., OIB 81729398098</item>
    </izvorni_sadrzaj>
    <derivirana_varijabla naziv="DomainObject.Predmet.ProtuStrankaListNazivFormatedOIB_1">
      <item>BOTUN j.d.o.o., OIB 81729398098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BOTUN j.d.o.o.</izvorni_sadrzaj>
    <derivirana_varijabla naziv="DomainObject.Predmet.ProtustrankaIDrugi_1">BOTUN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BOTUN j.d.o.o., OIB 81729398098, Banija 28, 47000 Karlovac</izvorni_sadrzaj>
    <derivirana_varijabla naziv="DomainObject.Predmet.ProtustrankaIDrugiAdressOIB_1">BOTUN j.d.o.o., OIB 81729398098, Banija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BOTUN j.d.o.o.</item>
    </izvorni_sadrzaj>
    <derivirana_varijabla naziv="DomainObject.Predmet.SudioniciListNaziv_1">
      <item>Fina, regionalni centar Zagreb, podružnica Karlovac</item>
      <item>BOTUN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BOTUN j.d.o.o., OIB 81729398098, Banija 28,47000 Karlovac</item>
    </izvorni_sadrzaj>
    <derivirana_varijabla naziv="DomainObject.Predmet.SudioniciListAdressOIB_1">
      <item>Fina, regionalni centar Zagreb, podružnica Karlovac, OIB 85821130368, Vitezovićeva 1,47000 Karlovac</item>
      <item>BOTUN j.d.o.o., OIB 81729398098, Banija 28,47000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81729398098</item>
    </izvorni_sadrzaj>
    <derivirana_varijabla naziv="DomainObject.Predmet.SudioniciListNazivOIB_1">
      <item>, OIB 85821130368</item>
      <item>, OIB 81729398098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1393</properties:Characters>
  <properties:Lines>44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2016-01-20T13:28:00Z</cp:lastPrinted>
  <dcterms:modified xmlns:xsi="http://www.w3.org/2001/XMLSchema-instance" xsi:type="dcterms:W3CDTF">2016-01-20T13:29:00Z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