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bf59" w14:paraId="151bf59" w:rsidRDefault="00426B43" w:rsidP="006E7700" w:rsidR="00D45ECC">
      <w:pPr>
        <w:jc w:val="both"/>
        <w15:collapsed w:val="false"/>
        <w:rPr>
          <w:b/>
        </w:rPr>
      </w:pPr>
      <w:bookmarkStart w:name="_GoBack" w:id="0"/>
      <w:bookmarkEnd w:id="0"/>
      <w:r w:rsidRPr="001107D1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198755</wp:posOffset>
            </wp:positionH>
            <wp:positionV relativeFrom="paragraph">
              <wp:posOffset>-112395</wp:posOffset>
            </wp:positionV>
            <wp:extent cy="800100" cx="607060"/>
            <wp:effectExtent b="0" r="2540" t="0" l="0"/>
            <wp:wrapSquare wrapText="right"/>
            <wp:docPr descr="Opis: Opis: Opis: grb rh"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C838EB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</w:t>
      </w:r>
    </w:p>
    <w:p w:rsidRDefault="00C838EB" w:rsidP="006E7700" w:rsidR="006E7700">
      <w:pPr>
        <w:jc w:val="both"/>
        <w:rPr>
          <w:b/>
        </w:rPr>
      </w:pPr>
      <w:r>
        <w:rPr>
          <w:b/>
        </w:rPr>
        <w:t xml:space="preserve">U </w:t>
      </w:r>
      <w:r w:rsidR="005771B1"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>
      <w:pPr>
        <w:jc w:val="both"/>
      </w:pPr>
      <w:r>
        <w:rPr>
          <w:b/>
        </w:rPr>
        <w:t>35000 SLAVONSKI BROD</w:t>
      </w:r>
      <w:r w:rsidR="00EA54C2">
        <w:rPr>
          <w:b/>
        </w:rPr>
        <w:t xml:space="preserve"> </w:t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  <w:t xml:space="preserve">      </w:t>
      </w:r>
      <w:r w:rsidR="00EA54C2" w:rsidRPr="00426B43">
        <w:t>Broj:2/</w:t>
      </w:r>
      <w:r w:rsidR="00EA54C2">
        <w:t>St</w:t>
      </w:r>
      <w:r w:rsidR="00EA54C2" w:rsidRPr="00426B43">
        <w:t>-</w:t>
      </w:r>
      <w:r w:rsidR="005415B9">
        <w:t>128</w:t>
      </w:r>
      <w:r w:rsidR="00EA54C2" w:rsidRPr="00426B43">
        <w:t>/</w:t>
      </w:r>
      <w:r w:rsidR="00EA54C2">
        <w:t>2016</w:t>
      </w:r>
      <w:r w:rsidR="00EA54C2" w:rsidRPr="00426B43">
        <w:t>-</w:t>
      </w:r>
      <w:r w:rsidR="005415B9">
        <w:t>9</w:t>
      </w:r>
    </w:p>
    <w:p w:rsidRDefault="00EA54C2" w:rsidP="006E7700" w:rsidR="00EA54C2" w:rsidRPr="006E7700">
      <w:pPr>
        <w:jc w:val="both"/>
        <w:rPr>
          <w:b/>
        </w:rPr>
      </w:pPr>
    </w:p>
    <w:p w:rsidRDefault="001107D1" w:rsidP="006E7700" w:rsidR="001107D1">
      <w:pPr>
        <w:jc w:val="both"/>
        <w:rPr>
          <w:b/>
        </w:rPr>
      </w:pPr>
    </w:p>
    <w:p w:rsidRDefault="00BA58FB" w:rsidP="006E7700" w:rsidR="00E33F81">
      <w:pPr>
        <w:jc w:val="both"/>
      </w:pPr>
      <w:r>
        <w:rPr>
          <w:b/>
        </w:rPr>
        <w:t xml:space="preserve">                                    </w:t>
      </w:r>
      <w:r w:rsidRPr="00426B43">
        <w:t xml:space="preserve">         U  I M E  R E P U B L I K E  H R V</w:t>
      </w:r>
      <w:r w:rsidR="00426B43" w:rsidRPr="00426B43">
        <w:t xml:space="preserve"> A T S K E </w:t>
      </w:r>
    </w:p>
    <w:p w:rsidRDefault="001107D1" w:rsidP="006E7700" w:rsidR="001107D1" w:rsidRPr="00426B43">
      <w:pPr>
        <w:jc w:val="both"/>
      </w:pPr>
    </w:p>
    <w:p w:rsidRDefault="00BA58FB" w:rsidP="006E7700" w:rsidR="006E7700" w:rsidRPr="00426B43">
      <w:pPr>
        <w:jc w:val="center"/>
      </w:pPr>
      <w:r w:rsidRPr="00426B43">
        <w:t xml:space="preserve">      </w:t>
      </w:r>
      <w:r w:rsidR="006E7700" w:rsidRPr="00426B43">
        <w:t>R J E Š E N J E</w:t>
      </w:r>
    </w:p>
    <w:p w:rsidRDefault="00E33F81" w:rsidP="006E7700" w:rsidR="00E33F81" w:rsidRPr="00426B43">
      <w:pPr>
        <w:jc w:val="both"/>
      </w:pPr>
    </w:p>
    <w:p w:rsidRDefault="00EA54C2" w:rsidP="00EA54C2" w:rsidR="00EA54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OSIJEKU, STALNA SLUŽBA TRGOV</w:t>
      </w:r>
      <w:r w:rsidR="005415B9">
        <w:rPr>
          <w:rFonts w:hAnsi="Times New Roman" w:ascii="Times New Roman"/>
          <w:sz w:val="24"/>
          <w:szCs w:val="24"/>
        </w:rPr>
        <w:t>AČKOG SUDA U  SLAVONSKOM BRODU</w:t>
      </w:r>
      <w:r>
        <w:rPr>
          <w:rFonts w:hAnsi="Times New Roman" w:ascii="Times New Roman"/>
          <w:sz w:val="24"/>
          <w:szCs w:val="24"/>
        </w:rPr>
        <w:t xml:space="preserve"> po stečajnom sucu Davorinu  Pavičić, nad stečajnim dužnikom </w:t>
      </w:r>
      <w:r w:rsidR="005415B9">
        <w:rPr>
          <w:rFonts w:hAnsi="Times New Roman" w:ascii="Times New Roman"/>
          <w:color w:val="000000"/>
          <w:sz w:val="24"/>
          <w:szCs w:val="24"/>
        </w:rPr>
        <w:t>POLJOPRIVREDNA ZADRUGA GRGUREVIĆI, OIB: 40407265580 sa sjedištem u Grgurevići 33 – Sibinj, Grgurevići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5415B9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 lipnja 2018.</w:t>
      </w:r>
    </w:p>
    <w:p w:rsidRDefault="00606499" w:rsidP="00A94E6E" w:rsidR="00606499" w:rsidRPr="00A94E6E">
      <w:pPr>
        <w:jc w:val="both"/>
      </w:pPr>
    </w:p>
    <w:p w:rsidRDefault="00A94E6E" w:rsidP="006E7700" w:rsidR="006E7700" w:rsidRPr="00426B43">
      <w:pPr>
        <w:jc w:val="center"/>
      </w:pPr>
      <w:r w:rsidRPr="00426B43">
        <w:t>R</w:t>
      </w:r>
      <w:r w:rsidR="006E7700" w:rsidRPr="00426B43">
        <w:t xml:space="preserve"> i j e š i o     j e</w:t>
      </w:r>
    </w:p>
    <w:p w:rsidRDefault="005771B1" w:rsidP="006E7700" w:rsidR="005771B1" w:rsidRPr="00426B43">
      <w:pPr>
        <w:jc w:val="center"/>
      </w:pPr>
    </w:p>
    <w:p w:rsidRDefault="005415B9" w:rsidP="00EA54C2" w:rsidR="00EA54C2">
      <w:pPr>
        <w:jc w:val="both"/>
      </w:pPr>
      <w:r>
        <w:t>Ispitno i izvještajno r</w:t>
      </w:r>
      <w:r w:rsidR="00606499">
        <w:t xml:space="preserve">očište određeno za dan </w:t>
      </w:r>
      <w:r>
        <w:t>23. kolovoza</w:t>
      </w:r>
      <w:r w:rsidR="00EA54C2">
        <w:t xml:space="preserve"> </w:t>
      </w:r>
      <w:r w:rsidR="00606499">
        <w:t>201</w:t>
      </w:r>
      <w:r w:rsidR="00EA54C2">
        <w:t>8</w:t>
      </w:r>
      <w:r w:rsidR="00606499">
        <w:t xml:space="preserve">. u </w:t>
      </w:r>
      <w:r>
        <w:t>08</w:t>
      </w:r>
      <w:r w:rsidR="00606499">
        <w:t>,</w:t>
      </w:r>
      <w:r>
        <w:t>3</w:t>
      </w:r>
      <w:r w:rsidR="000E008D">
        <w:t>0</w:t>
      </w:r>
      <w:r>
        <w:t xml:space="preserve"> i 09,00</w:t>
      </w:r>
      <w:r w:rsidR="00606499">
        <w:t xml:space="preserve"> sati neće se održati zbog </w:t>
      </w:r>
      <w:r w:rsidR="00EA54C2">
        <w:t xml:space="preserve">spriječenosti </w:t>
      </w:r>
      <w:r>
        <w:t>stečajne upraviteljice Blanke Gambiraža</w:t>
      </w:r>
      <w:r w:rsidR="00EA54C2">
        <w:t>.</w:t>
      </w:r>
    </w:p>
    <w:p w:rsidRDefault="00EA54C2" w:rsidP="00EA54C2" w:rsidR="00EA54C2">
      <w:pPr>
        <w:jc w:val="both"/>
      </w:pPr>
    </w:p>
    <w:p w:rsidRDefault="00606499" w:rsidP="00A94E6E" w:rsidR="00606499">
      <w:r>
        <w:t xml:space="preserve">Novo </w:t>
      </w:r>
      <w:r w:rsidR="00FF17C5">
        <w:t xml:space="preserve">ispitno i izvještajno </w:t>
      </w:r>
      <w:r>
        <w:t xml:space="preserve">ročište određuje se za dan </w:t>
      </w:r>
    </w:p>
    <w:p w:rsidRDefault="00606499" w:rsidP="00A94E6E" w:rsidR="00606499"/>
    <w:p w:rsidRDefault="0060220D" w:rsidP="00606499" w:rsidR="00606499">
      <w:pPr>
        <w:jc w:val="center"/>
        <w:rPr>
          <w:u w:val="single"/>
        </w:rPr>
      </w:pPr>
      <w:r>
        <w:rPr>
          <w:u w:val="single"/>
        </w:rPr>
        <w:t>21. rujna</w:t>
      </w:r>
      <w:r w:rsidR="00EA54C2">
        <w:rPr>
          <w:u w:val="single"/>
        </w:rPr>
        <w:t xml:space="preserve"> 2018</w:t>
      </w:r>
      <w:r w:rsidR="00606499" w:rsidRPr="00606499">
        <w:rPr>
          <w:u w:val="single"/>
        </w:rPr>
        <w:t xml:space="preserve">. u </w:t>
      </w:r>
      <w:r>
        <w:rPr>
          <w:u w:val="single"/>
        </w:rPr>
        <w:t xml:space="preserve">08,30 i </w:t>
      </w:r>
      <w:r w:rsidR="00606499" w:rsidRPr="00606499">
        <w:rPr>
          <w:u w:val="single"/>
        </w:rPr>
        <w:t>09,00 sati.</w:t>
      </w:r>
    </w:p>
    <w:p w:rsidRDefault="00606499" w:rsidP="00606499" w:rsidR="00606499">
      <w:pPr>
        <w:jc w:val="center"/>
        <w:rPr>
          <w:u w:val="single"/>
        </w:rPr>
      </w:pPr>
    </w:p>
    <w:p w:rsidRDefault="006E7700" w:rsidP="006E7700" w:rsidR="006E7700" w:rsidRPr="00426B43">
      <w:pPr>
        <w:jc w:val="center"/>
      </w:pPr>
      <w:r w:rsidRPr="00426B43">
        <w:t>Obrazloženje</w:t>
      </w:r>
    </w:p>
    <w:p w:rsidRDefault="00892F32" w:rsidP="006E7700" w:rsidR="00892F32">
      <w:pPr>
        <w:jc w:val="both"/>
      </w:pPr>
    </w:p>
    <w:p w:rsidRDefault="00606499" w:rsidP="00606499" w:rsidR="00606499" w:rsidRPr="00606499">
      <w:pPr>
        <w:jc w:val="both"/>
        <w:rPr>
          <w:u w:val="single"/>
        </w:rPr>
      </w:pPr>
      <w:r>
        <w:t xml:space="preserve">Zbog spriječenosti </w:t>
      </w:r>
      <w:r w:rsidR="005415B9">
        <w:t>stečajne upraviteljice Blanke Gambiraža</w:t>
      </w:r>
      <w:r w:rsidR="00EA54C2">
        <w:t>,</w:t>
      </w:r>
      <w:r>
        <w:t xml:space="preserve"> </w:t>
      </w:r>
      <w:r w:rsidR="005415B9">
        <w:t xml:space="preserve">ispitno i izvještajno </w:t>
      </w:r>
      <w:r>
        <w:t xml:space="preserve">ročište nije moguće održati </w:t>
      </w:r>
      <w:r w:rsidR="005415B9">
        <w:t>23</w:t>
      </w:r>
      <w:r w:rsidRPr="00606499">
        <w:t xml:space="preserve">. </w:t>
      </w:r>
      <w:r w:rsidR="005415B9">
        <w:t>kolovoza</w:t>
      </w:r>
      <w:r w:rsidRPr="00606499">
        <w:t xml:space="preserve"> 201</w:t>
      </w:r>
      <w:r w:rsidR="00EA54C2">
        <w:t>8</w:t>
      </w:r>
      <w:r w:rsidRPr="00606499">
        <w:t xml:space="preserve">. u </w:t>
      </w:r>
      <w:r w:rsidR="005415B9">
        <w:t>08</w:t>
      </w:r>
      <w:r w:rsidRPr="00606499">
        <w:t>,</w:t>
      </w:r>
      <w:r w:rsidR="005415B9">
        <w:t>3</w:t>
      </w:r>
      <w:r w:rsidR="00A1015C">
        <w:t>0</w:t>
      </w:r>
      <w:r w:rsidR="005415B9">
        <w:t xml:space="preserve"> i 09,00</w:t>
      </w:r>
      <w:r w:rsidRPr="00606499">
        <w:t xml:space="preserve"> sati</w:t>
      </w:r>
      <w:r>
        <w:t xml:space="preserve"> te je stoga zakazano novo ročište za dan </w:t>
      </w:r>
      <w:r w:rsidR="0060220D">
        <w:t xml:space="preserve">21. rujna </w:t>
      </w:r>
      <w:r w:rsidRPr="00606499">
        <w:t>201</w:t>
      </w:r>
      <w:r w:rsidR="00EA54C2">
        <w:t>8</w:t>
      </w:r>
      <w:r w:rsidRPr="00606499">
        <w:t xml:space="preserve">. </w:t>
      </w:r>
      <w:r>
        <w:t xml:space="preserve">u </w:t>
      </w:r>
      <w:r w:rsidR="0060220D">
        <w:t xml:space="preserve">08,30 i </w:t>
      </w:r>
      <w:r>
        <w:t>09,00 sati, stoga je odlučeno kao u izreci.</w:t>
      </w:r>
    </w:p>
    <w:p w:rsidRDefault="00047FD0" w:rsidP="00047FD0" w:rsidR="00047FD0">
      <w:pPr>
        <w:jc w:val="both"/>
      </w:pPr>
    </w:p>
    <w:p w:rsidRDefault="006A06A7" w:rsidP="006E7700" w:rsidR="006A06A7">
      <w:pPr>
        <w:jc w:val="both"/>
      </w:pPr>
      <w:r>
        <w:tab/>
      </w:r>
      <w:r w:rsidR="00426B43">
        <w:tab/>
      </w:r>
      <w:r w:rsidR="00426B43">
        <w:tab/>
      </w:r>
      <w:r w:rsidR="00426B43">
        <w:tab/>
      </w:r>
      <w:r w:rsidR="00917C5E">
        <w:t>U Slavonskom Brodu</w:t>
      </w:r>
      <w:r>
        <w:t xml:space="preserve"> </w:t>
      </w:r>
      <w:r w:rsidR="005415B9">
        <w:t>27</w:t>
      </w:r>
      <w:r w:rsidR="00EA54C2">
        <w:t>. lipnja 2018</w:t>
      </w:r>
      <w:r w:rsidR="00917C5E">
        <w:t>.</w:t>
      </w:r>
    </w:p>
    <w:p w:rsidRDefault="00426B43" w:rsidP="006E7700" w:rsidR="00426B43">
      <w:pPr>
        <w:jc w:val="both"/>
      </w:pPr>
    </w:p>
    <w:p w:rsidRDefault="00426B43" w:rsidP="006E7700" w:rsidR="00426B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426B43" w:rsidP="00917C5E" w:rsidR="00426B43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17C5E">
        <w:t xml:space="preserve">  </w:t>
      </w:r>
      <w:r>
        <w:t xml:space="preserve"> Davorin Pavičić</w:t>
      </w:r>
    </w:p>
    <w:p w:rsidRDefault="00047FD0" w:rsidP="00606499" w:rsidR="00047FD0">
      <w:pPr>
        <w:jc w:val="both"/>
      </w:pPr>
    </w:p>
    <w:p w:rsidRDefault="00047FD0" w:rsidP="00917C5E" w:rsidR="00047FD0">
      <w:pPr>
        <w:ind w:left="720"/>
        <w:jc w:val="both"/>
      </w:pPr>
    </w:p>
    <w:p w:rsidRDefault="00426B43" w:rsidP="00426B43" w:rsidR="00426B43">
      <w:pPr>
        <w:jc w:val="both"/>
      </w:pPr>
      <w:r>
        <w:t>NAPUTAK O PRANVOM LIJEKU:</w:t>
      </w:r>
      <w:r>
        <w:tab/>
      </w:r>
      <w:r>
        <w:tab/>
      </w:r>
      <w:r>
        <w:tab/>
        <w:t xml:space="preserve">        </w:t>
      </w:r>
    </w:p>
    <w:p w:rsidRDefault="00426B43" w:rsidP="00D64578" w:rsidR="00D64578">
      <w:pPr>
        <w:jc w:val="both"/>
      </w:pPr>
      <w:r>
        <w:t xml:space="preserve">Protiv </w:t>
      </w:r>
      <w:r w:rsidR="002A6B32">
        <w:t>ovog rješenja</w:t>
      </w:r>
      <w:r w:rsidR="00606499">
        <w:t xml:space="preserve"> nije</w:t>
      </w:r>
      <w:r w:rsidR="002A6B32">
        <w:t xml:space="preserve"> </w:t>
      </w:r>
      <w:r>
        <w:t xml:space="preserve">dopuštena </w:t>
      </w:r>
      <w:r w:rsidR="00606499">
        <w:t>žalba.</w:t>
      </w:r>
    </w:p>
    <w:sectPr w:rsidR="00D645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C4020"/>
    <w:multiLevelType w:val="hybridMultilevel"/>
    <w:tmpl w:val="40B6F698"/>
    <w:lvl w:tplc="BF084C6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44535"/>
    <w:rsid w:val="00047FD0"/>
    <w:rsid w:val="00060ACD"/>
    <w:rsid w:val="0007634E"/>
    <w:rsid w:val="00095504"/>
    <w:rsid w:val="000B5B5D"/>
    <w:rsid w:val="000D3074"/>
    <w:rsid w:val="000E008D"/>
    <w:rsid w:val="000E7F6A"/>
    <w:rsid w:val="001107D1"/>
    <w:rsid w:val="001303DC"/>
    <w:rsid w:val="001B4F72"/>
    <w:rsid w:val="0022185E"/>
    <w:rsid w:val="00250942"/>
    <w:rsid w:val="002575A9"/>
    <w:rsid w:val="002A6B32"/>
    <w:rsid w:val="002F6EE7"/>
    <w:rsid w:val="00302C74"/>
    <w:rsid w:val="00332905"/>
    <w:rsid w:val="00387946"/>
    <w:rsid w:val="003A746F"/>
    <w:rsid w:val="003C4458"/>
    <w:rsid w:val="003D6F57"/>
    <w:rsid w:val="00411C01"/>
    <w:rsid w:val="00426B43"/>
    <w:rsid w:val="0051475E"/>
    <w:rsid w:val="00525932"/>
    <w:rsid w:val="00533481"/>
    <w:rsid w:val="005415B9"/>
    <w:rsid w:val="005771B1"/>
    <w:rsid w:val="0060220D"/>
    <w:rsid w:val="00606325"/>
    <w:rsid w:val="00606499"/>
    <w:rsid w:val="0060681F"/>
    <w:rsid w:val="006866D3"/>
    <w:rsid w:val="006A06A7"/>
    <w:rsid w:val="006D0B22"/>
    <w:rsid w:val="006E7700"/>
    <w:rsid w:val="00713083"/>
    <w:rsid w:val="0073706B"/>
    <w:rsid w:val="007544C3"/>
    <w:rsid w:val="00794C09"/>
    <w:rsid w:val="007A2DA0"/>
    <w:rsid w:val="00817F3B"/>
    <w:rsid w:val="0084232E"/>
    <w:rsid w:val="008619ED"/>
    <w:rsid w:val="00892F32"/>
    <w:rsid w:val="008E3F56"/>
    <w:rsid w:val="008E5A5B"/>
    <w:rsid w:val="00916FED"/>
    <w:rsid w:val="00917C5E"/>
    <w:rsid w:val="00924F5C"/>
    <w:rsid w:val="009A2B26"/>
    <w:rsid w:val="009C193D"/>
    <w:rsid w:val="00A1015C"/>
    <w:rsid w:val="00A27F6A"/>
    <w:rsid w:val="00A41137"/>
    <w:rsid w:val="00A7214E"/>
    <w:rsid w:val="00A94E6E"/>
    <w:rsid w:val="00AD28B0"/>
    <w:rsid w:val="00B05E01"/>
    <w:rsid w:val="00B946FF"/>
    <w:rsid w:val="00BA58FB"/>
    <w:rsid w:val="00BB78B4"/>
    <w:rsid w:val="00C1294E"/>
    <w:rsid w:val="00C16586"/>
    <w:rsid w:val="00C3687D"/>
    <w:rsid w:val="00C37287"/>
    <w:rsid w:val="00C838EB"/>
    <w:rsid w:val="00C90A10"/>
    <w:rsid w:val="00CB769A"/>
    <w:rsid w:val="00CC6FC0"/>
    <w:rsid w:val="00CE63E5"/>
    <w:rsid w:val="00CF01ED"/>
    <w:rsid w:val="00D45ECC"/>
    <w:rsid w:val="00D64578"/>
    <w:rsid w:val="00DC0E27"/>
    <w:rsid w:val="00E219EC"/>
    <w:rsid w:val="00E33F81"/>
    <w:rsid w:val="00E81AD2"/>
    <w:rsid w:val="00EA54C2"/>
    <w:rsid w:val="00EA6DE6"/>
    <w:rsid w:val="00F23512"/>
    <w:rsid w:val="00F32C0F"/>
    <w:rsid w:val="00F66025"/>
    <w:rsid w:val="00F81C90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0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0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0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0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0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0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0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0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6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7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GRGUREVIĆI</izvorni_sadrzaj>
    <derivirana_varijabla naziv="DomainObject.Predmet.ProtustrankaFormated_1">  POLJOPRIVREDNA ZADRUGA GRGUREVIĆI</derivirana_varijabla>
  </DomainObject.Predmet.ProtustrankaFormated>
  <DomainObject.Predmet.ProtustrankaFormatedOIB>
    <izvorni_sadrzaj>  POLJOPRIVREDNA ZADRUGA GRGUREVIĆI, OIB 40407265580</izvorni_sadrzaj>
    <derivirana_varijabla naziv="DomainObject.Predmet.ProtustrankaFormatedOIB_1">  POLJOPRIVREDNA ZADRUGA GRGUREVIĆI, OIB 40407265580</derivirana_varijabla>
  </DomainObject.Predmet.ProtustrankaFormatedOIB>
  <DomainObject.Predmet.ProtustrankaFormatedWithAdress>
    <izvorni_sadrzaj> POLJOPRIVREDNA ZADRUGA GRGUREVIĆI, Grgurevići 33 - Sibinj , 35252 Grgurevići</izvorni_sadrzaj>
    <derivirana_varijabla naziv="DomainObject.Predmet.ProtustrankaFormatedWithAdress_1"> POLJOPRIVREDNA ZADRUGA GRGUREVIĆI, Grgurevići 33 - Sibinj , 35252 Grgurevići</derivirana_varijabla>
  </DomainObject.Predmet.ProtustrankaFormatedWithAdress>
  <DomainObject.Predmet.ProtustrankaFormatedWithAdressOIB>
    <izvorni_sadrzaj> POLJOPRIVREDNA ZADRUGA GRGUREVIĆI, OIB 40407265580, Grgurevići 33 - Sibinj , 35252 Grgurevići</izvorni_sadrzaj>
    <derivirana_varijabla naziv="DomainObject.Predmet.ProtustrankaFormatedWithAdressOIB_1"> POLJOPRIVREDNA ZADRUGA GRGUREVIĆI, OIB 40407265580, Grgurevići 33 - Sibinj , 35252 Grgurevići</derivirana_varijabla>
  </DomainObject.Predmet.ProtustrankaFormatedWithAdressOIB>
  <DomainObject.Predmet.ProtustrankaWithAdress>
    <izvorni_sadrzaj>POLJOPRIVREDNA ZADRUGA GRGUREVIĆI Grgurevići 33 - Sibinj , 35252 Grgurevići</izvorni_sadrzaj>
    <derivirana_varijabla naziv="DomainObject.Predmet.ProtustrankaWithAdress_1">POLJOPRIVREDNA ZADRUGA GRGUREVIĆI Grgurevići 33 - Sibinj , 35252 Grgurevići</derivirana_varijabla>
  </DomainObject.Predmet.ProtustrankaWithAdress>
  <DomainObject.Predmet.ProtustrankaWithAdressOIB>
    <izvorni_sadrzaj>POLJOPRIVREDNA ZADRUGA GRGUREVIĆI, OIB 40407265580, Grgurevići 33 - Sibinj , 35252 Grgurevići</izvorni_sadrzaj>
    <derivirana_varijabla naziv="DomainObject.Predmet.ProtustrankaWithAdressOIB_1">POLJOPRIVREDNA ZADRUGA GRGUREVIĆI, OIB 40407265580, Grgurevići 33 - Sibinj , 35252 Grgurevići</derivirana_varijabla>
  </DomainObject.Predmet.ProtustrankaWithAdressOIB>
  <DomainObject.Predmet.ProtustrankaNazivFormated>
    <izvorni_sadrzaj>POLJOPRIVREDNA ZADRUGA GRGUREVIĆI</izvorni_sadrzaj>
    <derivirana_varijabla naziv="DomainObject.Predmet.ProtustrankaNazivFormated_1">POLJOPRIVREDNA ZADRUGA GRGUREVIĆI</derivirana_varijabla>
  </DomainObject.Predmet.ProtustrankaNazivFormated>
  <DomainObject.Predmet.ProtustrankaNazivFormatedOIB>
    <izvorni_sadrzaj>POLJOPRIVREDNA ZADRUGA GRGUREVIĆI, OIB 40407265580</izvorni_sadrzaj>
    <derivirana_varijabla naziv="DomainObject.Predmet.ProtustrankaNazivFormatedOIB_1">POLJOPRIVREDNA ZADRUGA GRGUREVIĆI, OIB 40407265580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3198159.39</izvorni_sadrzaj>
    <derivirana_varijabla naziv="DomainObject.Predmet.TrenutnaVrijednost_1">3198159.39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GRGUREVIĆI</item>
    </izvorni_sadrzaj>
    <derivirana_varijabla naziv="DomainObject.Predmet.ProtuStrankaListFormated_1">
      <item>POLJOPRIVREDNA ZADRUGA GRGUREVIĆI</item>
    </derivirana_varijabla>
  </DomainObject.Predmet.ProtuStrankaListFormated>
  <DomainObject.Predmet.ProtuStrankaListFormatedOIB>
    <izvorni_sadrzaj>
      <item>POLJOPRIVREDNA ZADRUGA GRGUREVIĆI, OIB 40407265580</item>
    </izvorni_sadrzaj>
    <derivirana_varijabla naziv="DomainObject.Predmet.ProtuStrankaListFormatedOIB_1">
      <item>POLJOPRIVREDNA ZADRUGA GRGUREVIĆI, OIB 40407265580</item>
    </derivirana_varijabla>
  </DomainObject.Predmet.ProtuStrankaListFormatedOIB>
  <DomainObject.Predmet.ProtuStrankaListFormatedWithAdress>
    <izvorni_sadrzaj>
      <item>POLJOPRIVREDNA ZADRUGA GRGUREVIĆI, Grgurevići 33 - Sibinj , 35252 Grgurevići</item>
    </izvorni_sadrzaj>
    <derivirana_varijabla naziv="DomainObject.Predmet.ProtuStrankaListFormatedWithAdress_1">
      <item>POLJOPRIVREDNA ZADRUGA GRGUREVIĆI, Grgurevići 33 - Sibinj , 35252 Grgurevići</item>
    </derivirana_varijabla>
  </DomainObject.Predmet.ProtuStrankaListFormatedWithAdress>
  <DomainObject.Predmet.ProtuStrankaListFormatedWithAdressOIB>
    <izvorni_sadrzaj>
      <item>POLJOPRIVREDNA ZADRUGA GRGUREVIĆI, OIB 40407265580, Grgurevići 33 - Sibinj , 35252 Grgurevići</item>
    </izvorni_sadrzaj>
    <derivirana_varijabla naziv="DomainObject.Predmet.ProtuStrankaListFormatedWithAdressOIB_1">
      <item>POLJOPRIVREDNA ZADRUGA GRGUREVIĆI, OIB 40407265580, Grgurevići 33 - Sibinj , 35252 Grgurevići</item>
    </derivirana_varijabla>
  </DomainObject.Predmet.ProtuStrankaListFormatedWithAdressOIB>
  <DomainObject.Predmet.ProtuStrankaListNazivFormated>
    <izvorni_sadrzaj>
      <item>POLJOPRIVREDNA ZADRUGA GRGUREVIĆI</item>
    </izvorni_sadrzaj>
    <derivirana_varijabla naziv="DomainObject.Predmet.ProtuStrankaListNazivFormated_1">
      <item>POLJOPRIVREDNA ZADRUGA GRGUREVIĆI</item>
    </derivirana_varijabla>
  </DomainObject.Predmet.ProtuStrankaListNazivFormated>
  <DomainObject.Predmet.ProtuStrankaListNazivFormatedOIB>
    <izvorni_sadrzaj>
      <item>POLJOPRIVREDNA ZADRUGA GRGUREVIĆI, OIB 40407265580</item>
    </izvorni_sadrzaj>
    <derivirana_varijabla naziv="DomainObject.Predmet.ProtuStrankaListNazivFormatedOIB_1">
      <item>POLJOPRIVREDNA ZADRUGA GRGUREVIĆI, OIB 40407265580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GRGUREVIĆI</izvorni_sadrzaj>
    <derivirana_varijabla naziv="DomainObject.Predmet.ProtustrankaIDrugi_1">POLJOPRIVREDNA ZADRUGA GRGUREVIĆI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GRGUREVIĆI, OIB 40407265580, Grgurevići 33 - Sibinj , 35252 Grgurevići</izvorni_sadrzaj>
    <derivirana_varijabla naziv="DomainObject.Predmet.ProtustrankaIDrugiAdressOIB_1">POLJOPRIVREDNA ZADRUGA GRGUREVIĆI, OIB 40407265580, Grgurevići 33 - Sibinj , 35252 Grgurevići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GRGUREVIĆI</item>
    </izvorni_sadrzaj>
    <derivirana_varijabla naziv="DomainObject.Predmet.SudioniciListNaziv_1">
      <item>FINANCIJSKA AGENCIJA RC OSIJEK</item>
      <item>POLJOPRIVREDNA ZADRUGA GRGUREVIĆI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GRGUREVIĆI, OIB 40407265580, Grgurevići 33 - Sibinj ,35252 Grgurevići</item>
    </izvorni_sadrzaj>
    <derivirana_varijabla naziv="DomainObject.Predmet.SudioniciListAdressOIB_1">
      <item>FINANCIJSKA AGENCIJA RC OSIJEK, OIB 85821130368, P.Krešimira  IV 20,35000 Slavonski Brod</item>
      <item>POLJOPRIVREDNA ZADRUGA GRGUREVIĆI, OIB 40407265580, Grgurevići 33 - Sibinj ,35252 Grgurevići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40407265580</item>
    </izvorni_sadrzaj>
    <derivirana_varijabla naziv="DomainObject.Predmet.SudioniciListNazivOIB_1">
      <item>, OIB 85821130368</item>
      <item>, OIB 40407265580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199</properties:Words>
  <properties:Characters>927</properties:Characters>
  <properties:Lines>44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2018-06-27T06:23:00Z</dcterms:created>
  <dc:creator>Blaženka Čonka</dc:creator>
  <cp:lastModifiedBy>wsadmin</cp:lastModifiedBy>
  <cp:lastPrinted>2018-06-27T06:41:00Z</cp:lastPrinted>
  <dcterms:modified xmlns:xsi="http://www.w3.org/2001/XMLSchema-instance" xsi:type="dcterms:W3CDTF">2018-06-27T06:44:00Z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st-128-16.docx)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