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0956" w14:paraId="c700956" w:rsidRDefault="00D645D0" w:rsidP="00D645D0" w:rsidR="00D645D0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DA330C">
        <w:t>615/16-</w:t>
      </w:r>
      <w:r w:rsidR="00F10D71">
        <w:t>11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DA330C" w:rsidR="00DA330C">
      <w:pPr>
        <w:jc w:val="both"/>
      </w:pPr>
      <w:r w:rsidRPr="00964C7D">
        <w:rPr>
          <w:szCs w:val="24"/>
        </w:rPr>
        <w:tab/>
      </w:r>
      <w:r w:rsidR="00DA330C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KLIME POSAVEC d.o.o., OIB: 69932447678, sa sjedištem u Zvirišće 46, 48000 Koprivnica, dana 21. listopada 2016. godine</w:t>
      </w:r>
    </w:p>
    <w:p w:rsidRDefault="005C1146" w:rsidP="005C1146" w:rsidR="005C1146">
      <w:pPr>
        <w:jc w:val="both"/>
      </w:pP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DA330C">
        <w:t>KLIME POSAVEC d.o.o., OIB: 69932447678, sa sjedištem u Zvirišće 46, 48000 Koprivnica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5C1146">
        <w:rPr>
          <w:rFonts w:eastAsia="Calibri"/>
          <w:szCs w:val="24"/>
          <w:lang w:eastAsia="en-US"/>
        </w:rPr>
        <w:t>21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DA330C">
        <w:rPr>
          <w:rFonts w:eastAsia="Calibri"/>
          <w:szCs w:val="24"/>
          <w:lang w:eastAsia="en-US"/>
        </w:rPr>
        <w:t>listopada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2C2209">
        <w:rPr>
          <w:rFonts w:eastAsia="Calibri"/>
          <w:szCs w:val="24"/>
          <w:lang w:eastAsia="en-US"/>
        </w:rPr>
        <w:t>6</w:t>
      </w:r>
      <w:r w:rsidR="00DA330C">
        <w:rPr>
          <w:rFonts w:eastAsia="Calibri"/>
          <w:szCs w:val="24"/>
          <w:lang w:eastAsia="en-US"/>
        </w:rPr>
        <w:t>. u 15,0</w:t>
      </w:r>
      <w:r w:rsidR="002C2209" w:rsidRPr="002C2209">
        <w:rPr>
          <w:rFonts w:eastAsia="Calibri"/>
          <w:szCs w:val="24"/>
          <w:lang w:eastAsia="en-US"/>
        </w:rPr>
        <w:t xml:space="preserve">0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II. Za stečajnog upravitelja imenuje se </w:t>
      </w:r>
      <w:r w:rsidR="00DA330C">
        <w:rPr>
          <w:rFonts w:eastAsia="Calibri"/>
          <w:szCs w:val="24"/>
          <w:lang w:eastAsia="en-US"/>
        </w:rPr>
        <w:t>Nevenka Golubić iz Štefanca, Štefanec Marof 27,  OIB: 84663367442</w:t>
      </w:r>
      <w:r w:rsidR="005C1146">
        <w:rPr>
          <w:rFonts w:eastAsia="Calibri"/>
          <w:szCs w:val="24"/>
          <w:lang w:eastAsia="en-US"/>
        </w:rPr>
        <w:t>.</w:t>
      </w:r>
    </w:p>
    <w:p w:rsidRDefault="00DF1FA3" w:rsidP="009776CA" w:rsidR="00DF1FA3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</w:t>
      </w:r>
      <w:r w:rsidR="00DA330C">
        <w:rPr>
          <w:rFonts w:eastAsia="Calibri"/>
          <w:szCs w:val="24"/>
          <w:lang w:eastAsia="en-US"/>
        </w:rPr>
        <w:t>prijave svoje tražbine stečajnoj upraviteljici</w:t>
      </w:r>
      <w:r w:rsidRPr="002C2209">
        <w:rPr>
          <w:rFonts w:eastAsia="Calibri"/>
          <w:szCs w:val="24"/>
          <w:lang w:eastAsia="en-US"/>
        </w:rPr>
        <w:t xml:space="preserve"> </w:t>
      </w:r>
      <w:r w:rsidR="00DA330C">
        <w:rPr>
          <w:rFonts w:eastAsia="Calibri"/>
          <w:szCs w:val="24"/>
          <w:lang w:eastAsia="en-US"/>
        </w:rPr>
        <w:t>Nevenki Golubić iz Štefanca, Štefanec Marof 27,  OIB: 84663367442</w:t>
      </w:r>
      <w:r w:rsidR="005C1146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753445">
        <w:rPr>
          <w:rFonts w:eastAsia="Calibri"/>
          <w:szCs w:val="24"/>
          <w:lang w:eastAsia="en-US"/>
        </w:rPr>
        <w:t>86</w:t>
      </w:r>
      <w:r w:rsidR="00E77912">
        <w:rPr>
          <w:rFonts w:eastAsia="Calibri"/>
          <w:szCs w:val="24"/>
          <w:lang w:eastAsia="en-US"/>
        </w:rPr>
        <w:t>16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DA330C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26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siječnja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 w:rsidR="002C2209">
        <w:rPr>
          <w:rFonts w:eastAsia="Calibri"/>
          <w:szCs w:val="24"/>
          <w:lang w:eastAsia="en-US"/>
        </w:rPr>
        <w:t>6</w:t>
      </w:r>
      <w:r w:rsidR="002C2209" w:rsidRPr="002C2209">
        <w:rPr>
          <w:rFonts w:eastAsia="Calibri"/>
          <w:szCs w:val="24"/>
          <w:lang w:eastAsia="en-US"/>
        </w:rPr>
        <w:t xml:space="preserve">. u </w:t>
      </w:r>
      <w:r>
        <w:rPr>
          <w:rFonts w:eastAsia="Calibri"/>
          <w:szCs w:val="24"/>
          <w:lang w:eastAsia="en-US"/>
        </w:rPr>
        <w:t>12,45</w:t>
      </w:r>
      <w:r w:rsidR="002C2209" w:rsidRPr="002C2209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5C1146">
        <w:rPr>
          <w:rFonts w:eastAsia="Calibri"/>
          <w:szCs w:val="24"/>
          <w:lang w:eastAsia="en-US"/>
        </w:rPr>
        <w:t>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ab/>
      </w:r>
    </w:p>
    <w:p w:rsidRDefault="009F1B49" w:rsidP="009776CA" w:rsidR="009F1B49">
      <w:pPr>
        <w:jc w:val="both"/>
        <w:rPr>
          <w:rFonts w:eastAsia="Calibri"/>
          <w:szCs w:val="24"/>
          <w:lang w:eastAsia="en-US"/>
        </w:rPr>
      </w:pP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5C1146" w:rsidP="009776CA" w:rsidR="005C1146">
      <w:pPr>
        <w:jc w:val="both"/>
        <w:rPr>
          <w:rFonts w:eastAsia="Calibri"/>
          <w:szCs w:val="24"/>
          <w:lang w:eastAsia="en-US"/>
        </w:rPr>
      </w:pPr>
    </w:p>
    <w:p w:rsidRDefault="005C1146" w:rsidP="00DA330C" w:rsidR="00DA330C" w:rsidRPr="005C1146">
      <w:pPr>
        <w:ind w:firstLine="708"/>
        <w:jc w:val="both"/>
      </w:pPr>
      <w:r>
        <w:t xml:space="preserve">VII. </w:t>
      </w:r>
      <w:r w:rsidR="00DA330C" w:rsidRPr="005C1146">
        <w:t xml:space="preserve">Nalaže se Ministarstvu unutarnjih poslova RH, Policijskoj upravi  </w:t>
      </w:r>
      <w:r w:rsidR="00F10D71">
        <w:t xml:space="preserve">Koprivničko-križevačkoj </w:t>
      </w:r>
      <w:r w:rsidR="00DA330C" w:rsidRPr="005C1146">
        <w:t xml:space="preserve">da u evidenciji registriranih vozila izvrši upis zabilježbe otvaranja stečajnog postupka za vozilo u vlasništvu dužnika, i to: </w:t>
      </w:r>
    </w:p>
    <w:p w:rsidRDefault="00DA330C" w:rsidP="00DA330C" w:rsidR="00DA330C" w:rsidRPr="005C1146">
      <w:pPr>
        <w:ind w:left="1416"/>
        <w:jc w:val="both"/>
      </w:pPr>
      <w:r w:rsidRPr="005C1146">
        <w:t xml:space="preserve">- </w:t>
      </w:r>
      <w:r>
        <w:t>automobil marke CITROEN BERLINGO, reg</w:t>
      </w:r>
      <w:r w:rsidR="00F10D71">
        <w:t>.</w:t>
      </w:r>
      <w:r>
        <w:t xml:space="preserve"> oznaka KC</w:t>
      </w:r>
      <w:r w:rsidR="00F10D71">
        <w:t>-457 CP</w:t>
      </w:r>
    </w:p>
    <w:p w:rsidRDefault="00622A8E" w:rsidP="00DA330C" w:rsidR="00622A8E">
      <w:pPr>
        <w:ind w:firstLine="708"/>
        <w:jc w:val="both"/>
      </w:pPr>
    </w:p>
    <w:p w:rsidRDefault="00622A8E" w:rsidP="005C1146" w:rsidR="00622A8E">
      <w:pPr>
        <w:ind w:firstLine="708"/>
        <w:jc w:val="both"/>
      </w:pPr>
    </w:p>
    <w:p w:rsidRDefault="00E77912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</w:t>
      </w:r>
      <w:r w:rsidR="005C1146">
        <w:rPr>
          <w:rFonts w:eastAsia="Calibri"/>
          <w:szCs w:val="24"/>
          <w:lang w:eastAsia="en-US"/>
        </w:rPr>
        <w:t>I</w:t>
      </w:r>
      <w:r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5C1146">
        <w:rPr>
          <w:rFonts w:eastAsia="Calibri"/>
          <w:szCs w:val="24"/>
          <w:lang w:eastAsia="en-US"/>
        </w:rPr>
        <w:t>IX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5C1146" w:rsidP="009776CA" w:rsidR="005C1146" w:rsidRPr="002C2209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F10D71" w:rsidR="00F10D71" w:rsidRPr="00D76CA9">
      <w:pPr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ab/>
      </w:r>
      <w:r w:rsidR="00F10D71">
        <w:rPr>
          <w:rFonts w:eastAsia="Calibri"/>
          <w:szCs w:val="24"/>
          <w:lang w:eastAsia="en-US"/>
        </w:rPr>
        <w:t>Predlagatelj je 11.4.</w:t>
      </w:r>
      <w:r w:rsidR="00F10D71" w:rsidRPr="00D76CA9">
        <w:rPr>
          <w:rFonts w:eastAsia="Calibri"/>
          <w:szCs w:val="24"/>
          <w:lang w:eastAsia="en-US"/>
        </w:rPr>
        <w:t xml:space="preserve">2016. podnio ovome sudu prijedlog za otvaranje stečajnog postupka nad dužnikom, navodeći da dužnik na dan </w:t>
      </w:r>
      <w:r w:rsidR="00F10D71">
        <w:rPr>
          <w:rFonts w:eastAsia="Calibri"/>
          <w:szCs w:val="24"/>
          <w:lang w:eastAsia="en-US"/>
        </w:rPr>
        <w:t>1.9.2015.</w:t>
      </w:r>
      <w:r w:rsidR="00F10D71" w:rsidRPr="00D76CA9">
        <w:rPr>
          <w:rFonts w:eastAsia="Calibri"/>
          <w:szCs w:val="24"/>
          <w:lang w:eastAsia="en-US"/>
        </w:rPr>
        <w:t xml:space="preserve"> ima evidentirane neizvršene osnove za plaćanje u ukupnom iznosu od </w:t>
      </w:r>
      <w:r w:rsidR="00F10D71">
        <w:rPr>
          <w:rFonts w:eastAsia="Calibri"/>
          <w:szCs w:val="24"/>
          <w:lang w:eastAsia="en-US"/>
        </w:rPr>
        <w:t>293.475,42</w:t>
      </w:r>
      <w:r w:rsidR="00F10D71" w:rsidRPr="00D76CA9">
        <w:rPr>
          <w:rFonts w:eastAsia="Calibri"/>
          <w:szCs w:val="24"/>
          <w:lang w:eastAsia="en-US"/>
        </w:rPr>
        <w:t xml:space="preserve"> kn</w:t>
      </w:r>
      <w:r w:rsidR="00F10D71">
        <w:rPr>
          <w:rFonts w:eastAsia="Calibri"/>
          <w:szCs w:val="24"/>
          <w:lang w:eastAsia="en-US"/>
        </w:rPr>
        <w:t xml:space="preserve"> u neprekidnom razdoblju od 1622 dana</w:t>
      </w:r>
      <w:r w:rsidR="00F10D71" w:rsidRPr="00D76CA9">
        <w:rPr>
          <w:rFonts w:eastAsia="Calibri"/>
          <w:szCs w:val="24"/>
          <w:lang w:eastAsia="en-US"/>
        </w:rPr>
        <w:t>.</w:t>
      </w:r>
    </w:p>
    <w:p w:rsidRDefault="00F10D71" w:rsidP="00F10D71" w:rsidR="00F10D71" w:rsidRPr="00D76CA9">
      <w:pPr>
        <w:jc w:val="both"/>
        <w:rPr>
          <w:rFonts w:eastAsia="Calibri"/>
          <w:szCs w:val="24"/>
          <w:lang w:eastAsia="en-US"/>
        </w:rPr>
      </w:pPr>
    </w:p>
    <w:p w:rsidRDefault="00F10D71" w:rsidP="00F10D71" w:rsidR="00F10D71" w:rsidRPr="00E77912">
      <w:pPr>
        <w:jc w:val="both"/>
        <w:rPr>
          <w:szCs w:val="24"/>
        </w:rPr>
      </w:pPr>
      <w:r w:rsidRPr="00D76CA9">
        <w:rPr>
          <w:rFonts w:eastAsia="Calibri"/>
          <w:szCs w:val="24"/>
          <w:lang w:eastAsia="en-US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</w:t>
      </w:r>
      <w:r>
        <w:rPr>
          <w:rFonts w:eastAsia="Calibri"/>
          <w:szCs w:val="24"/>
          <w:lang w:eastAsia="en-US"/>
        </w:rPr>
        <w:t>m dana od isteka toga razdoblja, zbog čega je ovaj sud</w:t>
      </w:r>
      <w:r>
        <w:rPr>
          <w:szCs w:val="24"/>
        </w:rPr>
        <w:t xml:space="preserve"> </w:t>
      </w:r>
      <w:r w:rsidRPr="00281CA6">
        <w:rPr>
          <w:rFonts w:eastAsia="Calibri"/>
          <w:szCs w:val="24"/>
          <w:lang w:eastAsia="en-US"/>
        </w:rPr>
        <w:t>donio rješenje kojim je pokrenut prethodni postupak</w:t>
      </w:r>
      <w:r>
        <w:rPr>
          <w:rFonts w:eastAsia="Calibri"/>
          <w:szCs w:val="24"/>
          <w:lang w:eastAsia="en-US"/>
        </w:rPr>
        <w:t>,</w:t>
      </w:r>
      <w:r w:rsidRPr="00281CA6">
        <w:rPr>
          <w:rFonts w:eastAsia="Calibri"/>
          <w:szCs w:val="24"/>
          <w:lang w:eastAsia="en-US"/>
        </w:rPr>
        <w:t xml:space="preserve"> radi utvrđivanja uvjeta za otvaranje stečajnog postupka.</w:t>
      </w:r>
    </w:p>
    <w:p w:rsidRDefault="00F10D71" w:rsidP="00F10D71" w:rsidR="00F10D71" w:rsidRPr="00D76CA9">
      <w:pPr>
        <w:jc w:val="both"/>
        <w:rPr>
          <w:rFonts w:eastAsia="Calibri"/>
          <w:szCs w:val="24"/>
          <w:lang w:eastAsia="en-US"/>
        </w:rPr>
      </w:pPr>
    </w:p>
    <w:p w:rsidRDefault="00F10D71" w:rsidP="00F10D71" w:rsidR="00F10D71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Postojanje stečajnog razloga nesposobno</w:t>
      </w:r>
      <w:r>
        <w:rPr>
          <w:rFonts w:eastAsia="Calibri"/>
          <w:szCs w:val="24"/>
          <w:lang w:eastAsia="en-US"/>
        </w:rPr>
        <w:t>sti za plaćanje dužnika potvrdio</w:t>
      </w:r>
      <w:r w:rsidRPr="00281CA6">
        <w:rPr>
          <w:rFonts w:eastAsia="Calibri"/>
          <w:szCs w:val="24"/>
          <w:lang w:eastAsia="en-US"/>
        </w:rPr>
        <w:t xml:space="preserve"> je </w:t>
      </w:r>
      <w:r>
        <w:rPr>
          <w:rFonts w:eastAsia="Calibri"/>
          <w:szCs w:val="24"/>
          <w:lang w:eastAsia="en-US"/>
        </w:rPr>
        <w:t>i direktor</w:t>
      </w:r>
      <w:r w:rsidRPr="00281CA6">
        <w:rPr>
          <w:rFonts w:eastAsia="Calibri"/>
          <w:szCs w:val="24"/>
          <w:lang w:eastAsia="en-US"/>
        </w:rPr>
        <w:t xml:space="preserve"> dužnika na ročištu radi izjašnjenja o prijedlogu za otvaranje stečajnog postupka održanom </w:t>
      </w:r>
      <w:r>
        <w:rPr>
          <w:rFonts w:eastAsia="Calibri"/>
          <w:szCs w:val="24"/>
          <w:lang w:eastAsia="en-US"/>
        </w:rPr>
        <w:t>10.10.2016.</w:t>
      </w:r>
      <w:r w:rsidRPr="00281CA6">
        <w:rPr>
          <w:rFonts w:eastAsia="Calibri"/>
          <w:szCs w:val="24"/>
          <w:lang w:eastAsia="en-US"/>
        </w:rPr>
        <w:t xml:space="preserve"> i nije se protivi</w:t>
      </w:r>
      <w:r>
        <w:rPr>
          <w:rFonts w:eastAsia="Calibri"/>
          <w:szCs w:val="24"/>
          <w:lang w:eastAsia="en-US"/>
        </w:rPr>
        <w:t>o</w:t>
      </w:r>
      <w:r w:rsidRPr="00281CA6">
        <w:rPr>
          <w:rFonts w:eastAsia="Calibri"/>
          <w:szCs w:val="24"/>
          <w:lang w:eastAsia="en-US"/>
        </w:rPr>
        <w:t xml:space="preserve"> otvaranju stečajnog postupka</w:t>
      </w:r>
      <w:r>
        <w:rPr>
          <w:rFonts w:eastAsia="Calibri"/>
          <w:szCs w:val="24"/>
          <w:lang w:eastAsia="en-US"/>
        </w:rPr>
        <w:t>.</w:t>
      </w:r>
    </w:p>
    <w:p w:rsidRDefault="00F10D71" w:rsidP="00F10D71" w:rsidR="00F10D71">
      <w:pPr>
        <w:jc w:val="both"/>
        <w:rPr>
          <w:rFonts w:eastAsia="Calibri"/>
          <w:szCs w:val="24"/>
          <w:lang w:eastAsia="en-US"/>
        </w:rPr>
      </w:pPr>
    </w:p>
    <w:p w:rsidRDefault="00F10D71" w:rsidP="00F10D71" w:rsidR="00F10D71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  <w:r>
        <w:rPr>
          <w:rFonts w:eastAsia="Calibri"/>
          <w:szCs w:val="24"/>
          <w:lang w:eastAsia="en-US"/>
        </w:rPr>
        <w:t xml:space="preserve"> </w:t>
      </w:r>
    </w:p>
    <w:p w:rsidRDefault="00F10D71" w:rsidP="00F10D71" w:rsidR="00F10D71" w:rsidRPr="00281CA6">
      <w:pPr>
        <w:jc w:val="both"/>
        <w:rPr>
          <w:rFonts w:eastAsia="Calibri"/>
          <w:szCs w:val="24"/>
          <w:lang w:eastAsia="en-US"/>
        </w:rPr>
      </w:pPr>
    </w:p>
    <w:p w:rsidRDefault="00F10D71" w:rsidP="00F10D71" w:rsidR="00F10D71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F10D71" w:rsidP="00F10D71" w:rsidR="00F10D71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F10D71" w:rsidP="00F10D71" w:rsidR="00F10D71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Na temelju</w:t>
      </w:r>
      <w:r>
        <w:rPr>
          <w:rFonts w:eastAsia="Calibri"/>
          <w:szCs w:val="24"/>
          <w:lang w:eastAsia="en-US"/>
        </w:rPr>
        <w:t xml:space="preserve"> izjave zakonskog zastupnika stečajnog dužnika</w:t>
      </w:r>
      <w:r w:rsidRPr="00281CA6">
        <w:rPr>
          <w:rFonts w:eastAsia="Calibri"/>
          <w:szCs w:val="24"/>
          <w:lang w:eastAsia="en-US"/>
        </w:rPr>
        <w:t xml:space="preserve"> utvrđeno je da je stečajni dužnik vlasnik</w:t>
      </w:r>
      <w:r>
        <w:rPr>
          <w:rFonts w:eastAsia="Calibri"/>
          <w:szCs w:val="24"/>
          <w:lang w:eastAsia="en-US"/>
        </w:rPr>
        <w:t xml:space="preserve"> vozila navedenog pod točkom VII. ovog rješenja.</w:t>
      </w:r>
    </w:p>
    <w:p w:rsidRDefault="00F10D71" w:rsidP="00F10D71" w:rsidR="00F10D71" w:rsidRPr="00281CA6">
      <w:pPr>
        <w:jc w:val="both"/>
        <w:rPr>
          <w:rFonts w:eastAsia="Calibri"/>
          <w:szCs w:val="24"/>
          <w:lang w:eastAsia="en-US"/>
        </w:rPr>
      </w:pPr>
    </w:p>
    <w:p w:rsidRDefault="00F10D71" w:rsidP="00F10D71" w:rsidR="00F10D71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Stoga je na temelju odredbe članka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2</w:t>
      </w:r>
      <w:r w:rsidRPr="00281CA6">
        <w:rPr>
          <w:rFonts w:eastAsia="Calibri"/>
          <w:szCs w:val="24"/>
          <w:lang w:eastAsia="en-US"/>
        </w:rPr>
        <w:t>. SZ odlučeno kao u točki VII izreke ovog rješenja.</w:t>
      </w:r>
    </w:p>
    <w:p w:rsidRDefault="00753445" w:rsidP="00F10D71" w:rsidR="009F1B49">
      <w:pPr>
        <w:jc w:val="both"/>
        <w:rPr>
          <w:rFonts w:eastAsia="Calibri"/>
          <w:szCs w:val="24"/>
          <w:lang w:eastAsia="en-US"/>
        </w:rPr>
      </w:pPr>
      <w:r w:rsidRPr="00753445">
        <w:rPr>
          <w:szCs w:val="24"/>
        </w:rPr>
        <w:tab/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F10D71">
        <w:rPr>
          <w:szCs w:val="24"/>
        </w:rPr>
        <w:t>21</w:t>
      </w:r>
      <w:r w:rsidR="00964C7D" w:rsidRPr="00753445">
        <w:rPr>
          <w:szCs w:val="24"/>
        </w:rPr>
        <w:t xml:space="preserve">. </w:t>
      </w:r>
      <w:r w:rsidR="00F10D71">
        <w:rPr>
          <w:szCs w:val="24"/>
        </w:rPr>
        <w:t>listopada</w:t>
      </w:r>
      <w:r w:rsidR="009F1B49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  <w:r w:rsidR="00EA3717">
        <w:rPr>
          <w:szCs w:val="24"/>
        </w:rPr>
        <w:t xml:space="preserve">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9F1B49">
        <w:rPr>
          <w:szCs w:val="24"/>
        </w:rPr>
        <w:t>Sutkinja:</w:t>
      </w:r>
    </w:p>
    <w:p w:rsidRDefault="009F1B49" w:rsidP="00881484" w:rsidR="00881484">
      <w:pPr>
        <w:ind w:firstLine="708" w:left="4956"/>
        <w:rPr>
          <w:szCs w:val="24"/>
        </w:rPr>
      </w:pPr>
      <w:r>
        <w:rPr>
          <w:szCs w:val="24"/>
        </w:rPr>
        <w:t>Melita Poljanec Bubaš</w:t>
      </w:r>
      <w:r w:rsidR="00AA722E">
        <w:rPr>
          <w:szCs w:val="24"/>
        </w:rPr>
        <w:t>,v.r.</w:t>
      </w:r>
    </w:p>
    <w:p w:rsidRDefault="005D6F46" w:rsidP="009776CA" w:rsidR="005D6F46">
      <w:pPr>
        <w:rPr>
          <w:szCs w:val="24"/>
        </w:rPr>
      </w:pP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881484" w:rsidP="009776CA" w:rsidR="00881484">
      <w:pPr>
        <w:rPr>
          <w:szCs w:val="24"/>
        </w:rPr>
      </w:pPr>
    </w:p>
    <w:p w:rsidRDefault="00881484" w:rsidP="009776CA" w:rsidR="00881484" w:rsidRPr="00964C7D">
      <w:pPr>
        <w:rPr>
          <w:szCs w:val="24"/>
        </w:rPr>
      </w:pP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D6F46" w:rsidP="009776CA" w:rsidR="00531356">
      <w:pPr>
        <w:numPr>
          <w:ilvl w:val="0"/>
          <w:numId w:val="1"/>
        </w:numPr>
        <w:jc w:val="both"/>
      </w:pPr>
      <w:r>
        <w:t>p</w:t>
      </w:r>
      <w:r w:rsidR="00531356">
        <w:t xml:space="preserve">redlagatelj </w:t>
      </w:r>
      <w:r w:rsidR="00CF63B6">
        <w:t>Financijska agencija, Regionalni centar Zagreb, Podružnica Varaždin, Augusta Cesarca 2, Varaždin</w:t>
      </w:r>
    </w:p>
    <w:p w:rsidRDefault="00F10D71" w:rsidP="00DF1FA3" w:rsidR="00541467">
      <w:pPr>
        <w:numPr>
          <w:ilvl w:val="0"/>
          <w:numId w:val="1"/>
        </w:numPr>
        <w:jc w:val="both"/>
      </w:pPr>
      <w:r>
        <w:t>Dužnik KLIME POSAVEC d.o.o., OIB: 69932447678, sa sjedištem u Zvirišće 46, 48000 Koprivnica</w:t>
      </w:r>
    </w:p>
    <w:p w:rsidRDefault="00F10D71" w:rsidP="00DF1FA3" w:rsidR="009776CA" w:rsidRPr="00A859E2">
      <w:pPr>
        <w:numPr>
          <w:ilvl w:val="0"/>
          <w:numId w:val="1"/>
        </w:numPr>
        <w:jc w:val="both"/>
      </w:pPr>
      <w:r>
        <w:t>stečajna</w:t>
      </w:r>
      <w:r w:rsidR="009776CA">
        <w:t xml:space="preserve"> upravitelj</w:t>
      </w:r>
      <w:r>
        <w:t>ica</w:t>
      </w:r>
      <w:r w:rsidR="009776CA">
        <w:t xml:space="preserve"> </w:t>
      </w:r>
      <w:r>
        <w:rPr>
          <w:rFonts w:eastAsia="Calibri"/>
          <w:szCs w:val="24"/>
          <w:lang w:eastAsia="en-US"/>
        </w:rPr>
        <w:t>Nevenka Golubić iz Štefanca, Štefanec Marof 27</w:t>
      </w:r>
    </w:p>
    <w:p w:rsidRDefault="00A859E2" w:rsidP="00A859E2" w:rsidR="00A859E2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9776CA" w:rsidP="009776CA" w:rsidR="009776CA">
      <w:pPr>
        <w:numPr>
          <w:ilvl w:val="0"/>
          <w:numId w:val="1"/>
        </w:numPr>
        <w:jc w:val="both"/>
      </w:pPr>
      <w:r>
        <w:t xml:space="preserve">Ministarstvo financija, Porezna uprava, Područni ured Sjeverna Hrvatska, </w:t>
      </w:r>
      <w:r w:rsidR="009F1B49">
        <w:t>Ispostava Varaždin</w:t>
      </w:r>
    </w:p>
    <w:p w:rsidRDefault="009776CA" w:rsidP="009776CA" w:rsidR="009776CA">
      <w:pPr>
        <w:numPr>
          <w:ilvl w:val="0"/>
          <w:numId w:val="1"/>
        </w:numPr>
        <w:jc w:val="both"/>
      </w:pPr>
      <w:r w:rsidRPr="009776CA">
        <w:rPr>
          <w:szCs w:val="24"/>
        </w:rPr>
        <w:t>e-oglasna ploča</w:t>
      </w:r>
    </w:p>
    <w:p w:rsidRDefault="005D6F46" w:rsidP="009776CA" w:rsidR="009E6198" w:rsidRPr="009776CA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sectPr w:rsidSect="00BB7DF4" w:rsidR="009E6198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2A4" w:rsidP="007A75CE" w:rsidR="006A02A4">
      <w:r>
        <w:separator/>
      </w:r>
    </w:p>
  </w:endnote>
  <w:endnote w:id="0" w:type="continuationSeparator">
    <w:p w:rsidRDefault="006A02A4" w:rsidP="007A75CE" w:rsidR="006A0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2A4" w:rsidP="007A75CE" w:rsidR="006A02A4">
      <w:r>
        <w:separator/>
      </w:r>
    </w:p>
  </w:footnote>
  <w:footnote w:id="0" w:type="continuationSeparator">
    <w:p w:rsidRDefault="006A02A4" w:rsidP="007A75CE" w:rsidR="006A02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722E">
      <w:rPr>
        <w:noProof/>
      </w:rPr>
      <w:t>3</w:t>
    </w:r>
    <w:r>
      <w:fldChar w:fldCharType="end"/>
    </w:r>
  </w:p>
  <w:p w:rsidRDefault="00F10D71" w:rsidP="00F10D71" w:rsidR="00F10D71">
    <w:pPr>
      <w:pStyle w:val="Zaglavlje"/>
      <w:jc w:val="right"/>
    </w:pPr>
    <w:r>
      <w:t>Poslovni broj: 2 St-615/16-11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27"/>
    <w:rsid w:val="000571E3"/>
    <w:rsid w:val="00063781"/>
    <w:rsid w:val="00064E14"/>
    <w:rsid w:val="000B15A6"/>
    <w:rsid w:val="000C0AEF"/>
    <w:rsid w:val="000D4D44"/>
    <w:rsid w:val="000E1119"/>
    <w:rsid w:val="00107CA2"/>
    <w:rsid w:val="00122E85"/>
    <w:rsid w:val="00123653"/>
    <w:rsid w:val="0014661B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155DD"/>
    <w:rsid w:val="00435237"/>
    <w:rsid w:val="00436D90"/>
    <w:rsid w:val="00467EEF"/>
    <w:rsid w:val="0049000D"/>
    <w:rsid w:val="00497129"/>
    <w:rsid w:val="004A1245"/>
    <w:rsid w:val="004C1E71"/>
    <w:rsid w:val="004D0940"/>
    <w:rsid w:val="004E547B"/>
    <w:rsid w:val="0051621C"/>
    <w:rsid w:val="00525276"/>
    <w:rsid w:val="00531356"/>
    <w:rsid w:val="00541467"/>
    <w:rsid w:val="00550447"/>
    <w:rsid w:val="005778DA"/>
    <w:rsid w:val="00581316"/>
    <w:rsid w:val="00583197"/>
    <w:rsid w:val="005B2BAA"/>
    <w:rsid w:val="005B3761"/>
    <w:rsid w:val="005B616A"/>
    <w:rsid w:val="005C1146"/>
    <w:rsid w:val="005D6F46"/>
    <w:rsid w:val="00600FFD"/>
    <w:rsid w:val="00603A25"/>
    <w:rsid w:val="0062016B"/>
    <w:rsid w:val="00622A8E"/>
    <w:rsid w:val="0063224D"/>
    <w:rsid w:val="006328A4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35822"/>
    <w:rsid w:val="00741660"/>
    <w:rsid w:val="00753445"/>
    <w:rsid w:val="00757C34"/>
    <w:rsid w:val="00784263"/>
    <w:rsid w:val="00784E12"/>
    <w:rsid w:val="007A3F03"/>
    <w:rsid w:val="007A75CE"/>
    <w:rsid w:val="007B0DF7"/>
    <w:rsid w:val="007B10CE"/>
    <w:rsid w:val="007B404E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635C9"/>
    <w:rsid w:val="00875A8F"/>
    <w:rsid w:val="00881484"/>
    <w:rsid w:val="0088484A"/>
    <w:rsid w:val="008A024C"/>
    <w:rsid w:val="008A4092"/>
    <w:rsid w:val="008A49F0"/>
    <w:rsid w:val="008A5F0A"/>
    <w:rsid w:val="008F0FEA"/>
    <w:rsid w:val="00907951"/>
    <w:rsid w:val="00933038"/>
    <w:rsid w:val="0093589F"/>
    <w:rsid w:val="00940790"/>
    <w:rsid w:val="00943931"/>
    <w:rsid w:val="009463BE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6198"/>
    <w:rsid w:val="009F1B49"/>
    <w:rsid w:val="009F3F15"/>
    <w:rsid w:val="00A26108"/>
    <w:rsid w:val="00A31AD4"/>
    <w:rsid w:val="00A53268"/>
    <w:rsid w:val="00A71C37"/>
    <w:rsid w:val="00A80491"/>
    <w:rsid w:val="00A859E2"/>
    <w:rsid w:val="00AA722E"/>
    <w:rsid w:val="00AD4B1F"/>
    <w:rsid w:val="00AE3548"/>
    <w:rsid w:val="00B15AEB"/>
    <w:rsid w:val="00B34567"/>
    <w:rsid w:val="00B36812"/>
    <w:rsid w:val="00B55878"/>
    <w:rsid w:val="00B72D09"/>
    <w:rsid w:val="00B8373D"/>
    <w:rsid w:val="00BA41CD"/>
    <w:rsid w:val="00BB5DDF"/>
    <w:rsid w:val="00BB66E1"/>
    <w:rsid w:val="00BB7DF4"/>
    <w:rsid w:val="00BC7FA7"/>
    <w:rsid w:val="00BD014D"/>
    <w:rsid w:val="00BE72AB"/>
    <w:rsid w:val="00BF5CAE"/>
    <w:rsid w:val="00C56F89"/>
    <w:rsid w:val="00C7158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313D6"/>
    <w:rsid w:val="00D45D7E"/>
    <w:rsid w:val="00D508D6"/>
    <w:rsid w:val="00D645D0"/>
    <w:rsid w:val="00D65D0F"/>
    <w:rsid w:val="00D7256A"/>
    <w:rsid w:val="00D81282"/>
    <w:rsid w:val="00DA330C"/>
    <w:rsid w:val="00DB4EB7"/>
    <w:rsid w:val="00DF1FA3"/>
    <w:rsid w:val="00DF4B3F"/>
    <w:rsid w:val="00DF57F8"/>
    <w:rsid w:val="00E07C5D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24C5F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7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2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2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2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2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7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2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2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2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2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KLIME POSAVEC proizvodnja, trgovina i usluge, d.o.o.</izvorni_sadrzaj>
    <derivirana_varijabla naziv="DomainObject.Predmet.ProtustrankaFormated_1">  KLIME POSAVEC proizvodnja, trgovina i usluge, d.o.o.</derivirana_varijabla>
  </DomainObject.Predmet.ProtustrankaFormated>
  <DomainObject.Predmet.ProtustrankaFormatedOIB>
    <izvorni_sadrzaj>  KLIME POSAVEC proizvodnja, trgovina i usluge, d.o.o., OIB 69932447678</izvorni_sadrzaj>
    <derivirana_varijabla naziv="DomainObject.Predmet.ProtustrankaFormatedOIB_1">  KLIME POSAVEC proizvodnja, trgovina i usluge, d.o.o., OIB 69932447678</derivirana_varijabla>
  </DomainObject.Predmet.ProtustrankaFormatedOIB>
  <DomainObject.Predmet.ProtustrankaFormatedWithAdress>
    <izvorni_sadrzaj> KLIME POSAVEC proizvodnja, trgovina i usluge, d.o.o., Zvirišće 46, 48000 Koprivnica</izvorni_sadrzaj>
    <derivirana_varijabla naziv="DomainObject.Predmet.ProtustrankaFormatedWithAdress_1"> KLIME POSAVEC proizvodnja, trgovina i usluge, d.o.o., Zvirišće 46, 48000 Koprivnica</derivirana_varijabla>
  </DomainObject.Predmet.ProtustrankaFormatedWithAdress>
  <DomainObject.Predmet.ProtustrankaFormatedWithAdressOIB>
    <izvorni_sadrzaj> KLIME POSAVEC proizvodnja, trgovina i usluge, d.o.o., OIB 69932447678, Zvirišće 46, 48000 Koprivnica</izvorni_sadrzaj>
    <derivirana_varijabla naziv="DomainObject.Predmet.ProtustrankaFormatedWithAdressOIB_1"> KLIME POSAVEC proizvodnja, trgovina i usluge, d.o.o., OIB 69932447678, Zvirišće 46, 48000 Koprivnica</derivirana_varijabla>
  </DomainObject.Predmet.ProtustrankaFormatedWithAdressOIB>
  <DomainObject.Predmet.ProtustrankaWithAdress>
    <izvorni_sadrzaj>KLIME POSAVEC proizvodnja, trgovina i usluge, d.o.o. Zvirišće 46, 48000 Koprivnica</izvorni_sadrzaj>
    <derivirana_varijabla naziv="DomainObject.Predmet.ProtustrankaWithAdress_1">KLIME POSAVEC proizvodnja, trgovina i usluge, d.o.o. Zvirišće 46, 48000 Koprivnica</derivirana_varijabla>
  </DomainObject.Predmet.ProtustrankaWithAdress>
  <DomainObject.Predmet.ProtustrankaWithAdressOIB>
    <izvorni_sadrzaj>KLIME POSAVEC proizvodnja, trgovina i usluge, d.o.o., OIB 69932447678, Zvirišće 46, 48000 Koprivnica</izvorni_sadrzaj>
    <derivirana_varijabla naziv="DomainObject.Predmet.ProtustrankaWithAdressOIB_1">KLIME POSAVEC proizvodnja, trgovina i usluge, d.o.o., OIB 69932447678, Zvirišće 46, 48000 Koprivnica</derivirana_varijabla>
  </DomainObject.Predmet.ProtustrankaWithAdressOIB>
  <DomainObject.Predmet.ProtustrankaNazivFormated>
    <izvorni_sadrzaj>KLIME POSAVEC proizvodnja, trgovina i usluge, d.o.o.</izvorni_sadrzaj>
    <derivirana_varijabla naziv="DomainObject.Predmet.ProtustrankaNazivFormated_1">KLIME POSAVEC proizvodnja, trgovina i usluge, d.o.o.</derivirana_varijabla>
  </DomainObject.Predmet.ProtustrankaNazivFormated>
  <DomainObject.Predmet.ProtustrankaNazivFormatedOIB>
    <izvorni_sadrzaj>KLIME POSAVEC proizvodnja, trgovina i usluge, d.o.o., OIB 69932447678</izvorni_sadrzaj>
    <derivirana_varijabla naziv="DomainObject.Predmet.ProtustrankaNazivFormatedOIB_1">KLIME POSAVEC proizvodnja, trgovina i usluge, d.o.o., OIB 69932447678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293475.42</izvorni_sadrzaj>
    <derivirana_varijabla naziv="DomainObject.Predmet.TrenutnaVrijednost_1">293475.42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KLIME POSAVEC proizvodnja, trgovina i usluge, d.o.o.</item>
    </izvorni_sadrzaj>
    <derivirana_varijabla naziv="DomainObject.Predmet.ProtuStrankaListFormated_1">
      <item>KLIME POSAVEC proizvodnja, trgovina i usluge, d.o.o.</item>
    </derivirana_varijabla>
  </DomainObject.Predmet.ProtuStrankaListFormated>
  <DomainObject.Predmet.ProtuStrankaListFormatedOIB>
    <izvorni_sadrzaj>
      <item>KLIME POSAVEC proizvodnja, trgovina i usluge, d.o.o., OIB 69932447678</item>
    </izvorni_sadrzaj>
    <derivirana_varijabla naziv="DomainObject.Predmet.ProtuStrankaListFormatedOIB_1">
      <item>KLIME POSAVEC proizvodnja, trgovina i usluge, d.o.o., OIB 69932447678</item>
    </derivirana_varijabla>
  </DomainObject.Predmet.ProtuStrankaListFormatedOIB>
  <DomainObject.Predmet.ProtuStrankaListFormatedWithAdress>
    <izvorni_sadrzaj>
      <item>KLIME POSAVEC proizvodnja, trgovina i usluge, d.o.o., Zvirišće 46, 48000 Koprivnica</item>
    </izvorni_sadrzaj>
    <derivirana_varijabla naziv="DomainObject.Predmet.ProtuStrankaListFormatedWithAdress_1">
      <item>KLIME POSAVEC proizvodnja, trgovina i usluge, d.o.o., Zvirišće 46, 48000 Koprivnica</item>
    </derivirana_varijabla>
  </DomainObject.Predmet.ProtuStrankaListFormatedWithAdress>
  <DomainObject.Predmet.ProtuStrankaListFormatedWithAdressOIB>
    <izvorni_sadrzaj>
      <item>KLIME POSAVEC proizvodnja, trgovina i usluge, d.o.o., OIB 69932447678, Zvirišće 46, 48000 Koprivnica</item>
    </izvorni_sadrzaj>
    <derivirana_varijabla naziv="DomainObject.Predmet.ProtuStrankaListFormatedWithAdressOIB_1">
      <item>KLIME POSAVEC proizvodnja, trgovina i usluge, d.o.o., OIB 69932447678, Zvirišće 46, 48000 Koprivnica</item>
    </derivirana_varijabla>
  </DomainObject.Predmet.ProtuStrankaListFormatedWithAdressOIB>
  <DomainObject.Predmet.ProtuStrankaListNazivFormated>
    <izvorni_sadrzaj>
      <item>KLIME POSAVEC proizvodnja, trgovina i usluge, d.o.o.</item>
    </izvorni_sadrzaj>
    <derivirana_varijabla naziv="DomainObject.Predmet.ProtuStrankaListNazivFormated_1">
      <item>KLIME POSAVEC proizvodnja, trgovina i usluge, d.o.o.</item>
    </derivirana_varijabla>
  </DomainObject.Predmet.ProtuStrankaListNazivFormated>
  <DomainObject.Predmet.ProtuStrankaListNazivFormatedOIB>
    <izvorni_sadrzaj>
      <item>KLIME POSAVEC proizvodnja, trgovina i usluge, d.o.o., OIB 69932447678</item>
    </izvorni_sadrzaj>
    <derivirana_varijabla naziv="DomainObject.Predmet.ProtuStrankaListNazivFormatedOIB_1">
      <item>KLIME POSAVEC proizvodnja, trgovina i usluge, d.o.o., OIB 69932447678</item>
    </derivirana_varijabla>
  </DomainObject.Predmet.ProtuStrankaListNazivFormatedOIB>
  <DomainObject.Predmet.OstaliListFormated>
    <izvorni_sadrzaj>
      <item>Sudski registar</item>
      <item>Nenad Posavec</item>
    </izvorni_sadrzaj>
    <derivirana_varijabla naziv="DomainObject.Predmet.OstaliListFormated_1">
      <item>Sudski registar</item>
      <item>Nenad Posavec</item>
    </derivirana_varijabla>
  </DomainObject.Predmet.OstaliListFormated>
  <DomainObject.Predmet.OstaliListFormatedOIB>
    <izvorni_sadrzaj>
      <item>Sudski registar</item>
      <item>Nenad Posavec, OIB 88539196868</item>
    </izvorni_sadrzaj>
    <derivirana_varijabla naziv="DomainObject.Predmet.OstaliListFormatedOIB_1">
      <item>Sudski registar</item>
      <item>Nenad Posavec, OIB 88539196868</item>
    </derivirana_varijabla>
  </DomainObject.Predmet.OstaliListFormatedOIB>
  <DomainObject.Predmet.OstaliListFormatedWithAdress>
    <izvorni_sadrzaj>
      <item>Sudski registar</item>
      <item>Nenad Posavec, Zvirišće 46, 48000 Koprivnica</item>
    </izvorni_sadrzaj>
    <derivirana_varijabla naziv="DomainObject.Predmet.OstaliListFormatedWithAdress_1">
      <item>Sudski registar</item>
      <item>Nenad Posavec, Zvirišće 46, 48000 Koprivnica</item>
    </derivirana_varijabla>
  </DomainObject.Predmet.OstaliListFormatedWithAdress>
  <DomainObject.Predmet.OstaliListFormatedWithAdressOIB>
    <izvorni_sadrzaj>
      <item>Sudski registar</item>
      <item>Nenad Posavec, OIB 88539196868, Zvirišće 46, 48000 Koprivnica</item>
    </izvorni_sadrzaj>
    <derivirana_varijabla naziv="DomainObject.Predmet.OstaliListFormatedWithAdressOIB_1">
      <item>Sudski registar</item>
      <item>Nenad Posavec, OIB 88539196868, Zvirišće 46, 48000 Koprivnica</item>
    </derivirana_varijabla>
  </DomainObject.Predmet.OstaliListFormatedWithAdressOIB>
  <DomainObject.Predmet.OstaliListNazivFormated>
    <izvorni_sadrzaj>
      <item>Sudski registar</item>
      <item>Nenad Posavec</item>
    </izvorni_sadrzaj>
    <derivirana_varijabla naziv="DomainObject.Predmet.OstaliListNazivFormated_1">
      <item>Sudski registar</item>
      <item>Nenad Posavec</item>
    </derivirana_varijabla>
  </DomainObject.Predmet.OstaliListNazivFormated>
  <DomainObject.Predmet.OstaliListNazivFormatedOIB>
    <izvorni_sadrzaj>
      <item>Sudski registar</item>
      <item>Nenad Posavec, OIB 88539196868</item>
    </izvorni_sadrzaj>
    <derivirana_varijabla naziv="DomainObject.Predmet.OstaliListNazivFormatedOIB_1">
      <item>Sudski registar</item>
      <item>Nenad Posavec, OIB 88539196868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KLIME POSAVEC proizvodnja, trgovina i usluge, d.o.o.</izvorni_sadrzaj>
    <derivirana_varijabla naziv="DomainObject.Predmet.ProtustrankaIDrugi_1">KLIME POSAVEC proizvodnja, trgovina i usluge,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KLIME POSAVEC proizvodnja, trgovina i usluge, d.o.o., OIB 69932447678, Zvirišće 46, 48000 Koprivnica</izvorni_sadrzaj>
    <derivirana_varijabla naziv="DomainObject.Predmet.ProtustrankaIDrugiAdressOIB_1">KLIME POSAVEC proizvodnja, trgovina i usluge, d.o.o., OIB 69932447678, Zvirišće 46,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KLIME POSAVEC proizvodnja, trgovina i usluge, d.o.o.</item>
      <item>Sudski registar</item>
      <item>Nenad Posavec</item>
    </izvorni_sadrzaj>
    <derivirana_varijabla naziv="DomainObject.Predmet.SudioniciListNaziv_1">
      <item>Financijska agencija</item>
      <item>KLIME POSAVEC proizvodnja, trgovina i usluge, d.o.o.</item>
      <item>Sudski registar</item>
      <item>Nenad Posavec</item>
    </derivirana_varijabla>
  </DomainObject.Predmet.SudioniciListNaziv>
  <DomainObject.Predmet.SudioniciListAdressOIB>
    <izvorni_sadrzaj>
      <item>Financijska agencija, OIB 85821130368</item>
      <item>KLIME POSAVEC proizvodnja, trgovina i usluge, d.o.o., OIB 69932447678, Zvirišće 46,48000 Koprivnica</item>
      <item>Sudski registar</item>
      <item>Nenad Posavec, OIB 88539196868, Zvirišće 46,48000 Koprivnica</item>
    </izvorni_sadrzaj>
    <derivirana_varijabla naziv="DomainObject.Predmet.SudioniciListAdressOIB_1">
      <item>Financijska agencija, OIB 85821130368</item>
      <item>KLIME POSAVEC proizvodnja, trgovina i usluge, d.o.o., OIB 69932447678, Zvirišće 46,48000 Koprivnica</item>
      <item>Sudski registar</item>
      <item>Nenad Posavec, OIB 88539196868, Zvirišće 46,48000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69932447678</item>
      <item>, OIB null</item>
      <item>, OIB 88539196868</item>
    </izvorni_sadrzaj>
    <derivirana_varijabla naziv="DomainObject.Predmet.SudioniciListNazivOIB_1">
      <item>, OIB 85821130368</item>
      <item>, OIB 69932447678</item>
      <item>, OIB null</item>
      <item>, OIB 88539196868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0CC7AA-4D37-4FEE-B46B-D0E197F67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851</properties:Words>
  <properties:Characters>4854</properties:Characters>
  <properties:Lines>128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2016-10-21T13:01:00Z</dcterms:created>
  <dc:creator>Ljubica Makovec</dc:creator>
  <cp:lastModifiedBy>Marko Makaj</cp:lastModifiedBy>
  <cp:lastPrinted>2016-10-21T13:02:00Z</cp:lastPrinted>
  <dcterms:modified xmlns:xsi="http://www.w3.org/2001/XMLSchema-instance" xsi:type="dcterms:W3CDTF">2016-10-21T13:02:00Z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