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d0dd" w14:paraId="3d3d0dd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 w:rsidRPr="006A20B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D9738C">
        <w:rPr>
          <w:rFonts w:hAnsi="Times New Roman" w:ascii="Times New Roman"/>
          <w:b w:val="false"/>
          <w:bCs/>
        </w:rPr>
        <w:t>16. listopada</w:t>
      </w:r>
      <w:r w:rsidR="00E433CC" w:rsidRPr="006A20BA">
        <w:rPr>
          <w:rFonts w:hAnsi="Times New Roman" w:ascii="Times New Roman"/>
          <w:b w:val="false"/>
          <w:bCs/>
        </w:rPr>
        <w:t xml:space="preserve"> 2018.</w:t>
      </w:r>
      <w:r w:rsidR="00B82A55" w:rsidRPr="006A20BA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476041" w:rsidRPr="006A20BA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 xml:space="preserve">radi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6A20BA" w:rsidRPr="006A20BA">
        <w:rPr>
          <w:rFonts w:hAnsi="Times New Roman" w:ascii="Times New Roman"/>
          <w:b w:val="false"/>
          <w:bCs/>
        </w:rPr>
        <w:t>DIA - MAR društvo s ograničenom odgovornošću za proizvodnju, trgovinu, export, import Rijeka, M. Barača 10/a</w:t>
      </w:r>
    </w:p>
    <w:p w:rsidRDefault="006A20BA" w:rsidP="005B7AC9" w:rsidR="006A20BA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B82A55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Jasna Radulović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6A20BA" w:rsidP="005B7AC9" w:rsidR="00D52F39" w:rsidRPr="006A20B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Kristijan Mijandrušić</w:t>
      </w:r>
      <w:r w:rsidR="005B7AC9" w:rsidRPr="006A20BA">
        <w:rPr>
          <w:rFonts w:hAnsi="Times New Roman" w:ascii="Times New Roman"/>
          <w:b w:val="false"/>
        </w:rPr>
        <w:t>, privremen</w:t>
      </w:r>
      <w:r w:rsidR="00165566" w:rsidRPr="006A20BA">
        <w:rPr>
          <w:rFonts w:hAnsi="Times New Roman" w:ascii="Times New Roman"/>
          <w:b w:val="false"/>
        </w:rPr>
        <w:t>i</w:t>
      </w:r>
      <w:r w:rsidR="005B7AC9" w:rsidRPr="006A20BA">
        <w:rPr>
          <w:rFonts w:hAnsi="Times New Roman" w:ascii="Times New Roman"/>
          <w:b w:val="false"/>
        </w:rPr>
        <w:t xml:space="preserve"> stečajn</w:t>
      </w:r>
      <w:r w:rsidR="00165566" w:rsidRPr="006A20BA">
        <w:rPr>
          <w:rFonts w:hAnsi="Times New Roman" w:ascii="Times New Roman"/>
          <w:b w:val="false"/>
        </w:rPr>
        <w:t>i</w:t>
      </w:r>
      <w:r w:rsidR="005B7AC9" w:rsidRPr="006A20BA">
        <w:rPr>
          <w:rFonts w:hAnsi="Times New Roman" w:ascii="Times New Roman"/>
          <w:b w:val="false"/>
        </w:rPr>
        <w:t xml:space="preserve"> upravitelj</w:t>
      </w:r>
    </w:p>
    <w:p w:rsidRDefault="005B7AC9" w:rsidP="005B7AC9" w:rsidR="005B7AC9" w:rsidRPr="006A20B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6A20BA" w:rsidRPr="006A20BA">
        <w:rPr>
          <w:rFonts w:hAnsi="Times New Roman" w:ascii="Times New Roman"/>
          <w:b w:val="false"/>
        </w:rPr>
        <w:t>11</w:t>
      </w:r>
      <w:r w:rsidR="00613796" w:rsidRPr="006A20BA">
        <w:rPr>
          <w:rFonts w:hAnsi="Times New Roman" w:ascii="Times New Roman"/>
          <w:b w:val="false"/>
        </w:rPr>
        <w:t>:</w:t>
      </w:r>
      <w:r w:rsidR="006A20BA" w:rsidRPr="006A20BA">
        <w:rPr>
          <w:rFonts w:hAnsi="Times New Roman" w:ascii="Times New Roman"/>
          <w:b w:val="false"/>
        </w:rPr>
        <w:t>0</w:t>
      </w:r>
      <w:r w:rsidR="005768DB" w:rsidRPr="006A20BA">
        <w:rPr>
          <w:rFonts w:hAnsi="Times New Roman" w:ascii="Times New Roman"/>
          <w:b w:val="false"/>
        </w:rPr>
        <w:t>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E96CC2" w:rsidRPr="006A20B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6A20BA">
        <w:rPr>
          <w:rFonts w:hAnsi="Times New Roman" w:ascii="Times New Roman"/>
          <w:b w:val="false"/>
        </w:rPr>
        <w:t xml:space="preserve">nitko, dostava poziva uredno iskazana </w:t>
      </w:r>
      <w:r w:rsidR="00D27E41" w:rsidRPr="006A20BA">
        <w:rPr>
          <w:rFonts w:hAnsi="Times New Roman" w:ascii="Times New Roman"/>
          <w:b w:val="false"/>
        </w:rPr>
        <w:t xml:space="preserve"> </w:t>
      </w:r>
      <w:r w:rsidR="00476041" w:rsidRPr="006A20BA">
        <w:rPr>
          <w:rFonts w:hAnsi="Times New Roman" w:ascii="Times New Roman"/>
          <w:b w:val="false"/>
        </w:rPr>
        <w:t xml:space="preserve"> </w:t>
      </w:r>
      <w:r w:rsidR="00A81547" w:rsidRPr="006A20BA">
        <w:rPr>
          <w:rFonts w:hAnsi="Times New Roman" w:ascii="Times New Roman"/>
          <w:b w:val="false"/>
        </w:rPr>
        <w:t xml:space="preserve">  </w:t>
      </w:r>
    </w:p>
    <w:p w:rsidRDefault="007E4088" w:rsidP="005B7AC9" w:rsidR="0039042B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9A6E36" w:rsidP="005B7AC9" w:rsidR="009A6E3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izjavljuje da je 15 minuta prije ročišta zaprimio bilancu dužnika putem vibera. Međutim, </w:t>
      </w:r>
      <w:r w:rsidR="00771546">
        <w:rPr>
          <w:rFonts w:hAnsi="Times New Roman" w:ascii="Times New Roman"/>
          <w:b w:val="false"/>
        </w:rPr>
        <w:t xml:space="preserve">istu </w:t>
      </w:r>
      <w:r>
        <w:rPr>
          <w:rFonts w:hAnsi="Times New Roman" w:ascii="Times New Roman"/>
          <w:b w:val="false"/>
        </w:rPr>
        <w:t>nije uspio pročitati</w:t>
      </w:r>
      <w:r w:rsidR="00771546">
        <w:rPr>
          <w:rFonts w:hAnsi="Times New Roman" w:ascii="Times New Roman"/>
          <w:b w:val="false"/>
        </w:rPr>
        <w:t xml:space="preserve"> i o istoj se ne može očitovati na današnjem ročištu</w:t>
      </w:r>
      <w:r>
        <w:rPr>
          <w:rFonts w:hAnsi="Times New Roman" w:ascii="Times New Roman"/>
          <w:b w:val="false"/>
        </w:rPr>
        <w:t xml:space="preserve">. </w:t>
      </w:r>
    </w:p>
    <w:p w:rsidRDefault="009A6E36" w:rsidP="009A6E36" w:rsidR="009A6E36" w:rsidRPr="006A20BA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obrazlaže i predlaže kao u svom izviješću. </w:t>
      </w:r>
    </w:p>
    <w:p w:rsidRDefault="009A6E36" w:rsidP="005B7AC9" w:rsidR="009A6E36" w:rsidRPr="006A20BA">
      <w:pPr>
        <w:jc w:val="both"/>
        <w:rPr>
          <w:rFonts w:hAnsi="Times New Roman" w:ascii="Times New Roman"/>
          <w:b w:val="false"/>
        </w:rPr>
      </w:pPr>
    </w:p>
    <w:p w:rsidRDefault="006A20BA" w:rsidP="00D9738C" w:rsidR="00D9738C">
      <w:pPr>
        <w:pStyle w:val="Bezproreda"/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  <w:r w:rsidRPr="006A20BA">
        <w:rPr>
          <w:rFonts w:hAnsi="Times New Roman" w:ascii="Times New Roman"/>
          <w:b w:val="false"/>
        </w:rPr>
        <w:tab/>
        <w:t xml:space="preserve">Utvrđuje se </w:t>
      </w:r>
      <w:r w:rsidR="00D9738C">
        <w:rPr>
          <w:rFonts w:hAnsi="Times New Roman" w:ascii="Times New Roman"/>
          <w:b w:val="false"/>
        </w:rPr>
        <w:t>da</w:t>
      </w:r>
      <w:r w:rsidR="009A6E36">
        <w:rPr>
          <w:rFonts w:hAnsi="Times New Roman" w:ascii="Times New Roman"/>
          <w:b w:val="false"/>
        </w:rPr>
        <w:t xml:space="preserve"> je u 11.16 sati pristigla prokurist dužnika Dolores Margan - Kastrapeli</w:t>
      </w:r>
      <w:r w:rsidR="00D9738C">
        <w:rPr>
          <w:rFonts w:hAnsi="Times New Roman" w:ascii="Times New Roman"/>
          <w:b w:val="false"/>
        </w:rPr>
        <w:t>.</w:t>
      </w:r>
    </w:p>
    <w:p w:rsidRDefault="00D9738C" w:rsidP="00D9738C" w:rsidR="00D9738C">
      <w:pPr>
        <w:pStyle w:val="Bezproreda"/>
        <w:jc w:val="both"/>
        <w:rPr>
          <w:rFonts w:hAnsi="Times New Roman" w:ascii="Times New Roman"/>
          <w:b w:val="false"/>
        </w:rPr>
      </w:pPr>
    </w:p>
    <w:p w:rsidRDefault="00771546" w:rsidP="005C6F76" w:rsidR="00771546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Na upit suda prokuristica dužnika izjavljuje da je u kontaktu s trgovačkim društvom Metis d.d. saznala da kod istoga nije zbrinut kalup za izradu brodice, već se kod istih nalazi nedefinirana plastika.</w:t>
      </w:r>
    </w:p>
    <w:p w:rsidRDefault="00771546" w:rsidP="005C6F76" w:rsidR="00D77676" w:rsidRPr="006A20BA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735945" w:rsidP="005B7AC9" w:rsidR="00735945" w:rsidRPr="006A20BA">
      <w:pPr>
        <w:pStyle w:val="Bezproreda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ab/>
        <w:t>Sudac donosi</w:t>
      </w:r>
    </w:p>
    <w:p w:rsidRDefault="00735945" w:rsidP="005B7AC9" w:rsidR="00735945" w:rsidRPr="006A20BA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r j e š e n j e</w:t>
      </w:r>
    </w:p>
    <w:p w:rsidRDefault="00476041" w:rsidP="005B7AC9" w:rsidR="00B82A55" w:rsidRPr="00D9738C">
      <w:pPr>
        <w:jc w:val="both"/>
        <w:rPr>
          <w:rFonts w:hAnsi="Times New Roman" w:ascii="Times New Roman"/>
          <w:b w:val="false"/>
        </w:rPr>
      </w:pPr>
      <w:r w:rsidRPr="00D9738C">
        <w:rPr>
          <w:rFonts w:hAnsi="Times New Roman" w:ascii="Times New Roman"/>
          <w:b w:val="false"/>
        </w:rPr>
        <w:t xml:space="preserve"> </w:t>
      </w:r>
    </w:p>
    <w:p w:rsidRDefault="00771546" w:rsidP="00771546" w:rsidR="00B82A55">
      <w:pPr>
        <w:pStyle w:val="Bezprored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Današnje ročište se odgađa, a slijedeće zakazuje za dan</w:t>
      </w:r>
    </w:p>
    <w:p w:rsidRDefault="00771546" w:rsidP="00771546" w:rsidR="00771546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771546" w:rsidP="00771546" w:rsidR="00771546" w:rsidRPr="00F82541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20. studenoga</w:t>
      </w:r>
      <w:r w:rsidRPr="00F82541">
        <w:rPr>
          <w:rFonts w:hAnsi="Times New Roman" w:ascii="Times New Roman"/>
          <w:bCs/>
        </w:rPr>
        <w:t xml:space="preserve"> 2018. godine u 1</w:t>
      </w:r>
      <w:r>
        <w:rPr>
          <w:rFonts w:hAnsi="Times New Roman" w:ascii="Times New Roman"/>
          <w:bCs/>
        </w:rPr>
        <w:t>1</w:t>
      </w:r>
      <w:r w:rsidRPr="00F82541">
        <w:rPr>
          <w:rFonts w:hAnsi="Times New Roman" w:ascii="Times New Roman"/>
          <w:bCs/>
        </w:rPr>
        <w:t xml:space="preserve">.00 sati </w:t>
      </w:r>
    </w:p>
    <w:p w:rsidRDefault="00771546" w:rsidP="00771546" w:rsidR="00771546" w:rsidRPr="00F82541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F82541">
        <w:rPr>
          <w:rFonts w:hAnsi="Times New Roman" w:ascii="Times New Roman"/>
          <w:bCs/>
        </w:rPr>
        <w:t>kod Trgovačkog suda u Rijeci</w:t>
      </w:r>
    </w:p>
    <w:p w:rsidRDefault="00771546" w:rsidP="00771546" w:rsidR="00771546" w:rsidRPr="00F82541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F82541">
        <w:rPr>
          <w:rFonts w:hAnsi="Times New Roman" w:ascii="Times New Roman"/>
          <w:bCs/>
        </w:rPr>
        <w:t>Zadarska 1 i 3</w:t>
      </w:r>
    </w:p>
    <w:p w:rsidRDefault="00771546" w:rsidP="00771546" w:rsidR="00771546" w:rsidRPr="00F82541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F82541">
        <w:rPr>
          <w:rFonts w:hAnsi="Times New Roman" w:ascii="Times New Roman"/>
          <w:bCs/>
        </w:rPr>
        <w:t>sudnica 2, I. kat</w:t>
      </w:r>
    </w:p>
    <w:p w:rsidRDefault="00771546" w:rsidP="00771546" w:rsidR="00771546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771546" w:rsidP="00771546" w:rsidR="00771546">
      <w:pPr>
        <w:pStyle w:val="Odlomakpopisa"/>
        <w:ind w:left="1134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lastRenderedPageBreak/>
        <w:t>što prisutni privremeni stečajni upravitelj i prokuristica dužnika primaju na znanje i smatraju se uredno pozvanima, a predlagatelja će se pozvati objavom zapisnika na mrežnoj stranici e-Oglasna ploča sudova.</w:t>
      </w:r>
    </w:p>
    <w:p w:rsidRDefault="00771546" w:rsidP="00771546" w:rsidR="00771546">
      <w:pPr>
        <w:pStyle w:val="Bezproreda"/>
        <w:jc w:val="both"/>
        <w:rPr>
          <w:rFonts w:hAnsi="Times New Roman" w:ascii="Times New Roman"/>
        </w:rPr>
      </w:pPr>
    </w:p>
    <w:p w:rsidRDefault="00771546" w:rsidP="00771546" w:rsidR="00771546" w:rsidRPr="00771546">
      <w:pPr>
        <w:pStyle w:val="Bezprored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771546">
        <w:rPr>
          <w:rFonts w:hAnsi="Times New Roman" w:ascii="Times New Roman"/>
          <w:b w:val="false"/>
        </w:rPr>
        <w:t>Nalaže se privremenom stečajnom upravitelju da za slijedeće ročište sačini dopunu izviješća s posebnim osvrtom na danas zaprimljenu korigiranu bilancu dužnika</w:t>
      </w:r>
      <w:r>
        <w:rPr>
          <w:rFonts w:hAnsi="Times New Roman" w:ascii="Times New Roman"/>
          <w:b w:val="false"/>
        </w:rPr>
        <w:t xml:space="preserve"> i osvrtom na podatke o tome gdje se nalazi kalup za izradu brodice</w:t>
      </w:r>
      <w:r w:rsidRPr="00771546">
        <w:rPr>
          <w:rFonts w:hAnsi="Times New Roman" w:ascii="Times New Roman"/>
          <w:b w:val="false"/>
        </w:rPr>
        <w:t xml:space="preserve">. </w:t>
      </w:r>
    </w:p>
    <w:p w:rsidRDefault="00771546" w:rsidP="00771546" w:rsidR="00771546" w:rsidRPr="00771546">
      <w:pPr>
        <w:pStyle w:val="Bezproreda"/>
        <w:ind w:left="1080"/>
        <w:jc w:val="both"/>
        <w:rPr>
          <w:rFonts w:hAnsi="Times New Roman" w:ascii="Times New Roman"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5768DB" w:rsidRPr="006A20BA">
        <w:rPr>
          <w:rFonts w:hAnsi="Times New Roman" w:ascii="Times New Roman"/>
          <w:b w:val="false"/>
          <w:bCs/>
        </w:rPr>
        <w:t>1</w:t>
      </w:r>
      <w:r w:rsidR="002D3EE0">
        <w:rPr>
          <w:rFonts w:hAnsi="Times New Roman" w:ascii="Times New Roman"/>
          <w:b w:val="false"/>
          <w:bCs/>
        </w:rPr>
        <w:t>1</w:t>
      </w:r>
      <w:r w:rsidRPr="006A20BA">
        <w:rPr>
          <w:rFonts w:hAnsi="Times New Roman" w:ascii="Times New Roman"/>
          <w:b w:val="false"/>
          <w:bCs/>
        </w:rPr>
        <w:t>,</w:t>
      </w:r>
      <w:r w:rsidR="00771546">
        <w:rPr>
          <w:rFonts w:hAnsi="Times New Roman" w:ascii="Times New Roman"/>
          <w:b w:val="false"/>
          <w:bCs/>
        </w:rPr>
        <w:t>25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7B32C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5B7AC9" w:rsidRPr="006A20BA">
        <w:rPr>
          <w:rFonts w:hAnsi="Times New Roman" w:ascii="Times New Roman"/>
          <w:b w:val="false"/>
        </w:rPr>
        <w:t>Privremen</w:t>
      </w:r>
      <w:r w:rsidR="007B32C7" w:rsidRPr="006A20BA">
        <w:rPr>
          <w:rFonts w:hAnsi="Times New Roman" w:ascii="Times New Roman"/>
          <w:b w:val="false"/>
        </w:rPr>
        <w:t>i</w:t>
      </w:r>
      <w:r w:rsidR="005B7AC9" w:rsidRPr="006A20BA">
        <w:rPr>
          <w:rFonts w:hAnsi="Times New Roman" w:ascii="Times New Roman"/>
          <w:b w:val="false"/>
        </w:rPr>
        <w:t xml:space="preserve"> stečajn</w:t>
      </w:r>
      <w:r w:rsidR="007B32C7" w:rsidRPr="006A20BA">
        <w:rPr>
          <w:rFonts w:hAnsi="Times New Roman" w:ascii="Times New Roman"/>
          <w:b w:val="false"/>
        </w:rPr>
        <w:t>i</w:t>
      </w:r>
      <w:r w:rsidR="005B7AC9" w:rsidRPr="006A20BA">
        <w:rPr>
          <w:rFonts w:hAnsi="Times New Roman" w:ascii="Times New Roman"/>
          <w:b w:val="false"/>
        </w:rPr>
        <w:t xml:space="preserve"> upravitelj</w:t>
      </w:r>
    </w:p>
    <w:p w:rsidRDefault="00A33D15" w:rsidP="005B7AC9" w:rsidR="007B31B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</w:p>
    <w:p w:rsidRDefault="007B31B2" w:rsidP="005B7AC9" w:rsidR="007B31B2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 w:rsidR="00CD1F54" w:rsidRPr="006A20BA">
        <w:rPr>
          <w:rFonts w:hAnsi="Times New Roman" w:ascii="Times New Roman"/>
          <w:b w:val="false"/>
        </w:rPr>
        <w:t>Zastupnik dužnika po zakonu</w:t>
      </w:r>
    </w:p>
    <w:sectPr w:rsidSect="00613796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4E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6A20BA">
      <w:rPr>
        <w:rFonts w:hAnsi="Times New Roman" w:ascii="Times New Roman"/>
        <w:b w:val="false"/>
      </w:rPr>
      <w:t>335</w:t>
    </w:r>
    <w:r w:rsidR="005C6F76">
      <w:rPr>
        <w:rFonts w:hAnsi="Times New Roman" w:ascii="Times New Roman"/>
        <w:b w:val="false"/>
      </w:rPr>
      <w:t>/18-</w:t>
    </w:r>
    <w:r w:rsidR="00D9738C">
      <w:rPr>
        <w:rFonts w:hAnsi="Times New Roman" w:ascii="Times New Roman"/>
        <w:b w:val="false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3A60DC"/>
    <w:multiLevelType w:val="hybridMultilevel"/>
    <w:tmpl w:val="2064096C"/>
    <w:lvl w:tplc="D2BE78C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A6D137D"/>
    <w:multiLevelType w:val="hybridMultilevel"/>
    <w:tmpl w:val="5FA47BAE"/>
    <w:lvl w:tplc="398C258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20BA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1546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37FA"/>
    <w:rsid w:val="009764F0"/>
    <w:rsid w:val="00977E03"/>
    <w:rsid w:val="009803C1"/>
    <w:rsid w:val="00994F2E"/>
    <w:rsid w:val="009A6E36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E6E"/>
    <w:rsid w:val="00AB7CA5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424E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9738C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2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4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4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4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4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2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4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4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4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4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16. listopada 2018.</izvorni_sadrzaj>
    <derivirana_varijabla naziv="DomainObject.StvarniPocetakDatum_1">16. listopada 2018.</derivirana_varijabla>
  </DomainObject.StvarniPocetakDatum>
  <DomainObject.StvarniZavrsetakDatum>
    <izvorni_sadrzaj>16. listopada 2018.</izvorni_sadrzaj>
    <derivirana_varijabla naziv="DomainObject.StvarniZavrsetakDatum_1">16. listopada 2018.</derivirana_varijabla>
  </DomainObject.StvarniZavrsetakDatum>
  <DomainObject.PlaniraniZavrsetakDatum>
    <izvorni_sadrzaj>16. listopada 2018.</izvorni_sadrzaj>
    <derivirana_varijabla naziv="DomainObject.PlaniraniZavrsetakDatum_1">16. listopada 2018.</derivirana_varijabla>
  </DomainObject.PlaniraniZavrsetakDatum>
  <DomainObject.PlaniraniPocetakDatum>
    <izvorni_sadrzaj>16. listopada 2018.</izvorni_sadrzaj>
    <derivirana_varijabla naziv="DomainObject.PlaniraniPocetakDatum_1">16. listopada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listopada 2018.</izvorni_sadrzaj>
    <derivirana_varijabla naziv="DomainObject.Zapisnik.DatumKreiranja_1">16.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St-335/2018-12</izvorni_sadrzaj>
    <derivirana_varijabla naziv="DomainObject.Zapisnik.Oznaka_1">St-335/2018-12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 - MAR d.o.o.</izvorni_sadrzaj>
    <derivirana_varijabla naziv="DomainObject.Predmet.ProtustrankaFormated_1">  DIA - MAR d.o.o.</derivirana_varijabla>
  </DomainObject.Predmet.ProtustrankaFormated>
  <DomainObject.Predmet.ProtustrankaFormatedOIB>
    <izvorni_sadrzaj>  DIA - MAR d.o.o., OIB 73621385717</izvorni_sadrzaj>
    <derivirana_varijabla naziv="DomainObject.Predmet.ProtustrankaFormatedOIB_1">  DIA - MAR d.o.o., OIB 73621385717</derivirana_varijabla>
  </DomainObject.Predmet.ProtustrankaFormatedOIB>
  <DomainObject.Predmet.ProtustrankaFormatedWithAdress>
    <izvorni_sadrzaj> DIA - MAR d.o.o., Milutina Barača 10a, 51000 Rijeka</izvorni_sadrzaj>
    <derivirana_varijabla naziv="DomainObject.Predmet.ProtustrankaFormatedWithAdress_1"> DIA - MAR d.o.o., Milutina Barača 10a, 51000 Rijeka</derivirana_varijabla>
  </DomainObject.Predmet.ProtustrankaFormatedWithAdress>
  <DomainObject.Predmet.ProtustrankaFormatedWithAdressOIB>
    <izvorni_sadrzaj> DIA - MAR d.o.o., OIB 73621385717, Milutina Barača 10a, 51000 Rijeka</izvorni_sadrzaj>
    <derivirana_varijabla naziv="DomainObject.Predmet.ProtustrankaFormatedWithAdressOIB_1"> DIA - MAR d.o.o., OIB 73621385717, Milutina Barača 10a, 51000 Rijeka</derivirana_varijabla>
  </DomainObject.Predmet.ProtustrankaFormatedWithAdressOIB>
  <DomainObject.Predmet.ProtustrankaWithAdress>
    <izvorni_sadrzaj>DIA - MAR d.o.o. Milutina Barača 10a, 51000 Rijeka</izvorni_sadrzaj>
    <derivirana_varijabla naziv="DomainObject.Predmet.ProtustrankaWithAdress_1">DIA - MAR d.o.o. Milutina Barača 10a, 51000 Rijeka</derivirana_varijabla>
  </DomainObject.Predmet.ProtustrankaWithAdress>
  <DomainObject.Predmet.ProtustrankaWithAdressOIB>
    <izvorni_sadrzaj>DIA - MAR d.o.o., OIB 73621385717, Milutina Barača 10a, 51000 Rijeka</izvorni_sadrzaj>
    <derivirana_varijabla naziv="DomainObject.Predmet.ProtustrankaWithAdressOIB_1">DIA - MAR d.o.o., OIB 73621385717, Milutina Barača 10a, 51000 Rijeka</derivirana_varijabla>
  </DomainObject.Predmet.ProtustrankaWithAdressOIB>
  <DomainObject.Predmet.ProtustrankaNazivFormated>
    <izvorni_sadrzaj>DIA - MAR d.o.o.</izvorni_sadrzaj>
    <derivirana_varijabla naziv="DomainObject.Predmet.ProtustrankaNazivFormated_1">DIA - MAR d.o.o.</derivirana_varijabla>
  </DomainObject.Predmet.ProtustrankaNazivFormated>
  <DomainObject.Predmet.ProtustrankaNazivFormatedOIB>
    <izvorni_sadrzaj>DIA - MAR d.o.o., OIB 73621385717</izvorni_sadrzaj>
    <derivirana_varijabla naziv="DomainObject.Predmet.ProtustrankaNazivFormatedOIB_1">DIA - MAR d.o.o., OIB 73621385717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DIA - MAR d.o.o.</item>
    </izvorni_sadrzaj>
    <derivirana_varijabla naziv="DomainObject.Predmet.ProtuStrankaListFormated_1">
      <item>DIA - MAR d.o.o.</item>
    </derivirana_varijabla>
  </DomainObject.Predmet.ProtuStrankaListFormated>
  <DomainObject.Predmet.ProtuStrankaListFormatedOIB>
    <izvorni_sadrzaj>
      <item>DIA - MAR d.o.o., OIB 73621385717</item>
    </izvorni_sadrzaj>
    <derivirana_varijabla naziv="DomainObject.Predmet.ProtuStrankaListFormatedOIB_1">
      <item>DIA - MAR d.o.o., OIB 73621385717</item>
    </derivirana_varijabla>
  </DomainObject.Predmet.ProtuStrankaListFormatedOIB>
  <DomainObject.Predmet.ProtuStrankaListFormatedWithAdress>
    <izvorni_sadrzaj>
      <item>DIA - MAR d.o.o., Milutina Barača 10a, 51000 Rijeka</item>
    </izvorni_sadrzaj>
    <derivirana_varijabla naziv="DomainObject.Predmet.ProtuStrankaListFormatedWithAdress_1">
      <item>DIA - MAR d.o.o., Milutina Barača 10a, 51000 Rijeka</item>
    </derivirana_varijabla>
  </DomainObject.Predmet.ProtuStrankaListFormatedWithAdress>
  <DomainObject.Predmet.ProtuStrankaListFormatedWithAdressOIB>
    <izvorni_sadrzaj>
      <item>DIA - MAR d.o.o., OIB 73621385717, Milutina Barača 10a, 51000 Rijeka</item>
    </izvorni_sadrzaj>
    <derivirana_varijabla naziv="DomainObject.Predmet.ProtuStrankaListFormatedWithAdressOIB_1">
      <item>DIA - MAR d.o.o., OIB 73621385717, Milutina Barača 10a, 51000 Rijeka</item>
    </derivirana_varijabla>
  </DomainObject.Predmet.ProtuStrankaListFormatedWithAdressOIB>
  <DomainObject.Predmet.ProtuStrankaListNazivFormated>
    <izvorni_sadrzaj>
      <item>DIA - MAR d.o.o.</item>
    </izvorni_sadrzaj>
    <derivirana_varijabla naziv="DomainObject.Predmet.ProtuStrankaListNazivFormated_1">
      <item>DIA - MAR d.o.o.</item>
    </derivirana_varijabla>
  </DomainObject.Predmet.ProtuStrankaListNazivFormated>
  <DomainObject.Predmet.ProtuStrankaListNazivFormatedOIB>
    <izvorni_sadrzaj>
      <item>DIA - MAR d.o.o., OIB 73621385717</item>
    </izvorni_sadrzaj>
    <derivirana_varijabla naziv="DomainObject.Predmet.ProtuStrankaListNazivFormatedOIB_1">
      <item>DIA - MAR d.o.o., OIB 73621385717</item>
    </derivirana_varijabla>
  </DomainObject.Predmet.ProtuStrankaListNazivFormatedOIB>
  <DomainObject.Predmet.OstaliListFormated>
    <izvorni_sadrzaj>
      <item>Monika Kastrapeli</item>
    </izvorni_sadrzaj>
    <derivirana_varijabla naziv="DomainObject.Predmet.OstaliListFormated_1">
      <item>Monika Kastrapeli</item>
    </derivirana_varijabla>
  </DomainObject.Predmet.OstaliListFormated>
  <DomainObject.Predmet.OstaliListFormatedOIB>
    <izvorni_sadrzaj>
      <item>Monika Kastrapeli, OIB 05666010468</item>
    </izvorni_sadrzaj>
    <derivirana_varijabla naziv="DomainObject.Predmet.OstaliListFormatedOIB_1">
      <item>Monika Kastrapeli, OIB 05666010468</item>
    </derivirana_varijabla>
  </DomainObject.Predmet.OstaliListFormatedOIB>
  <DomainObject.Predmet.OstaliListFormatedWithAdress>
    <izvorni_sadrzaj>
      <item>Monika Kastrapeli, Drage Šćitara 2, 51000 Rijeka</item>
    </izvorni_sadrzaj>
    <derivirana_varijabla naziv="DomainObject.Predmet.OstaliListFormatedWithAdress_1">
      <item>Monika Kastrapeli, Drage Šćitara 2, 51000 Rijeka</item>
    </derivirana_varijabla>
  </DomainObject.Predmet.OstaliListFormatedWithAdress>
  <DomainObject.Predmet.OstaliListFormatedWithAdressOIB>
    <izvorni_sadrzaj>
      <item>Monika Kastrapeli, OIB 05666010468, Drage Šćitara 2, 51000 Rijeka</item>
    </izvorni_sadrzaj>
    <derivirana_varijabla naziv="DomainObject.Predmet.OstaliListFormatedWithAdressOIB_1">
      <item>Monika Kastrapeli, OIB 05666010468, Drage Šćitara 2, 51000 Rijeka</item>
    </derivirana_varijabla>
  </DomainObject.Predmet.OstaliListFormatedWithAdressOIB>
  <DomainObject.Predmet.OstaliListNazivFormated>
    <izvorni_sadrzaj>
      <item>Monika Kastrapeli</item>
    </izvorni_sadrzaj>
    <derivirana_varijabla naziv="DomainObject.Predmet.OstaliListNazivFormated_1">
      <item>Monika Kastrapeli</item>
    </derivirana_varijabla>
  </DomainObject.Predmet.OstaliListNazivFormated>
  <DomainObject.Predmet.OstaliListNazivFormatedOIB>
    <izvorni_sadrzaj>
      <item>Monika Kastrapeli, OIB 05666010468</item>
    </izvorni_sadrzaj>
    <derivirana_varijabla naziv="DomainObject.Predmet.OstaliListNazivFormatedOIB_1">
      <item>Monika Kastrapeli, OIB 05666010468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St-335/2018-12</izvorni_sadrzaj>
    <derivirana_varijabla naziv="DomainObject.PoslovniBrojDokumenta_1">St-335/2018-12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DIA - MAR d.o.o.</izvorni_sadrzaj>
    <derivirana_varijabla naziv="DomainObject.Predmet.ProtustrankaIDrugi_1">DIA - MAR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DIA - MAR d.o.o., OIB 73621385717, Milutina Barača 10a, 51000 Rijeka</izvorni_sadrzaj>
    <derivirana_varijabla naziv="DomainObject.Predmet.ProtustrankaIDrugiAdressOIB_1">DIA - MAR d.o.o., OIB 73621385717, Milutina Barača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DIA - MAR d.o.o.</item>
      <item>Monika Kastrapeli</item>
    </izvorni_sadrzaj>
    <derivirana_varijabla naziv="DomainObject.Predmet.SudioniciListNaziv_1">
      <item>FINA  Rijeka</item>
      <item>DIA - MAR d.o.o.</item>
      <item>Monika Kastrapeli</item>
    </derivirana_varijabla>
  </DomainObject.Predmet.SudioniciListNaziv>
  <DomainObject.Predmet.SudioniciListAdressOIB>
    <izvorni_sadrzaj>
      <item>FINA  Rijeka, OIB 85821130368, Frana Kurelca 8,51000 Rijeka</item>
      <item>DIA - MAR d.o.o., OIB 73621385717, Milutina Barača 10a,51000 Rijeka</item>
      <item>Monika Kastrapeli, OIB 05666010468, Drage Šćitara 2,51000 Rijeka</item>
    </izvorni_sadrzaj>
    <derivirana_varijabla naziv="DomainObject.Predmet.SudioniciListAdressOIB_1">
      <item>FINA  Rijeka, OIB 85821130368, Frana Kurelca 8,51000 Rijeka</item>
      <item>DIA - MAR d.o.o., OIB 73621385717, Milutina Barača 10a,51000 Rijeka</item>
      <item>Monika Kastrapeli, OIB 05666010468, Drage Šćitara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73621385717</item>
      <item>, OIB 05666010468</item>
    </izvorni_sadrzaj>
    <derivirana_varijabla naziv="DomainObject.Predmet.SudioniciListNazivOIB_1">
      <item>, OIB 85821130368</item>
      <item>, OIB 73621385717</item>
      <item>, OIB 05666010468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4C8C4-4DFA-406C-8CAD-85299C8C8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1647</properties:Characters>
  <properties:Lines>58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2018-10-16T09:16:00Z</dcterms:created>
  <dc:creator>rcerneka</dc:creator>
  <cp:lastModifiedBy>Jasna Radulović</cp:lastModifiedBy>
  <cp:lastPrinted>2018-09-18T08:33:00Z</cp:lastPrinted>
  <dcterms:modified xmlns:xsi="http://www.w3.org/2001/XMLSchema-instance" xsi:type="dcterms:W3CDTF">2018-10-16T09:27:00Z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St-335/2018-12 / Zapisnik - Ročište radi rasprave o uvjetima za otvaranje steč. post. (335-18-12 zapisnik prethodni 16.10..docx)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