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8c6279" w14:paraId="c8c6279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6D3517">
        <w:t>St-291/18-8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4E08B1">
        <w:t xml:space="preserve">Trgovački sud u Osijeku, po sudskom savjetniku Augustinu Jalšovec, u skraćenom stečajnom postupku povodom zahtjeva FINANCIJSKE AGENCIJE, OIB: 85821130368, RC </w:t>
      </w:r>
      <w:r w:rsidR="006D3517">
        <w:t>OSIJEK</w:t>
      </w:r>
      <w:r w:rsidR="004E08B1">
        <w:t xml:space="preserve">, Podružnica </w:t>
      </w:r>
      <w:r w:rsidR="006D3517">
        <w:t>Osijek</w:t>
      </w:r>
      <w:r w:rsidR="004E08B1">
        <w:t xml:space="preserve">, </w:t>
      </w:r>
      <w:r w:rsidR="006D3517">
        <w:t>L. Jagera 3</w:t>
      </w:r>
      <w:r w:rsidR="004E08B1">
        <w:t>,</w:t>
      </w:r>
      <w:r w:rsidR="00E67AC6">
        <w:t xml:space="preserve"> i vjerovnika Republike Hrvatske, Ministarstva financija, Porezne uprave, Područnog ureda Slavonije i Baranje, OIB: 18683136487, zastupan po Županijskom državnom odvjetništvu u Osijeku, </w:t>
      </w:r>
      <w:r w:rsidRPr="00A82800">
        <w:t>nad</w:t>
      </w:r>
      <w:r w:rsidR="00DC72F9">
        <w:t xml:space="preserve"> dužnikom </w:t>
      </w:r>
      <w:r w:rsidRPr="00A82800">
        <w:t xml:space="preserve"> </w:t>
      </w:r>
      <w:r w:rsidR="006D3517">
        <w:t>PANJIK j.d.o.o. za poljoprivredu i mljekarstvo, Široko Polje, Kolodvorska 93, MBS: 030146221, OIB: 83454281172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6D3517">
        <w:t>19. lipnja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BD1761" w:rsidR="005E39A3">
      <w:pPr>
        <w:pStyle w:val="Odlomakpopisa"/>
        <w:numPr>
          <w:ilvl w:val="0"/>
          <w:numId w:val="9"/>
        </w:numPr>
        <w:jc w:val="both"/>
        <w:rPr>
          <w:b/>
        </w:rPr>
      </w:pPr>
      <w:r w:rsidRPr="00EB6F5F">
        <w:t>OBUSTAVLJA SE</w:t>
      </w:r>
      <w:r>
        <w:t xml:space="preserve">  skraćeni stečajni postupak nad dužnikom </w:t>
      </w:r>
      <w:r w:rsidRPr="00BD1761">
        <w:rPr>
          <w:b/>
        </w:rPr>
        <w:t xml:space="preserve"> </w:t>
      </w:r>
      <w:r w:rsidR="006D3517">
        <w:t>PANJIK j.d.o.o. za poljoprivredu i mljekarstvo, Široko Polje, Kolodvorska 93, MBS: 030146221, OIB: 83454281172</w:t>
      </w:r>
      <w:r>
        <w:t>,</w:t>
      </w:r>
      <w:r w:rsidRPr="00874E40">
        <w:t xml:space="preserve">  </w:t>
      </w:r>
      <w:r>
        <w:t xml:space="preserve">a prijedlog FINE RC </w:t>
      </w:r>
      <w:r w:rsidR="006D3517">
        <w:t xml:space="preserve">Osijek, </w:t>
      </w:r>
      <w:r>
        <w:t xml:space="preserve"> od </w:t>
      </w:r>
      <w:r w:rsidR="006D3517">
        <w:t>4</w:t>
      </w:r>
      <w:r>
        <w:t xml:space="preserve">. </w:t>
      </w:r>
      <w:r w:rsidR="006D3517">
        <w:t>travnj</w:t>
      </w:r>
      <w:r w:rsidR="00F5383A">
        <w:t xml:space="preserve">a </w:t>
      </w:r>
      <w:r w:rsidR="006D3517">
        <w:t xml:space="preserve"> 2018</w:t>
      </w:r>
      <w:r w:rsidR="00F5383A">
        <w:t xml:space="preserve">. </w:t>
      </w:r>
      <w:r>
        <w:t xml:space="preserve"> za </w:t>
      </w:r>
      <w:r w:rsidR="004E08B1">
        <w:t xml:space="preserve">provedbu </w:t>
      </w:r>
      <w:r>
        <w:t xml:space="preserve">skraćenog stečajnog postupka </w:t>
      </w:r>
      <w:r w:rsidRPr="00874E40">
        <w:t>se odbacuje</w:t>
      </w:r>
      <w:r w:rsidRPr="00BD1761">
        <w:rPr>
          <w:b/>
        </w:rPr>
        <w:t>.</w:t>
      </w:r>
    </w:p>
    <w:p w:rsidRDefault="00BD1761" w:rsidP="00BD1761" w:rsidR="00BD1761">
      <w:pPr>
        <w:pStyle w:val="Odlomakpopisa"/>
        <w:ind w:left="1080"/>
        <w:jc w:val="both"/>
        <w:rPr>
          <w:b/>
        </w:rPr>
      </w:pPr>
    </w:p>
    <w:p w:rsidRDefault="00BD1761" w:rsidP="00BD1761" w:rsidR="00BD1761" w:rsidRPr="00BD1761">
      <w:pPr>
        <w:pStyle w:val="Odlomakpopisa"/>
        <w:numPr>
          <w:ilvl w:val="0"/>
          <w:numId w:val="9"/>
        </w:numPr>
        <w:jc w:val="both"/>
        <w:rPr>
          <w:b/>
        </w:rPr>
      </w:pPr>
      <w:r>
        <w:t>Odbacuje se prijedlog vjerovnika Republike Hrvatske Ministarstva financija Porezne uprave, OIB: 18683136487,  od 14</w:t>
      </w:r>
      <w:r w:rsidRPr="00BD1761">
        <w:rPr>
          <w:b/>
        </w:rPr>
        <w:t>.</w:t>
      </w:r>
      <w:r>
        <w:rPr>
          <w:b/>
        </w:rPr>
        <w:t xml:space="preserve"> </w:t>
      </w:r>
      <w:r w:rsidRPr="00BD1761">
        <w:t>svibnja 2018. za otvaranje stečajnog postupka</w:t>
      </w:r>
      <w:r w:rsidR="00E67AC6">
        <w:t>.</w:t>
      </w:r>
      <w:r>
        <w:rPr>
          <w:b/>
        </w:rPr>
        <w:t xml:space="preserve"> 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6D3517">
        <w:rPr>
          <w:bCs/>
        </w:rPr>
        <w:t>4. travnja 2018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6D3517">
        <w:rPr>
          <w:bCs/>
        </w:rPr>
        <w:t>Osijek</w:t>
      </w:r>
      <w:r>
        <w:rPr>
          <w:bCs/>
        </w:rPr>
        <w:t xml:space="preserve"> je predložila otvaranje skraćenog stečajnog postupka za dužnika </w:t>
      </w:r>
      <w:r w:rsidR="006D3517">
        <w:t>PANJIK j.d.o.o. za poljoprivredu i mljekarstvo, Široko Polje, Kolodvorska 93, MBS: 030146221, OIB: 83454281172</w:t>
      </w:r>
      <w:r w:rsidR="00EF7454">
        <w:t xml:space="preserve">,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>navodeći da dužnik na dan</w:t>
      </w:r>
      <w:r w:rsidR="00DC72F9">
        <w:rPr>
          <w:bCs/>
        </w:rPr>
        <w:t xml:space="preserve"> </w:t>
      </w:r>
      <w:r>
        <w:rPr>
          <w:bCs/>
        </w:rPr>
        <w:t xml:space="preserve"> </w:t>
      </w:r>
      <w:r w:rsidR="006D3517">
        <w:rPr>
          <w:bCs/>
        </w:rPr>
        <w:t>3</w:t>
      </w:r>
      <w:r>
        <w:rPr>
          <w:bCs/>
        </w:rPr>
        <w:t xml:space="preserve">. </w:t>
      </w:r>
      <w:r w:rsidR="006D3517">
        <w:rPr>
          <w:bCs/>
        </w:rPr>
        <w:t>travnja</w:t>
      </w:r>
      <w:r w:rsidR="00F5383A">
        <w:rPr>
          <w:bCs/>
        </w:rPr>
        <w:t xml:space="preserve"> </w:t>
      </w:r>
      <w:r w:rsidR="006D3517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DC72F9">
        <w:rPr>
          <w:bCs/>
        </w:rPr>
        <w:t>7</w:t>
      </w:r>
      <w:r w:rsidR="006D3517">
        <w:rPr>
          <w:bCs/>
        </w:rPr>
        <w:t>2</w:t>
      </w:r>
      <w:r w:rsidR="00DC72F9">
        <w:rPr>
          <w:bCs/>
        </w:rPr>
        <w:t>.</w:t>
      </w:r>
      <w:r w:rsidR="006D3517">
        <w:rPr>
          <w:bCs/>
        </w:rPr>
        <w:t>504</w:t>
      </w:r>
      <w:r w:rsidR="00DC72F9">
        <w:rPr>
          <w:bCs/>
        </w:rPr>
        <w:t>,</w:t>
      </w:r>
      <w:r w:rsidR="006D3517">
        <w:rPr>
          <w:bCs/>
        </w:rPr>
        <w:t>17</w:t>
      </w:r>
      <w:r>
        <w:rPr>
          <w:bCs/>
        </w:rPr>
        <w:t xml:space="preserve">  kn te da nema  zaposlenih.</w:t>
      </w:r>
    </w:p>
    <w:p w:rsidRDefault="00957FA7" w:rsidP="005E39A3" w:rsidR="00957FA7">
      <w:pPr>
        <w:jc w:val="both"/>
        <w:rPr>
          <w:bCs/>
        </w:rPr>
      </w:pPr>
    </w:p>
    <w:p w:rsidRDefault="00BD1761" w:rsidP="005E39A3" w:rsidR="005E39A3">
      <w:pPr>
        <w:jc w:val="both"/>
        <w:rPr>
          <w:bCs/>
        </w:rPr>
      </w:pPr>
      <w:r>
        <w:rPr>
          <w:bCs/>
        </w:rPr>
        <w:tab/>
        <w:t xml:space="preserve">Dana 14. svibnja 2018. zaprimljen je i prijedlog RH Ministarstva financija, Porezne uprave Osijek, zastupane po Županijskom državnom odvjetništvu u Osijeku za otvaranje stečajnog postupka iz razloga što isti ima prema dužniku </w:t>
      </w:r>
      <w:r w:rsidR="00957FA7">
        <w:rPr>
          <w:bCs/>
        </w:rPr>
        <w:t xml:space="preserve">tražbinu u iznosu od 11.219,37 kn. </w:t>
      </w:r>
    </w:p>
    <w:p w:rsidRDefault="00957FA7" w:rsidP="005E39A3" w:rsidR="00957FA7">
      <w:pPr>
        <w:jc w:val="both"/>
        <w:rPr>
          <w:bCs/>
        </w:rPr>
      </w:pPr>
    </w:p>
    <w:p w:rsidRDefault="005E39A3" w:rsidP="005E39A3" w:rsidR="00E33C3A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6D3517">
        <w:rPr>
          <w:bCs/>
        </w:rPr>
        <w:t>Osijek</w:t>
      </w:r>
      <w:r>
        <w:rPr>
          <w:bCs/>
        </w:rPr>
        <w:t xml:space="preserve"> od </w:t>
      </w:r>
      <w:r w:rsidR="006D3517">
        <w:rPr>
          <w:bCs/>
        </w:rPr>
        <w:t>11</w:t>
      </w:r>
      <w:r>
        <w:rPr>
          <w:bCs/>
        </w:rPr>
        <w:t xml:space="preserve">. </w:t>
      </w:r>
      <w:r w:rsidR="006D3517">
        <w:rPr>
          <w:bCs/>
        </w:rPr>
        <w:t>lipnja</w:t>
      </w:r>
      <w:r w:rsidR="00F5383A">
        <w:rPr>
          <w:bCs/>
        </w:rPr>
        <w:t xml:space="preserve"> 2</w:t>
      </w:r>
      <w:r w:rsidR="00F841EA">
        <w:rPr>
          <w:bCs/>
        </w:rPr>
        <w:t>018</w:t>
      </w:r>
      <w:r>
        <w:rPr>
          <w:bCs/>
        </w:rPr>
        <w:t>.</w:t>
      </w:r>
      <w:r w:rsidR="006D3517">
        <w:rPr>
          <w:bCs/>
        </w:rPr>
        <w:t xml:space="preserve">  (list 32</w:t>
      </w:r>
      <w:r>
        <w:rPr>
          <w:bCs/>
        </w:rPr>
        <w:t xml:space="preserve"> spisa)  sud je </w:t>
      </w:r>
    </w:p>
    <w:p w:rsidRDefault="00E33C3A" w:rsidP="00E33C3A" w:rsidR="00E33C3A">
      <w:pPr>
        <w:ind w:firstLine="720" w:left="4944"/>
        <w:jc w:val="both"/>
      </w:pPr>
      <w:r>
        <w:lastRenderedPageBreak/>
        <w:t xml:space="preserve">    Poslovni broj: 18 St-291/18-8</w:t>
      </w:r>
    </w:p>
    <w:p w:rsidRDefault="00E33C3A" w:rsidP="005E39A3" w:rsidR="00E33C3A">
      <w:pPr>
        <w:ind w:firstLine="720"/>
        <w:jc w:val="both"/>
        <w:rPr>
          <w:bCs/>
        </w:rPr>
      </w:pPr>
    </w:p>
    <w:p w:rsidRDefault="00E33C3A" w:rsidP="005E39A3" w:rsidR="00E33C3A">
      <w:pPr>
        <w:ind w:firstLine="720"/>
        <w:jc w:val="both"/>
        <w:rPr>
          <w:bCs/>
        </w:rPr>
      </w:pPr>
    </w:p>
    <w:p w:rsidRDefault="005E39A3" w:rsidP="00E33C3A" w:rsidR="00957FA7">
      <w:pPr>
        <w:jc w:val="both"/>
        <w:rPr>
          <w:bCs/>
        </w:rPr>
      </w:pPr>
      <w:r>
        <w:rPr>
          <w:bCs/>
        </w:rPr>
        <w:t>utvrdio da dužnik nij</w:t>
      </w:r>
      <w:r w:rsidR="00BD1761">
        <w:rPr>
          <w:bCs/>
        </w:rPr>
        <w:t xml:space="preserve">e blokiran odnosno da je stanje nepodmirenih obveza </w:t>
      </w:r>
      <w:r>
        <w:rPr>
          <w:bCs/>
        </w:rPr>
        <w:t xml:space="preserve">dužnika 0,00 kn iz čega proizlazi da na strani dužnika više ne postoji stečajni razlog propisan čl. 5 Stečajnog </w:t>
      </w:r>
    </w:p>
    <w:p w:rsidRDefault="00957FA7" w:rsidP="00957FA7" w:rsidR="005E39A3">
      <w:pPr>
        <w:jc w:val="both"/>
        <w:rPr>
          <w:bCs/>
        </w:rPr>
      </w:pPr>
      <w:r>
        <w:rPr>
          <w:bCs/>
        </w:rPr>
        <w:t>zakona ("Narodne novine" broj:</w:t>
      </w:r>
      <w:r w:rsidR="005E39A3">
        <w:rPr>
          <w:bCs/>
        </w:rPr>
        <w:t xml:space="preserve"> 71/15) a kako bi se nad istim mogao provoditi skr</w:t>
      </w:r>
      <w:r w:rsidR="00BD1761">
        <w:rPr>
          <w:bCs/>
        </w:rPr>
        <w:t>aćeni stečajni postupak, a</w:t>
      </w:r>
      <w:r>
        <w:rPr>
          <w:bCs/>
        </w:rPr>
        <w:t xml:space="preserve"> slijedom toga </w:t>
      </w:r>
      <w:r w:rsidR="00BD1761">
        <w:rPr>
          <w:bCs/>
        </w:rPr>
        <w:t xml:space="preserve">niti  stečajni postupak. </w:t>
      </w:r>
    </w:p>
    <w:p w:rsidRDefault="005E39A3" w:rsidP="00F5383A" w:rsidR="005E39A3">
      <w:pPr>
        <w:jc w:val="both"/>
        <w:rPr>
          <w:bCs/>
        </w:rPr>
      </w:pPr>
    </w:p>
    <w:p w:rsidRDefault="00957FA7" w:rsidP="00957FA7" w:rsidR="00957FA7">
      <w:pPr>
        <w:ind w:firstLine="720"/>
        <w:jc w:val="both"/>
      </w:pPr>
      <w:r>
        <w:t>Naime, 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 w:rsidRPr="00E909F2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5E39A3" w:rsidP="00957FA7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D3517">
        <w:rPr>
          <w:bCs/>
        </w:rPr>
        <w:t>19</w:t>
      </w:r>
      <w:r>
        <w:rPr>
          <w:bCs/>
        </w:rPr>
        <w:t xml:space="preserve">. </w:t>
      </w:r>
      <w:r w:rsidR="006D3517">
        <w:rPr>
          <w:bCs/>
        </w:rPr>
        <w:t>lipnja</w:t>
      </w:r>
      <w:r w:rsidR="00F5383A">
        <w:rPr>
          <w:bCs/>
        </w:rPr>
        <w:t xml:space="preserve">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B0080B" w:rsidR="00B0080B" w:rsidRPr="008E7444">
      <w:pPr>
        <w:pStyle w:val="Naslov2"/>
        <w:rPr>
          <w:b w:val="false"/>
          <w:lang w:val="hr-HR"/>
        </w:rPr>
      </w:pPr>
      <w:r>
        <w:rPr>
          <w:lang w:val="hr-HR"/>
        </w:rPr>
        <w:t> </w:t>
      </w:r>
      <w:r w:rsidR="008E7444" w:rsidRPr="008E7444">
        <w:rPr>
          <w:b w:val="false"/>
          <w:lang w:val="hr-HR"/>
        </w:rPr>
        <w:t xml:space="preserve">Zapisničar: </w:t>
      </w:r>
      <w:r w:rsidRPr="008E7444">
        <w:rPr>
          <w:b w:val="false"/>
          <w:lang w:val="hr-HR"/>
        </w:rPr>
        <w:t xml:space="preserve">                                                                                 </w:t>
      </w:r>
      <w:r w:rsidRPr="008E7444">
        <w:rPr>
          <w:b w:val="false"/>
          <w:lang w:val="hr-HR"/>
        </w:rPr>
        <w:tab/>
      </w:r>
      <w:r w:rsidRPr="008E7444">
        <w:rPr>
          <w:b w:val="false"/>
          <w:lang w:val="hr-HR"/>
        </w:rPr>
        <w:tab/>
      </w:r>
    </w:p>
    <w:p w:rsidRDefault="008E7444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  <w:t xml:space="preserve">                 </w:t>
      </w:r>
    </w:p>
    <w:p w:rsidRDefault="005E39A3" w:rsidP="005E39A3" w:rsidR="005E39A3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  <w:r w:rsidR="00E67AC6">
        <w:rPr>
          <w:b w:val="false"/>
          <w:lang w:val="hr-HR"/>
        </w:rPr>
        <w:t xml:space="preserve"> v.r. </w:t>
      </w:r>
    </w:p>
    <w:p w:rsidRDefault="005E39A3" w:rsidP="005E39A3" w:rsidR="005E39A3">
      <w:pPr>
        <w:jc w:val="both"/>
        <w:rPr>
          <w:b/>
          <w:bCs/>
        </w:rPr>
      </w:pPr>
    </w:p>
    <w:p w:rsidRDefault="004E08B1" w:rsidP="004E08B1" w:rsidR="004E08B1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4E08B1" w:rsidP="004E08B1" w:rsidR="004E08B1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8E7444" w:rsidP="00B06363" w:rsidR="00B06363">
      <w:r>
        <w:t xml:space="preserve">DNA: 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FINA RC OSIJEK 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dužnik 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vjerovnik </w:t>
      </w:r>
      <w:r w:rsidR="00C961ED">
        <w:t>po z.z. ŽDO Osijek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e-oglasna ploča uz Potvrdu FINA-e od 11.06.2018. (str. 32 spisa) 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rj. obustavom </w:t>
      </w:r>
    </w:p>
    <w:p w:rsidRDefault="008E7444" w:rsidP="008E7444" w:rsidR="008E7444" w:rsidRPr="002E3D11">
      <w:pPr>
        <w:pStyle w:val="Odlomakpopisa"/>
        <w:numPr>
          <w:ilvl w:val="0"/>
          <w:numId w:val="10"/>
        </w:numPr>
      </w:pPr>
      <w:r>
        <w:t>kal 20/7</w:t>
      </w:r>
    </w:p>
    <w:sectPr w:rsidSect="00AD67F8" w:rsidR="008E7444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77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D34AA"/>
    <w:multiLevelType w:val="hybridMultilevel"/>
    <w:tmpl w:val="8B9098F2"/>
    <w:lvl w:tplc="38B843B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97A11C2"/>
    <w:multiLevelType w:val="hybridMultilevel"/>
    <w:tmpl w:val="4DEA9020"/>
    <w:lvl w:tplc="720236D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75D23"/>
    <w:multiLevelType w:val="hybridMultilevel"/>
    <w:tmpl w:val="FA3C54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5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7DAA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8577D"/>
    <w:rsid w:val="004E08B1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D3517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8E7444"/>
    <w:rsid w:val="0090773D"/>
    <w:rsid w:val="009158AC"/>
    <w:rsid w:val="00927558"/>
    <w:rsid w:val="00947F82"/>
    <w:rsid w:val="00957FA7"/>
    <w:rsid w:val="009C4D46"/>
    <w:rsid w:val="00A324F9"/>
    <w:rsid w:val="00A958D2"/>
    <w:rsid w:val="00AB536E"/>
    <w:rsid w:val="00AD67F8"/>
    <w:rsid w:val="00B0080B"/>
    <w:rsid w:val="00B06363"/>
    <w:rsid w:val="00B6125C"/>
    <w:rsid w:val="00B95B3B"/>
    <w:rsid w:val="00BD1761"/>
    <w:rsid w:val="00C13E72"/>
    <w:rsid w:val="00C3258D"/>
    <w:rsid w:val="00C82963"/>
    <w:rsid w:val="00C961ED"/>
    <w:rsid w:val="00CA7F62"/>
    <w:rsid w:val="00D61325"/>
    <w:rsid w:val="00D71279"/>
    <w:rsid w:val="00D87EF8"/>
    <w:rsid w:val="00DC72F9"/>
    <w:rsid w:val="00DF2CDA"/>
    <w:rsid w:val="00E33C3A"/>
    <w:rsid w:val="00E42342"/>
    <w:rsid w:val="00E67AC6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5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5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PANJIK j.d.o.o. za poljoprivredu i mljekarstvo</izvorni_sadrzaj>
    <derivirana_varijabla naziv="DomainObject.Predmet.ProtustrankaFormated_1">  PANJIK j.d.o.o. za poljoprivredu i mljekarstvo</derivirana_varijabla>
  </DomainObject.Predmet.ProtustrankaFormated>
  <DomainObject.Predmet.ProtustrankaFormatedOIB>
    <izvorni_sadrzaj>  PANJIK j.d.o.o. za poljoprivredu i mljekarstvo, OIB 83454281172</izvorni_sadrzaj>
    <derivirana_varijabla naziv="DomainObject.Predmet.ProtustrankaFormatedOIB_1">  PANJIK j.d.o.o. za poljoprivredu i mljekarstvo, OIB 83454281172</derivirana_varijabla>
  </DomainObject.Predmet.ProtustrankaFormatedOIB>
  <DomainObject.Predmet.ProtustrankaFormatedWithAdress>
    <izvorni_sadrzaj> PANJIK j.d.o.o. za poljoprivredu i mljekarstvo, Kolodvorska 93, 31403 Široko Polje</izvorni_sadrzaj>
    <derivirana_varijabla naziv="DomainObject.Predmet.ProtustrankaFormatedWithAdress_1"> PANJIK j.d.o.o. za poljoprivredu i mljekarstvo, Kolodvorska 93, 31403 Široko Polje</derivirana_varijabla>
  </DomainObject.Predmet.ProtustrankaFormatedWithAdress>
  <DomainObject.Predmet.ProtustrankaFormatedWithAdressOIB>
    <izvorni_sadrzaj> PANJIK j.d.o.o. za poljoprivredu i mljekarstvo, OIB 83454281172, Kolodvorska 93, 31403 Široko Polje</izvorni_sadrzaj>
    <derivirana_varijabla naziv="DomainObject.Predmet.ProtustrankaFormatedWithAdressOIB_1"> PANJIK j.d.o.o. za poljoprivredu i mljekarstvo, OIB 83454281172, Kolodvorska 93, 31403 Široko Polje</derivirana_varijabla>
  </DomainObject.Predmet.ProtustrankaFormatedWithAdressOIB>
  <DomainObject.Predmet.ProtustrankaWithAdress>
    <izvorni_sadrzaj>PANJIK j.d.o.o. za poljoprivredu i mljekarstvo Kolodvorska 93, 31403 Široko Polje</izvorni_sadrzaj>
    <derivirana_varijabla naziv="DomainObject.Predmet.ProtustrankaWithAdress_1">PANJIK j.d.o.o. za poljoprivredu i mljekarstvo Kolodvorska 93, 31403 Široko Polje</derivirana_varijabla>
  </DomainObject.Predmet.ProtustrankaWithAdress>
  <DomainObject.Predmet.ProtustrankaWithAdressOIB>
    <izvorni_sadrzaj>PANJIK j.d.o.o. za poljoprivredu i mljekarstvo, OIB 83454281172, Kolodvorska 93, 31403 Široko Polje</izvorni_sadrzaj>
    <derivirana_varijabla naziv="DomainObject.Predmet.ProtustrankaWithAdressOIB_1">PANJIK j.d.o.o. za poljoprivredu i mljekarstvo, OIB 83454281172, Kolodvorska 93, 31403 Široko Polje</derivirana_varijabla>
  </DomainObject.Predmet.ProtustrankaWithAdressOIB>
  <DomainObject.Predmet.ProtustrankaNazivFormated>
    <izvorni_sadrzaj>PANJIK j.d.o.o. za poljoprivredu i mljekarstvo</izvorni_sadrzaj>
    <derivirana_varijabla naziv="DomainObject.Predmet.ProtustrankaNazivFormated_1">PANJIK j.d.o.o. za poljoprivredu i mljekarstvo</derivirana_varijabla>
  </DomainObject.Predmet.ProtustrankaNazivFormated>
  <DomainObject.Predmet.ProtustrankaNazivFormatedOIB>
    <izvorni_sadrzaj>PANJIK j.d.o.o. za poljoprivredu i mljekarstvo, OIB 83454281172</izvorni_sadrzaj>
    <derivirana_varijabla naziv="DomainObject.Predmet.ProtustrankaNazivFormatedOIB_1">PANJIK j.d.o.o. za poljoprivredu i mljekarstvo, OIB 83454281172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PANJIK j.d.o.o. za poljoprivredu i mljekarstvo</item>
    </izvorni_sadrzaj>
    <derivirana_varijabla naziv="DomainObject.Predmet.ProtuStrankaListFormated_1">
      <item>PANJIK j.d.o.o. za poljoprivredu i mljekarstvo</item>
    </derivirana_varijabla>
  </DomainObject.Predmet.ProtuStrankaListFormated>
  <DomainObject.Predmet.ProtuStrankaListFormatedOIB>
    <izvorni_sadrzaj>
      <item>PANJIK j.d.o.o. za poljoprivredu i mljekarstvo, OIB 83454281172</item>
    </izvorni_sadrzaj>
    <derivirana_varijabla naziv="DomainObject.Predmet.ProtuStrankaListFormatedOIB_1">
      <item>PANJIK j.d.o.o. za poljoprivredu i mljekarstvo, OIB 83454281172</item>
    </derivirana_varijabla>
  </DomainObject.Predmet.ProtuStrankaListFormatedOIB>
  <DomainObject.Predmet.ProtuStrankaListFormatedWithAdress>
    <izvorni_sadrzaj>
      <item>PANJIK j.d.o.o. za poljoprivredu i mljekarstvo, Kolodvorska 93, 31403 Široko Polje</item>
    </izvorni_sadrzaj>
    <derivirana_varijabla naziv="DomainObject.Predmet.ProtuStrankaListFormatedWithAdress_1">
      <item>PANJIK j.d.o.o. za poljoprivredu i mljekarstvo, Kolodvorska 93, 31403 Široko Polje</item>
    </derivirana_varijabla>
  </DomainObject.Predmet.ProtuStrankaListFormatedWithAdress>
  <DomainObject.Predmet.ProtuStrankaListFormatedWithAdressOIB>
    <izvorni_sadrzaj>
      <item>PANJIK j.d.o.o. za poljoprivredu i mljekarstvo, OIB 83454281172, Kolodvorska 93, 31403 Široko Polje</item>
    </izvorni_sadrzaj>
    <derivirana_varijabla naziv="DomainObject.Predmet.ProtuStrankaListFormatedWithAdressOIB_1">
      <item>PANJIK j.d.o.o. za poljoprivredu i mljekarstvo, OIB 83454281172, Kolodvorska 93, 31403 Široko Polje</item>
    </derivirana_varijabla>
  </DomainObject.Predmet.ProtuStrankaListFormatedWithAdressOIB>
  <DomainObject.Predmet.ProtuStrankaListNazivFormated>
    <izvorni_sadrzaj>
      <item>PANJIK j.d.o.o. za poljoprivredu i mljekarstvo</item>
    </izvorni_sadrzaj>
    <derivirana_varijabla naziv="DomainObject.Predmet.ProtuStrankaListNazivFormated_1">
      <item>PANJIK j.d.o.o. za poljoprivredu i mljekarstvo</item>
    </derivirana_varijabla>
  </DomainObject.Predmet.ProtuStrankaListNazivFormated>
  <DomainObject.Predmet.ProtuStrankaListNazivFormatedOIB>
    <izvorni_sadrzaj>
      <item>PANJIK j.d.o.o. za poljoprivredu i mljekarstvo, OIB 83454281172</item>
    </izvorni_sadrzaj>
    <derivirana_varijabla naziv="DomainObject.Predmet.ProtuStrankaListNazivFormatedOIB_1">
      <item>PANJIK j.d.o.o. za poljoprivredu i mljekarstvo, OIB 83454281172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PANJIK j.d.o.o. za poljoprivredu i mljekarstvo</izvorni_sadrzaj>
    <derivirana_varijabla naziv="DomainObject.Predmet.ProtustrankaIDrugi_1">PANJIK j.d.o.o. za poljoprivredu i mljekarstvo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PANJIK j.d.o.o. za poljoprivredu i mljekarstvo, OIB 83454281172, Kolodvorska 93, 31403 Široko Polje</izvorni_sadrzaj>
    <derivirana_varijabla naziv="DomainObject.Predmet.ProtustrankaIDrugiAdressOIB_1">PANJIK j.d.o.o. za poljoprivredu i mljekarstvo, OIB 83454281172, Kolodvorska 93,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PANJIK j.d.o.o. za poljoprivredu i mljekarstvo</item>
    </izvorni_sadrzaj>
    <derivirana_varijabla naziv="DomainObject.Predmet.SudioniciListNaziv_1">
      <item>FINA RC OSIJEK</item>
      <item>PANJIK j.d.o.o. za poljoprivredu i mljekarstvo</item>
    </derivirana_varijabla>
  </DomainObject.Predmet.SudioniciListNaziv>
  <DomainObject.Predmet.SudioniciListAdressOIB>
    <izvorni_sadrzaj>
      <item>FINA RC OSIJEK, OIB 85821130368</item>
      <item>PANJIK j.d.o.o. za poljoprivredu i mljekarstvo, OIB 83454281172, Kolodvorska 93,31403 Široko Polje</item>
    </izvorni_sadrzaj>
    <derivirana_varijabla naziv="DomainObject.Predmet.SudioniciListAdressOIB_1">
      <item>FINA RC OSIJEK, OIB 85821130368</item>
      <item>PANJIK j.d.o.o. za poljoprivredu i mljekarstvo, OIB 83454281172, Kolodvorska 93,31403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83454281172</item>
    </izvorni_sadrzaj>
    <derivirana_varijabla naziv="DomainObject.Predmet.SudioniciListNazivOIB_1">
      <item>, OIB 85821130368</item>
      <item>, OIB 83454281172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2544</properties:Characters>
  <properties:Lines>84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2018-06-19T05:32:00Z</dcterms:created>
  <dc:creator>Snježana Andrijanić</dc:creator>
  <cp:lastModifiedBy>Gordana Harc</cp:lastModifiedBy>
  <cp:lastPrinted>2018-06-19T06:33:00Z</cp:lastPrinted>
  <dcterms:modified xmlns:xsi="http://www.w3.org/2001/XMLSchema-instance" xsi:type="dcterms:W3CDTF">2018-06-19T06:35:00Z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St- 291-18  obustava i odbačaj FINE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