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d42bb" w14:paraId="ddd42bb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68092E" w:rsidP="009E4C9E" w:rsidR="00691F94">
      <w:pPr>
        <w:ind w:firstLine="708"/>
        <w:jc w:val="both"/>
      </w:pPr>
      <w:r w:rsidRPr="0068092E">
        <w:t xml:space="preserve">Trgovački sud u Zagrebu, po sucu Gordanu </w:t>
      </w:r>
      <w:proofErr w:type="spellStart"/>
      <w:r w:rsidRPr="0068092E">
        <w:t>Zubaku</w:t>
      </w:r>
      <w:proofErr w:type="spellEnd"/>
      <w:r w:rsidRPr="0068092E">
        <w:t xml:space="preserve">,  </w:t>
      </w:r>
      <w:r w:rsidRPr="0068092E">
        <w:rPr>
          <w:lang w:val="pt-BR"/>
        </w:rPr>
        <w:t xml:space="preserve">u stečajnom postupku </w:t>
      </w:r>
      <w:r w:rsidRPr="0068092E">
        <w:t xml:space="preserve">nad dužnikom </w:t>
      </w:r>
      <w:r w:rsidRPr="0068092E">
        <w:rPr>
          <w:bCs/>
          <w:lang w:val="pt-BR"/>
        </w:rPr>
        <w:t>MAMUZA d.o.o. u stečaju, Dugo Selo, Laznice 8, OIB: 03926181984</w:t>
      </w:r>
      <w:r w:rsidR="00A629FA" w:rsidRPr="008F4266">
        <w:rPr>
          <w:bCs/>
        </w:rPr>
        <w:t xml:space="preserve">, </w:t>
      </w:r>
      <w:r w:rsidR="00BF3995" w:rsidRPr="00BF3995">
        <w:rPr>
          <w:bCs/>
          <w:lang w:val="pt-BR"/>
        </w:rPr>
        <w:t>3. lipnja</w:t>
      </w:r>
      <w:r w:rsidR="00B801B6" w:rsidRPr="00BF3995">
        <w:rPr>
          <w:bCs/>
          <w:lang w:val="pt-BR"/>
        </w:rPr>
        <w:t xml:space="preserve"> </w:t>
      </w:r>
      <w:r>
        <w:rPr>
          <w:bCs/>
          <w:lang w:val="pt-BR"/>
        </w:rPr>
        <w:t>2019</w:t>
      </w:r>
      <w:r w:rsidR="00FC036D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dužnikom</w:t>
      </w:r>
      <w:r w:rsidR="001B78BA" w:rsidRPr="00D15FDF">
        <w:t xml:space="preserve"> </w:t>
      </w:r>
      <w:r w:rsidR="0068092E" w:rsidRPr="0068092E">
        <w:rPr>
          <w:bCs/>
          <w:lang w:val="pt-BR"/>
        </w:rPr>
        <w:t>MAMUZA d.o.o. u stečaju, Dugo Selo, Laznice 8, OIB: 03926181984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68092E">
        <w:t>18. svibnja</w:t>
      </w:r>
      <w:r w:rsidR="00CD6D72">
        <w:t xml:space="preserve"> 2016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dužnikom </w:t>
      </w:r>
      <w:r w:rsidR="00351C37" w:rsidRPr="00351C37">
        <w:rPr>
          <w:bCs/>
          <w:lang w:val="pt-BR"/>
        </w:rPr>
        <w:t>MAMUZA d.o.o. u stečaju, Dugo Selo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DB72B7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</w:t>
      </w:r>
      <w:r w:rsidR="0088498E">
        <w:t>229</w:t>
      </w:r>
      <w:r w:rsidR="00A56CE5" w:rsidRPr="00D15FDF">
        <w:t>. Stečajnog zakona</w:t>
      </w:r>
      <w:r w:rsidR="009532A1" w:rsidRPr="00D15FDF">
        <w:t xml:space="preserve"> </w:t>
      </w:r>
      <w:r w:rsidR="00895B7F">
        <w:t>(„Narodne novine“ br. 71/15</w:t>
      </w:r>
      <w:r w:rsidR="00DB72B7">
        <w:t xml:space="preserve"> i 104/17</w:t>
      </w:r>
      <w:r w:rsidR="0088498E">
        <w:t>, dalje: SZ</w:t>
      </w:r>
      <w:r w:rsidR="00895B7F">
        <w:t>)</w:t>
      </w:r>
      <w:r w:rsidR="009532A1" w:rsidRPr="00D15FDF">
        <w:t>.</w:t>
      </w:r>
      <w:r w:rsidR="00DB72B7">
        <w:t xml:space="preserve"> Nakon unovčenja cjelokupne imovine</w:t>
      </w:r>
      <w:r w:rsidR="00A165FE" w:rsidRPr="00D15FDF">
        <w:t xml:space="preserve"> stečajnog dužnika</w:t>
      </w:r>
      <w:r w:rsidR="00DB72B7">
        <w:t>,</w:t>
      </w:r>
      <w:r>
        <w:t xml:space="preserve"> dostavio</w:t>
      </w:r>
      <w:r w:rsidR="00DB72B7">
        <w:t xml:space="preserve"> je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571B05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</w:t>
      </w:r>
      <w:r w:rsidR="00571B05">
        <w:t>-a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</w:t>
      </w:r>
      <w:r w:rsidR="004C51CF" w:rsidRPr="00D15FDF">
        <w:t>.</w:t>
      </w:r>
      <w:r w:rsidR="00BE1653">
        <w:t xml:space="preserve"> Nije bilo prigovora na završni diobni popis.</w:t>
      </w:r>
    </w:p>
    <w:p w:rsidRDefault="004C51CF" w:rsidP="00BE1653" w:rsidR="004C51CF" w:rsidRPr="00D15FDF">
      <w:pPr>
        <w:jc w:val="both"/>
      </w:pPr>
    </w:p>
    <w:p w:rsidRDefault="00C6115E" w:rsidP="004C51CF" w:rsidR="004C51CF">
      <w:pPr>
        <w:ind w:firstLine="708"/>
        <w:jc w:val="both"/>
      </w:pPr>
      <w:r>
        <w:t xml:space="preserve"> S</w:t>
      </w:r>
      <w:r w:rsidR="00FB10C1">
        <w:t>tečajni upravitelj</w:t>
      </w:r>
      <w:r>
        <w:t xml:space="preserve"> je podneskom obavijestio</w:t>
      </w:r>
      <w:r w:rsidR="00FB10C1">
        <w:t xml:space="preserve"> sud</w:t>
      </w:r>
      <w:r>
        <w:t xml:space="preserve"> da</w:t>
      </w:r>
      <w:r w:rsidR="00B76B6D" w:rsidRPr="00D15FDF">
        <w:t xml:space="preserve">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</w:t>
      </w:r>
    </w:p>
    <w:p w:rsidRDefault="008E3670" w:rsidP="004C51CF" w:rsidR="008E3670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lastRenderedPageBreak/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8E090D">
        <w:t xml:space="preserve"> 28</w:t>
      </w:r>
      <w:r w:rsidR="000A7F5A" w:rsidRPr="00D15FDF">
        <w:t>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8E090D">
        <w:t xml:space="preserve"> 28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 w:rsidRPr="0000467C">
      <w:pPr>
        <w:jc w:val="center"/>
      </w:pPr>
    </w:p>
    <w:p w:rsidRDefault="004C51CF" w:rsidP="009E4C9E" w:rsidR="0071790D" w:rsidRPr="0000467C">
      <w:pPr>
        <w:jc w:val="center"/>
      </w:pPr>
      <w:r w:rsidRPr="0000467C">
        <w:t>U Zagrebu</w:t>
      </w:r>
      <w:r w:rsidR="009E4C9E" w:rsidRPr="0000467C">
        <w:t xml:space="preserve"> </w:t>
      </w:r>
      <w:r w:rsidR="0000467C" w:rsidRPr="0000467C">
        <w:t xml:space="preserve">3. lipnja </w:t>
      </w:r>
      <w:r w:rsidR="0071790D" w:rsidRPr="0000467C">
        <w:t>20</w:t>
      </w:r>
      <w:r w:rsidR="00112800" w:rsidRPr="0000467C">
        <w:t>1</w:t>
      </w:r>
      <w:r w:rsidR="00351C37" w:rsidRPr="0000467C">
        <w:t>9</w:t>
      </w:r>
      <w:r w:rsidR="0071790D" w:rsidRPr="0000467C">
        <w:t>.</w:t>
      </w: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461F0F" w:rsidR="00B801B6">
      <w:pPr>
        <w:pStyle w:val="Podnaslov"/>
        <w:ind w:firstLine="720" w:left="4320"/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45D74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645D74" w:rsidP="00400817" w:rsidR="00645D74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645D74" w:rsidP="00400817" w:rsidR="00645D74" w:rsidRPr="00400817">
      <w:pPr>
        <w:ind w:left="5664"/>
      </w:pPr>
      <w:r w:rsidRPr="00400817">
        <w:t xml:space="preserve">        Dijana Hadžić</w:t>
      </w:r>
    </w:p>
    <w:p w:rsidRDefault="0071790D" w:rsidP="0071790D" w:rsidR="0071790D">
      <w:pPr>
        <w:jc w:val="both"/>
      </w:pPr>
    </w:p>
    <w:p w:rsidRDefault="00645D74" w:rsidP="0071790D" w:rsidR="00645D74" w:rsidRPr="00D15FDF">
      <w:pPr>
        <w:jc w:val="both"/>
      </w:pPr>
    </w:p>
    <w:sectPr w:rsidSect="009E4C9E" w:rsidR="00645D74" w:rsidRPr="00D15F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  <w:t xml:space="preserve">Poslovni broj: 67. </w:t>
    </w:r>
    <w:r>
      <w:t>St-</w:t>
    </w:r>
    <w:r w:rsidR="0068092E">
      <w:t>2066</w:t>
    </w:r>
    <w:r w:rsidR="00FC036D">
      <w:t>/</w:t>
    </w:r>
    <w:r w:rsidR="00622CCA">
      <w:t>16</w:t>
    </w:r>
    <w:r w:rsidR="00CF6D96">
      <w:t>-94</w:t>
    </w: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</w:t>
    </w:r>
    <w:proofErr w:type="spellStart"/>
    <w:r>
      <w:t>Amruševa</w:t>
    </w:r>
    <w:proofErr w:type="spellEnd"/>
    <w: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467C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1D30C2"/>
    <w:rsid w:val="00231DF8"/>
    <w:rsid w:val="00255BB6"/>
    <w:rsid w:val="00255D25"/>
    <w:rsid w:val="0025741B"/>
    <w:rsid w:val="002A6D2E"/>
    <w:rsid w:val="003163A3"/>
    <w:rsid w:val="003323D1"/>
    <w:rsid w:val="00351C37"/>
    <w:rsid w:val="003B2BDE"/>
    <w:rsid w:val="003D18E7"/>
    <w:rsid w:val="00403946"/>
    <w:rsid w:val="00443763"/>
    <w:rsid w:val="00455167"/>
    <w:rsid w:val="00461F0F"/>
    <w:rsid w:val="004C51CF"/>
    <w:rsid w:val="005101CB"/>
    <w:rsid w:val="00510FA6"/>
    <w:rsid w:val="0051104F"/>
    <w:rsid w:val="00520A90"/>
    <w:rsid w:val="00544F5F"/>
    <w:rsid w:val="00560758"/>
    <w:rsid w:val="00571B05"/>
    <w:rsid w:val="00590B44"/>
    <w:rsid w:val="00594163"/>
    <w:rsid w:val="005A0BD1"/>
    <w:rsid w:val="00612BE8"/>
    <w:rsid w:val="0062182A"/>
    <w:rsid w:val="00622CCA"/>
    <w:rsid w:val="00645D74"/>
    <w:rsid w:val="00661E79"/>
    <w:rsid w:val="00666AAB"/>
    <w:rsid w:val="0068092E"/>
    <w:rsid w:val="00691F94"/>
    <w:rsid w:val="006B7AA6"/>
    <w:rsid w:val="006E31C2"/>
    <w:rsid w:val="0071790D"/>
    <w:rsid w:val="007436B2"/>
    <w:rsid w:val="00793C75"/>
    <w:rsid w:val="007B1ED2"/>
    <w:rsid w:val="007C5E0B"/>
    <w:rsid w:val="007F66B5"/>
    <w:rsid w:val="00826C47"/>
    <w:rsid w:val="00834DFB"/>
    <w:rsid w:val="0088498E"/>
    <w:rsid w:val="00895B7F"/>
    <w:rsid w:val="008C00DC"/>
    <w:rsid w:val="008C17E2"/>
    <w:rsid w:val="008E090D"/>
    <w:rsid w:val="008E3670"/>
    <w:rsid w:val="008F069B"/>
    <w:rsid w:val="008F4266"/>
    <w:rsid w:val="00902F1F"/>
    <w:rsid w:val="00907570"/>
    <w:rsid w:val="009532A1"/>
    <w:rsid w:val="00992945"/>
    <w:rsid w:val="00993FC5"/>
    <w:rsid w:val="00997B1A"/>
    <w:rsid w:val="009E4C9E"/>
    <w:rsid w:val="009F440B"/>
    <w:rsid w:val="00A165FE"/>
    <w:rsid w:val="00A56CE5"/>
    <w:rsid w:val="00A629FA"/>
    <w:rsid w:val="00A71EEB"/>
    <w:rsid w:val="00AB49A3"/>
    <w:rsid w:val="00B46C68"/>
    <w:rsid w:val="00B76B6D"/>
    <w:rsid w:val="00B801B6"/>
    <w:rsid w:val="00B823F9"/>
    <w:rsid w:val="00B8569C"/>
    <w:rsid w:val="00BD7E2A"/>
    <w:rsid w:val="00BE1653"/>
    <w:rsid w:val="00BF0090"/>
    <w:rsid w:val="00BF3995"/>
    <w:rsid w:val="00C6115E"/>
    <w:rsid w:val="00C80606"/>
    <w:rsid w:val="00C83086"/>
    <w:rsid w:val="00CB0ACD"/>
    <w:rsid w:val="00CD27C6"/>
    <w:rsid w:val="00CD6D72"/>
    <w:rsid w:val="00CF6D96"/>
    <w:rsid w:val="00D15FDF"/>
    <w:rsid w:val="00D87F76"/>
    <w:rsid w:val="00DA6B9B"/>
    <w:rsid w:val="00DB72B7"/>
    <w:rsid w:val="00E652F0"/>
    <w:rsid w:val="00E90FC0"/>
    <w:rsid w:val="00E970E4"/>
    <w:rsid w:val="00EA0B48"/>
    <w:rsid w:val="00ED5031"/>
    <w:rsid w:val="00FB10C1"/>
    <w:rsid w:val="00FC036D"/>
    <w:rsid w:val="00FC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5D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5D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5D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5D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5D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45D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5D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5D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5D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5D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St-2066/2016-94</izvorni_sadrzaj>
    <derivirana_varijabla naziv="DomainObject.Oznaka_1">St-2066/2016-94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MAMUZA d.o.o.</izvorni_sadrzaj>
    <derivirana_varijabla naziv="DomainObject.Predmet.ProtustrankaFormated_1">  MAMUZA d.o.o.</derivirana_varijabla>
  </DomainObject.Predmet.ProtustrankaFormated>
  <DomainObject.Predmet.ProtustrankaFormatedOIB>
    <izvorni_sadrzaj>  MAMUZA d.o.o., OIB 03926181984</izvorni_sadrzaj>
    <derivirana_varijabla naziv="DomainObject.Predmet.ProtustrankaFormatedOIB_1">  MAMUZA d.o.o., OIB 03926181984</derivirana_varijabla>
  </DomainObject.Predmet.ProtustrankaFormatedOIB>
  <DomainObject.Predmet.ProtustrankaFormatedWithAdress>
    <izvorni_sadrzaj> MAMUZA d.o.o., Laznice 8, 10370 Dugo Selo</izvorni_sadrzaj>
    <derivirana_varijabla naziv="DomainObject.Predmet.ProtustrankaFormatedWithAdress_1"> MAMUZA d.o.o., Laznice 8, 10370 Dugo Selo</derivirana_varijabla>
  </DomainObject.Predmet.ProtustrankaFormatedWithAdress>
  <DomainObject.Predmet.ProtustrankaFormatedWithAdressOIB>
    <izvorni_sadrzaj> MAMUZA d.o.o., OIB 03926181984, Laznice 8, 10370 Dugo Selo</izvorni_sadrzaj>
    <derivirana_varijabla naziv="DomainObject.Predmet.ProtustrankaFormatedWithAdressOIB_1"> MAMUZA d.o.o., OIB 03926181984, Laznice 8, 10370 Dugo Selo</derivirana_varijabla>
  </DomainObject.Predmet.ProtustrankaFormatedWithAdressOIB>
  <DomainObject.Predmet.ProtustrankaWithAdress>
    <izvorni_sadrzaj>MAMUZA d.o.o. Laznice 8, 10370 Dugo Selo</izvorni_sadrzaj>
    <derivirana_varijabla naziv="DomainObject.Predmet.ProtustrankaWithAdress_1">MAMUZA d.o.o. Laznice 8, 10370 Dugo Selo</derivirana_varijabla>
  </DomainObject.Predmet.ProtustrankaWithAdress>
  <DomainObject.Predmet.ProtustrankaWithAdressOIB>
    <izvorni_sadrzaj>MAMUZA d.o.o., OIB 03926181984, Laznice 8, 10370 Dugo Selo</izvorni_sadrzaj>
    <derivirana_varijabla naziv="DomainObject.Predmet.ProtustrankaWithAdressOIB_1">MAMUZA d.o.o., OIB 03926181984, Laznice 8, 10370 Dugo Selo</derivirana_varijabla>
  </DomainObject.Predmet.ProtustrankaWithAdressOIB>
  <DomainObject.Predmet.ProtustrankaNazivFormated>
    <izvorni_sadrzaj>MAMUZA d.o.o.</izvorni_sadrzaj>
    <derivirana_varijabla naziv="DomainObject.Predmet.ProtustrankaNazivFormated_1">MAMUZA d.o.o.</derivirana_varijabla>
  </DomainObject.Predmet.ProtustrankaNazivFormated>
  <DomainObject.Predmet.ProtustrankaNazivFormatedOIB>
    <izvorni_sadrzaj>MAMUZA d.o.o., OIB 03926181984</izvorni_sadrzaj>
    <derivirana_varijabla naziv="DomainObject.Predmet.ProtustrankaNazivFormatedOIB_1">MAMUZA d.o.o., OIB 03926181984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Mamuza</izvorni_sadrzaj>
    <derivirana_varijabla naziv="DomainObject.Predmet.StrankaFormated_1">  FINA Regionalni centar Zagreb; Zoran Mamuza</derivirana_varijabla>
  </DomainObject.Predmet.StrankaFormated>
  <DomainObject.Predmet.StrankaFormatedOIB>
    <izvorni_sadrzaj>  FINA Regionalni centar Zagreb, OIB 85821130368; Zoran Mamuza, OIB 36246121469</izvorni_sadrzaj>
    <derivirana_varijabla naziv="DomainObject.Predmet.StrankaFormatedOIB_1">  FINA Regionalni centar Zagreb, OIB 85821130368; Zoran Mamuza, OIB 36246121469</derivirana_varijabla>
  </DomainObject.Predmet.StrankaFormatedOIB>
  <DomainObject.Predmet.StrankaFormatedWithAdress>
    <izvorni_sadrzaj> FINA Regionalni centar Zagreb, Trg svibanjskih žrtava 1995. 1, 10000 Zagreb; Zoran Mamuza, Ulica Laznice 8, 10370 Dugo Selo</izvorni_sadrzaj>
    <derivirana_varijabla naziv="DomainObject.Predmet.StrankaFormatedWithAdress_1"> FINA Regionalni centar Zagreb, Trg svibanjskih žrtava 1995. 1, 10000 Zagreb; Zoran Mamuza, Ulica Laznice 8, 10370 Dugo Selo</derivirana_varijabla>
  </DomainObject.Predmet.StrankaFormatedWithAdress>
  <DomainObject.Predmet.StrankaFormatedWithAdressOIB>
    <izvorni_sadrzaj> FINA Regionalni centar Zagreb, OIB 85821130368, Trg svibanjskih žrtava 1995. 1, 10000 Zagreb; Zoran Mamuza, OIB 36246121469, Ulica Laznice 8, 10370 Dugo Selo</izvorni_sadrzaj>
    <derivirana_varijabla naziv="DomainObject.Predmet.StrankaFormatedWithAdressOIB_1"> FINA Regionalni centar Zagreb, OIB 85821130368, Trg svibanjskih žrtava 1995. 1, 10000 Zagreb; Zoran Mamuza, OIB 36246121469, Ulica Laznice 8, 10370 Dugo Selo</derivirana_varijabla>
  </DomainObject.Predmet.StrankaFormatedWithAdressOIB>
  <DomainObject.Predmet.StrankaWithAdress>
    <izvorni_sadrzaj>FINA Regionalni centar Zagreb Trg svibanjskih žrtava 1995. 1,10000 Zagreb,Zoran Mamuza Ulica Laznice 8,10370 Dugo Selo</izvorni_sadrzaj>
    <derivirana_varijabla naziv="DomainObject.Predmet.StrankaWithAdress_1">FINA Regionalni centar Zagreb Trg svibanjskih žrtava 1995. 1,10000 Zagreb,Zoran Mamuza Ulica Laznice 8,10370 Dugo Selo</derivirana_varijabla>
  </DomainObject.Predmet.StrankaWithAdress>
  <DomainObject.Predmet.StrankaWithAdressOIB>
    <izvorni_sadrzaj>FINA Regionalni centar Zagreb, OIB 85821130368, Trg svibanjskih žrtava 1995. 1,10000 Zagreb,Zoran Mamuza, OIB 36246121469, Ulica Laznice 8,10370 Dugo Selo</izvorni_sadrzaj>
    <derivirana_varijabla naziv="DomainObject.Predmet.StrankaWithAdressOIB_1">FINA Regionalni centar Zagreb, OIB 85821130368, Trg svibanjskih žrtava 1995. 1,10000 Zagreb,Zoran Mamuza, OIB 36246121469, Ulica Laznice 8,10370 Dugo Selo</derivirana_varijabla>
  </DomainObject.Predmet.StrankaWithAdressOIB>
  <DomainObject.Predmet.StrankaNazivFormated>
    <izvorni_sadrzaj>FINA Regionalni centar Zagreb,Zoran Mamuza</izvorni_sadrzaj>
    <derivirana_varijabla naziv="DomainObject.Predmet.StrankaNazivFormated_1">FINA Regionalni centar Zagreb,Zoran Mamuza</derivirana_varijabla>
  </DomainObject.Predmet.StrankaNazivFormated>
  <DomainObject.Predmet.StrankaNazivFormatedOIB>
    <izvorni_sadrzaj>FINA Regionalni centar Zagreb, OIB 85821130368,Zoran Mamuza, OIB 36246121469</izvorni_sadrzaj>
    <derivirana_varijabla naziv="DomainObject.Predmet.StrankaNazivFormatedOIB_1">FINA Regionalni centar Zagreb, OIB 85821130368,Zoran Mamuza, OIB 36246121469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Zoran Mamuza</item>
    </izvorni_sadrzaj>
    <derivirana_varijabla naziv="DomainObject.Predmet.StrankaListFormated_1">
      <item>FINA Regionalni centar Zagreb</item>
      <item>Zoran Mamuza</item>
    </derivirana_varijabla>
  </DomainObject.Predmet.StrankaListFormated>
  <DomainObject.Predmet.StrankaListFormatedOIB>
    <izvorni_sadrzaj>
      <item>FINA Regionalni centar Zagreb, OIB 85821130368</item>
      <item>Zoran Mamuza, OIB 36246121469</item>
    </izvorni_sadrzaj>
    <derivirana_varijabla naziv="DomainObject.Predmet.StrankaListFormatedOIB_1">
      <item>FINA Regionalni centar Zagreb, OIB 85821130368</item>
      <item>Zoran Mamuza, OIB 36246121469</item>
    </derivirana_varijabla>
  </DomainObject.Predmet.StrankaListFormatedOIB>
  <DomainObject.Predmet.StrankaListFormatedWithAdress>
    <izvorni_sadrzaj>
      <item>FINA Regionalni centar Zagreb, Trg svibanjskih žrtava 1995. 1, 10000 Zagreb</item>
      <item>Zoran Mamuza, Ulica Laznice 8, 10370 Dugo Selo</item>
    </izvorni_sadrzaj>
    <derivirana_varijabla naziv="DomainObject.Predmet.StrankaListFormatedWithAdress_1">
      <item>FINA Regionalni centar Zagreb, Trg svibanjskih žrtava 1995. 1, 10000 Zagreb</item>
      <item>Zoran Mamuza, Ulica Laznice 8, 10370 Dugo Selo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Mamuza, OIB 36246121469, Ulica Laznice 8, 10370 Dugo Selo</item>
    </izvorni_sadrzaj>
    <derivirana_varijabla naziv="DomainObject.Predmet.StrankaListFormatedWithAdressOIB_1">
      <item>FINA Regionalni centar Zagreb, OIB 85821130368, Trg svibanjskih žrtava 1995. 1, 10000 Zagreb</item>
      <item>Zoran Mamuza, OIB 36246121469, Ulica Laznice 8, 10370 Dugo Selo</item>
    </derivirana_varijabla>
  </DomainObject.Predmet.StrankaListFormatedWithAdressOIB>
  <DomainObject.Predmet.StrankaListNazivFormated>
    <izvorni_sadrzaj>
      <item>FINA Regionalni centar Zagreb</item>
      <item>Zoran Mamuza</item>
    </izvorni_sadrzaj>
    <derivirana_varijabla naziv="DomainObject.Predmet.StrankaListNazivFormated_1">
      <item>FINA Regionalni centar Zagreb</item>
      <item>Zoran Mamuza</item>
    </derivirana_varijabla>
  </DomainObject.Predmet.StrankaListNazivFormated>
  <DomainObject.Predmet.StrankaListNazivFormatedOIB>
    <izvorni_sadrzaj>
      <item>FINA Regionalni centar Zagreb, OIB 85821130368</item>
      <item>Zoran Mamuza, OIB 36246121469</item>
    </izvorni_sadrzaj>
    <derivirana_varijabla naziv="DomainObject.Predmet.StrankaListNazivFormatedOIB_1">
      <item>FINA Regionalni centar Zagreb, OIB 85821130368</item>
      <item>Zoran Mamuza, OIB 36246121469</item>
    </derivirana_varijabla>
  </DomainObject.Predmet.StrankaListNazivFormatedOIB>
  <DomainObject.Predmet.ProtuStrankaListFormated>
    <izvorni_sadrzaj>
      <item>MAMUZA d.o.o.</item>
    </izvorni_sadrzaj>
    <derivirana_varijabla naziv="DomainObject.Predmet.ProtuStrankaListFormated_1">
      <item>MAMUZA d.o.o.</item>
    </derivirana_varijabla>
  </DomainObject.Predmet.ProtuStrankaListFormated>
  <DomainObject.Predmet.ProtuStrankaListFormatedOIB>
    <izvorni_sadrzaj>
      <item>MAMUZA d.o.o., OIB 03926181984</item>
    </izvorni_sadrzaj>
    <derivirana_varijabla naziv="DomainObject.Predmet.ProtuStrankaListFormatedOIB_1">
      <item>MAMUZA d.o.o., OIB 03926181984</item>
    </derivirana_varijabla>
  </DomainObject.Predmet.ProtuStrankaListFormatedOIB>
  <DomainObject.Predmet.ProtuStrankaListFormatedWithAdress>
    <izvorni_sadrzaj>
      <item>MAMUZA d.o.o., Laznice 8, 10370 Dugo Selo</item>
    </izvorni_sadrzaj>
    <derivirana_varijabla naziv="DomainObject.Predmet.ProtuStrankaListFormatedWithAdress_1">
      <item>MAMUZA d.o.o., Laznice 8, 10370 Dugo Selo</item>
    </derivirana_varijabla>
  </DomainObject.Predmet.ProtuStrankaListFormatedWithAdress>
  <DomainObject.Predmet.ProtuStrankaListFormatedWithAdressOIB>
    <izvorni_sadrzaj>
      <item>MAMUZA d.o.o., OIB 03926181984, Laznice 8, 10370 Dugo Selo</item>
    </izvorni_sadrzaj>
    <derivirana_varijabla naziv="DomainObject.Predmet.ProtuStrankaListFormatedWithAdressOIB_1">
      <item>MAMUZA d.o.o., OIB 03926181984, Laznice 8, 10370 Dugo Selo</item>
    </derivirana_varijabla>
  </DomainObject.Predmet.ProtuStrankaListFormatedWithAdressOIB>
  <DomainObject.Predmet.ProtuStrankaListNazivFormated>
    <izvorni_sadrzaj>
      <item>MAMUZA d.o.o.</item>
    </izvorni_sadrzaj>
    <derivirana_varijabla naziv="DomainObject.Predmet.ProtuStrankaListNazivFormated_1">
      <item>MAMUZA d.o.o.</item>
    </derivirana_varijabla>
  </DomainObject.Predmet.ProtuStrankaListNazivFormated>
  <DomainObject.Predmet.ProtuStrankaListNazivFormatedOIB>
    <izvorni_sadrzaj>
      <item>MAMUZA d.o.o., OIB 03926181984</item>
    </izvorni_sadrzaj>
    <derivirana_varijabla naziv="DomainObject.Predmet.ProtuStrankaListNazivFormatedOIB_1">
      <item>MAMUZA d.o.o., OIB 03926181984</item>
    </derivirana_varijabla>
  </DomainObject.Predmet.ProtuStrankaListNazivFormatedOIB>
  <DomainObject.Predmet.OstaliList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 u Velikoj Gorici</item>
      <item>Eos matrix d.o.o.</item>
    </izvorni_sadrzaj>
    <derivirana_varijabla naziv="DomainObject.Predmet.OstaliList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 u Velikoj Gorici</item>
      <item>Eos matrix d.o.o.</item>
    </derivirana_varijabla>
  </DomainObject.Predmet.OstaliListFormated>
  <DomainObject.Predmet.OstaliList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 u Velikoj Gorici, OIB 96292040276</item>
      <item>Eos matrix d.o.o.</item>
    </izvorni_sadrzaj>
    <derivirana_varijabla naziv="DomainObject.Predmet.OstaliList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 u Velikoj Gorici, OIB 96292040276</item>
      <item>Eos matrix d.o.o.</item>
    </derivirana_varijabla>
  </DomainObject.Predmet.OstaliListFormatedOIB>
  <DomainObject.Predmet.OstaliListFormatedWithAdress>
    <izvorni_sadrzaj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 u Velikoj Gorici</item>
      <item>Eos matrix d.o.o.</item>
    </izvorni_sadrzaj>
    <derivirana_varijabla naziv="DomainObject.Predmet.OstaliListFormatedWithAdress_1">
      <item>Zoran Mamuza, Ulica Laznice 8, 10370 Dugo Selo</item>
      <item>RBA d.d., Magazinska cesta 69, 10000 Zagreb</item>
      <item>KONIKOM d.o.o., Ulica jablanova 43, 31000 Osijek</item>
      <item>ODVJETNIČKO DRUŠTVO GLAMUZINA &amp; GROŠETA društvo s ograničenom odgovornošću, Trg žrtava fašizma 5, 10000 Zagreb</item>
      <item>Vedran Pajić, Franje Krežme 11, 31000 Osijek</item>
      <item>Ivana Žitnik, Slovenska 2, 10000 Zagreb</item>
      <item>Ana Zelenika, Miramarska Cesta 15b, 10000 Zagreb</item>
      <item>Županijsko državno odvjetništvo u Velikoj Gorici</item>
      <item>Eos matrix d.o.o.</item>
    </derivirana_varijabla>
  </DomainObject.Predmet.OstaliListFormatedWithAdress>
  <DomainObject.Predmet.OstaliListFormatedWithAdressOIB>
    <izvorni_sadrzaj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 u Velikoj Gorici, OIB 96292040276</item>
      <item>Eos matrix d.o.o.</item>
    </izvorni_sadrzaj>
    <derivirana_varijabla naziv="DomainObject.Predmet.OstaliListFormatedWithAdressOIB_1">
      <item>Zoran Mamuza, OIB 36246121469, Ulica Laznice 8, 10370 Dugo Selo</item>
      <item>RBA d.d., Magazinska cesta 69, 10000 Zagreb</item>
      <item>KONIKOM d.o.o., Ulica jablanova 43, 31000 Osijek</item>
      <item>ODVJETNIČKO DRUŠTVO GLAMUZINA &amp; GROŠETA društvo s ograničenom odgovornošću, OIB 69402757072, Trg žrtava fašizma 5, 10000 Zagreb</item>
      <item>Vedran Pajić, OIB 48066401121, Franje Krežme 11, 31000 Osijek</item>
      <item>Ivana Žitnik, OIB 84887058997, Slovenska 2, 10000 Zagreb</item>
      <item>Ana Zelenika, OIB 60894662988, Miramarska Cesta 15b, 10000 Zagreb</item>
      <item>Županijsko državno odvjetništvo u Velikoj Gorici, OIB 96292040276</item>
      <item>Eos matrix d.o.o.</item>
    </derivirana_varijabla>
  </DomainObject.Predmet.OstaliListFormatedWithAdressOIB>
  <DomainObject.Predmet.OstaliListNazivFormated>
    <izvorni_sadrzaj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 u Velikoj Gorici</item>
      <item>Eos matrix d.o.o.</item>
    </izvorni_sadrzaj>
    <derivirana_varijabla naziv="DomainObject.Predmet.OstaliListNazivFormated_1"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 u Velikoj Gorici</item>
      <item>Eos matrix d.o.o.</item>
    </derivirana_varijabla>
  </DomainObject.Predmet.OstaliListNazivFormated>
  <DomainObject.Predmet.OstaliListNazivFormatedOIB>
    <izvorni_sadrzaj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 u Velikoj Gorici, OIB 96292040276</item>
      <item>Eos matrix d.o.o.</item>
    </izvorni_sadrzaj>
    <derivirana_varijabla naziv="DomainObject.Predmet.OstaliListNazivFormatedOIB_1">
      <item>Zoran Mamuza, OIB 36246121469</item>
      <item>RBA d.d.</item>
      <item>KONIKOM d.o.o.</item>
      <item>ODVJETNIČKO DRUŠTVO GLAMUZINA &amp; GROŠETA društvo s ograničenom odgovornošću, OIB 69402757072</item>
      <item>Vedran Pajić, OIB 48066401121</item>
      <item>Ivana Žitnik, OIB 84887058997</item>
      <item>Ana Zelenika, OIB 60894662988</item>
      <item>Županijsko državno odvjetništvo u Velikoj Gorici, OIB 96292040276</item>
      <item>Eos matrix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St-2066/2016-94</izvorni_sadrzaj>
    <derivirana_varijabla naziv="DomainObject.PoslovniBrojDokumenta_1">St-2066/2016-94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MAMUZA d.o.o.</izvorni_sadrzaj>
    <derivirana_varijabla naziv="DomainObject.Predmet.ProtustrankaIDrugi_1">MAMUZA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MAMUZA d.o.o., OIB 03926181984, Laznice 8, 10370 Dugo Selo</izvorni_sadrzaj>
    <derivirana_varijabla naziv="DomainObject.Predmet.ProtustrankaIDrugiAdressOIB_1">MAMUZA d.o.o., OIB 03926181984, Laznice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 u Velikoj Gorici</item>
      <item>Eos matrix d.o.o.</item>
    </izvorni_sadrzaj>
    <derivirana_varijabla naziv="DomainObject.Predmet.SudioniciListNaziv_1">
      <item>FINA Regionalni centar Zagreb</item>
      <item>MAMUZA d.o.o.</item>
      <item>Zoran Mamuza</item>
      <item>Zoran Mamuza</item>
      <item>RBA d.d.</item>
      <item>KONIKOM d.o.o.</item>
      <item>ODVJETNIČKO DRUŠTVO GLAMUZINA &amp; GROŠETA društvo s ograničenom odgovornošću</item>
      <item>Vedran Pajić</item>
      <item>Ivana Žitnik</item>
      <item>Ana Zelenika</item>
      <item>Županijsko državno odvjetništvo u Velikoj Gorici</item>
      <item>Eos matrix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 u Velikoj Gorici, OIB 96292040276</item>
      <item>Eos matrix d.o.o.</item>
    </izvorni_sadrzaj>
    <derivirana_varijabla naziv="DomainObject.Predmet.SudioniciListAdressOIB_1">
      <item>FINA Regionalni centar Zagreb, OIB 85821130368, Trg svibanjskih žrtava 1995. 1,10000 Zagreb</item>
      <item>MAMUZA d.o.o., OIB 03926181984, Laznice 8,10370 Dugo Selo</item>
      <item>Zoran Mamuza, OIB 36246121469, Ulica Laznice 8,10370 Dugo Selo</item>
      <item>Zoran Mamuza, OIB 36246121469, Ulica Laznice 8,10370 Dugo Selo</item>
      <item>RBA d.d., Magazinska cesta 69,10000 Zagreb</item>
      <item>KONIKOM d.o.o., Ulica jablanova 43,31000 Osijek</item>
      <item>ODVJETNIČKO DRUŠTVO GLAMUZINA &amp; GROŠETA društvo s ograničenom odgovornošću, OIB 69402757072, Trg žrtava fašizma 5,10000 Zagreb</item>
      <item>Vedran Pajić, OIB 48066401121, Franje Krežme 11,31000 Osijek</item>
      <item>Ivana Žitnik, OIB 84887058997, Slovenska 2,10000 Zagreb</item>
      <item>Ana Zelenika, OIB 60894662988, Miramarska Cesta 15b,10000 Zagreb</item>
      <item>Županijsko državno odvjetništvo u Velikoj Gorici, OIB 96292040276</item>
      <item>Eos matrix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96292040276</item>
      <item>, OIB null</item>
    </izvorni_sadrzaj>
    <derivirana_varijabla naziv="DomainObject.Predmet.SudioniciListNazivOIB_1">
      <item>, OIB 85821130368</item>
      <item>, OIB 03926181984</item>
      <item>, OIB 36246121469</item>
      <item>, OIB 36246121469</item>
      <item>, OIB null</item>
      <item>, OIB null</item>
      <item>, OIB 69402757072</item>
      <item>, OIB 48066401121</item>
      <item>, OIB 84887058997</item>
      <item>, OIB 60894662988</item>
      <item>, OIB 96292040276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St-2066/2016-94</izvorni_sadrzaj>
    <derivirana_varijabla naziv="DomainObject.PredzadnjaOdlukaIzPredmeta.Oznaka_1">St-2066/2016-94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1695</properties:Characters>
  <properties:Lines>55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2019-04-11T09:13:00Z</dcterms:created>
  <dc:creator>nradic</dc:creator>
  <cp:lastModifiedBy>Dijana Hadžić</cp:lastModifiedBy>
  <cp:lastPrinted>2019-06-03T12:09:00Z</cp:lastPrinted>
  <dcterms:modified xmlns:xsi="http://www.w3.org/2001/XMLSchema-instance" xsi:type="dcterms:W3CDTF">2019-06-03T12:09:00Z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St-2066/2016-94 / Odluka - Rješenje - zaključen stečajni postupak (čl. 286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