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5361" w14:paraId="7a4536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C4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E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E3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E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E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E3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E3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E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E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pro.n. d.o.o. Poreč</izvorni_sadrzaj>
    <derivirana_varijabla naziv="DomainObject.Predmet.ProtustrankaFormated_1">  pro.n. d.o.o. Poreč</derivirana_varijabla>
  </DomainObject.Predmet.ProtustrankaFormated>
  <DomainObject.Predmet.ProtustrankaFormatedOIB>
    <izvorni_sadrzaj>  pro.n. d.o.o. Poreč, OIB 55513946842</izvorni_sadrzaj>
    <derivirana_varijabla naziv="DomainObject.Predmet.ProtustrankaFormatedOIB_1">  pro.n. d.o.o. Poreč, OIB 55513946842</derivirana_varijabla>
  </DomainObject.Predmet.ProtustrankaFormatedOIB>
  <DomainObject.Predmet.ProtustrankaFormatedWithAdress>
    <izvorni_sadrzaj> pro.n. d.o.o. Poreč, Ive Andrića 76, 52440 Poreč</izvorni_sadrzaj>
    <derivirana_varijabla naziv="DomainObject.Predmet.ProtustrankaFormatedWithAdress_1"> pro.n. d.o.o. Poreč, Ive Andrića 76, 52440 Poreč</derivirana_varijabla>
  </DomainObject.Predmet.ProtustrankaFormatedWithAdress>
  <DomainObject.Predmet.ProtustrankaFormatedWithAdressOIB>
    <izvorni_sadrzaj> pro.n. d.o.o. Poreč, OIB 55513946842, Ive Andrića 76, 52440 Poreč</izvorni_sadrzaj>
    <derivirana_varijabla naziv="DomainObject.Predmet.ProtustrankaFormatedWithAdressOIB_1"> pro.n. d.o.o. Poreč, OIB 55513946842, Ive Andrića 76, 52440 Poreč</derivirana_varijabla>
  </DomainObject.Predmet.ProtustrankaFormatedWithAdressOIB>
  <DomainObject.Predmet.ProtustrankaWithAdress>
    <izvorni_sadrzaj>pro.n. d.o.o. Poreč Ive Andrića 76, 52440 Poreč</izvorni_sadrzaj>
    <derivirana_varijabla naziv="DomainObject.Predmet.ProtustrankaWithAdress_1">pro.n. d.o.o. Poreč Ive Andrića 76, 52440 Poreč</derivirana_varijabla>
  </DomainObject.Predmet.ProtustrankaWithAdress>
  <DomainObject.Predmet.ProtustrankaWithAdressOIB>
    <izvorni_sadrzaj>pro.n. d.o.o. Poreč, OIB 55513946842, Ive Andrića 76, 52440 Poreč</izvorni_sadrzaj>
    <derivirana_varijabla naziv="DomainObject.Predmet.ProtustrankaWithAdressOIB_1">pro.n. d.o.o. Poreč, OIB 55513946842, Ive Andrića 76, 52440 Poreč</derivirana_varijabla>
  </DomainObject.Predmet.ProtustrankaWithAdressOIB>
  <DomainObject.Predmet.ProtustrankaNazivFormated>
    <izvorni_sadrzaj>pro.n. d.o.o. Poreč</izvorni_sadrzaj>
    <derivirana_varijabla naziv="DomainObject.Predmet.ProtustrankaNazivFormated_1">pro.n. d.o.o. Poreč</derivirana_varijabla>
  </DomainObject.Predmet.ProtustrankaNazivFormated>
  <DomainObject.Predmet.ProtustrankaNazivFormatedOIB>
    <izvorni_sadrzaj>pro.n. d.o.o. Poreč, OIB 55513946842</izvorni_sadrzaj>
    <derivirana_varijabla naziv="DomainObject.Predmet.ProtustrankaNazivFormatedOIB_1">pro.n. d.o.o. Poreč, OIB 55513946842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7780.04</izvorni_sadrzaj>
    <derivirana_varijabla naziv="DomainObject.Predmet.TrenutnaVrijednost_1">7780.04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pro.n. d.o.o. Poreč</item>
    </izvorni_sadrzaj>
    <derivirana_varijabla naziv="DomainObject.Predmet.ProtuStrankaListFormated_1">
      <item>pro.n. d.o.o. Poreč</item>
    </derivirana_varijabla>
  </DomainObject.Predmet.ProtuStrankaListFormated>
  <DomainObject.Predmet.ProtuStrankaListFormatedOIB>
    <izvorni_sadrzaj>
      <item>pro.n. d.o.o. Poreč, OIB 55513946842</item>
    </izvorni_sadrzaj>
    <derivirana_varijabla naziv="DomainObject.Predmet.ProtuStrankaListFormatedOIB_1">
      <item>pro.n. d.o.o. Poreč, OIB 55513946842</item>
    </derivirana_varijabla>
  </DomainObject.Predmet.ProtuStrankaListFormatedOIB>
  <DomainObject.Predmet.ProtuStrankaListFormatedWithAdress>
    <izvorni_sadrzaj>
      <item>pro.n. d.o.o. Poreč, Ive Andrića 76, 52440 Poreč</item>
    </izvorni_sadrzaj>
    <derivirana_varijabla naziv="DomainObject.Predmet.ProtuStrankaListFormatedWithAdress_1">
      <item>pro.n. d.o.o. Poreč, Ive Andrića 76, 52440 Poreč</item>
    </derivirana_varijabla>
  </DomainObject.Predmet.ProtuStrankaListFormatedWithAdress>
  <DomainObject.Predmet.ProtuStrankaListFormatedWithAdressOIB>
    <izvorni_sadrzaj>
      <item>pro.n. d.o.o. Poreč, OIB 55513946842, Ive Andrića 76, 52440 Poreč</item>
    </izvorni_sadrzaj>
    <derivirana_varijabla naziv="DomainObject.Predmet.ProtuStrankaListFormatedWithAdressOIB_1">
      <item>pro.n. d.o.o. Poreč, OIB 55513946842, Ive Andrića 76, 52440 Poreč</item>
    </derivirana_varijabla>
  </DomainObject.Predmet.ProtuStrankaListFormatedWithAdressOIB>
  <DomainObject.Predmet.ProtuStrankaListNazivFormated>
    <izvorni_sadrzaj>
      <item>pro.n. d.o.o. Poreč</item>
    </izvorni_sadrzaj>
    <derivirana_varijabla naziv="DomainObject.Predmet.ProtuStrankaListNazivFormated_1">
      <item>pro.n. d.o.o. Poreč</item>
    </derivirana_varijabla>
  </DomainObject.Predmet.ProtuStrankaListNazivFormated>
  <DomainObject.Predmet.ProtuStrankaListNazivFormatedOIB>
    <izvorni_sadrzaj>
      <item>pro.n. d.o.o. Poreč, OIB 55513946842</item>
    </izvorni_sadrzaj>
    <derivirana_varijabla naziv="DomainObject.Predmet.ProtuStrankaListNazivFormatedOIB_1">
      <item>pro.n. d.o.o. Poreč, OIB 55513946842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pro.n. d.o.o. Poreč</izvorni_sadrzaj>
    <derivirana_varijabla naziv="DomainObject.Predmet.ProtustrankaIDrugi_1">pro.n. d.o.o. Poreč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pro.n. d.o.o. Poreč, OIB 55513946842, Ive Andrića 76, 52440 Poreč</izvorni_sadrzaj>
    <derivirana_varijabla naziv="DomainObject.Predmet.ProtustrankaIDrugiAdressOIB_1">pro.n. d.o.o. Poreč, OIB 55513946842, Ive Andrića 76,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pro.n. d.o.o. Poreč</item>
    </izvorni_sadrzaj>
    <derivirana_varijabla naziv="DomainObject.Predmet.SudioniciListNaziv_1">
      <item>FINA, RC RIJEKA, PODRUŽNICA PULA, PULA</item>
      <item>pro.n. d.o.o. Poreč</item>
    </derivirana_varijabla>
  </DomainObject.Predmet.SudioniciListNaziv>
  <DomainObject.Predmet.SudioniciListAdressOIB>
    <izvorni_sadrzaj>
      <item>FINA, RC RIJEKA, PODRUŽNICA PULA, PULA, OIB 85821130368, Giardini 5,52100 Pula</item>
      <item>pro.n. d.o.o. Poreč, OIB 55513946842, Ive Andrića 76,52440 Poreč</item>
    </izvorni_sadrzaj>
    <derivirana_varijabla naziv="DomainObject.Predmet.SudioniciListAdressOIB_1">
      <item>FINA, RC RIJEKA, PODRUŽNICA PULA, PULA, OIB 85821130368, Giardini 5,52100 Pula</item>
      <item>pro.n. d.o.o. Poreč, OIB 55513946842, Ive Andrića 76,52440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55513946842</item>
    </izvorni_sadrzaj>
    <derivirana_varijabla naziv="DomainObject.Predmet.SudioniciListNazivOIB_1">
      <item>, OIB 85821130368</item>
      <item>, OIB 55513946842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