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b58e" w14:paraId="0cdb58e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nad </w:t>
      </w:r>
      <w:r w:rsidR="00B93D81">
        <w:rPr>
          <w:rFonts w:hAnsi="Times New Roman" w:ascii="Times New Roman"/>
        </w:rPr>
        <w:t xml:space="preserve">stečajnim dužnikom </w:t>
      </w:r>
      <w:r w:rsidR="00B93D81" w:rsidRPr="00B93D81">
        <w:rPr>
          <w:rFonts w:hAnsi="Times New Roman" w:ascii="Times New Roman"/>
        </w:rPr>
        <w:t>PERUŠA TRANSPORTI d.o.o. u stečaju, Donja Pušća, Ravnice 2, OIB: 07871487398, 10. svibnja 2018.,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F005B2" w:rsidRPr="00F005B2">
        <w:rPr>
          <w:rFonts w:hAnsi="Times New Roman" w:ascii="Times New Roman"/>
        </w:rPr>
        <w:t>PERUŠA TRANSPORTI d.o.o. u stečaju, Donja Pušća, Ravnice 2, OIB: 07871487398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Pr="00981335">
        <w:rPr>
          <w:rFonts w:hAnsi="Times New Roman" w:ascii="Times New Roman"/>
          <w:b/>
        </w:rPr>
        <w:t>6. srpnja 2018. u 12,00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>u sjedištu suda u Karlovcu, Trg hrvatskih branitelja 1/II, soba broj 205.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5. travnja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93D81">
        <w:rPr>
          <w:rFonts w:hAnsi="Times New Roman" w:ascii="Times New Roman"/>
        </w:rPr>
        <w:t>10.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033A2C" w:rsidR="00033A2C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033A2C">
        <w:rPr>
          <w:rFonts w:hAnsi="Times New Roman" w:ascii="Times New Roman"/>
        </w:rPr>
        <w:t>, v.r.</w:t>
      </w:r>
    </w:p>
    <w:p w:rsidRDefault="00033A2C" w:rsidP="00033A2C" w:rsidR="00033A2C">
      <w:pPr>
        <w:jc w:val="right"/>
        <w:rPr>
          <w:rFonts w:hAnsi="Times New Roman" w:ascii="Times New Roman"/>
        </w:rPr>
      </w:pPr>
    </w:p>
    <w:p w:rsidRDefault="00033A2C" w:rsidP="00033A2C" w:rsidR="00033A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33A2C" w:rsidP="00033A2C" w:rsidR="00033A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33A2C" w:rsidP="00033A2C" w:rsidR="00033A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185395" w:rsidP="00033A2C" w:rsidR="00185395">
      <w:pPr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A2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</w:t>
        </w:r>
        <w:r w:rsidR="00241CAA">
          <w:rPr>
            <w:rFonts w:hAnsi="Times New Roman" w:ascii="Times New Roman"/>
          </w:rPr>
          <w:t>2107/16-59</w:t>
        </w:r>
      </w:p>
      <w:p w:rsidRDefault="00033A2C" w:rsidR="0060670C">
        <w:pPr>
          <w:pStyle w:val="Zaglavlje"/>
          <w:jc w:val="center"/>
        </w:pPr>
      </w:p>
    </w:sdtContent>
  </w:sdt>
  <w:p w:rsidRDefault="00033A2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93D81">
      <w:rPr>
        <w:rFonts w:hAnsi="Times New Roman" w:ascii="Times New Roman"/>
      </w:rPr>
      <w:t>2107/16-59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3A2C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A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3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A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SUGLASNOST NA ZAVRŠNU DIOBU</izvorni_sadrzaj>
    <derivirana_varijabla naziv="DomainObject.Primjedba_1">I SUGLASNOST NA ZAVRŠNU DIOBU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St-2107/2016</izvorni_sadrzaj>
    <derivirana_varijabla naziv="DomainObject.Predmet.OznakaBroj_1">St-2107/2016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PERUŠA TRANSPORTI d.o.o. zastupanog po punomoćniku Siniša Peruša; Boro Radić</izvorni_sadrzaj>
    <derivirana_varijabla naziv="DomainObject.Predmet.ProtustrankaFormated_1">  PERUŠA TRANSPORTI d.o.o. zastupanog po punomoćniku Siniša Peruša; Boro Radić</derivirana_varijabla>
  </DomainObject.Predmet.ProtustrankaFormated>
  <DomainObject.Predmet.ProtustrankaFormatedOIB>
    <izvorni_sadrzaj>  PERUŠA TRANSPORTI d.o.o., OIB 07871487398 zastupanog po punomoćniku Siniša Peruša; Boro Radić</izvorni_sadrzaj>
    <derivirana_varijabla naziv="DomainObject.Predmet.ProtustrankaFormatedOIB_1">  PERUŠA TRANSPORTI d.o.o., OIB 07871487398 zastupanog po punomoćniku Siniša Peruša; Boro Radić</derivirana_varijabla>
  </DomainObject.Predmet.ProtustrankaFormatedOIB>
  <DomainObject.Predmet.ProtustrankaFormatedWithAdress>
    <izvorni_sadrzaj> PERUŠA TRANSPORTI d.o.o., Ravnice 2, 10290 Donja Pušća zastupanog po punomoćniku Siniša Peruša; Boro Radić</izvorni_sadrzaj>
    <derivirana_varijabla naziv="DomainObject.Predmet.ProtustrankaFormatedWithAdress_1"> PERUŠA TRANSPORTI d.o.o., Ravnice 2, 10290 Donja Pušća zastupanog po punomoćniku Siniša Peruša; Boro Radić</derivirana_varijabla>
  </DomainObject.Predmet.ProtustrankaFormatedWithAdress>
  <DomainObject.Predmet.ProtustrankaFormatedWithAdressOIB>
    <izvorni_sadrzaj> PERUŠA TRANSPORTI d.o.o., OIB 07871487398, Ravnice 2, 10290 Donja Pušća zastupanog po punomoćniku Siniša Peruša; Boro Radić</izvorni_sadrzaj>
    <derivirana_varijabla naziv="DomainObject.Predmet.ProtustrankaFormatedWithAdressOIB_1"> PERUŠA TRANSPORTI d.o.o., OIB 07871487398, Ravnice 2, 10290 Donja Pušća zastupanog po punomoćniku Siniša Peruša; Boro Radić</derivirana_varijabla>
  </DomainObject.Predmet.ProtustrankaFormatedWithAdressOIB>
  <DomainObject.Predmet.ProtustrankaWithAdress>
    <izvorni_sadrzaj>PERUŠA TRANSPORTI d.o.o. Ravnice 2, 10290 Donja Pušća</izvorni_sadrzaj>
    <derivirana_varijabla naziv="DomainObject.Predmet.ProtustrankaWithAdress_1">PERUŠA TRANSPORTI d.o.o. Ravnice 2, 10290 Donja Pušća</derivirana_varijabla>
  </DomainObject.Predmet.ProtustrankaWithAdress>
  <DomainObject.Predmet.ProtustrankaWithAdressOIB>
    <izvorni_sadrzaj>PERUŠA TRANSPORTI d.o.o., OIB 07871487398, Ravnice 2, 10290 Donja Pušća</izvorni_sadrzaj>
    <derivirana_varijabla naziv="DomainObject.Predmet.ProtustrankaWithAdressOIB_1">PERUŠA TRANSPORTI d.o.o., OIB 07871487398, Ravnice 2, 10290 Donja Pušća</derivirana_varijabla>
  </DomainObject.Predmet.ProtustrankaWithAdressOIB>
  <DomainObject.Predmet.ProtustrankaNazivFormated>
    <izvorni_sadrzaj>PERUŠA TRANSPORTI d.o.o.</izvorni_sadrzaj>
    <derivirana_varijabla naziv="DomainObject.Predmet.ProtustrankaNazivFormated_1">PERUŠA TRANSPORTI d.o.o.</derivirana_varijabla>
  </DomainObject.Predmet.ProtustrankaNazivFormated>
  <DomainObject.Predmet.ProtustrankaNazivFormatedOIB>
    <izvorni_sadrzaj>PERUŠA TRANSPORTI d.o.o., OIB 07871487398</izvorni_sadrzaj>
    <derivirana_varijabla naziv="DomainObject.Predmet.ProtustrankaNazivFormatedOIB_1">PERUŠA TRANSPORTI d.o.o., OIB 07871487398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PERUŠA TRANSPORTI d.o.o. zastupanog po punomoćniku Siniša Peruša; Boro Radić</item>
    </izvorni_sadrzaj>
    <derivirana_varijabla naziv="DomainObject.Predmet.ProtuStrankaListFormated_1">
      <item>PERUŠA TRANSPORTI d.o.o. zastupanog po punomoćniku Siniša Peruša; Boro Radić</item>
    </derivirana_varijabla>
  </DomainObject.Predmet.ProtuStrankaListFormated>
  <DomainObject.Predmet.ProtuStrankaListFormatedOIB>
    <izvorni_sadrzaj>
      <item>PERUŠA TRANSPORTI d.o.o., OIB 07871487398 zastupanog po punomoćniku Siniša Peruša; Boro Radić</item>
    </izvorni_sadrzaj>
    <derivirana_varijabla naziv="DomainObject.Predmet.ProtuStrankaListFormatedOIB_1">
      <item>PERUŠA TRANSPORTI d.o.o., OIB 07871487398 zastupanog po punomoćniku Siniša Peruša; Boro Radić</item>
    </derivirana_varijabla>
  </DomainObject.Predmet.ProtuStrankaListFormatedOIB>
  <DomainObject.Predmet.ProtuStrankaListFormatedWithAdress>
    <izvorni_sadrzaj>
      <item>PERUŠA TRANSPORTI d.o.o., Ravnice 2, 10290 Donja Pušća zastupanog po punomoćniku Siniša Peruša; Boro Radić</item>
    </izvorni_sadrzaj>
    <derivirana_varijabla naziv="DomainObject.Predmet.ProtuStrankaListFormatedWithAdress_1">
      <item>PERUŠA TRANSPORTI d.o.o., Ravnice 2, 10290 Donja Pušća zastupanog po punomoćniku Siniša Peruša; Boro Radić</item>
    </derivirana_varijabla>
  </DomainObject.Predmet.ProtuStrankaListFormatedWithAdress>
  <DomainObject.Predmet.ProtuStrankaListFormatedWithAdressOIB>
    <izvorni_sadrzaj>
      <item>PERUŠA TRANSPORTI d.o.o., OIB 07871487398, Ravnice 2, 10290 Donja Pušća zastupanog po punomoćniku Siniša Peruša; Boro Radić</item>
    </izvorni_sadrzaj>
    <derivirana_varijabla naziv="DomainObject.Predmet.ProtuStrankaListFormatedWithAdressOIB_1">
      <item>PERUŠA TRANSPORTI d.o.o., OIB 07871487398, Ravnice 2, 10290 Donja Pušća zastupanog po punomoćniku Siniša Peruša; Boro Radić</item>
    </derivirana_varijabla>
  </DomainObject.Predmet.ProtuStrankaListFormatedWithAdressOIB>
  <DomainObject.Predmet.ProtuStrankaListNazivFormated>
    <izvorni_sadrzaj>
      <item>PERUŠA TRANSPORTI d.o.o.</item>
    </izvorni_sadrzaj>
    <derivirana_varijabla naziv="DomainObject.Predmet.ProtuStrankaListNazivFormated_1">
      <item>PERUŠA TRANSPORTI d.o.o.</item>
    </derivirana_varijabla>
  </DomainObject.Predmet.ProtuStrankaListNazivFormated>
  <DomainObject.Predmet.ProtuStrankaListNazivFormatedOIB>
    <izvorni_sadrzaj>
      <item>PERUŠA TRANSPORTI d.o.o., OIB 07871487398</item>
    </izvorni_sadrzaj>
    <derivirana_varijabla naziv="DomainObject.Predmet.ProtuStrankaListNazivFormatedOIB_1">
      <item>PERUŠA TRANSPORTI d.o.o., OIB 07871487398</item>
    </derivirana_varijabla>
  </DomainObject.Predmet.ProtuStrankaListNazivFormatedOIB>
  <DomainObject.Predmet.OstaliListFormated>
    <izvorni_sadrzaj>
      <item>Siniša Peruša punomoćnik sudionika u postupku PERUŠA TRANSPORTI d.o.o.</item>
      <item>Boro Radić punomoćnik sudionika u postupku PERUŠA TRANSPORTI d.o.o.</item>
    </izvorni_sadrzaj>
    <derivirana_varijabla naziv="DomainObject.Predmet.OstaliListFormated_1">
      <item>Siniša Peruša punomoćnik sudionika u postupku PERUŠA TRANSPORTI d.o.o.</item>
      <item>Boro Radić punomoćnik sudionika u postupku PERUŠA TRANSPORTI d.o.o.</item>
    </derivirana_varijabla>
  </DomainObject.Predmet.OstaliListFormated>
  <DomainObject.Predmet.OstaliListFormatedOIB>
    <izvorni_sadrzaj>
      <item>Siniša Peruša, OIB 00447470192 punomoćnik sudionika u postupku PERUŠA TRANSPORTI d.o.o.</item>
      <item>Boro Radić punomoćnik sudionika u postupku PERUŠA TRANSPORTI d.o.o.</item>
    </izvorni_sadrzaj>
    <derivirana_varijabla naziv="DomainObject.Predmet.OstaliListFormatedOIB_1">
      <item>Siniša Peruša, OIB 00447470192 punomoćnik sudionika u postupku PERUŠA TRANSPORTI d.o.o.</item>
      <item>Boro Radić punomoćnik sudionika u postupku PERUŠA TRANSPORTI d.o.o.</item>
    </derivirana_varijabla>
  </DomainObject.Predmet.OstaliListFormatedOIB>
  <DomainObject.Predmet.OstaliListFormatedWithAdress>
    <izvorni_sadrzaj>
      <item>Siniša Peruša,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_1">
      <item>Siniša Peruša,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>
  <DomainObject.Predmet.OstaliListFormatedWithAdressOIB>
    <izvorni_sadrzaj>
      <item>Siniša Peruša, OIB 00447470192, Ravnice 2, 10290 Donja Pušća punomoćnik sudionika u postupku PERUŠA TRANSPORTI d.o.o.</item>
      <item>Boro Radić, Branimirova 5/V, 10000 Zagreb punomoćnik sudionika u postupku PERUŠA TRANSPORTI d.o.o.</item>
    </izvorni_sadrzaj>
    <derivirana_varijabla naziv="DomainObject.Predmet.OstaliListFormatedWithAdressOIB_1">
      <item>Siniša Peruša, OIB 00447470192, Ravnice 2, 10290 Donja Pušća punomoćnik sudionika u postupku PERUŠA TRANSPORTI d.o.o.</item>
      <item>Boro Radić, Branimirova 5/V, 10000 Zagreb punomoćnik sudionika u postupku PERUŠA TRANSPORTI d.o.o.</item>
    </derivirana_varijabla>
  </DomainObject.Predmet.OstaliListFormatedWithAdressOIB>
  <DomainObject.Predmet.OstaliListNazivFormated>
    <izvorni_sadrzaj>
      <item>Siniša Peruša</item>
      <item>Boro Radić</item>
    </izvorni_sadrzaj>
    <derivirana_varijabla naziv="DomainObject.Predmet.OstaliListNazivFormated_1">
      <item>Siniša Peruša</item>
      <item>Boro Radić</item>
    </derivirana_varijabla>
  </DomainObject.Predmet.OstaliListNazivFormated>
  <DomainObject.Predmet.OstaliListNazivFormatedOIB>
    <izvorni_sadrzaj>
      <item>Siniša Peruša, OIB 00447470192</item>
      <item>Boro Radić</item>
    </izvorni_sadrzaj>
    <derivirana_varijabla naziv="DomainObject.Predmet.OstaliListNazivFormatedOIB_1">
      <item>Siniša Peruša, OIB 00447470192</item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PERUŠA TRANSPORTI d.o.o.</izvorni_sadrzaj>
    <derivirana_varijabla naziv="DomainObject.Predmet.ProtustrankaIDrugi_1">PERUŠA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PERUŠA TRANSPORTI d.o.o., OIB 07871487398, Ravnice 2, 10290 Donja Pušća</izvorni_sadrzaj>
    <derivirana_varijabla naziv="DomainObject.Predmet.ProtustrankaIDrugiAdressOIB_1">PERUŠA TRANSPORTI d.o.o., OIB 07871487398, Ravnice 2,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PERUŠA TRANSPORTI d.o.o.</item>
      <item>Siniša Peruša</item>
      <item>Boro Radić</item>
    </izvorni_sadrzaj>
    <derivirana_varijabla naziv="DomainObject.Predmet.SudioniciListNaziv_1">
      <item>FINA Regionalni centar Zagreb</item>
      <item>PERUŠA TRANSPORTI d.o.o.</item>
      <item>Siniša Peruša</item>
      <item>Boro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izvorni_sadrzaj>
    <derivirana_varijabla naziv="DomainObject.Predmet.SudioniciListAdressOIB_1">
      <item>FINA Regionalni centar Zagreb, OIB 85821130368, Trg svibanjskih žrtava 1995. 1,10000 Zagreb</item>
      <item>PERUŠA TRANSPORTI d.o.o., OIB 07871487398, Ravnice 2,10290 Donja Pušća</item>
      <item>Siniša Peruša, OIB 00447470192, Ravnice 2,10290 Donja Pušća</item>
      <item>Boro Radić, Branimirova 5/V,10000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07871487398</item>
      <item>, OIB 00447470192</item>
      <item>, OIB null</item>
    </izvorni_sadrzaj>
    <derivirana_varijabla naziv="DomainObject.Predmet.SudioniciListNazivOIB_1">
      <item>, OIB 85821130368</item>
      <item>, OIB 07871487398</item>
      <item>, OIB 00447470192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D313D1-F294-4D50-BD9D-128C63FB11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1459</properties:Characters>
  <properties:Lines>52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2018-05-10T07:38:00Z</dcterms:created>
  <dc:creator>Gordana Grčić</dc:creator>
  <cp:lastModifiedBy>Žana Livaja</cp:lastModifiedBy>
  <cp:lastPrinted>2018-05-10T08:19:00Z</cp:lastPrinted>
  <dcterms:modified xmlns:xsi="http://www.w3.org/2001/XMLSchema-instance" xsi:type="dcterms:W3CDTF">2018-05-10T08:23:00Z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St-2107-16 -SUGLASNOST-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