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c042" w14:paraId="8c7c042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EF2949">
        <w:t>841</w:t>
      </w:r>
      <w:r w:rsidR="00BC2AA3">
        <w:t>/1</w:t>
      </w:r>
      <w:r w:rsidR="004A25E5">
        <w:t>6</w:t>
      </w:r>
      <w:r w:rsidR="00BC2AA3">
        <w:t>-</w:t>
      </w:r>
      <w:r w:rsidR="00EF2949">
        <w:t>12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EF2949">
        <w:t>GRGIN GRUPA</w:t>
      </w:r>
      <w:r w:rsidR="002726A4">
        <w:t xml:space="preserve"> j.d.o.o., </w:t>
      </w:r>
      <w:r w:rsidR="00EF2949">
        <w:t>Zadar</w:t>
      </w:r>
      <w:r w:rsidR="002726A4">
        <w:t xml:space="preserve">, </w:t>
      </w:r>
      <w:r w:rsidR="00EF2949">
        <w:t>Šibenska 3/D</w:t>
      </w:r>
      <w:r w:rsidR="002726A4">
        <w:t xml:space="preserve">, OIB: </w:t>
      </w:r>
      <w:r w:rsidR="00EF2949">
        <w:t>65049801464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1F22D3">
        <w:t>21.</w:t>
      </w:r>
      <w:r w:rsidR="00D11FB6">
        <w:t xml:space="preserve"> </w:t>
      </w:r>
      <w:r w:rsidR="00EF2949">
        <w:t>lipnja</w:t>
      </w:r>
      <w:r w:rsidR="00D11FB6">
        <w:t xml:space="preserve"> 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EF2949" w:rsidRPr="00EF2949">
        <w:t>GRGIN GRUPA j.d.o.o., Zadar, Šibenska 3/D, OIB: 65049801464</w:t>
      </w:r>
      <w:r w:rsidRPr="006A62B7">
        <w:t xml:space="preserve">, stečajni postupak otvoren je dana </w:t>
      </w:r>
      <w:r w:rsidR="001F22D3">
        <w:t>21.</w:t>
      </w:r>
      <w:r w:rsidR="00D11FB6">
        <w:t xml:space="preserve"> </w:t>
      </w:r>
      <w:r w:rsidR="00EF2949">
        <w:t>lipnja</w:t>
      </w:r>
      <w:r w:rsidR="00F26669">
        <w:t xml:space="preserve"> </w:t>
      </w:r>
      <w:r w:rsidR="00D11FB6">
        <w:t>2017</w:t>
      </w:r>
      <w:r w:rsidRPr="006A62B7">
        <w:t xml:space="preserve">. u </w:t>
      </w:r>
      <w:r w:rsidR="001F22D3">
        <w:t>13,00</w:t>
      </w:r>
      <w:r w:rsidR="00EF2949">
        <w:t xml:space="preserve"> </w:t>
      </w:r>
      <w:r w:rsidRPr="006A62B7">
        <w:t xml:space="preserve">sati kada je ovo rješenje i oglas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186D9B" w:rsidR="00590943" w:rsidRPr="00272170">
      <w:pPr>
        <w:ind w:hanging="705" w:left="705"/>
        <w:jc w:val="both"/>
      </w:pPr>
      <w:r>
        <w:t>II</w:t>
      </w:r>
      <w:r w:rsidRPr="006A62B7">
        <w:tab/>
      </w:r>
      <w:r w:rsidR="001F22D3">
        <w:t xml:space="preserve">Branko </w:t>
      </w:r>
      <w:r w:rsidR="001F22D3" w:rsidRPr="001F22D3">
        <w:t>Morić</w:t>
      </w:r>
      <w:r w:rsidR="006F0EC9" w:rsidRPr="001F22D3">
        <w:t xml:space="preserve"> iz Zadra, </w:t>
      </w:r>
      <w:r w:rsidR="001F22D3" w:rsidRPr="001F22D3">
        <w:t xml:space="preserve">M. Krleže 1e, </w:t>
      </w:r>
      <w:r w:rsidR="006F0EC9" w:rsidRPr="001F22D3">
        <w:t>OIB :</w:t>
      </w:r>
      <w:r w:rsidR="001F22D3" w:rsidRPr="001F22D3">
        <w:t>89888559843</w:t>
      </w:r>
      <w:r w:rsidR="006F0EC9" w:rsidRPr="001F22D3">
        <w:t xml:space="preserve">, </w:t>
      </w:r>
      <w:r w:rsidRPr="001F22D3">
        <w:t>imenuje</w:t>
      </w:r>
      <w:r>
        <w:t xml:space="preserve"> </w:t>
      </w:r>
      <w:r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EF2949" w:rsidRPr="00EF2949">
        <w:t>GRGIN GRUPA j.d.o.o., Zadar</w:t>
      </w:r>
      <w:r w:rsidRPr="006A62B7">
        <w:t>.</w:t>
      </w:r>
    </w:p>
    <w:p w:rsidRDefault="00590943" w:rsidP="001F22D3" w:rsidR="00590943" w:rsidRPr="006A62B7">
      <w:pPr>
        <w:jc w:val="both"/>
      </w:pPr>
    </w:p>
    <w:p w:rsidRDefault="001F22D3" w:rsidP="006A62B7" w:rsidR="00590943">
      <w:pPr>
        <w:ind w:hanging="705" w:left="709"/>
        <w:jc w:val="both"/>
      </w:pPr>
      <w:r>
        <w:t>I</w:t>
      </w:r>
      <w:r w:rsidR="00590943" w:rsidRPr="006A62B7">
        <w:t xml:space="preserve">V </w:t>
      </w:r>
      <w:r w:rsidR="00590943"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EF2949">
        <w:t>9</w:t>
      </w:r>
      <w:r w:rsidR="002726A4">
        <w:t xml:space="preserve">. </w:t>
      </w:r>
      <w:r w:rsidR="00EF2949">
        <w:t>lipnja</w:t>
      </w:r>
      <w:r w:rsidR="001433E2">
        <w:t xml:space="preserve"> 2016</w:t>
      </w:r>
      <w:r w:rsidRPr="00CE76CB">
        <w:t xml:space="preserve">. pokrenut je prethodni postupak nad dužnikom </w:t>
      </w:r>
      <w:r w:rsidR="00EF2949" w:rsidRPr="00EF2949">
        <w:t>GRGIN GRUPA j.d.o.o., Zadar</w:t>
      </w:r>
      <w:r w:rsidR="00A83963">
        <w:t>.</w:t>
      </w:r>
    </w:p>
    <w:p w:rsidRDefault="001F22D3" w:rsidP="001144F4" w:rsidR="001F22D3">
      <w:pPr>
        <w:ind w:firstLine="705"/>
        <w:jc w:val="both"/>
      </w:pPr>
      <w:r>
        <w:t>Zastupnik po zakonu stečajnog dužnika iskazao je da dužnik ne posluje, da nema imovine i da nema zaposlenika.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EF2949">
        <w:t>841</w:t>
      </w:r>
      <w:r>
        <w:t>/</w:t>
      </w:r>
      <w:r w:rsidR="001433E2">
        <w:t>16</w:t>
      </w:r>
      <w:r>
        <w:t>-</w:t>
      </w:r>
      <w:r w:rsidR="00EF2949">
        <w:t xml:space="preserve">9 </w:t>
      </w:r>
      <w:r w:rsidRPr="006A62B7">
        <w:t xml:space="preserve">od </w:t>
      </w:r>
      <w:r>
        <w:t xml:space="preserve">dana </w:t>
      </w:r>
      <w:r w:rsidR="00EF2949">
        <w:t>1</w:t>
      </w:r>
      <w:r w:rsidR="002726A4">
        <w:t xml:space="preserve">. </w:t>
      </w:r>
      <w:r w:rsidR="00EF2949">
        <w:t>srpnja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</w:p>
    <w:p w:rsidRDefault="001433E2" w:rsidP="001433E2" w:rsidR="001433E2" w:rsidRPr="001F22D3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2726A4">
        <w:t xml:space="preserve">8. </w:t>
      </w:r>
      <w:r w:rsidR="00EF2949">
        <w:t>srpnja</w:t>
      </w:r>
      <w:r w:rsidRPr="001433E2">
        <w:t xml:space="preserve"> 2016., temeljem čega je rok za uplatu predujma istekao </w:t>
      </w:r>
      <w:r w:rsidRPr="001F22D3">
        <w:t xml:space="preserve">dana </w:t>
      </w:r>
      <w:r w:rsidR="00EF2949" w:rsidRPr="001F22D3">
        <w:t>2</w:t>
      </w:r>
      <w:r w:rsidR="00D11FB6" w:rsidRPr="001F22D3">
        <w:t xml:space="preserve">. </w:t>
      </w:r>
      <w:r w:rsidR="00EF2949" w:rsidRPr="001F22D3">
        <w:t>kolovoza</w:t>
      </w:r>
      <w:r w:rsidRPr="001F22D3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="001F22D3">
        <w:t xml:space="preserve"> ( Narodne novine 71/15)</w:t>
      </w:r>
      <w:r w:rsidRPr="006A62B7">
        <w:t xml:space="preserve"> odlučeno kao u izreci. </w:t>
      </w:r>
    </w:p>
    <w:p w:rsidRDefault="002726A4" w:rsidP="002726A4" w:rsidR="002726A4">
      <w:pPr>
        <w:ind w:firstLine="708"/>
        <w:jc w:val="both"/>
      </w:pPr>
      <w:r w:rsidRPr="00DD7789">
        <w:t>Imenovanje stečajnog upravitelja i</w:t>
      </w:r>
      <w:r w:rsidR="001F22D3">
        <w:t>zvršeno je automatskim odabirom s iznimkom u skladu s odredbom članka 84., a iznimkom su obuhvaćeni stečajni upravitelji Edvin Šimunov i Antun Kovačević koji su izvijesti li sud da nisu u mogućnosti iz objektivnih razloga obavljati dužnost stečajnog upravitelja u svim novim predmetima.</w:t>
      </w:r>
    </w:p>
    <w:p w:rsidRDefault="002726A4" w:rsidP="002726A4" w:rsidR="001F22D3">
      <w:pPr>
        <w:ind w:firstLine="708"/>
        <w:jc w:val="both"/>
      </w:pPr>
      <w:r w:rsidRPr="007E0FEA">
        <w:t xml:space="preserve">Nalog iz točke </w:t>
      </w:r>
      <w:r w:rsidR="001F22D3">
        <w:t>I</w:t>
      </w:r>
      <w:r>
        <w:t>V</w:t>
      </w:r>
      <w:r w:rsidRPr="00164F09">
        <w:rPr>
          <w:b/>
        </w:rPr>
        <w:t xml:space="preserve"> </w:t>
      </w:r>
      <w:r>
        <w:t>i V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  <w:r w:rsidR="001F22D3">
        <w:t xml:space="preserve"> </w:t>
      </w:r>
    </w:p>
    <w:p w:rsidRDefault="002726A4" w:rsidP="002726A4" w:rsidR="002726A4">
      <w:pPr>
        <w:ind w:firstLine="708"/>
        <w:jc w:val="both"/>
      </w:pPr>
      <w:r>
        <w:t>Stoga je odlučeno kao u izreci.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1F22D3">
        <w:t>21.</w:t>
      </w:r>
      <w:r w:rsidR="00D11FB6">
        <w:t xml:space="preserve"> </w:t>
      </w:r>
      <w:r w:rsidR="00EF2949">
        <w:t>lipnja</w:t>
      </w:r>
      <w:r w:rsidR="00F26669">
        <w:t xml:space="preserve"> </w:t>
      </w:r>
      <w:r w:rsidR="00D11FB6">
        <w:t>2017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D11FB6" w:rsidP="00893718" w:rsidR="00590943" w:rsidRPr="006A62B7">
      <w:pPr>
        <w:numPr>
          <w:ilvl w:val="0"/>
          <w:numId w:val="2"/>
        </w:numPr>
      </w:pPr>
      <w:r>
        <w:t xml:space="preserve">FINA </w:t>
      </w:r>
      <w:r w:rsidR="009865C9">
        <w:t>Zadar</w:t>
      </w:r>
      <w:r>
        <w:t>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9865C9">
        <w:t>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9865C9">
        <w:t>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9865C9">
        <w:t>Zadar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9865C9">
        <w:t>Zadar</w:t>
      </w:r>
      <w:r w:rsidRPr="006A62B7">
        <w:t xml:space="preserve">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</w:t>
      </w:r>
      <w:r w:rsidR="00D11FB6">
        <w:t xml:space="preserve"> </w:t>
      </w:r>
      <w:r w:rsidR="009865C9">
        <w:t>Zadar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D11FB6">
        <w:t>13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C9" w:rsidR="006F0EC9">
      <w:r>
        <w:separator/>
      </w:r>
    </w:p>
  </w:endnote>
  <w:endnote w:id="0" w:type="continuationSeparator">
    <w:p w:rsidRDefault="006F0EC9" w:rsidR="006F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C9" w:rsidR="006F0EC9">
      <w:r>
        <w:separator/>
      </w:r>
    </w:p>
  </w:footnote>
  <w:footnote w:id="0" w:type="continuationSeparator">
    <w:p w:rsidRDefault="006F0EC9" w:rsidR="006F0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45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EF2949">
      <w:t>841</w:t>
    </w:r>
    <w:r w:rsidR="005C6279">
      <w:t>/1</w:t>
    </w:r>
    <w:r w:rsidR="004A25E5">
      <w:t>6</w:t>
    </w:r>
    <w:r w:rsidR="00A83963">
      <w:t>-</w:t>
    </w:r>
    <w:r w:rsidR="00EF2949">
      <w:t>12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D7790"/>
    <w:rsid w:val="001144F4"/>
    <w:rsid w:val="00117181"/>
    <w:rsid w:val="001433E2"/>
    <w:rsid w:val="001441EB"/>
    <w:rsid w:val="001540AB"/>
    <w:rsid w:val="00186D9B"/>
    <w:rsid w:val="001F22D3"/>
    <w:rsid w:val="00215D49"/>
    <w:rsid w:val="00216EE2"/>
    <w:rsid w:val="00236C5C"/>
    <w:rsid w:val="00272170"/>
    <w:rsid w:val="002726A4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54E5B"/>
    <w:rsid w:val="00482F52"/>
    <w:rsid w:val="004A25E5"/>
    <w:rsid w:val="004C2B0A"/>
    <w:rsid w:val="004C5393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420EF"/>
    <w:rsid w:val="00645C80"/>
    <w:rsid w:val="00660058"/>
    <w:rsid w:val="0066456B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586A"/>
    <w:rsid w:val="00875BF2"/>
    <w:rsid w:val="0087616C"/>
    <w:rsid w:val="00893718"/>
    <w:rsid w:val="00896E93"/>
    <w:rsid w:val="008D17AE"/>
    <w:rsid w:val="008F0D7C"/>
    <w:rsid w:val="009865C9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45C7F"/>
    <w:rsid w:val="00B604A8"/>
    <w:rsid w:val="00B85A8A"/>
    <w:rsid w:val="00BA5150"/>
    <w:rsid w:val="00BB0D8F"/>
    <w:rsid w:val="00BC2AA3"/>
    <w:rsid w:val="00C35145"/>
    <w:rsid w:val="00C843A4"/>
    <w:rsid w:val="00CD2D99"/>
    <w:rsid w:val="00CE4609"/>
    <w:rsid w:val="00CE76CB"/>
    <w:rsid w:val="00CE7D3D"/>
    <w:rsid w:val="00D11FB6"/>
    <w:rsid w:val="00D376EA"/>
    <w:rsid w:val="00D44545"/>
    <w:rsid w:val="00D6373B"/>
    <w:rsid w:val="00D67C25"/>
    <w:rsid w:val="00D7083B"/>
    <w:rsid w:val="00D83F1A"/>
    <w:rsid w:val="00DC0DCC"/>
    <w:rsid w:val="00E27A0D"/>
    <w:rsid w:val="00E37E40"/>
    <w:rsid w:val="00E64315"/>
    <w:rsid w:val="00E719C1"/>
    <w:rsid w:val="00E93CD4"/>
    <w:rsid w:val="00EA42B5"/>
    <w:rsid w:val="00EB36A0"/>
    <w:rsid w:val="00EF2949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64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5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5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5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5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64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5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5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5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5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GRGIN GRUPA j.d.o.o. za proizvodnju, prodaju i usluge</izvorni_sadrzaj>
    <derivirana_varijabla naziv="DomainObject.Predmet.ProtustrankaFormated_1">  GRGIN GRUPA j.d.o.o. za proizvodnju, prodaju i usluge</derivirana_varijabla>
  </DomainObject.Predmet.ProtustrankaFormated>
  <DomainObject.Predmet.ProtustrankaFormatedOIB>
    <izvorni_sadrzaj>  GRGIN GRUPA j.d.o.o. za proizvodnju, prodaju i usluge, OIB 65049801464</izvorni_sadrzaj>
    <derivirana_varijabla naziv="DomainObject.Predmet.ProtustrankaFormatedOIB_1">  GRGIN GRUPA j.d.o.o. za proizvodnju, prodaju i usluge, OIB 65049801464</derivirana_varijabla>
  </DomainObject.Predmet.ProtustrankaFormatedOIB>
  <DomainObject.Predmet.ProtustrankaFormatedWithAdress>
    <izvorni_sadrzaj> GRGIN GRUPA j.d.o.o. za proizvodnju, prodaju i usluge, Šibenska 3/D, 23000 Zadar</izvorni_sadrzaj>
    <derivirana_varijabla naziv="DomainObject.Predmet.ProtustrankaFormatedWithAdress_1"> GRGIN GRUPA j.d.o.o. za proizvodnju, prodaju i usluge, Šibenska 3/D, 23000 Zadar</derivirana_varijabla>
  </DomainObject.Predmet.ProtustrankaFormatedWithAdress>
  <DomainObject.Predmet.ProtustrankaFormatedWithAdressOIB>
    <izvorni_sadrzaj> GRGIN GRUPA j.d.o.o. za proizvodnju, prodaju i usluge, OIB 65049801464, Šibenska 3/D, 23000 Zadar</izvorni_sadrzaj>
    <derivirana_varijabla naziv="DomainObject.Predmet.ProtustrankaFormatedWithAdressOIB_1"> GRGIN GRUPA j.d.o.o. za proizvodnju, prodaju i usluge, OIB 65049801464, Šibenska 3/D, 23000 Zadar</derivirana_varijabla>
  </DomainObject.Predmet.ProtustrankaFormatedWithAdressOIB>
  <DomainObject.Predmet.ProtustrankaWithAdress>
    <izvorni_sadrzaj>GRGIN GRUPA j.d.o.o. za proizvodnju, prodaju i usluge Šibenska 3/D, 23000 Zadar</izvorni_sadrzaj>
    <derivirana_varijabla naziv="DomainObject.Predmet.ProtustrankaWithAdress_1">GRGIN GRUPA j.d.o.o. za proizvodnju, prodaju i usluge Šibenska 3/D, 23000 Zadar</derivirana_varijabla>
  </DomainObject.Predmet.ProtustrankaWithAdress>
  <DomainObject.Predmet.ProtustrankaWithAdressOIB>
    <izvorni_sadrzaj>GRGIN GRUPA j.d.o.o. za proizvodnju, prodaju i usluge, OIB 65049801464, Šibenska 3/D, 23000 Zadar</izvorni_sadrzaj>
    <derivirana_varijabla naziv="DomainObject.Predmet.ProtustrankaWithAdressOIB_1">GRGIN GRUPA j.d.o.o. za proizvodnju, prodaju i usluge, OIB 65049801464, Šibenska 3/D, 23000 Zadar</derivirana_varijabla>
  </DomainObject.Predmet.ProtustrankaWithAdressOIB>
  <DomainObject.Predmet.ProtustrankaNazivFormated>
    <izvorni_sadrzaj>GRGIN GRUPA j.d.o.o. za proizvodnju, prodaju i usluge</izvorni_sadrzaj>
    <derivirana_varijabla naziv="DomainObject.Predmet.ProtustrankaNazivFormated_1">GRGIN GRUPA j.d.o.o. za proizvodnju, prodaju i usluge</derivirana_varijabla>
  </DomainObject.Predmet.ProtustrankaNazivFormated>
  <DomainObject.Predmet.ProtustrankaNazivFormatedOIB>
    <izvorni_sadrzaj>GRGIN GRUPA j.d.o.o. za proizvodnju, prodaju i usluge, OIB 65049801464</izvorni_sadrzaj>
    <derivirana_varijabla naziv="DomainObject.Predmet.ProtustrankaNazivFormatedOIB_1">GRGIN GRUPA j.d.o.o. za proizvodnju, prodaju i usluge, OIB 65049801464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1095322.79</izvorni_sadrzaj>
    <derivirana_varijabla naziv="DomainObject.Predmet.TrenutnaVrijednost_1">1095322.79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GRGIN GRUPA j.d.o.o. za proizvodnju, prodaju i usluge</item>
    </izvorni_sadrzaj>
    <derivirana_varijabla naziv="DomainObject.Predmet.ProtuStrankaListFormated_1">
      <item>GRGIN GRUPA j.d.o.o. za proizvodnju, prodaju i usluge</item>
    </derivirana_varijabla>
  </DomainObject.Predmet.ProtuStrankaListFormated>
  <DomainObject.Predmet.ProtuStrankaListFormatedOIB>
    <izvorni_sadrzaj>
      <item>GRGIN GRUPA j.d.o.o. za proizvodnju, prodaju i usluge, OIB 65049801464</item>
    </izvorni_sadrzaj>
    <derivirana_varijabla naziv="DomainObject.Predmet.ProtuStrankaListFormatedOIB_1">
      <item>GRGIN GRUPA j.d.o.o. za proizvodnju, prodaju i usluge, OIB 65049801464</item>
    </derivirana_varijabla>
  </DomainObject.Predmet.ProtuStrankaListFormatedOIB>
  <DomainObject.Predmet.ProtuStrankaListFormatedWithAdress>
    <izvorni_sadrzaj>
      <item>GRGIN GRUPA j.d.o.o. za proizvodnju, prodaju i usluge, Šibenska 3/D, 23000 Zadar</item>
    </izvorni_sadrzaj>
    <derivirana_varijabla naziv="DomainObject.Predmet.ProtuStrankaListFormatedWithAdress_1">
      <item>GRGIN GRUPA j.d.o.o. za proizvodnju, prodaju i usluge, Šibenska 3/D, 23000 Zadar</item>
    </derivirana_varijabla>
  </DomainObject.Predmet.ProtuStrankaListFormatedWithAdress>
  <DomainObject.Predmet.ProtuStrankaListFormatedWithAdressOIB>
    <izvorni_sadrzaj>
      <item>GRGIN GRUPA j.d.o.o. za proizvodnju, prodaju i usluge, OIB 65049801464, Šibenska 3/D, 23000 Zadar</item>
    </izvorni_sadrzaj>
    <derivirana_varijabla naziv="DomainObject.Predmet.ProtuStrankaListFormatedWithAdressOIB_1">
      <item>GRGIN GRUPA j.d.o.o. za proizvodnju, prodaju i usluge, OIB 65049801464, Šibenska 3/D, 23000 Zadar</item>
    </derivirana_varijabla>
  </DomainObject.Predmet.ProtuStrankaListFormatedWithAdressOIB>
  <DomainObject.Predmet.ProtuStrankaListNazivFormated>
    <izvorni_sadrzaj>
      <item>GRGIN GRUPA j.d.o.o. za proizvodnju, prodaju i usluge</item>
    </izvorni_sadrzaj>
    <derivirana_varijabla naziv="DomainObject.Predmet.ProtuStrankaListNazivFormated_1">
      <item>GRGIN GRUPA j.d.o.o. za proizvodnju, prodaju i usluge</item>
    </derivirana_varijabla>
  </DomainObject.Predmet.ProtuStrankaListNazivFormated>
  <DomainObject.Predmet.ProtuStrankaListNazivFormatedOIB>
    <izvorni_sadrzaj>
      <item>GRGIN GRUPA j.d.o.o. za proizvodnju, prodaju i usluge, OIB 65049801464</item>
    </izvorni_sadrzaj>
    <derivirana_varijabla naziv="DomainObject.Predmet.ProtuStrankaListNazivFormatedOIB_1">
      <item>GRGIN GRUPA j.d.o.o. za proizvodnju, prodaju i usluge, OIB 65049801464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GRGIN GRUPA j.d.o.o. za proizvodnju, prodaju i usluge</izvorni_sadrzaj>
    <derivirana_varijabla naziv="DomainObject.Predmet.ProtustrankaIDrugi_1">GRGIN GRUPA j.d.o.o. za proizvodnju, prodaju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GRGIN GRUPA j.d.o.o. za proizvodnju, prodaju i usluge, OIB 65049801464, Šibenska 3/D, 23000 Zadar</izvorni_sadrzaj>
    <derivirana_varijabla naziv="DomainObject.Predmet.ProtustrankaIDrugiAdressOIB_1">GRGIN GRUPA j.d.o.o. za proizvodnju, prodaju i usluge, OIB 65049801464, Šibenska 3/D,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GRGIN GRUPA j.d.o.o. za proizvodnju, prodaju i usluge</item>
      <item>Josip Grgin</item>
    </izvorni_sadrzaj>
    <derivirana_varijabla naziv="DomainObject.Predmet.SudioniciListNaziv_1">
      <item>Financijska agencija</item>
      <item>GRGIN GRUPA j.d.o.o. za proizvodnju, prodaju i usluge</item>
      <item>Josip Grgin</item>
    </derivirana_varijabla>
  </DomainObject.Predmet.SudioniciListNaziv>
  <DomainObject.Predmet.SudioniciListAdressOIB>
    <izvorni_sadrzaj>
      <item>Financijska agencija, OIB 85821130368, Ivana Danila 4,23000 Zadar</item>
      <item>GRGIN GRUPA j.d.o.o. za proizvodnju, prodaju i usluge, OIB 65049801464, Šibenska 3/D,23000 Zadar</item>
      <item>Josip Grgin, OIB 68386722966, SLIVNICA ULICA II 13 B (ranije: SLIVNICA, SLIVNICA DONJA, 12),23242 Slivnica</item>
    </izvorni_sadrzaj>
    <derivirana_varijabla naziv="DomainObject.Predmet.SudioniciListAdressOIB_1">
      <item>Financijska agencija, OIB 85821130368, Ivana Danila 4,23000 Zadar</item>
      <item>GRGIN GRUPA j.d.o.o. za proizvodnju, prodaju i usluge, OIB 65049801464, Šibenska 3/D,23000 Zadar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65049801464</item>
      <item>, OIB 68386722966</item>
    </izvorni_sadrzaj>
    <derivirana_varijabla naziv="DomainObject.Predmet.SudioniciListNazivOIB_1">
      <item>, OIB 85821130368</item>
      <item>, OIB 65049801464</item>
      <item>, OIB 68386722966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663</properties:Words>
  <properties:Characters>3470</properties:Characters>
  <properties:Lines>96</properties:Lines>
  <properties:Paragraphs>41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2017-06-21T05:52:00Z</dcterms:created>
  <dc:creator>Ardena Bajlo</dc:creator>
  <cp:lastModifiedBy>Nena Mužanović</cp:lastModifiedBy>
  <cp:lastPrinted>2015-03-02T10:10:00Z</cp:lastPrinted>
  <dcterms:modified xmlns:xsi="http://www.w3.org/2001/XMLSchema-instance" xsi:type="dcterms:W3CDTF">2017-06-21T11:01:00Z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