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280f" w14:paraId="961280f" w:rsidRDefault="00AE649C" w:rsidP="00FA5B5E" w:rsidR="00AE649C">
      <w:pPr>
        <w:pStyle w:val="Naslov3"/>
        <w15:collapsed w:val="false"/>
      </w:pPr>
    </w:p>
    <w:p w:rsidRDefault="0020339D" w:rsidP="0020339D" w:rsidR="0020339D">
      <w:pPr>
        <w:spacing w:after="0"/>
      </w:pPr>
      <w:r>
        <w:t>REPUBLIKA HRVATSKA</w:t>
      </w:r>
    </w:p>
    <w:p w:rsidRDefault="0020339D" w:rsidP="0020339D" w:rsidR="0020339D">
      <w:pPr>
        <w:spacing w:after="0"/>
      </w:pPr>
      <w:r>
        <w:t>Trgovački sud u Varaždinu</w:t>
      </w:r>
    </w:p>
    <w:p w:rsidRDefault="0020339D" w:rsidP="0020339D" w:rsidR="0020339D" w:rsidRPr="0020339D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0339D" w:rsidP="0020339D" w:rsidR="0020339D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20339D" w:rsidP="0020339D" w:rsidR="0020339D">
      <w:pPr>
        <w:spacing w:after="0"/>
        <w:jc w:val="both"/>
        <w:rPr>
          <w:rStyle w:val="Naglaeno"/>
          <w:b w:val="false"/>
        </w:rPr>
      </w:pPr>
    </w:p>
    <w:p w:rsidRDefault="0020339D" w:rsidP="0020339D" w:rsidR="0020339D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20339D" w:rsidP="0020339D" w:rsidR="0020339D">
      <w:pPr>
        <w:spacing w:after="0"/>
        <w:jc w:val="both"/>
        <w:rPr>
          <w:rStyle w:val="Naglaeno"/>
          <w:b w:val="false"/>
        </w:rPr>
      </w:pPr>
    </w:p>
    <w:p w:rsidRDefault="0020339D" w:rsidP="0020339D" w:rsidR="0020339D">
      <w:pPr>
        <w:spacing w:after="0"/>
        <w:jc w:val="both"/>
        <w:rPr>
          <w:rStyle w:val="Naglaeno"/>
          <w:b w:val="false"/>
        </w:rPr>
      </w:pPr>
    </w:p>
    <w:p w:rsidRDefault="0020339D" w:rsidP="0020339D" w:rsidR="0020339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RC Zagreb, Podružnica Varaždin, iz Varaždina, A. Cesarca 2, radi otvaranja stečajnog postupka nad društvom VELJKO j.d.o.o., OIB: 42448346769 sa sjedištem u Dravska 17, 48000 Koprivnica, izvan ročišta 14. prosinca 2016.,</w:t>
      </w:r>
    </w:p>
    <w:p w:rsidRDefault="0020339D" w:rsidP="0020339D" w:rsidR="0020339D">
      <w:pPr>
        <w:spacing w:after="0"/>
        <w:jc w:val="both"/>
        <w:rPr>
          <w:rStyle w:val="Naglaeno"/>
          <w:b w:val="false"/>
        </w:rPr>
      </w:pPr>
    </w:p>
    <w:p w:rsidRDefault="0020339D" w:rsidP="0020339D" w:rsidR="0020339D">
      <w:pPr>
        <w:spacing w:after="0"/>
        <w:jc w:val="both"/>
        <w:rPr>
          <w:rStyle w:val="Naglaeno"/>
          <w:b w:val="false"/>
        </w:rPr>
      </w:pPr>
    </w:p>
    <w:p w:rsidRDefault="0020339D" w:rsidP="0020339D" w:rsidR="0020339D">
      <w:pPr>
        <w:spacing w:after="0"/>
        <w:jc w:val="center"/>
      </w:pPr>
      <w:r>
        <w:t>r   i   j   e   š   i   o              j   e</w:t>
      </w:r>
    </w:p>
    <w:p w:rsidRDefault="0020339D" w:rsidP="0020339D" w:rsidR="0020339D">
      <w:pPr>
        <w:spacing w:after="0"/>
        <w:jc w:val="center"/>
      </w:pPr>
    </w:p>
    <w:p w:rsidRDefault="0020339D" w:rsidP="0020339D" w:rsidR="0020339D">
      <w:pPr>
        <w:spacing w:after="0"/>
        <w:jc w:val="both"/>
      </w:pPr>
    </w:p>
    <w:p w:rsidRDefault="0020339D" w:rsidP="0020339D" w:rsidR="0020339D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20339D" w:rsidP="0020339D" w:rsidR="0020339D">
      <w:pPr>
        <w:spacing w:after="0"/>
        <w:jc w:val="both"/>
      </w:pPr>
    </w:p>
    <w:p w:rsidRDefault="0020339D" w:rsidP="0020339D" w:rsidR="0020339D">
      <w:pPr>
        <w:spacing w:after="0"/>
        <w:jc w:val="center"/>
      </w:pPr>
      <w:r>
        <w:rPr>
          <w:u w:val="single"/>
        </w:rPr>
        <w:t>dan 8. veljače 2017. u 13,30 sati.</w:t>
      </w:r>
    </w:p>
    <w:p w:rsidRDefault="0020339D" w:rsidP="0020339D" w:rsidR="0020339D">
      <w:pPr>
        <w:spacing w:after="0"/>
        <w:jc w:val="both"/>
      </w:pPr>
    </w:p>
    <w:p w:rsidRDefault="0020339D" w:rsidP="0020339D" w:rsidR="0020339D">
      <w:pPr>
        <w:spacing w:after="0"/>
        <w:ind w:firstLine="708"/>
        <w:jc w:val="both"/>
      </w:pPr>
      <w:r>
        <w:t>II/   Na  određeno  ročište  pozivaju  se  :</w:t>
      </w:r>
    </w:p>
    <w:p w:rsidRDefault="0020339D" w:rsidP="0020339D" w:rsidR="0020339D">
      <w:pPr>
        <w:spacing w:after="0"/>
        <w:jc w:val="both"/>
      </w:pPr>
    </w:p>
    <w:p w:rsidRDefault="0020339D" w:rsidP="0020339D" w:rsidR="0020339D">
      <w:pPr>
        <w:spacing w:after="0"/>
        <w:jc w:val="both"/>
      </w:pPr>
      <w:r>
        <w:t>- predlagatelj Financijska agencija, Podružnica Varaždin, A. Cesarca 2,</w:t>
      </w:r>
    </w:p>
    <w:p w:rsidRDefault="0020339D" w:rsidP="0020339D" w:rsidR="0020339D">
      <w:pPr>
        <w:spacing w:after="0"/>
        <w:jc w:val="both"/>
      </w:pPr>
      <w:r>
        <w:t xml:space="preserve">- dužnik </w:t>
      </w:r>
      <w:r>
        <w:rPr>
          <w:rStyle w:val="Naglaeno"/>
          <w:b w:val="false"/>
        </w:rPr>
        <w:t>VELJKO j.d.o.o., OIB: 42448346769 sa sjedištem u Dravska 17, 48000 Koprivnica,</w:t>
      </w:r>
    </w:p>
    <w:p w:rsidRDefault="0020339D" w:rsidP="0020339D" w:rsidR="0020339D">
      <w:pPr>
        <w:spacing w:after="0"/>
        <w:jc w:val="both"/>
      </w:pPr>
      <w:r>
        <w:t>- direktor dužnika VELJKO S</w:t>
      </w:r>
      <w:r w:rsidR="009E0367">
        <w:t xml:space="preserve">KENDERIJA, iz Koprivnice, </w:t>
      </w:r>
      <w:proofErr w:type="spellStart"/>
      <w:r w:rsidR="009E0367">
        <w:t>Tarašč</w:t>
      </w:r>
      <w:r>
        <w:t>ice</w:t>
      </w:r>
      <w:proofErr w:type="spellEnd"/>
      <w:r w:rsidR="009E0367">
        <w:t xml:space="preserve"> br. 18</w:t>
      </w:r>
      <w:r>
        <w:t xml:space="preserve">, </w:t>
      </w:r>
    </w:p>
    <w:p w:rsidRDefault="0020339D" w:rsidP="0020339D" w:rsidR="0020339D">
      <w:pPr>
        <w:spacing w:after="0"/>
        <w:jc w:val="both"/>
      </w:pPr>
      <w:r>
        <w:t xml:space="preserve">  dovođenjem po djelatnicima Policijske uprave Koprivničko-Križevačke, PP Koprivnica.</w:t>
      </w:r>
    </w:p>
    <w:p w:rsidRDefault="0020339D" w:rsidP="0020339D" w:rsidR="0020339D">
      <w:pPr>
        <w:spacing w:after="0"/>
        <w:jc w:val="center"/>
      </w:pPr>
    </w:p>
    <w:p w:rsidRDefault="009E0367" w:rsidP="0020339D" w:rsidR="009E0367">
      <w:pPr>
        <w:spacing w:after="0"/>
        <w:jc w:val="center"/>
      </w:pPr>
    </w:p>
    <w:p w:rsidRDefault="009E0367" w:rsidP="0020339D" w:rsidR="009E0367">
      <w:pPr>
        <w:spacing w:after="0"/>
        <w:jc w:val="center"/>
      </w:pPr>
    </w:p>
    <w:p w:rsidRDefault="0020339D" w:rsidP="0020339D" w:rsidR="0020339D">
      <w:pPr>
        <w:spacing w:after="0"/>
        <w:jc w:val="center"/>
      </w:pPr>
      <w:r>
        <w:t>U Varaž</w:t>
      </w:r>
      <w:r w:rsidR="009E0367">
        <w:t xml:space="preserve">dinu,  14. prosinca 2016. </w:t>
      </w:r>
    </w:p>
    <w:p w:rsidRDefault="0020339D" w:rsidP="0020339D" w:rsidR="0020339D">
      <w:pPr>
        <w:spacing w:after="0"/>
        <w:jc w:val="both"/>
      </w:pPr>
      <w:r>
        <w:tab/>
      </w:r>
      <w:r>
        <w:tab/>
      </w:r>
    </w:p>
    <w:p w:rsidRDefault="009E0367" w:rsidP="0020339D" w:rsidR="009E0367">
      <w:pPr>
        <w:spacing w:after="0"/>
        <w:jc w:val="both"/>
      </w:pPr>
    </w:p>
    <w:p w:rsidRDefault="0020339D" w:rsidP="0020339D" w:rsidR="0020339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9E0367">
        <w:t xml:space="preserve"> </w:t>
      </w:r>
      <w:r>
        <w:t>SUDAC :</w:t>
      </w:r>
    </w:p>
    <w:p w:rsidRDefault="009E0367" w:rsidP="0020339D" w:rsidR="009E0367">
      <w:pPr>
        <w:spacing w:after="0"/>
        <w:jc w:val="both"/>
      </w:pPr>
    </w:p>
    <w:p w:rsidRDefault="0020339D" w:rsidP="009E0367" w:rsidR="002033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9E0367">
        <w:t xml:space="preserve">  </w:t>
      </w:r>
      <w:r>
        <w:t xml:space="preserve"> </w:t>
      </w:r>
      <w:r w:rsidR="009E0367">
        <w:t xml:space="preserve">Hugo  </w:t>
      </w:r>
      <w:proofErr w:type="spellStart"/>
      <w:r w:rsidR="009E0367">
        <w:t>Wedemeyer</w:t>
      </w:r>
      <w:proofErr w:type="spellEnd"/>
      <w:r w:rsidR="009E0367">
        <w:t xml:space="preserve"> </w:t>
      </w:r>
    </w:p>
    <w:p w:rsidRDefault="0020339D" w:rsidP="0020339D" w:rsidR="002033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339D" w:rsidP="0020339D" w:rsidR="0020339D">
      <w:pPr>
        <w:spacing w:after="0"/>
        <w:jc w:val="both"/>
      </w:pPr>
    </w:p>
    <w:p w:rsidRDefault="009E0367" w:rsidP="0020339D" w:rsidR="009E0367">
      <w:pPr>
        <w:spacing w:after="0"/>
        <w:jc w:val="both"/>
      </w:pPr>
    </w:p>
    <w:p w:rsidRDefault="009E0367" w:rsidP="0020339D" w:rsidR="009E0367">
      <w:pPr>
        <w:spacing w:after="0"/>
        <w:jc w:val="both"/>
      </w:pPr>
      <w:bookmarkStart w:name="_GoBack" w:id="0"/>
      <w:bookmarkEnd w:id="0"/>
    </w:p>
    <w:p w:rsidRDefault="0020339D" w:rsidP="0020339D" w:rsidR="0020339D">
      <w:pPr>
        <w:spacing w:after="0"/>
        <w:jc w:val="both"/>
      </w:pPr>
      <w:r>
        <w:lastRenderedPageBreak/>
        <w:t>DNA :</w:t>
      </w:r>
    </w:p>
    <w:p w:rsidRDefault="00CB4762" w:rsidP="00CB4762" w:rsidR="00CB4762">
      <w:pPr>
        <w:spacing w:after="0"/>
        <w:jc w:val="both"/>
      </w:pPr>
      <w:r>
        <w:t>- predlagatelj Financijska agencija, Podružnica Varaždin, A. Cesarca 2,</w:t>
      </w:r>
    </w:p>
    <w:p w:rsidRDefault="00CB4762" w:rsidP="00CB4762" w:rsidR="00CB4762">
      <w:pPr>
        <w:spacing w:after="0"/>
        <w:jc w:val="both"/>
      </w:pPr>
      <w:r>
        <w:t xml:space="preserve">- dužnik </w:t>
      </w:r>
      <w:r>
        <w:rPr>
          <w:rStyle w:val="Naglaeno"/>
          <w:b w:val="false"/>
        </w:rPr>
        <w:t>VELJKO j.d.o.o., OIB: 42448346769 sa sjedištem u Dravska 17, 48000 Koprivnica,</w:t>
      </w:r>
    </w:p>
    <w:p w:rsidRDefault="00CB4762" w:rsidP="00CB4762" w:rsidR="00CB4762">
      <w:pPr>
        <w:spacing w:after="0"/>
        <w:jc w:val="both"/>
      </w:pPr>
      <w:r>
        <w:t>- direktor dužnika VELJKO SKEN</w:t>
      </w:r>
      <w:r w:rsidR="009E0367">
        <w:t xml:space="preserve">DERIJA, iz Koprivnice, </w:t>
      </w:r>
      <w:proofErr w:type="spellStart"/>
      <w:r w:rsidR="009E0367">
        <w:t>Taraščice</w:t>
      </w:r>
      <w:proofErr w:type="spellEnd"/>
      <w:r w:rsidR="009E0367">
        <w:t xml:space="preserve"> br. 18</w:t>
      </w:r>
      <w:r>
        <w:t xml:space="preserve">, </w:t>
      </w:r>
    </w:p>
    <w:p w:rsidRDefault="00CB4762" w:rsidP="00CB4762" w:rsidR="00CB4762">
      <w:pPr>
        <w:spacing w:after="0"/>
        <w:jc w:val="both"/>
      </w:pPr>
      <w:r>
        <w:t xml:space="preserve">  dovođenjem po djelatnicima Policijske uprave Koprivničko-Križevačke, PP Koprivnica.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369" w:rsidP="00537B78" w:rsidR="00596369">
      <w:r>
        <w:separator/>
      </w:r>
    </w:p>
  </w:endnote>
  <w:endnote w:id="0" w:type="continuationSeparator">
    <w:p w:rsidRDefault="00596369" w:rsidP="00537B78" w:rsidR="0059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6309996"/>
      <w:docPartObj>
        <w:docPartGallery w:val="Page Numbers (Bottom of Page)"/>
        <w:docPartUnique/>
      </w:docPartObj>
    </w:sdtPr>
    <w:sdtEndPr/>
    <w:sdtContent>
      <w:p w:rsidRDefault="0020339D" w:rsidR="0020339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367">
          <w:t>2</w:t>
        </w:r>
        <w:r>
          <w:fldChar w:fldCharType="end"/>
        </w:r>
      </w:p>
    </w:sdtContent>
  </w:sdt>
  <w:p w:rsidRDefault="0020339D" w:rsidR="002033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369" w:rsidP="00537B78" w:rsidR="00596369">
      <w:r>
        <w:separator/>
      </w:r>
    </w:p>
  </w:footnote>
  <w:footnote w:id="0" w:type="continuationSeparator">
    <w:p w:rsidRDefault="00596369" w:rsidP="00537B78" w:rsidR="00596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339D" w:rsidR="008333A9">
    <w:pPr>
      <w:pStyle w:val="Zaglavlje"/>
    </w:pPr>
    <w:r>
      <w:rPr>
        <w:rStyle w:val="PozadinaSvijetloCrvena"/>
        <w:shd w:fill="auto" w:color="auto" w:val="clear"/>
      </w:rPr>
      <w:t>POSL. BROJ : 6 St-492/16-8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F6A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39D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36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367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762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32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764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St-492/2016-8</izvorni_sadrzaj>
    <derivirana_varijabla naziv="DomainObject.Oznaka_1">St-492/2016-8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j.d.o.o. za trgovinu i usluge</izvorni_sadrzaj>
    <derivirana_varijabla naziv="DomainObject.Predmet.ProtustrankaFormated_1">  VELJKO j.d.o.o. za trgovinu i usluge</derivirana_varijabla>
  </DomainObject.Predmet.ProtustrankaFormated>
  <DomainObject.Predmet.ProtustrankaFormatedOIB>
    <izvorni_sadrzaj>  VELJKO j.d.o.o. za trgovinu i usluge, OIB 42448346769</izvorni_sadrzaj>
    <derivirana_varijabla naziv="DomainObject.Predmet.ProtustrankaFormatedOIB_1">  VELJKO j.d.o.o. za trgovinu i usluge, OIB 42448346769</derivirana_varijabla>
  </DomainObject.Predmet.ProtustrankaFormatedOIB>
  <DomainObject.Predmet.ProtustrankaFormatedWithAdress>
    <izvorni_sadrzaj> VELJKO j.d.o.o. za trgovinu i usluge, Dravska 17, 48000 Koprivnica</izvorni_sadrzaj>
    <derivirana_varijabla naziv="DomainObject.Predmet.ProtustrankaFormatedWithAdress_1"> VELJKO j.d.o.o. za trgovinu i usluge, Dravska 17, 48000 Koprivnica</derivirana_varijabla>
  </DomainObject.Predmet.ProtustrankaFormatedWithAdress>
  <DomainObject.Predmet.ProtustrankaFormatedWithAdressOIB>
    <izvorni_sadrzaj> VELJKO j.d.o.o. za trgovinu i usluge, OIB 42448346769, Dravska 17, 48000 Koprivnica</izvorni_sadrzaj>
    <derivirana_varijabla naziv="DomainObject.Predmet.ProtustrankaFormatedWithAdressOIB_1"> VELJKO j.d.o.o. za trgovinu i usluge, OIB 42448346769, Dravska 17, 48000 Koprivnica</derivirana_varijabla>
  </DomainObject.Predmet.ProtustrankaFormatedWithAdressOIB>
  <DomainObject.Predmet.ProtustrankaWithAdress>
    <izvorni_sadrzaj>VELJKO j.d.o.o. za trgovinu i usluge Dravska 17, 48000 Koprivnica</izvorni_sadrzaj>
    <derivirana_varijabla naziv="DomainObject.Predmet.ProtustrankaWithAdress_1">VELJKO j.d.o.o. za trgovinu i usluge Dravska 17, 48000 Koprivnica</derivirana_varijabla>
  </DomainObject.Predmet.ProtustrankaWithAdress>
  <DomainObject.Predmet.ProtustrankaWithAdressOIB>
    <izvorni_sadrzaj>VELJKO j.d.o.o. za trgovinu i usluge, OIB 42448346769, Dravska 17, 48000 Koprivnica</izvorni_sadrzaj>
    <derivirana_varijabla naziv="DomainObject.Predmet.ProtustrankaWithAdressOIB_1">VELJKO j.d.o.o. za trgovinu i usluge, OIB 42448346769, Dravska 17, 48000 Koprivnica</derivirana_varijabla>
  </DomainObject.Predmet.ProtustrankaWithAdressOIB>
  <DomainObject.Predmet.ProtustrankaNazivFormated>
    <izvorni_sadrzaj>VELJKO j.d.o.o. za trgovinu i usluge</izvorni_sadrzaj>
    <derivirana_varijabla naziv="DomainObject.Predmet.ProtustrankaNazivFormated_1">VELJKO j.d.o.o. za trgovinu i usluge</derivirana_varijabla>
  </DomainObject.Predmet.ProtustrankaNazivFormated>
  <DomainObject.Predmet.ProtustrankaNazivFormatedOIB>
    <izvorni_sadrzaj>VELJKO j.d.o.o. za trgovinu i usluge, OIB 42448346769</izvorni_sadrzaj>
    <derivirana_varijabla naziv="DomainObject.Predmet.ProtustrankaNazivFormatedOIB_1">VELJKO j.d.o.o. za trgovinu i usluge, OIB 42448346769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VELJKO j.d.o.o. za trgovinu i usluge</item>
    </izvorni_sadrzaj>
    <derivirana_varijabla naziv="DomainObject.Predmet.ProtuStrankaListFormated_1">
      <item>VELJKO j.d.o.o. za trgovinu i usluge</item>
    </derivirana_varijabla>
  </DomainObject.Predmet.ProtuStrankaListFormated>
  <DomainObject.Predmet.ProtuStrankaListFormatedOIB>
    <izvorni_sadrzaj>
      <item>VELJKO j.d.o.o. za trgovinu i usluge, OIB 42448346769</item>
    </izvorni_sadrzaj>
    <derivirana_varijabla naziv="DomainObject.Predmet.ProtuStrankaListFormatedOIB_1">
      <item>VELJKO j.d.o.o. za trgovinu i usluge, OIB 42448346769</item>
    </derivirana_varijabla>
  </DomainObject.Predmet.ProtuStrankaListFormatedOIB>
  <DomainObject.Predmet.ProtuStrankaListFormatedWithAdress>
    <izvorni_sadrzaj>
      <item>VELJKO j.d.o.o. za trgovinu i usluge, Dravska 17, 48000 Koprivnica</item>
    </izvorni_sadrzaj>
    <derivirana_varijabla naziv="DomainObject.Predmet.ProtuStrankaListFormatedWithAdress_1">
      <item>VELJKO j.d.o.o. za trgovinu i usluge, Dravska 17, 48000 Koprivnica</item>
    </derivirana_varijabla>
  </DomainObject.Predmet.ProtuStrankaListFormatedWithAdress>
  <DomainObject.Predmet.ProtuStrankaListFormatedWithAdressOIB>
    <izvorni_sadrzaj>
      <item>VELJKO j.d.o.o. za trgovinu i usluge, OIB 42448346769, Dravska 17, 48000 Koprivnica</item>
    </izvorni_sadrzaj>
    <derivirana_varijabla naziv="DomainObject.Predmet.ProtuStrankaListFormatedWithAdressOIB_1">
      <item>VELJKO j.d.o.o. za trgovinu i usluge, OIB 42448346769, Dravska 17, 48000 Koprivnica</item>
    </derivirana_varijabla>
  </DomainObject.Predmet.ProtuStrankaListFormatedWithAdressOIB>
  <DomainObject.Predmet.ProtuStrankaListNazivFormated>
    <izvorni_sadrzaj>
      <item>VELJKO j.d.o.o. za trgovinu i usluge</item>
    </izvorni_sadrzaj>
    <derivirana_varijabla naziv="DomainObject.Predmet.ProtuStrankaListNazivFormated_1">
      <item>VELJKO j.d.o.o. za trgovinu i usluge</item>
    </derivirana_varijabla>
  </DomainObject.Predmet.ProtuStrankaListNazivFormated>
  <DomainObject.Predmet.ProtuStrankaListNazivFormatedOIB>
    <izvorni_sadrzaj>
      <item>VELJKO j.d.o.o. za trgovinu i usluge, OIB 42448346769</item>
    </izvorni_sadrzaj>
    <derivirana_varijabla naziv="DomainObject.Predmet.ProtuStrankaListNazivFormatedOIB_1">
      <item>VELJKO j.d.o.o. za trgovinu i usluge, OIB 42448346769</item>
    </derivirana_varijabla>
  </DomainObject.Predmet.ProtuStrankaListNazivFormatedOIB>
  <DomainObject.Predmet.OstaliListFormated>
    <izvorni_sadrzaj>
      <item>Sudski registar</item>
      <item>Veljko Skenderija</item>
    </izvorni_sadrzaj>
    <derivirana_varijabla naziv="DomainObject.Predmet.OstaliListFormated_1">
      <item>Sudski registar</item>
      <item>Veljko Skenderija</item>
    </derivirana_varijabla>
  </DomainObject.Predmet.OstaliListFormated>
  <DomainObject.Predmet.OstaliListFormatedOIB>
    <izvorni_sadrzaj>
      <item>Sudski registar</item>
      <item>Veljko Skenderija, OIB 87197779410</item>
    </izvorni_sadrzaj>
    <derivirana_varijabla naziv="DomainObject.Predmet.OstaliListFormatedOIB_1">
      <item>Sudski registar</item>
      <item>Veljko Skenderija, OIB 87197779410</item>
    </derivirana_varijabla>
  </DomainObject.Predmet.OstaliListFormatedOIB>
  <DomainObject.Predmet.OstaliListFormatedWithAdress>
    <izvorni_sadrzaj>
      <item>Sudski registar</item>
      <item>Veljko Skenderija, Taraščice 18, 48000 Koprivnica</item>
    </izvorni_sadrzaj>
    <derivirana_varijabla naziv="DomainObject.Predmet.OstaliListFormatedWithAdress_1">
      <item>Sudski registar</item>
      <item>Veljko Skenderija, Taraščice 18, 48000 Koprivnica</item>
    </derivirana_varijabla>
  </DomainObject.Predmet.OstaliListFormatedWithAdress>
  <DomainObject.Predmet.OstaliListFormatedWithAdressOIB>
    <izvorni_sadrzaj>
      <item>Sudski registar</item>
      <item>Veljko Skenderija, OIB 87197779410, Taraščice 18, 48000 Koprivnica</item>
    </izvorni_sadrzaj>
    <derivirana_varijabla naziv="DomainObject.Predmet.OstaliListFormatedWithAdressOIB_1">
      <item>Sudski registar</item>
      <item>Veljko Skenderija, OIB 87197779410, Taraščice 18, 48000 Koprivnica</item>
    </derivirana_varijabla>
  </DomainObject.Predmet.OstaliListFormatedWithAdressOIB>
  <DomainObject.Predmet.OstaliListNazivFormated>
    <izvorni_sadrzaj>
      <item>Sudski registar</item>
      <item>Veljko Skenderija</item>
    </izvorni_sadrzaj>
    <derivirana_varijabla naziv="DomainObject.Predmet.OstaliListNazivFormated_1">
      <item>Sudski registar</item>
      <item>Veljko Skenderija</item>
    </derivirana_varijabla>
  </DomainObject.Predmet.OstaliListNazivFormated>
  <DomainObject.Predmet.OstaliListNazivFormatedOIB>
    <izvorni_sadrzaj>
      <item>Sudski registar</item>
      <item>Veljko Skenderija, OIB 87197779410</item>
    </izvorni_sadrzaj>
    <derivirana_varijabla naziv="DomainObject.Predmet.OstaliListNazivFormatedOIB_1">
      <item>Sudski registar</item>
      <item>Veljko Skenderija, OIB 87197779410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St-492/2016-8</izvorni_sadrzaj>
    <derivirana_varijabla naziv="DomainObject.PoslovniBrojDokumenta_1">St-492/2016-8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VELJKO j.d.o.o. za trgovinu i usluge</izvorni_sadrzaj>
    <derivirana_varijabla naziv="DomainObject.Predmet.ProtustrankaIDrugi_1">VELJKO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VELJKO j.d.o.o. za trgovinu i usluge, OIB 42448346769, Dravska 17, 48000 Koprivnica</izvorni_sadrzaj>
    <derivirana_varijabla naziv="DomainObject.Predmet.ProtustrankaIDrugiAdressOIB_1">VELJKO j.d.o.o. za trgovinu i usluge, OIB 42448346769,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VELJKO j.d.o.o. za trgovinu i usluge</item>
      <item>Sudski registar</item>
      <item>Veljko Skenderija</item>
    </izvorni_sadrzaj>
    <derivirana_varijabla naziv="DomainObject.Predmet.SudioniciListNaziv_1">
      <item>Financijska agencija</item>
      <item>VELJKO j.d.o.o. za trgovinu i usluge</item>
      <item>Sudski registar</item>
      <item>Veljko Skenderija</item>
    </derivirana_varijabla>
  </DomainObject.Predmet.SudioniciListNaziv>
  <DomainObject.Predmet.SudioniciListAdressOIB>
    <izvorni_sadrzaj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izvorni_sadrzaj>
    <derivirana_varijabla naziv="DomainObject.Predmet.SudioniciListAdressOIB_1"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C725A-F756-4DC4-9F20-42C203ED5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1219</properties:Characters>
  <properties:Lines>51</properties:Lines>
  <properties:Paragraphs>22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2016-12-15T08:21:00Z</cp:lastPrinted>
  <dcterms:modified xmlns:xsi="http://www.w3.org/2001/XMLSchema-instance" xsi:type="dcterms:W3CDTF">2016-12-15T08:22:00Z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