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5d49" w14:paraId="af65d49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6E7CBB">
        <w:t>7</w:t>
      </w:r>
      <w:r w:rsidR="004142A9">
        <w:t>7</w:t>
      </w:r>
      <w:r w:rsidR="00C564FC">
        <w:t>5</w:t>
      </w:r>
      <w:r w:rsidRPr="00EA08F2">
        <w:t>/18-</w:t>
      </w:r>
      <w:r>
        <w:t>6</w:t>
      </w:r>
    </w:p>
    <w:p w:rsidRDefault="00E07C61" w:rsidP="00732854" w:rsidR="00E07C61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6E7CBB" w:rsidP="006E7CBB" w:rsidR="006E7CBB">
      <w:pPr>
        <w:jc w:val="both"/>
      </w:pPr>
    </w:p>
    <w:p w:rsidRDefault="006E7CBB" w:rsidP="00306AC6" w:rsidR="00E07C61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 w:rsidR="00C564FC" w:rsidRPr="00C564FC">
        <w:t>LUDA DUGA j.d.o.o. za usluge, Zaprešić, Ulia Mirka Bogovića 83, MBS 080955789, OIB 24655339655</w:t>
      </w:r>
      <w:r>
        <w:t xml:space="preserve">, </w:t>
      </w:r>
      <w:r w:rsidRPr="0041082E">
        <w:t xml:space="preserve">dana </w:t>
      </w:r>
      <w:r>
        <w:t>2</w:t>
      </w:r>
      <w:r w:rsidR="005D72CD">
        <w:t>8</w:t>
      </w:r>
      <w:r w:rsidRPr="00CC1B85">
        <w:t xml:space="preserve">. </w:t>
      </w:r>
      <w:r>
        <w:t>prosinca</w:t>
      </w:r>
      <w:r w:rsidRPr="00CC1B85">
        <w:t xml:space="preserve"> 2018</w:t>
      </w:r>
      <w:r w:rsidRPr="0041082E">
        <w:t>.</w:t>
      </w:r>
    </w:p>
    <w:p w:rsidRDefault="004B155D" w:rsidP="00306AC6" w:rsidR="004B155D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C564FC" w:rsidRPr="00C564FC">
        <w:t>Marko Jurič, Zaprešić, Ulica Mirka Bogovića 83</w:t>
      </w:r>
      <w:r w:rsidR="00A82588" w:rsidRPr="00A82588">
        <w:t xml:space="preserve">, OIB </w:t>
      </w:r>
      <w:r w:rsidR="000760B0">
        <w:t>283073</w:t>
      </w:r>
      <w:r w:rsidR="00B27D32">
        <w:t>20858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B2E49">
        <w:t>7</w:t>
      </w:r>
      <w:r w:rsidR="00D15463">
        <w:t>7</w:t>
      </w:r>
      <w:r w:rsidR="00B27D32">
        <w:t>5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B2E49">
        <w:t>7</w:t>
      </w:r>
      <w:r w:rsidR="00D15463">
        <w:t>7</w:t>
      </w:r>
      <w:r w:rsidR="005972B1">
        <w:t>5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5972B1" w:rsidRPr="005972B1">
        <w:t>Marko Jurič, Zaprešić, Ulica Mirka Bogovića 83, OIB 28307320858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BB659F">
        <w:t>7</w:t>
      </w:r>
      <w:r w:rsidR="00D15463">
        <w:t>7</w:t>
      </w:r>
      <w:r w:rsidR="005972B1">
        <w:t>5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BB659F">
        <w:t>7</w:t>
      </w:r>
      <w:r w:rsidR="00D15463">
        <w:t>7</w:t>
      </w:r>
      <w:r w:rsidR="005972B1">
        <w:t>5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5972B1" w:rsidP="00B976DE" w:rsidR="005972B1">
      <w:pPr>
        <w:ind w:hanging="284" w:left="1276"/>
        <w:jc w:val="both"/>
      </w:pPr>
    </w:p>
    <w:p w:rsidRDefault="004B155D" w:rsidP="00B976DE" w:rsidR="004B155D">
      <w:pPr>
        <w:ind w:hanging="284" w:left="1276"/>
        <w:jc w:val="both"/>
      </w:pPr>
    </w:p>
    <w:p w:rsidRDefault="004B155D" w:rsidP="00B976DE" w:rsidR="004B155D">
      <w:pPr>
        <w:ind w:hanging="284" w:left="1276"/>
        <w:jc w:val="both"/>
      </w:pPr>
    </w:p>
    <w:p w:rsidRDefault="004B155D" w:rsidP="00B976DE" w:rsidR="004B155D">
      <w:pPr>
        <w:ind w:hanging="284" w:left="1276"/>
        <w:jc w:val="both"/>
      </w:pPr>
    </w:p>
    <w:p w:rsidRDefault="00F651E7" w:rsidP="00B976DE" w:rsidR="00F651E7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5972B1" w:rsidRPr="005972B1">
        <w:t>Marko Jurič, Zaprešić, Ulica Mirka Bogovića 83, OIB 28307320858</w:t>
      </w:r>
      <w:r w:rsidR="005972B1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5972B1" w:rsidRPr="005972B1">
        <w:t>LUDA DUGA j.d.o.o. za usluge, Zaprešić, Ulia Mirka Bogovića 83, MBS 080955789, OIB 24655339655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231BD1">
        <w:rPr>
          <w:bCs/>
        </w:rPr>
        <w:t>1</w:t>
      </w:r>
      <w:r w:rsidR="00996D03">
        <w:rPr>
          <w:bCs/>
        </w:rPr>
        <w:t>5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231BD1">
        <w:rPr>
          <w:bCs/>
        </w:rPr>
        <w:t>3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5972B1" w:rsidRPr="005972B1">
        <w:t>LUDA DUGA j.d.o.o. za usluge, Zaprešić, Ulia Mirka Bogovića 83, MBS 080955789, OIB 24655339655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E07C61">
        <w:t>7</w:t>
      </w:r>
      <w:r w:rsidR="00231BD1">
        <w:t>7</w:t>
      </w:r>
      <w:r w:rsidR="00040633">
        <w:t>0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E07C61">
        <w:t>2</w:t>
      </w:r>
      <w:r w:rsidR="00040633">
        <w:t>8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Osijeku</w:t>
      </w:r>
      <w:r w:rsidR="0037445A">
        <w:t xml:space="preserve">, a dužnik ima sjedište u </w:t>
      </w:r>
      <w:r w:rsidR="00996D03" w:rsidRPr="00996D03">
        <w:t>Zaprešiću</w:t>
      </w:r>
      <w:r w:rsidR="0037445A">
        <w:t>,</w:t>
      </w:r>
      <w:r w:rsidR="00996D03">
        <w:t xml:space="preserve"> a u što su uračunata i zaplijenjena novčana sredstva na ime predujma za namirenje troškova stečajnog postupka u iznosu od 175,00 kn</w:t>
      </w:r>
      <w:r w:rsidR="0037445A">
        <w:t xml:space="preserve">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E07C61">
        <w:t>2</w:t>
      </w:r>
      <w:r w:rsidR="00336F44">
        <w:t>8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07C61" w:rsidP="00B976DE" w:rsidR="00E07C61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C13918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C13918" w:rsidRPr="00C13918">
        <w:t>Marko Jurič, Zaprešić, Ulica Mirka Bogovića 83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8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6E7CBB">
      <w:t>7</w:t>
    </w:r>
    <w:r w:rsidR="004142A9">
      <w:t>7</w:t>
    </w:r>
    <w:r w:rsidR="00C564FC">
      <w:t>5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8A5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8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8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8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8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8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8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8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8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St-1775/2018</izvorni_sadrzaj>
    <derivirana_varijabla naziv="DomainObject.Predmet.OznakaBroj_1">St-1775/2018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LUDA DUGA j.d.o.o. za usluge</izvorni_sadrzaj>
    <derivirana_varijabla naziv="DomainObject.Predmet.ProtustrankaFormated_1">  LUDA DUGA j.d.o.o. za usluge</derivirana_varijabla>
  </DomainObject.Predmet.ProtustrankaFormated>
  <DomainObject.Predmet.ProtustrankaFormatedOIB>
    <izvorni_sadrzaj>  LUDA DUGA j.d.o.o. za usluge, OIB 24655339655</izvorni_sadrzaj>
    <derivirana_varijabla naziv="DomainObject.Predmet.ProtustrankaFormatedOIB_1">  LUDA DUGA j.d.o.o. za usluge, OIB 24655339655</derivirana_varijabla>
  </DomainObject.Predmet.ProtustrankaFormatedOIB>
  <DomainObject.Predmet.ProtustrankaFormatedWithAdress>
    <izvorni_sadrzaj> LUDA DUGA j.d.o.o. za usluge, Ulica Mirka Bogovića 83, 10290 Zaprešić</izvorni_sadrzaj>
    <derivirana_varijabla naziv="DomainObject.Predmet.ProtustrankaFormatedWithAdress_1"> LUDA DUGA j.d.o.o. za usluge, Ulica Mirka Bogovića 83, 10290 Zaprešić</derivirana_varijabla>
  </DomainObject.Predmet.ProtustrankaFormatedWithAdress>
  <DomainObject.Predmet.ProtustrankaFormatedWithAdressOIB>
    <izvorni_sadrzaj> LUDA DUGA j.d.o.o. za usluge, OIB 24655339655, Ulica Mirka Bogovića 83, 10290 Zaprešić</izvorni_sadrzaj>
    <derivirana_varijabla naziv="DomainObject.Predmet.ProtustrankaFormatedWithAdressOIB_1"> LUDA DUGA j.d.o.o. za usluge, OIB 24655339655, Ulica Mirka Bogovića 83, 10290 Zaprešić</derivirana_varijabla>
  </DomainObject.Predmet.ProtustrankaFormatedWithAdressOIB>
  <DomainObject.Predmet.ProtustrankaWithAdress>
    <izvorni_sadrzaj>LUDA DUGA j.d.o.o. za usluge Ulica Mirka Bogovića 83, 10290 Zaprešić</izvorni_sadrzaj>
    <derivirana_varijabla naziv="DomainObject.Predmet.ProtustrankaWithAdress_1">LUDA DUGA j.d.o.o. za usluge Ulica Mirka Bogovića 83, 10290 Zaprešić</derivirana_varijabla>
  </DomainObject.Predmet.ProtustrankaWithAdress>
  <DomainObject.Predmet.ProtustrankaWithAdressOIB>
    <izvorni_sadrzaj>LUDA DUGA j.d.o.o. za usluge, OIB 24655339655, Ulica Mirka Bogovića 83, 10290 Zaprešić</izvorni_sadrzaj>
    <derivirana_varijabla naziv="DomainObject.Predmet.ProtustrankaWithAdressOIB_1">LUDA DUGA j.d.o.o. za usluge, OIB 24655339655, Ulica Mirka Bogovića 83, 10290 Zaprešić</derivirana_varijabla>
  </DomainObject.Predmet.ProtustrankaWithAdressOIB>
  <DomainObject.Predmet.ProtustrankaNazivFormated>
    <izvorni_sadrzaj>LUDA DUGA j.d.o.o. za usluge</izvorni_sadrzaj>
    <derivirana_varijabla naziv="DomainObject.Predmet.ProtustrankaNazivFormated_1">LUDA DUGA j.d.o.o. za usluge</derivirana_varijabla>
  </DomainObject.Predmet.ProtustrankaNazivFormated>
  <DomainObject.Predmet.ProtustrankaNazivFormatedOIB>
    <izvorni_sadrzaj>LUDA DUGA j.d.o.o. za usluge, OIB 24655339655</izvorni_sadrzaj>
    <derivirana_varijabla naziv="DomainObject.Predmet.ProtustrankaNazivFormatedOIB_1">LUDA DUGA j.d.o.o. za usluge, OIB 24655339655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LUDA DUGA j.d.o.o. za usluge</item>
    </izvorni_sadrzaj>
    <derivirana_varijabla naziv="DomainObject.Predmet.ProtuStrankaListFormated_1">
      <item>LUDA DUGA j.d.o.o. za usluge</item>
    </derivirana_varijabla>
  </DomainObject.Predmet.ProtuStrankaListFormated>
  <DomainObject.Predmet.ProtuStrankaListFormatedOIB>
    <izvorni_sadrzaj>
      <item>LUDA DUGA j.d.o.o. za usluge, OIB 24655339655</item>
    </izvorni_sadrzaj>
    <derivirana_varijabla naziv="DomainObject.Predmet.ProtuStrankaListFormatedOIB_1">
      <item>LUDA DUGA j.d.o.o. za usluge, OIB 24655339655</item>
    </derivirana_varijabla>
  </DomainObject.Predmet.ProtuStrankaListFormatedOIB>
  <DomainObject.Predmet.ProtuStrankaListFormatedWithAdress>
    <izvorni_sadrzaj>
      <item>LUDA DUGA j.d.o.o. za usluge, Ulica Mirka Bogovića 83, 10290 Zaprešić</item>
    </izvorni_sadrzaj>
    <derivirana_varijabla naziv="DomainObject.Predmet.ProtuStrankaListFormatedWithAdress_1">
      <item>LUDA DUGA j.d.o.o. za usluge, Ulica Mirka Bogovića 83, 10290 Zaprešić</item>
    </derivirana_varijabla>
  </DomainObject.Predmet.ProtuStrankaListFormatedWithAdress>
  <DomainObject.Predmet.ProtuStrankaListFormatedWithAdressOIB>
    <izvorni_sadrzaj>
      <item>LUDA DUGA j.d.o.o. za usluge, OIB 24655339655, Ulica Mirka Bogovića 83, 10290 Zaprešić</item>
    </izvorni_sadrzaj>
    <derivirana_varijabla naziv="DomainObject.Predmet.ProtuStrankaListFormatedWithAdressOIB_1">
      <item>LUDA DUGA j.d.o.o. za usluge, OIB 24655339655, Ulica Mirka Bogovića 83, 10290 Zaprešić</item>
    </derivirana_varijabla>
  </DomainObject.Predmet.ProtuStrankaListFormatedWithAdressOIB>
  <DomainObject.Predmet.ProtuStrankaListNazivFormated>
    <izvorni_sadrzaj>
      <item>LUDA DUGA j.d.o.o. za usluge</item>
    </izvorni_sadrzaj>
    <derivirana_varijabla naziv="DomainObject.Predmet.ProtuStrankaListNazivFormated_1">
      <item>LUDA DUGA j.d.o.o. za usluge</item>
    </derivirana_varijabla>
  </DomainObject.Predmet.ProtuStrankaListNazivFormated>
  <DomainObject.Predmet.ProtuStrankaListNazivFormatedOIB>
    <izvorni_sadrzaj>
      <item>LUDA DUGA j.d.o.o. za usluge, OIB 24655339655</item>
    </izvorni_sadrzaj>
    <derivirana_varijabla naziv="DomainObject.Predmet.ProtuStrankaListNazivFormatedOIB_1">
      <item>LUDA DUGA j.d.o.o. za usluge, OIB 24655339655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LUDA DUGA j.d.o.o. za usluge</izvorni_sadrzaj>
    <derivirana_varijabla naziv="DomainObject.Predmet.ProtustrankaIDrugi_1">LUDA DUGA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LUDA DUGA j.d.o.o. za usluge, OIB 24655339655, Ulica Mirka Bogovića 83, 10290 Zaprešić</izvorni_sadrzaj>
    <derivirana_varijabla naziv="DomainObject.Predmet.ProtustrankaIDrugiAdressOIB_1">LUDA DUGA j.d.o.o. za usluge, OIB 24655339655, Ulica Mirka Bogovića 83,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LUDA DUGA j.d.o.o. za usluge</item>
      <item>FINA Regionalni centar Zagreb</item>
    </izvorni_sadrzaj>
    <derivirana_varijabla naziv="DomainObject.Predmet.SudioniciListNaziv_1">
      <item>LUDA DUGA j.d.o.o. za usluge</item>
      <item>FINA Regionalni centar Zagreb</item>
    </derivirana_varijabla>
  </DomainObject.Predmet.SudioniciListNaziv>
  <DomainObject.Predmet.SudioniciListAdressOIB>
    <izvorni_sadrzaj>
      <item>LUDA DUGA j.d.o.o. za usluge, OIB 24655339655, Ulica Mirka Bogovića 83,10290 Zaprešić</item>
      <item>FINA Regionalni centar Zagreb, OIB 85821130368, Trg svibanjskih žrtava 1995. 1,10000 Zagreb</item>
    </izvorni_sadrzaj>
    <derivirana_varijabla naziv="DomainObject.Predmet.SudioniciListAdressOIB_1">
      <item>LUDA DUGA j.d.o.o. za usluge, OIB 24655339655, Ulica Mirka Bogovića 83,10290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24655339655</item>
      <item>, OIB 85821130368</item>
    </izvorni_sadrzaj>
    <derivirana_varijabla naziv="DomainObject.Predmet.SudioniciListNazivOIB_1">
      <item>, OIB 24655339655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St-1775/2018-4</izvorni_sadrzaj>
    <derivirana_varijabla naziv="DomainObject.PredzadnjaOdlukaIzPredmeta.Oznaka_1">St-1775/2018-4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0DF06-8F70-460E-8A49-AB727FB51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794</properties:Words>
  <properties:Characters>4108</properties:Characters>
  <properties:Lines>102</properties:Lines>
  <properties:Paragraphs>32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5005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2018-12-28T13:14:00Z</dcterms:modified>
  <cp:revision>42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