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977c" w14:paraId="6fc977c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>
      <w:pPr>
        <w:jc w:val="both"/>
      </w:pPr>
    </w:p>
    <w:p w:rsidRDefault="00AB31F6" w:rsidP="00343E78" w:rsidR="00AB31F6">
      <w:pPr>
        <w:jc w:val="both"/>
      </w:pPr>
    </w:p>
    <w:p w:rsidRDefault="008D436B" w:rsidP="00343E78" w:rsidR="008D436B">
      <w:pPr>
        <w:jc w:val="both"/>
      </w:pPr>
    </w:p>
    <w:p w:rsidRDefault="00AB31F6" w:rsidP="00343E78" w:rsidR="00AB31F6" w:rsidRPr="004C5D48">
      <w:pPr>
        <w:jc w:val="both"/>
      </w:pPr>
    </w:p>
    <w:p w:rsidRDefault="00AB31F6" w:rsidP="00AB31F6" w:rsidR="00AB31F6" w:rsidRPr="004C5D48">
      <w:pPr>
        <w:ind w:firstLine="708" w:left="6372"/>
        <w:jc w:val="both"/>
      </w:pPr>
      <w:r>
        <w:t>1 St-</w:t>
      </w:r>
      <w:r w:rsidR="00260568">
        <w:t>778</w:t>
      </w:r>
      <w:r w:rsidR="008D436B">
        <w:t>/2016-</w:t>
      </w:r>
      <w:r w:rsidR="00260568">
        <w:t>58</w:t>
      </w:r>
    </w:p>
    <w:p w:rsidRDefault="00343E78" w:rsidP="00AB31F6" w:rsidR="00343E78" w:rsidRPr="004C5D48">
      <w:pPr>
        <w:jc w:val="right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260568" w:rsidRPr="0013251B">
        <w:t>M.C.M. GRADITELJSTVO d.o.o. Višnjan, Jamska 10, OIB 72870422603</w:t>
      </w:r>
      <w:r w:rsidRPr="00AB31F6">
        <w:t>,</w:t>
      </w:r>
      <w:r w:rsidRPr="0064244C">
        <w:t xml:space="preserve"> </w:t>
      </w:r>
      <w:r w:rsidRPr="00B17E95">
        <w:t>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AB31F6" w:rsidP="00343E78" w:rsidR="00343E78" w:rsidRPr="004C5D48">
      <w:pPr>
        <w:jc w:val="center"/>
      </w:pPr>
      <w:r>
        <w:t xml:space="preserve">13. </w:t>
      </w:r>
      <w:r w:rsidR="008D436B">
        <w:t>ožujka</w:t>
      </w:r>
      <w:r w:rsidR="00EB502D">
        <w:t xml:space="preserve"> 201</w:t>
      </w:r>
      <w:r>
        <w:t>9</w:t>
      </w:r>
      <w:r w:rsidR="00343E78" w:rsidRPr="004C5D48">
        <w:t xml:space="preserve">. godine u </w:t>
      </w:r>
      <w:r w:rsidR="00260568">
        <w:t>12</w:t>
      </w:r>
      <w:r w:rsidR="000148A5" w:rsidRPr="004C5D48">
        <w:t>:</w:t>
      </w:r>
      <w:r w:rsidR="008D436B">
        <w:t>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8D436B">
        <w:t>27. veljače</w:t>
      </w:r>
      <w:r w:rsidR="00EB502D">
        <w:t xml:space="preserve"> 201</w:t>
      </w:r>
      <w:r w:rsidR="00AB31F6">
        <w:t>9</w:t>
      </w:r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263253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260568" w:rsidP="008D436B" w:rsidR="008D436B" w:rsidRPr="00755103">
      <w:pPr>
        <w:pStyle w:val="Odlomakpopisa"/>
        <w:numPr>
          <w:ilvl w:val="0"/>
          <w:numId w:val="7"/>
        </w:numPr>
        <w:spacing w:lineRule="auto" w:line="276" w:after="200"/>
      </w:pPr>
      <w:r>
        <w:t>stečajni upravitelj</w:t>
      </w:r>
      <w:r w:rsidR="008D436B" w:rsidRPr="00755103">
        <w:t xml:space="preserve"> </w:t>
      </w:r>
      <w:r>
        <w:t>Marko Fak, Zagreb, Petrinjska 28</w:t>
      </w:r>
      <w:r w:rsidR="008D436B">
        <w:t>,</w:t>
      </w:r>
    </w:p>
    <w:p w:rsidRDefault="008D436B" w:rsidP="008D436B" w:rsidR="008D436B" w:rsidRPr="0095455A">
      <w:pPr>
        <w:pStyle w:val="Odlomakpopisa"/>
        <w:numPr>
          <w:ilvl w:val="0"/>
          <w:numId w:val="7"/>
        </w:numPr>
        <w:spacing w:lineRule="auto" w:line="276" w:after="200"/>
      </w:pPr>
      <w:r w:rsidRPr="0095455A">
        <w:t>RH, Ministarstvo financija, Porezna uprava, po ŽDO Pula,</w:t>
      </w:r>
      <w:r>
        <w:t xml:space="preserve"> Rovinjska 2a,</w:t>
      </w:r>
    </w:p>
    <w:p w:rsidRDefault="008D436B" w:rsidP="008D436B" w:rsidR="008D436B" w:rsidRPr="00853937">
      <w:pPr>
        <w:pStyle w:val="Odlomakpopisa"/>
        <w:numPr>
          <w:ilvl w:val="0"/>
          <w:numId w:val="7"/>
        </w:numPr>
        <w:spacing w:lineRule="auto" w:line="276" w:after="200"/>
        <w:jc w:val="both"/>
        <w:rPr>
          <w:bCs/>
        </w:rPr>
      </w:pPr>
      <w:r w:rsidRPr="0095455A">
        <w:t>e-oglasna ploča (8 dana)</w:t>
      </w:r>
      <w:r w:rsidR="00260568">
        <w:t>.</w:t>
      </w:r>
      <w:r w:rsidRPr="0095455A">
        <w:rPr>
          <w:bCs/>
        </w:rPr>
        <w:tab/>
      </w:r>
    </w:p>
    <w:p w:rsidRDefault="00343E78" w:rsidP="008D436B" w:rsidR="00343E78" w:rsidRPr="004C5D48">
      <w:pPr>
        <w:jc w:val="both"/>
      </w:pPr>
    </w:p>
    <w:sectPr w:rsidSect="00D949A9" w:rsidR="00343E78" w:rsidRPr="004C5D4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148A5"/>
    <w:rsid w:val="000365E3"/>
    <w:rsid w:val="00064CC2"/>
    <w:rsid w:val="0008211B"/>
    <w:rsid w:val="00095497"/>
    <w:rsid w:val="000B0040"/>
    <w:rsid w:val="001A60DA"/>
    <w:rsid w:val="001F6977"/>
    <w:rsid w:val="00202458"/>
    <w:rsid w:val="00260568"/>
    <w:rsid w:val="00263253"/>
    <w:rsid w:val="00343E78"/>
    <w:rsid w:val="0038388E"/>
    <w:rsid w:val="003B41B1"/>
    <w:rsid w:val="003D3BE7"/>
    <w:rsid w:val="003F7A74"/>
    <w:rsid w:val="004A7130"/>
    <w:rsid w:val="004B4889"/>
    <w:rsid w:val="004C5D48"/>
    <w:rsid w:val="00596B6D"/>
    <w:rsid w:val="005B396F"/>
    <w:rsid w:val="005C144C"/>
    <w:rsid w:val="005F12D1"/>
    <w:rsid w:val="0064244C"/>
    <w:rsid w:val="0065567A"/>
    <w:rsid w:val="006807E0"/>
    <w:rsid w:val="00681CED"/>
    <w:rsid w:val="006A5E5B"/>
    <w:rsid w:val="00724E10"/>
    <w:rsid w:val="007540BB"/>
    <w:rsid w:val="007C466D"/>
    <w:rsid w:val="007C5EFA"/>
    <w:rsid w:val="007D59C0"/>
    <w:rsid w:val="00810B42"/>
    <w:rsid w:val="00830A3E"/>
    <w:rsid w:val="008346FE"/>
    <w:rsid w:val="008D436B"/>
    <w:rsid w:val="00920BD1"/>
    <w:rsid w:val="0097299F"/>
    <w:rsid w:val="009A1586"/>
    <w:rsid w:val="009E1DFB"/>
    <w:rsid w:val="009F2FC0"/>
    <w:rsid w:val="00A03428"/>
    <w:rsid w:val="00A04B16"/>
    <w:rsid w:val="00A05D4A"/>
    <w:rsid w:val="00A61614"/>
    <w:rsid w:val="00AA7409"/>
    <w:rsid w:val="00AB31F6"/>
    <w:rsid w:val="00AF091A"/>
    <w:rsid w:val="00B17E95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C5267"/>
  <w15:docId w15:val="{FBFA2D24-F5D8-4E60-BB13-E096D76B261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4B1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4B1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63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6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 OVR-30/2017</izvorni_sadrzaj>
    <derivirana_varijabla naziv="DomainObject.Predmet.PrimjedbaSuca_1">Veza: TS PZ 1 OVR-30/2017</derivirana_varijabla>
  </DomainObject.Predmet.PrimjedbaSuc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OIB>
  <DomainObject.Predmet.OstaliListNazivFormated>
    <izvorni_sadrzaj>
      <item>ŽDO PULA</item>
      <item>Odvjetničko društvo RAČKI I KOLEGE</item>
    </izvorni_sadrzaj>
    <derivirana_varijabla naziv="DomainObject.Predmet.OstaliListNazivFormated_1">
      <item>ŽDO PULA</item>
      <item>Odvjetničko društvo RAČKI I KOLEGE</item>
    </derivirana_varijabla>
  </DomainObject.Predmet.OstaliListNazivFormated>
  <DomainObject.Predmet.OstaliListNazivFormatedOIB>
    <izvorni_sadrzaj>
      <item>ŽDO PULA</item>
      <item>Odvjetničko društvo RAČKI I KOLEGE</item>
    </izvorni_sadrzaj>
    <derivirana_varijabla naziv="DomainObject.Predmet.OstaliListNazivFormatedOIB_1">
      <item>ŽDO PULA</item>
      <item>Odvjetničko društvo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izvorni_sadrzaj>
    <derivirana_varijabla naziv="DomainObject.Predmet.SudioniciListNaziv_1"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derivirana_varijabla>
  </DomainObject.Predmet.SudioniciListNaziv>
  <DomainObject.Predmet.SudioniciListAdressOIB>
    <izvorni_sadrzaj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izvorni_sadrzaj>
    <derivirana_varijabla naziv="DomainObject.Predmet.SudioniciListAdressOIB_1"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null</item>
      <item>, OIB 52634238587</item>
      <item>, OIB null</item>
    </izvorni_sadrzaj>
    <derivirana_varijabla naziv="DomainObject.Predmet.SudioniciListNazivOIB_1">
      <item>, OIB 72870422603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2017.</izvorni_sadrzaj>
    <derivirana_varijabla naziv="DomainObject.Predmet.DatumZadnjeOdrzaneSudskeRadnje_1">15. veljače 2017.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St-778/2016-51</izvorni_sadrzaj>
    <derivirana_varijabla naziv="DomainObject.PredzadnjaOdlukaIzPredmeta.Oznaka_1">St-778/2016-51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184</properties:Words>
  <properties:Characters>962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2019-02-27T12:38:00Z</dcterms:created>
  <dc:creator>drabar</dc:creator>
  <cp:lastModifiedBy>Lorena Paris Aničić</cp:lastModifiedBy>
  <cp:lastPrinted>2019-02-27T08:34:00Z</cp:lastPrinted>
  <dcterms:modified xmlns:xsi="http://www.w3.org/2001/XMLSchema-instance" xsi:type="dcterms:W3CDTF">2019-02-27T12:43:00Z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