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cd6c8" w14:paraId="fecd6c8" w:rsidRDefault="004E05C0" w:rsidP="004E05C0" w:rsidR="004E05C0" w:rsidRPr="00C86A3C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86A3C">
        <w:rPr>
          <w:rFonts w:hAnsi="Times New Roman" w:ascii="Times New Roman"/>
          <w:szCs w:val="24"/>
          <w:lang w:val="hr-HR"/>
        </w:rPr>
        <w:t>4 St-</w:t>
      </w:r>
      <w:proofErr w:type="spellStart"/>
      <w:r w:rsidR="00AD6DEE" w:rsidRPr="00C86A3C">
        <w:rPr>
          <w:rFonts w:hAnsi="Times New Roman" w:ascii="Times New Roman"/>
          <w:szCs w:val="24"/>
          <w:lang w:val="hr-HR"/>
        </w:rPr>
        <w:t>1974</w:t>
      </w:r>
      <w:proofErr w:type="spellEnd"/>
      <w:r w:rsidRPr="00C86A3C">
        <w:rPr>
          <w:rFonts w:hAnsi="Times New Roman" w:ascii="Times New Roman"/>
          <w:szCs w:val="24"/>
          <w:lang w:val="hr-HR"/>
        </w:rPr>
        <w:t>/</w:t>
      </w:r>
      <w:proofErr w:type="spellStart"/>
      <w:r w:rsidR="00A95F5C" w:rsidRPr="00C86A3C">
        <w:rPr>
          <w:rFonts w:hAnsi="Times New Roman" w:ascii="Times New Roman"/>
          <w:szCs w:val="24"/>
          <w:lang w:val="hr-HR"/>
        </w:rPr>
        <w:t>2017</w:t>
      </w:r>
      <w:proofErr w:type="spellEnd"/>
    </w:p>
    <w:p w:rsidRDefault="004E05C0" w:rsidP="004E05C0" w:rsidR="004E05C0" w:rsidRPr="00C86A3C">
      <w:pPr>
        <w:jc w:val="right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C86A3C">
      <w:pPr>
        <w:jc w:val="center"/>
        <w:rPr>
          <w:rFonts w:hAnsi="Times New Roman" w:ascii="Times New Roman"/>
          <w:szCs w:val="24"/>
        </w:rPr>
      </w:pPr>
      <w:r w:rsidRPr="00C86A3C">
        <w:rPr>
          <w:rFonts w:hAnsi="Times New Roman" w:ascii="Times New Roman"/>
          <w:szCs w:val="24"/>
        </w:rPr>
        <w:t xml:space="preserve">U  I M </w:t>
      </w:r>
      <w:proofErr w:type="gramStart"/>
      <w:r w:rsidRPr="00C86A3C">
        <w:rPr>
          <w:rFonts w:hAnsi="Times New Roman" w:ascii="Times New Roman"/>
          <w:szCs w:val="24"/>
        </w:rPr>
        <w:t>E  R</w:t>
      </w:r>
      <w:proofErr w:type="gramEnd"/>
      <w:r w:rsidRPr="00C86A3C">
        <w:rPr>
          <w:rFonts w:hAnsi="Times New Roman" w:ascii="Times New Roman"/>
          <w:szCs w:val="24"/>
        </w:rPr>
        <w:t xml:space="preserve"> E P U B L I K E   H R V A T S K E</w:t>
      </w:r>
    </w:p>
    <w:p w:rsidRDefault="004E05C0" w:rsidP="004E05C0" w:rsidR="004E05C0" w:rsidRPr="00C86A3C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C86A3C">
      <w:pPr>
        <w:jc w:val="center"/>
        <w:rPr>
          <w:rFonts w:hAnsi="Times New Roman" w:ascii="Times New Roman"/>
          <w:szCs w:val="24"/>
          <w:lang w:val="hr-HR"/>
        </w:rPr>
      </w:pPr>
      <w:r w:rsidRPr="00C86A3C">
        <w:rPr>
          <w:rFonts w:hAnsi="Times New Roman" w:ascii="Times New Roman"/>
          <w:szCs w:val="24"/>
          <w:lang w:val="hr-HR"/>
        </w:rPr>
        <w:t>R J E Š E N J E</w:t>
      </w:r>
    </w:p>
    <w:p w:rsidRDefault="004E05C0" w:rsidP="004E05C0" w:rsidR="004E05C0" w:rsidRPr="00C86A3C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C86A3C">
      <w:pPr>
        <w:jc w:val="both"/>
        <w:rPr>
          <w:rFonts w:hAnsi="Times New Roman" w:ascii="Times New Roman"/>
          <w:szCs w:val="24"/>
          <w:lang w:val="hr-HR"/>
        </w:rPr>
      </w:pPr>
      <w:r w:rsidRPr="00C86A3C"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</w:t>
      </w:r>
      <w:r w:rsidR="00A95F5C" w:rsidRPr="00C86A3C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A95F5C" w:rsidRPr="00C86A3C">
        <w:rPr>
          <w:rFonts w:hAnsi="Times New Roman" w:ascii="Times New Roman"/>
          <w:szCs w:val="24"/>
          <w:lang w:val="hr-HR"/>
        </w:rPr>
        <w:t>1995</w:t>
      </w:r>
      <w:proofErr w:type="spellEnd"/>
      <w:r w:rsidR="00A95F5C" w:rsidRPr="00C86A3C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A95F5C" w:rsidRPr="00C86A3C">
        <w:rPr>
          <w:rFonts w:hAnsi="Times New Roman" w:ascii="Times New Roman"/>
          <w:szCs w:val="24"/>
          <w:lang w:val="hr-HR"/>
        </w:rPr>
        <w:t>85821130368</w:t>
      </w:r>
      <w:proofErr w:type="spellEnd"/>
      <w:r w:rsidR="00A95F5C" w:rsidRPr="00C86A3C">
        <w:rPr>
          <w:rFonts w:hAnsi="Times New Roman" w:ascii="Times New Roman"/>
          <w:szCs w:val="24"/>
          <w:lang w:val="hr-HR"/>
        </w:rPr>
        <w:t>, za provedbu skraćenog stečajnog postupka nad dužnikom</w:t>
      </w:r>
      <w:r w:rsidRPr="00C86A3C">
        <w:rPr>
          <w:rFonts w:hAnsi="Times New Roman" w:ascii="Times New Roman"/>
          <w:szCs w:val="24"/>
          <w:lang w:val="hr-HR"/>
        </w:rPr>
        <w:t xml:space="preserve"> </w:t>
      </w:r>
      <w:r w:rsidR="00AD6DEE" w:rsidRPr="00C86A3C">
        <w:rPr>
          <w:rFonts w:hAnsi="Times New Roman" w:ascii="Times New Roman"/>
          <w:szCs w:val="24"/>
        </w:rPr>
        <w:t xml:space="preserve">ĆURO PROMET </w:t>
      </w:r>
      <w:proofErr w:type="spellStart"/>
      <w:r w:rsidR="00AD6DEE" w:rsidRPr="00C86A3C">
        <w:rPr>
          <w:rFonts w:hAnsi="Times New Roman" w:ascii="Times New Roman"/>
          <w:szCs w:val="24"/>
        </w:rPr>
        <w:t>d.o.o</w:t>
      </w:r>
      <w:proofErr w:type="spellEnd"/>
      <w:r w:rsidR="00AD6DEE" w:rsidRPr="00C86A3C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AD6DEE" w:rsidRPr="00C86A3C">
        <w:rPr>
          <w:rFonts w:hAnsi="Times New Roman" w:ascii="Times New Roman"/>
          <w:szCs w:val="24"/>
        </w:rPr>
        <w:t>za</w:t>
      </w:r>
      <w:proofErr w:type="spellEnd"/>
      <w:proofErr w:type="gramEnd"/>
      <w:r w:rsidR="00AD6DEE" w:rsidRPr="00C86A3C">
        <w:rPr>
          <w:rFonts w:hAnsi="Times New Roman" w:ascii="Times New Roman"/>
          <w:szCs w:val="24"/>
        </w:rPr>
        <w:t xml:space="preserve"> </w:t>
      </w:r>
      <w:proofErr w:type="spellStart"/>
      <w:r w:rsidR="00AD6DEE" w:rsidRPr="00C86A3C">
        <w:rPr>
          <w:rFonts w:hAnsi="Times New Roman" w:ascii="Times New Roman"/>
          <w:szCs w:val="24"/>
        </w:rPr>
        <w:t>trgovinu</w:t>
      </w:r>
      <w:proofErr w:type="spellEnd"/>
      <w:r w:rsidR="00AD6DEE" w:rsidRPr="00C86A3C">
        <w:rPr>
          <w:rFonts w:hAnsi="Times New Roman" w:ascii="Times New Roman"/>
          <w:szCs w:val="24"/>
        </w:rPr>
        <w:t xml:space="preserve">, Zagreb (Grad Zagreb), </w:t>
      </w:r>
      <w:proofErr w:type="spellStart"/>
      <w:r w:rsidR="00AD6DEE" w:rsidRPr="00C86A3C">
        <w:rPr>
          <w:rFonts w:hAnsi="Times New Roman" w:ascii="Times New Roman"/>
          <w:szCs w:val="24"/>
        </w:rPr>
        <w:t>Goričanska</w:t>
      </w:r>
      <w:proofErr w:type="spellEnd"/>
      <w:r w:rsidR="00AD6DEE" w:rsidRPr="00C86A3C">
        <w:rPr>
          <w:rFonts w:hAnsi="Times New Roman" w:ascii="Times New Roman"/>
          <w:szCs w:val="24"/>
        </w:rPr>
        <w:t xml:space="preserve"> </w:t>
      </w:r>
      <w:proofErr w:type="spellStart"/>
      <w:r w:rsidR="00AD6DEE" w:rsidRPr="00C86A3C">
        <w:rPr>
          <w:rFonts w:hAnsi="Times New Roman" w:ascii="Times New Roman"/>
          <w:szCs w:val="24"/>
        </w:rPr>
        <w:t>ulica</w:t>
      </w:r>
      <w:proofErr w:type="spellEnd"/>
      <w:r w:rsidR="00AD6DEE" w:rsidRPr="00C86A3C">
        <w:rPr>
          <w:rFonts w:hAnsi="Times New Roman" w:ascii="Times New Roman"/>
          <w:szCs w:val="24"/>
        </w:rPr>
        <w:t xml:space="preserve"> 10, OIB: 06105255780</w:t>
      </w:r>
      <w:r w:rsidR="00EF2450" w:rsidRPr="00C86A3C">
        <w:rPr>
          <w:rFonts w:hAnsi="Times New Roman" w:ascii="Times New Roman"/>
          <w:szCs w:val="24"/>
          <w:lang w:val="hr-HR"/>
        </w:rPr>
        <w:t>,</w:t>
      </w:r>
      <w:r w:rsidRPr="00C86A3C">
        <w:rPr>
          <w:rFonts w:hAnsi="Times New Roman" w:ascii="Times New Roman"/>
          <w:szCs w:val="24"/>
          <w:lang w:val="hr-HR"/>
        </w:rPr>
        <w:t xml:space="preserve"> dana </w:t>
      </w:r>
      <w:proofErr w:type="spellStart"/>
      <w:r w:rsidR="00C86A3C" w:rsidRPr="00C86A3C">
        <w:rPr>
          <w:rFonts w:hAnsi="Times New Roman" w:ascii="Times New Roman"/>
          <w:szCs w:val="24"/>
          <w:lang w:val="hr-HR"/>
        </w:rPr>
        <w:t>27</w:t>
      </w:r>
      <w:proofErr w:type="spellEnd"/>
      <w:r w:rsidR="00C86A3C" w:rsidRPr="00C86A3C">
        <w:rPr>
          <w:rFonts w:hAnsi="Times New Roman" w:ascii="Times New Roman"/>
          <w:szCs w:val="24"/>
          <w:lang w:val="hr-HR"/>
        </w:rPr>
        <w:t>. prosinca</w:t>
      </w:r>
      <w:r w:rsidR="00A95F5C" w:rsidRPr="00C86A3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C86A3C">
        <w:rPr>
          <w:rFonts w:hAnsi="Times New Roman" w:ascii="Times New Roman"/>
          <w:szCs w:val="24"/>
          <w:lang w:val="hr-HR"/>
        </w:rPr>
        <w:t>201</w:t>
      </w:r>
      <w:r w:rsidR="00054706" w:rsidRPr="00C86A3C">
        <w:rPr>
          <w:rFonts w:hAnsi="Times New Roman" w:ascii="Times New Roman"/>
          <w:szCs w:val="24"/>
          <w:lang w:val="hr-HR"/>
        </w:rPr>
        <w:t>7</w:t>
      </w:r>
      <w:proofErr w:type="spellEnd"/>
      <w:r w:rsidRPr="00C86A3C"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 w:rsidRPr="00C86A3C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C86A3C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C86A3C">
      <w:pPr>
        <w:jc w:val="center"/>
        <w:rPr>
          <w:rFonts w:hAnsi="Times New Roman" w:ascii="Times New Roman"/>
          <w:szCs w:val="24"/>
          <w:lang w:val="hr-HR"/>
        </w:rPr>
      </w:pPr>
      <w:r w:rsidRPr="00C86A3C">
        <w:rPr>
          <w:rFonts w:hAnsi="Times New Roman" w:ascii="Times New Roman"/>
          <w:szCs w:val="24"/>
          <w:lang w:val="hr-HR"/>
        </w:rPr>
        <w:t>r i j e š i o    j e</w:t>
      </w:r>
    </w:p>
    <w:p w:rsidRDefault="004E05C0" w:rsidP="004E05C0" w:rsidR="004E05C0" w:rsidRPr="00C86A3C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A95F5C" w:rsidRPr="00C86A3C">
      <w:pPr>
        <w:pStyle w:val="BodyText21"/>
        <w:rPr>
          <w:rFonts w:hAnsi="Times New Roman" w:ascii="Times New Roman"/>
          <w:szCs w:val="24"/>
        </w:rPr>
      </w:pPr>
      <w:r w:rsidRPr="00C86A3C">
        <w:rPr>
          <w:rFonts w:hAnsi="Times New Roman" w:ascii="Times New Roman"/>
          <w:szCs w:val="24"/>
        </w:rPr>
        <w:t>I</w:t>
      </w:r>
      <w:r w:rsidRPr="00C86A3C">
        <w:rPr>
          <w:rFonts w:hAnsi="Times New Roman" w:ascii="Times New Roman"/>
          <w:szCs w:val="24"/>
        </w:rPr>
        <w:tab/>
        <w:t xml:space="preserve">Otvara se stečajni postupak nad dužnikom </w:t>
      </w:r>
      <w:r w:rsidR="00AD6DEE" w:rsidRPr="00C86A3C">
        <w:rPr>
          <w:rFonts w:hAnsi="Times New Roman" w:ascii="Times New Roman"/>
          <w:szCs w:val="24"/>
        </w:rPr>
        <w:t xml:space="preserve">ĆURO PROMET d.o.o. za trgovinu, Zagreb (Grad Zagreb), </w:t>
      </w:r>
      <w:proofErr w:type="spellStart"/>
      <w:r w:rsidR="00AD6DEE" w:rsidRPr="00C86A3C">
        <w:rPr>
          <w:rFonts w:hAnsi="Times New Roman" w:ascii="Times New Roman"/>
          <w:szCs w:val="24"/>
        </w:rPr>
        <w:t>Goričanska</w:t>
      </w:r>
      <w:proofErr w:type="spellEnd"/>
      <w:r w:rsidR="00AD6DEE" w:rsidRPr="00C86A3C">
        <w:rPr>
          <w:rFonts w:hAnsi="Times New Roman" w:ascii="Times New Roman"/>
          <w:szCs w:val="24"/>
        </w:rPr>
        <w:t xml:space="preserve"> ulica </w:t>
      </w:r>
      <w:proofErr w:type="spellStart"/>
      <w:r w:rsidR="00AD6DEE" w:rsidRPr="00C86A3C">
        <w:rPr>
          <w:rFonts w:hAnsi="Times New Roman" w:ascii="Times New Roman"/>
          <w:szCs w:val="24"/>
        </w:rPr>
        <w:t>10</w:t>
      </w:r>
      <w:proofErr w:type="spellEnd"/>
      <w:r w:rsidR="00AD6DEE" w:rsidRPr="00C86A3C">
        <w:rPr>
          <w:rFonts w:hAnsi="Times New Roman" w:ascii="Times New Roman"/>
          <w:szCs w:val="24"/>
        </w:rPr>
        <w:t xml:space="preserve">, OIB: </w:t>
      </w:r>
      <w:proofErr w:type="spellStart"/>
      <w:r w:rsidR="00AD6DEE" w:rsidRPr="00C86A3C">
        <w:rPr>
          <w:rFonts w:hAnsi="Times New Roman" w:ascii="Times New Roman"/>
          <w:szCs w:val="24"/>
        </w:rPr>
        <w:t>06105255780</w:t>
      </w:r>
      <w:proofErr w:type="spellEnd"/>
      <w:r w:rsidR="00501DAE" w:rsidRPr="00C86A3C">
        <w:rPr>
          <w:rFonts w:hAnsi="Times New Roman" w:ascii="Times New Roman"/>
          <w:szCs w:val="24"/>
        </w:rPr>
        <w:t>.</w:t>
      </w:r>
    </w:p>
    <w:p w:rsidRDefault="004E05C0" w:rsidP="004E05C0" w:rsidR="004E05C0" w:rsidRPr="00C86A3C">
      <w:pPr>
        <w:pStyle w:val="BodyText21"/>
        <w:rPr>
          <w:rFonts w:hAnsi="Times New Roman" w:ascii="Times New Roman"/>
          <w:szCs w:val="24"/>
        </w:rPr>
      </w:pPr>
      <w:r w:rsidRPr="00C86A3C">
        <w:rPr>
          <w:rFonts w:hAnsi="Times New Roman" w:ascii="Times New Roman"/>
          <w:szCs w:val="24"/>
        </w:rPr>
        <w:t xml:space="preserve"> </w:t>
      </w:r>
    </w:p>
    <w:p w:rsidRDefault="004E05C0" w:rsidP="004E05C0" w:rsidR="004E05C0" w:rsidRPr="00C86A3C">
      <w:pPr>
        <w:pStyle w:val="BodyText21"/>
        <w:ind w:firstLine="0"/>
        <w:rPr>
          <w:rFonts w:hAnsi="Times New Roman" w:ascii="Times New Roman"/>
          <w:szCs w:val="24"/>
        </w:rPr>
      </w:pPr>
      <w:r w:rsidRPr="00C86A3C">
        <w:rPr>
          <w:rFonts w:hAnsi="Times New Roman" w:ascii="Times New Roman"/>
          <w:szCs w:val="24"/>
        </w:rPr>
        <w:t>Stečajni postupak otvoren je dana</w:t>
      </w:r>
      <w:r w:rsidR="00C86A3C" w:rsidRPr="00C86A3C">
        <w:rPr>
          <w:rFonts w:hAnsi="Times New Roman" w:ascii="Times New Roman"/>
          <w:szCs w:val="24"/>
        </w:rPr>
        <w:t xml:space="preserve"> </w:t>
      </w:r>
      <w:proofErr w:type="spellStart"/>
      <w:r w:rsidR="00C86A3C" w:rsidRPr="00C86A3C">
        <w:rPr>
          <w:rFonts w:hAnsi="Times New Roman" w:ascii="Times New Roman"/>
          <w:szCs w:val="24"/>
        </w:rPr>
        <w:t>27</w:t>
      </w:r>
      <w:proofErr w:type="spellEnd"/>
      <w:r w:rsidR="00C86A3C" w:rsidRPr="00C86A3C">
        <w:rPr>
          <w:rFonts w:hAnsi="Times New Roman" w:ascii="Times New Roman"/>
          <w:szCs w:val="24"/>
        </w:rPr>
        <w:t>. prosinca</w:t>
      </w:r>
      <w:r w:rsidR="00A95F5C" w:rsidRPr="00C86A3C">
        <w:rPr>
          <w:rFonts w:hAnsi="Times New Roman" w:ascii="Times New Roman"/>
          <w:szCs w:val="24"/>
        </w:rPr>
        <w:t xml:space="preserve"> </w:t>
      </w:r>
      <w:proofErr w:type="spellStart"/>
      <w:r w:rsidRPr="00C86A3C">
        <w:rPr>
          <w:rFonts w:hAnsi="Times New Roman" w:ascii="Times New Roman"/>
          <w:szCs w:val="24"/>
        </w:rPr>
        <w:t>201</w:t>
      </w:r>
      <w:r w:rsidR="00054706" w:rsidRPr="00C86A3C">
        <w:rPr>
          <w:rFonts w:hAnsi="Times New Roman" w:ascii="Times New Roman"/>
          <w:szCs w:val="24"/>
        </w:rPr>
        <w:t>7</w:t>
      </w:r>
      <w:proofErr w:type="spellEnd"/>
      <w:r w:rsidRPr="00C86A3C">
        <w:rPr>
          <w:rFonts w:hAnsi="Times New Roman" w:ascii="Times New Roman"/>
          <w:szCs w:val="24"/>
        </w:rPr>
        <w:t xml:space="preserve">. u </w:t>
      </w:r>
      <w:proofErr w:type="spellStart"/>
      <w:r w:rsidR="00C86A3C" w:rsidRPr="00C86A3C">
        <w:rPr>
          <w:rFonts w:hAnsi="Times New Roman" w:ascii="Times New Roman"/>
          <w:szCs w:val="24"/>
        </w:rPr>
        <w:t>10</w:t>
      </w:r>
      <w:proofErr w:type="spellEnd"/>
      <w:r w:rsidR="00A95F5C" w:rsidRPr="00C86A3C">
        <w:rPr>
          <w:rFonts w:hAnsi="Times New Roman" w:ascii="Times New Roman"/>
          <w:szCs w:val="24"/>
        </w:rPr>
        <w:t xml:space="preserve"> </w:t>
      </w:r>
      <w:r w:rsidRPr="00C86A3C">
        <w:rPr>
          <w:rFonts w:hAnsi="Times New Roman" w:ascii="Times New Roman"/>
          <w:szCs w:val="24"/>
        </w:rPr>
        <w:t>sati i</w:t>
      </w:r>
      <w:r w:rsidR="00C86A3C" w:rsidRPr="00C86A3C">
        <w:rPr>
          <w:rFonts w:hAnsi="Times New Roman" w:ascii="Times New Roman"/>
          <w:szCs w:val="24"/>
        </w:rPr>
        <w:t xml:space="preserve"> </w:t>
      </w:r>
      <w:proofErr w:type="spellStart"/>
      <w:r w:rsidR="00C86A3C" w:rsidRPr="00C86A3C">
        <w:rPr>
          <w:rFonts w:hAnsi="Times New Roman" w:ascii="Times New Roman"/>
          <w:szCs w:val="24"/>
        </w:rPr>
        <w:t>50</w:t>
      </w:r>
      <w:proofErr w:type="spellEnd"/>
      <w:r w:rsidR="00054706" w:rsidRPr="00C86A3C">
        <w:rPr>
          <w:rFonts w:hAnsi="Times New Roman" w:ascii="Times New Roman"/>
          <w:szCs w:val="24"/>
        </w:rPr>
        <w:t xml:space="preserve"> </w:t>
      </w:r>
      <w:r w:rsidRPr="00C86A3C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4E05C0" w:rsidP="004E05C0" w:rsidR="004E05C0" w:rsidRPr="00C86A3C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E05C0" w:rsidP="00D96D9B" w:rsidR="00D96D9B" w:rsidRPr="00C86A3C">
      <w:pPr>
        <w:pStyle w:val="BodyText21"/>
        <w:rPr>
          <w:rFonts w:hAnsi="Times New Roman" w:ascii="Times New Roman"/>
          <w:szCs w:val="24"/>
        </w:rPr>
      </w:pPr>
      <w:r w:rsidRPr="00C86A3C">
        <w:rPr>
          <w:rFonts w:hAnsi="Times New Roman" w:ascii="Times New Roman"/>
          <w:szCs w:val="24"/>
        </w:rPr>
        <w:t xml:space="preserve">II     </w:t>
      </w:r>
      <w:r w:rsidRPr="00C86A3C">
        <w:rPr>
          <w:rFonts w:hAnsi="Times New Roman" w:ascii="Times New Roman"/>
          <w:szCs w:val="24"/>
        </w:rPr>
        <w:tab/>
        <w:t xml:space="preserve">Za stečajnog upravitelja imenuje se </w:t>
      </w:r>
      <w:r w:rsidR="00C86A3C" w:rsidRPr="00C86A3C">
        <w:rPr>
          <w:rFonts w:hAnsi="Times New Roman" w:ascii="Times New Roman"/>
          <w:szCs w:val="24"/>
        </w:rPr>
        <w:t xml:space="preserve">Anamarija </w:t>
      </w:r>
      <w:proofErr w:type="spellStart"/>
      <w:r w:rsidR="00C86A3C" w:rsidRPr="00C86A3C">
        <w:rPr>
          <w:rFonts w:hAnsi="Times New Roman" w:ascii="Times New Roman"/>
          <w:szCs w:val="24"/>
        </w:rPr>
        <w:t>Murtezani</w:t>
      </w:r>
      <w:proofErr w:type="spellEnd"/>
      <w:r w:rsidR="00C86A3C" w:rsidRPr="00C86A3C">
        <w:rPr>
          <w:rFonts w:hAnsi="Times New Roman" w:ascii="Times New Roman"/>
          <w:szCs w:val="24"/>
        </w:rPr>
        <w:t xml:space="preserve">, Zagreb, Sunčane </w:t>
      </w:r>
      <w:proofErr w:type="spellStart"/>
      <w:r w:rsidR="00C86A3C" w:rsidRPr="00C86A3C">
        <w:rPr>
          <w:rFonts w:hAnsi="Times New Roman" w:ascii="Times New Roman"/>
          <w:szCs w:val="24"/>
        </w:rPr>
        <w:t>Škrinjarić</w:t>
      </w:r>
      <w:proofErr w:type="spellEnd"/>
      <w:r w:rsidR="00C86A3C" w:rsidRPr="00C86A3C">
        <w:rPr>
          <w:rFonts w:hAnsi="Times New Roman" w:ascii="Times New Roman"/>
          <w:szCs w:val="24"/>
        </w:rPr>
        <w:t xml:space="preserve"> 1, OIB: </w:t>
      </w:r>
      <w:proofErr w:type="spellStart"/>
      <w:r w:rsidR="00C86A3C" w:rsidRPr="00C86A3C">
        <w:rPr>
          <w:rFonts w:hAnsi="Times New Roman" w:ascii="Times New Roman"/>
          <w:szCs w:val="24"/>
        </w:rPr>
        <w:t>54031780904</w:t>
      </w:r>
      <w:proofErr w:type="spellEnd"/>
      <w:r w:rsidR="00C86A3C" w:rsidRPr="00C86A3C">
        <w:rPr>
          <w:rFonts w:hAnsi="Times New Roman" w:ascii="Times New Roman"/>
          <w:szCs w:val="24"/>
        </w:rPr>
        <w:t>.</w:t>
      </w:r>
    </w:p>
    <w:p w:rsidRDefault="004E05C0" w:rsidP="004E05C0" w:rsidR="004E05C0" w:rsidRPr="00C86A3C">
      <w:pPr>
        <w:pStyle w:val="BodyText21"/>
        <w:rPr>
          <w:rFonts w:hAnsi="Times New Roman" w:ascii="Times New Roman"/>
          <w:szCs w:val="24"/>
        </w:rPr>
      </w:pPr>
    </w:p>
    <w:p w:rsidRDefault="004E05C0" w:rsidP="004E05C0" w:rsidR="004E05C0" w:rsidRPr="00C86A3C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 w:rsidRPr="00C86A3C">
        <w:rPr>
          <w:rFonts w:hAnsi="Times New Roman" w:ascii="Times New Roman"/>
          <w:szCs w:val="24"/>
          <w:lang w:val="hr-HR"/>
        </w:rPr>
        <w:t xml:space="preserve">III  </w:t>
      </w:r>
      <w:r w:rsidRPr="00C86A3C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AD6DEE" w:rsidRPr="00C86A3C">
        <w:rPr>
          <w:rFonts w:hAnsi="Times New Roman" w:ascii="Times New Roman"/>
          <w:szCs w:val="24"/>
        </w:rPr>
        <w:t xml:space="preserve">ĆURO PROMET </w:t>
      </w:r>
      <w:proofErr w:type="spellStart"/>
      <w:r w:rsidR="00AD6DEE" w:rsidRPr="00C86A3C">
        <w:rPr>
          <w:rFonts w:hAnsi="Times New Roman" w:ascii="Times New Roman"/>
          <w:szCs w:val="24"/>
        </w:rPr>
        <w:t>d.o.o</w:t>
      </w:r>
      <w:proofErr w:type="spellEnd"/>
      <w:r w:rsidR="00AD6DEE" w:rsidRPr="00C86A3C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AD6DEE" w:rsidRPr="00C86A3C">
        <w:rPr>
          <w:rFonts w:hAnsi="Times New Roman" w:ascii="Times New Roman"/>
          <w:szCs w:val="24"/>
        </w:rPr>
        <w:t>za</w:t>
      </w:r>
      <w:proofErr w:type="spellEnd"/>
      <w:proofErr w:type="gramEnd"/>
      <w:r w:rsidR="00AD6DEE" w:rsidRPr="00C86A3C">
        <w:rPr>
          <w:rFonts w:hAnsi="Times New Roman" w:ascii="Times New Roman"/>
          <w:szCs w:val="24"/>
        </w:rPr>
        <w:t xml:space="preserve"> </w:t>
      </w:r>
      <w:proofErr w:type="spellStart"/>
      <w:r w:rsidR="00AD6DEE" w:rsidRPr="00C86A3C">
        <w:rPr>
          <w:rFonts w:hAnsi="Times New Roman" w:ascii="Times New Roman"/>
          <w:szCs w:val="24"/>
        </w:rPr>
        <w:t>trgovinu</w:t>
      </w:r>
      <w:proofErr w:type="spellEnd"/>
      <w:r w:rsidR="00AD6DEE" w:rsidRPr="00C86A3C">
        <w:rPr>
          <w:rFonts w:hAnsi="Times New Roman" w:ascii="Times New Roman"/>
          <w:szCs w:val="24"/>
        </w:rPr>
        <w:t xml:space="preserve">, Zagreb (Grad Zagreb), </w:t>
      </w:r>
      <w:proofErr w:type="spellStart"/>
      <w:r w:rsidR="00AD6DEE" w:rsidRPr="00C86A3C">
        <w:rPr>
          <w:rFonts w:hAnsi="Times New Roman" w:ascii="Times New Roman"/>
          <w:szCs w:val="24"/>
        </w:rPr>
        <w:t>Goričanska</w:t>
      </w:r>
      <w:proofErr w:type="spellEnd"/>
      <w:r w:rsidR="00AD6DEE" w:rsidRPr="00C86A3C">
        <w:rPr>
          <w:rFonts w:hAnsi="Times New Roman" w:ascii="Times New Roman"/>
          <w:szCs w:val="24"/>
        </w:rPr>
        <w:t xml:space="preserve"> </w:t>
      </w:r>
      <w:proofErr w:type="spellStart"/>
      <w:r w:rsidR="00AD6DEE" w:rsidRPr="00C86A3C">
        <w:rPr>
          <w:rFonts w:hAnsi="Times New Roman" w:ascii="Times New Roman"/>
          <w:szCs w:val="24"/>
        </w:rPr>
        <w:t>ulica</w:t>
      </w:r>
      <w:proofErr w:type="spellEnd"/>
      <w:r w:rsidR="00AD6DEE" w:rsidRPr="00C86A3C">
        <w:rPr>
          <w:rFonts w:hAnsi="Times New Roman" w:ascii="Times New Roman"/>
          <w:szCs w:val="24"/>
        </w:rPr>
        <w:t xml:space="preserve"> 10, OIB: 06105255780</w:t>
      </w:r>
      <w:r w:rsidRPr="00C86A3C">
        <w:rPr>
          <w:rFonts w:hAnsi="Times New Roman" w:ascii="Times New Roman"/>
          <w:szCs w:val="24"/>
          <w:lang w:val="hr-HR"/>
        </w:rPr>
        <w:t>.</w:t>
      </w:r>
    </w:p>
    <w:p w:rsidRDefault="004E05C0" w:rsidP="004E05C0" w:rsidR="004E05C0" w:rsidRPr="00C86A3C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C86A3C">
      <w:pPr>
        <w:jc w:val="both"/>
        <w:rPr>
          <w:rFonts w:hAnsi="Times New Roman" w:ascii="Times New Roman"/>
          <w:szCs w:val="24"/>
          <w:lang w:val="hr-HR"/>
        </w:rPr>
      </w:pPr>
      <w:r w:rsidRPr="00C86A3C">
        <w:rPr>
          <w:rFonts w:hAnsi="Times New Roman" w:ascii="Times New Roman"/>
          <w:szCs w:val="24"/>
          <w:lang w:val="hr-HR"/>
        </w:rPr>
        <w:t xml:space="preserve">IV   </w:t>
      </w:r>
      <w:r w:rsidRPr="00C86A3C"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4E05C0" w:rsidP="004E05C0" w:rsidR="004E05C0" w:rsidRPr="00C86A3C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C86A3C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C86A3C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86A3C">
        <w:rPr>
          <w:rFonts w:hAnsi="Times New Roman" w:ascii="Times New Roman"/>
          <w:szCs w:val="24"/>
          <w:lang w:val="hr-HR"/>
        </w:rPr>
        <w:t>Obrazloženje</w:t>
      </w:r>
    </w:p>
    <w:p w:rsidRDefault="004E05C0" w:rsidP="004E05C0" w:rsidR="004E05C0" w:rsidRPr="00C86A3C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C86A3C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C86A3C">
      <w:pPr>
        <w:jc w:val="both"/>
        <w:rPr>
          <w:rFonts w:hAnsi="Times New Roman" w:ascii="Times New Roman"/>
          <w:szCs w:val="24"/>
          <w:lang w:val="hr-HR"/>
        </w:rPr>
      </w:pPr>
      <w:r w:rsidRPr="00C86A3C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C86A3C">
        <w:rPr>
          <w:rFonts w:hAnsi="Times New Roman" w:ascii="Times New Roman"/>
          <w:szCs w:val="24"/>
          <w:lang w:val="hr-HR"/>
        </w:rPr>
        <w:t>444</w:t>
      </w:r>
      <w:proofErr w:type="spellEnd"/>
      <w:r w:rsidRPr="00C86A3C"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 w:rsidRPr="00C86A3C">
        <w:rPr>
          <w:rFonts w:hAnsi="Times New Roman" w:ascii="Times New Roman"/>
          <w:szCs w:val="24"/>
          <w:lang w:val="hr-HR"/>
        </w:rPr>
        <w:t>71</w:t>
      </w:r>
      <w:proofErr w:type="spellEnd"/>
      <w:r w:rsidRPr="00C86A3C">
        <w:rPr>
          <w:rFonts w:hAnsi="Times New Roman" w:ascii="Times New Roman"/>
          <w:szCs w:val="24"/>
          <w:lang w:val="hr-HR"/>
        </w:rPr>
        <w:t>/15, dalje SZ).</w:t>
      </w:r>
    </w:p>
    <w:p w:rsidRDefault="004E05C0" w:rsidP="00054706" w:rsidR="00054706" w:rsidRPr="00C86A3C">
      <w:pPr>
        <w:jc w:val="both"/>
        <w:rPr>
          <w:rFonts w:hAnsi="Times New Roman" w:ascii="Times New Roman"/>
          <w:szCs w:val="24"/>
          <w:lang w:val="hr-HR"/>
        </w:rPr>
      </w:pPr>
      <w:r w:rsidRPr="00C86A3C">
        <w:rPr>
          <w:rFonts w:hAnsi="Times New Roman" w:ascii="Times New Roman"/>
          <w:szCs w:val="24"/>
          <w:lang w:val="hr-HR"/>
        </w:rPr>
        <w:tab/>
        <w:t xml:space="preserve">Zaključkom od </w:t>
      </w:r>
      <w:proofErr w:type="spellStart"/>
      <w:r w:rsidR="00A95F5C" w:rsidRPr="00C86A3C">
        <w:rPr>
          <w:rFonts w:hAnsi="Times New Roman" w:ascii="Times New Roman"/>
          <w:szCs w:val="24"/>
          <w:lang w:val="hr-HR"/>
        </w:rPr>
        <w:t>23</w:t>
      </w:r>
      <w:proofErr w:type="spellEnd"/>
      <w:r w:rsidR="00A95F5C" w:rsidRPr="00C86A3C">
        <w:rPr>
          <w:rFonts w:hAnsi="Times New Roman" w:ascii="Times New Roman"/>
          <w:szCs w:val="24"/>
          <w:lang w:val="hr-HR"/>
        </w:rPr>
        <w:t xml:space="preserve">. listopada </w:t>
      </w:r>
      <w:proofErr w:type="spellStart"/>
      <w:r w:rsidR="00A95F5C" w:rsidRPr="00C86A3C">
        <w:rPr>
          <w:rFonts w:hAnsi="Times New Roman" w:ascii="Times New Roman"/>
          <w:szCs w:val="24"/>
          <w:lang w:val="hr-HR"/>
        </w:rPr>
        <w:t>2017</w:t>
      </w:r>
      <w:proofErr w:type="spellEnd"/>
      <w:r w:rsidR="00A95F5C" w:rsidRPr="00C86A3C">
        <w:rPr>
          <w:rFonts w:hAnsi="Times New Roman" w:ascii="Times New Roman"/>
          <w:szCs w:val="24"/>
          <w:lang w:val="hr-HR"/>
        </w:rPr>
        <w:t>.</w:t>
      </w:r>
      <w:r w:rsidRPr="00C86A3C"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 w:rsidRPr="00C86A3C">
        <w:rPr>
          <w:rFonts w:hAnsi="Times New Roman" w:ascii="Times New Roman"/>
          <w:szCs w:val="24"/>
          <w:lang w:val="hr-HR"/>
        </w:rPr>
        <w:t>430</w:t>
      </w:r>
      <w:proofErr w:type="spellEnd"/>
      <w:r w:rsidRPr="00C86A3C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Pr="00C86A3C">
        <w:rPr>
          <w:rFonts w:hAnsi="Times New Roman" w:ascii="Times New Roman"/>
          <w:szCs w:val="24"/>
          <w:lang w:val="hr-HR"/>
        </w:rPr>
        <w:t>17</w:t>
      </w:r>
      <w:proofErr w:type="spellEnd"/>
      <w:r w:rsidRPr="00C86A3C"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 w:rsidRPr="00C86A3C">
        <w:rPr>
          <w:rFonts w:hAnsi="Times New Roman" w:ascii="Times New Roman"/>
          <w:szCs w:val="24"/>
          <w:lang w:val="hr-HR"/>
        </w:rPr>
        <w:t>13</w:t>
      </w:r>
      <w:proofErr w:type="spellEnd"/>
      <w:r w:rsidRPr="00C86A3C">
        <w:rPr>
          <w:rFonts w:hAnsi="Times New Roman" w:ascii="Times New Roman"/>
          <w:szCs w:val="24"/>
          <w:lang w:val="hr-HR"/>
        </w:rPr>
        <w:t xml:space="preserve">. SZ.  Zaključak je  dostavljen  dana </w:t>
      </w:r>
      <w:r w:rsidR="005A0CD5" w:rsidRPr="00C86A3C">
        <w:rPr>
          <w:rFonts w:hAnsi="Times New Roman" w:ascii="Times New Roman"/>
          <w:szCs w:val="24"/>
          <w:lang w:val="hr-HR"/>
        </w:rPr>
        <w:t>7. studenoga 2017.</w:t>
      </w:r>
      <w:r w:rsidR="00AD6DEE" w:rsidRPr="00C86A3C">
        <w:rPr>
          <w:rFonts w:hAnsi="Times New Roman" w:ascii="Times New Roman"/>
          <w:szCs w:val="24"/>
          <w:lang w:val="hr-HR"/>
        </w:rPr>
        <w:t xml:space="preserve"> putem e-Oglasne ploče suda.</w:t>
      </w:r>
    </w:p>
    <w:p w:rsidRDefault="00054706" w:rsidP="00054706" w:rsidR="004E05C0" w:rsidRPr="00C86A3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86A3C">
        <w:rPr>
          <w:rFonts w:hAnsi="Times New Roman" w:ascii="Times New Roman"/>
          <w:szCs w:val="24"/>
          <w:lang w:val="hr-HR"/>
        </w:rPr>
        <w:t xml:space="preserve">Zakonski zastupnik dužnika </w:t>
      </w:r>
      <w:r w:rsidR="00EF2450" w:rsidRPr="00C86A3C">
        <w:rPr>
          <w:rFonts w:hAnsi="Times New Roman" w:ascii="Times New Roman"/>
          <w:szCs w:val="24"/>
          <w:lang w:val="hr-HR"/>
        </w:rPr>
        <w:t>nije</w:t>
      </w:r>
      <w:r w:rsidR="004E05C0" w:rsidRPr="00C86A3C">
        <w:rPr>
          <w:rFonts w:hAnsi="Times New Roman" w:ascii="Times New Roman"/>
          <w:szCs w:val="24"/>
          <w:lang w:val="hr-HR"/>
        </w:rPr>
        <w:t xml:space="preserve"> dostavio </w:t>
      </w:r>
      <w:proofErr w:type="spellStart"/>
      <w:r w:rsidR="004E05C0" w:rsidRPr="00C86A3C">
        <w:rPr>
          <w:rFonts w:hAnsi="Times New Roman" w:ascii="Times New Roman"/>
          <w:szCs w:val="24"/>
          <w:lang w:val="hr-HR"/>
        </w:rPr>
        <w:t>prokaz</w:t>
      </w:r>
      <w:r w:rsidR="00EF2450" w:rsidRPr="00C86A3C">
        <w:rPr>
          <w:rFonts w:hAnsi="Times New Roman" w:ascii="Times New Roman"/>
          <w:szCs w:val="24"/>
          <w:lang w:val="hr-HR"/>
        </w:rPr>
        <w:t>ni</w:t>
      </w:r>
      <w:proofErr w:type="spellEnd"/>
      <w:r w:rsidR="00EF2450" w:rsidRPr="00C86A3C">
        <w:rPr>
          <w:rFonts w:hAnsi="Times New Roman" w:ascii="Times New Roman"/>
          <w:szCs w:val="24"/>
          <w:lang w:val="hr-HR"/>
        </w:rPr>
        <w:t xml:space="preserve"> popis imovine.</w:t>
      </w:r>
    </w:p>
    <w:p w:rsidRDefault="004E05C0" w:rsidP="004E05C0" w:rsidR="004E05C0" w:rsidRPr="00C86A3C">
      <w:pPr>
        <w:jc w:val="both"/>
        <w:rPr>
          <w:rFonts w:hAnsi="Times New Roman" w:ascii="Times New Roman"/>
          <w:szCs w:val="24"/>
          <w:lang w:val="hr-HR"/>
        </w:rPr>
      </w:pPr>
      <w:r w:rsidRPr="00C86A3C">
        <w:rPr>
          <w:rFonts w:hAnsi="Times New Roman" w:ascii="Times New Roman"/>
          <w:szCs w:val="24"/>
          <w:lang w:val="hr-HR"/>
        </w:rPr>
        <w:tab/>
      </w:r>
      <w:r w:rsidR="00A95F5C" w:rsidRPr="00C86A3C">
        <w:rPr>
          <w:rFonts w:hAnsi="Times New Roman" w:ascii="Times New Roman"/>
          <w:szCs w:val="24"/>
          <w:lang w:val="hr-HR"/>
        </w:rPr>
        <w:t>Zaključkom</w:t>
      </w:r>
      <w:r w:rsidRPr="00C86A3C">
        <w:rPr>
          <w:rFonts w:hAnsi="Times New Roman" w:ascii="Times New Roman"/>
          <w:szCs w:val="24"/>
          <w:lang w:val="hr-HR"/>
        </w:rPr>
        <w:t xml:space="preserve"> od </w:t>
      </w:r>
      <w:proofErr w:type="spellStart"/>
      <w:r w:rsidR="00A95F5C" w:rsidRPr="00C86A3C">
        <w:rPr>
          <w:rFonts w:hAnsi="Times New Roman" w:ascii="Times New Roman"/>
          <w:szCs w:val="24"/>
          <w:lang w:val="hr-HR"/>
        </w:rPr>
        <w:t>23</w:t>
      </w:r>
      <w:proofErr w:type="spellEnd"/>
      <w:r w:rsidR="00A95F5C" w:rsidRPr="00C86A3C">
        <w:rPr>
          <w:rFonts w:hAnsi="Times New Roman" w:ascii="Times New Roman"/>
          <w:szCs w:val="24"/>
          <w:lang w:val="hr-HR"/>
        </w:rPr>
        <w:t xml:space="preserve">. listopada </w:t>
      </w:r>
      <w:proofErr w:type="spellStart"/>
      <w:r w:rsidR="00A95F5C" w:rsidRPr="00C86A3C">
        <w:rPr>
          <w:rFonts w:hAnsi="Times New Roman" w:ascii="Times New Roman"/>
          <w:szCs w:val="24"/>
          <w:lang w:val="hr-HR"/>
        </w:rPr>
        <w:t>2017</w:t>
      </w:r>
      <w:proofErr w:type="spellEnd"/>
      <w:r w:rsidR="00A95F5C" w:rsidRPr="00C86A3C">
        <w:rPr>
          <w:rFonts w:hAnsi="Times New Roman" w:ascii="Times New Roman"/>
          <w:szCs w:val="24"/>
          <w:lang w:val="hr-HR"/>
        </w:rPr>
        <w:t>.</w:t>
      </w:r>
      <w:r w:rsidRPr="00C86A3C">
        <w:rPr>
          <w:rFonts w:hAnsi="Times New Roman" w:ascii="Times New Roman"/>
          <w:szCs w:val="24"/>
          <w:lang w:val="hr-HR"/>
        </w:rPr>
        <w:t xml:space="preserve"> pozvani su dužnikovi vjerovnici sukladno čl</w:t>
      </w:r>
      <w:r w:rsidR="00A95F5C" w:rsidRPr="00C86A3C">
        <w:rPr>
          <w:rFonts w:hAnsi="Times New Roman" w:ascii="Times New Roman"/>
          <w:szCs w:val="24"/>
          <w:lang w:val="hr-HR"/>
        </w:rPr>
        <w:t>.</w:t>
      </w:r>
      <w:r w:rsidRPr="00C86A3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C86A3C">
        <w:rPr>
          <w:rFonts w:hAnsi="Times New Roman" w:ascii="Times New Roman"/>
          <w:szCs w:val="24"/>
          <w:lang w:val="hr-HR"/>
        </w:rPr>
        <w:t>430</w:t>
      </w:r>
      <w:proofErr w:type="spellEnd"/>
      <w:r w:rsidRPr="00C86A3C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Pr="00C86A3C">
        <w:rPr>
          <w:rFonts w:hAnsi="Times New Roman" w:ascii="Times New Roman"/>
          <w:szCs w:val="24"/>
          <w:lang w:val="hr-HR"/>
        </w:rPr>
        <w:t>431</w:t>
      </w:r>
      <w:proofErr w:type="spellEnd"/>
      <w:r w:rsidRPr="00C86A3C">
        <w:rPr>
          <w:rFonts w:hAnsi="Times New Roman" w:ascii="Times New Roman"/>
          <w:szCs w:val="24"/>
          <w:lang w:val="hr-HR"/>
        </w:rPr>
        <w:t xml:space="preserve">. SZ-a, predložiti otvaranje stečajnog postupka nad dužnikom te predujmiti sredstva za </w:t>
      </w:r>
    </w:p>
    <w:p w:rsidRDefault="004E05C0" w:rsidP="004E05C0" w:rsidR="004E05C0" w:rsidRPr="00C86A3C">
      <w:pPr>
        <w:jc w:val="both"/>
        <w:rPr>
          <w:rFonts w:hAnsi="Times New Roman" w:ascii="Times New Roman"/>
          <w:szCs w:val="24"/>
          <w:lang w:val="hr-HR"/>
        </w:rPr>
      </w:pPr>
      <w:r w:rsidRPr="00C86A3C">
        <w:rPr>
          <w:rFonts w:hAnsi="Times New Roman" w:ascii="Times New Roman"/>
          <w:szCs w:val="24"/>
          <w:lang w:val="hr-HR"/>
        </w:rPr>
        <w:lastRenderedPageBreak/>
        <w:t xml:space="preserve">namirenje troškova postupka, uz upozorenje na pravne posljedice nepodnošenja istog.        </w:t>
      </w:r>
    </w:p>
    <w:p w:rsidRDefault="004E05C0" w:rsidP="004E05C0" w:rsidR="004E05C0" w:rsidRPr="00C86A3C">
      <w:pPr>
        <w:jc w:val="both"/>
        <w:rPr>
          <w:rFonts w:hAnsi="Times New Roman" w:ascii="Times New Roman"/>
          <w:szCs w:val="24"/>
          <w:lang w:val="hr-HR"/>
        </w:rPr>
      </w:pPr>
      <w:r w:rsidRPr="00C86A3C">
        <w:rPr>
          <w:rFonts w:hAnsi="Times New Roman" w:ascii="Times New Roman"/>
          <w:szCs w:val="24"/>
          <w:lang w:val="hr-HR"/>
        </w:rPr>
        <w:t xml:space="preserve">        </w:t>
      </w:r>
      <w:r w:rsidRPr="00C86A3C">
        <w:rPr>
          <w:rFonts w:hAnsi="Times New Roman" w:ascii="Times New Roman"/>
          <w:szCs w:val="24"/>
          <w:lang w:val="hr-HR"/>
        </w:rPr>
        <w:tab/>
        <w:t xml:space="preserve">Niti jedan od vjerovnika nije u ostavljenom roku podnio prijedlog za otvaranjem redovnog stečajnog postupka. </w:t>
      </w:r>
    </w:p>
    <w:p w:rsidRDefault="004E05C0" w:rsidP="004E05C0" w:rsidR="004E05C0" w:rsidRPr="00C86A3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86A3C">
        <w:rPr>
          <w:rFonts w:hAnsi="Times New Roman" w:ascii="Times New Roman"/>
          <w:szCs w:val="24"/>
          <w:lang w:val="hr-HR"/>
        </w:rPr>
        <w:t xml:space="preserve">Temeljem gore navedenog, smatra se da je dužnik  nesposoban za plaćanje , te je stoga odlučeno kao u izreci ovog rješenja temeljem odredbe čl. </w:t>
      </w:r>
      <w:proofErr w:type="spellStart"/>
      <w:r w:rsidRPr="00C86A3C">
        <w:rPr>
          <w:rFonts w:hAnsi="Times New Roman" w:ascii="Times New Roman"/>
          <w:szCs w:val="24"/>
          <w:lang w:val="hr-HR"/>
        </w:rPr>
        <w:t>431</w:t>
      </w:r>
      <w:proofErr w:type="spellEnd"/>
      <w:r w:rsidRPr="00C86A3C"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 w:rsidRPr="00C86A3C">
        <w:rPr>
          <w:rFonts w:hAnsi="Times New Roman" w:ascii="Times New Roman"/>
          <w:szCs w:val="24"/>
          <w:lang w:val="hr-HR"/>
        </w:rPr>
        <w:t>432</w:t>
      </w:r>
      <w:proofErr w:type="spellEnd"/>
      <w:r w:rsidRPr="00C86A3C">
        <w:rPr>
          <w:rFonts w:hAnsi="Times New Roman" w:ascii="Times New Roman"/>
          <w:szCs w:val="24"/>
          <w:lang w:val="hr-HR"/>
        </w:rPr>
        <w:t>. SZ-a.</w:t>
      </w:r>
    </w:p>
    <w:p w:rsidRDefault="004E05C0" w:rsidP="004E05C0" w:rsidR="004E05C0" w:rsidRPr="00C86A3C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C86A3C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 w:rsidRPr="00C86A3C">
      <w:pPr>
        <w:jc w:val="center"/>
        <w:rPr>
          <w:rFonts w:hAnsi="Times New Roman" w:ascii="Times New Roman"/>
          <w:szCs w:val="24"/>
          <w:lang w:val="hr-HR"/>
        </w:rPr>
      </w:pPr>
      <w:r w:rsidRPr="00C86A3C">
        <w:rPr>
          <w:rFonts w:hAnsi="Times New Roman" w:ascii="Times New Roman"/>
          <w:szCs w:val="24"/>
          <w:lang w:val="hr-HR"/>
        </w:rPr>
        <w:t xml:space="preserve">U Zagrebu </w:t>
      </w:r>
      <w:proofErr w:type="spellStart"/>
      <w:r w:rsidR="00C86A3C" w:rsidRPr="00C86A3C">
        <w:rPr>
          <w:rFonts w:hAnsi="Times New Roman" w:ascii="Times New Roman"/>
          <w:szCs w:val="24"/>
          <w:lang w:val="hr-HR"/>
        </w:rPr>
        <w:t>27</w:t>
      </w:r>
      <w:proofErr w:type="spellEnd"/>
      <w:r w:rsidR="00C86A3C" w:rsidRPr="00C86A3C">
        <w:rPr>
          <w:rFonts w:hAnsi="Times New Roman" w:ascii="Times New Roman"/>
          <w:szCs w:val="24"/>
          <w:lang w:val="hr-HR"/>
        </w:rPr>
        <w:t>. prosinca</w:t>
      </w:r>
      <w:r w:rsidRPr="00C86A3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C86A3C">
        <w:rPr>
          <w:rFonts w:hAnsi="Times New Roman" w:ascii="Times New Roman"/>
          <w:szCs w:val="24"/>
          <w:lang w:val="hr-HR"/>
        </w:rPr>
        <w:t>201</w:t>
      </w:r>
      <w:r w:rsidR="00054706" w:rsidRPr="00C86A3C">
        <w:rPr>
          <w:rFonts w:hAnsi="Times New Roman" w:ascii="Times New Roman"/>
          <w:szCs w:val="24"/>
          <w:lang w:val="hr-HR"/>
        </w:rPr>
        <w:t>7</w:t>
      </w:r>
      <w:proofErr w:type="spellEnd"/>
      <w:r w:rsidRPr="00C86A3C"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 w:rsidRPr="00C86A3C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C86A3C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C86A3C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C86A3C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C86A3C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812FF5" w:rsidR="00812FF5" w:rsidRPr="00C86A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C86A3C">
        <w:rPr>
          <w:rFonts w:hAnsi="Times New Roman" w:ascii="Times New Roman"/>
          <w:szCs w:val="24"/>
          <w:lang w:val="hr-HR"/>
        </w:rPr>
        <w:t xml:space="preserve">          JASENKA RUNDEK</w:t>
      </w:r>
      <w:r w:rsidR="00B52758" w:rsidRPr="00C86A3C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C86A3C">
      <w:pPr>
        <w:jc w:val="both"/>
        <w:rPr>
          <w:rFonts w:hAnsi="Times New Roman" w:ascii="Times New Roman"/>
          <w:szCs w:val="24"/>
          <w:lang w:val="hr-HR"/>
        </w:rPr>
      </w:pPr>
      <w:r w:rsidRPr="00C86A3C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C86A3C">
      <w:pPr>
        <w:jc w:val="both"/>
        <w:rPr>
          <w:rFonts w:hAnsi="Times New Roman" w:ascii="Times New Roman"/>
          <w:szCs w:val="24"/>
          <w:lang w:val="hr-HR"/>
        </w:rPr>
      </w:pPr>
      <w:r w:rsidRPr="00C86A3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B52758" w:rsidP="00E01A12" w:rsidR="00B52758" w:rsidRPr="00C86A3C">
      <w:pPr>
        <w:jc w:val="both"/>
        <w:rPr>
          <w:rFonts w:hAnsi="Times New Roman" w:ascii="Times New Roman"/>
          <w:szCs w:val="24"/>
          <w:lang w:val="hr-HR"/>
        </w:rPr>
      </w:pPr>
    </w:p>
    <w:p w:rsidRDefault="00B52758" w:rsidP="00B52758" w:rsidR="00B52758" w:rsidRPr="00C86A3C">
      <w:pPr>
        <w:ind w:left="4320"/>
        <w:jc w:val="right"/>
        <w:rPr>
          <w:rFonts w:hAnsi="Times New Roman" w:ascii="Times New Roman"/>
          <w:szCs w:val="24"/>
        </w:rPr>
      </w:pPr>
      <w:proofErr w:type="spellStart"/>
      <w:r w:rsidRPr="00C86A3C">
        <w:rPr>
          <w:rFonts w:hAnsi="Times New Roman" w:ascii="Times New Roman"/>
          <w:szCs w:val="24"/>
        </w:rPr>
        <w:t>Za</w:t>
      </w:r>
      <w:proofErr w:type="spellEnd"/>
      <w:r w:rsidRPr="00C86A3C">
        <w:rPr>
          <w:rFonts w:hAnsi="Times New Roman" w:ascii="Times New Roman"/>
          <w:szCs w:val="24"/>
        </w:rPr>
        <w:t xml:space="preserve"> </w:t>
      </w:r>
      <w:proofErr w:type="spellStart"/>
      <w:r w:rsidRPr="00C86A3C">
        <w:rPr>
          <w:rFonts w:hAnsi="Times New Roman" w:ascii="Times New Roman"/>
          <w:szCs w:val="24"/>
        </w:rPr>
        <w:t>točnost</w:t>
      </w:r>
      <w:proofErr w:type="spellEnd"/>
      <w:r w:rsidRPr="00C86A3C">
        <w:rPr>
          <w:rFonts w:hAnsi="Times New Roman" w:ascii="Times New Roman"/>
          <w:szCs w:val="24"/>
        </w:rPr>
        <w:t xml:space="preserve"> </w:t>
      </w:r>
      <w:proofErr w:type="spellStart"/>
      <w:r w:rsidRPr="00C86A3C">
        <w:rPr>
          <w:rFonts w:hAnsi="Times New Roman" w:ascii="Times New Roman"/>
          <w:szCs w:val="24"/>
        </w:rPr>
        <w:t>otpravka-ovlašteni</w:t>
      </w:r>
      <w:proofErr w:type="spellEnd"/>
      <w:r w:rsidRPr="00C86A3C">
        <w:rPr>
          <w:rFonts w:hAnsi="Times New Roman" w:ascii="Times New Roman"/>
          <w:szCs w:val="24"/>
        </w:rPr>
        <w:t xml:space="preserve"> </w:t>
      </w:r>
      <w:proofErr w:type="spellStart"/>
      <w:r w:rsidRPr="00C86A3C">
        <w:rPr>
          <w:rFonts w:hAnsi="Times New Roman" w:ascii="Times New Roman"/>
          <w:szCs w:val="24"/>
        </w:rPr>
        <w:t>službenik</w:t>
      </w:r>
      <w:proofErr w:type="spellEnd"/>
      <w:r w:rsidRPr="00C86A3C">
        <w:rPr>
          <w:rFonts w:hAnsi="Times New Roman" w:ascii="Times New Roman"/>
          <w:szCs w:val="24"/>
        </w:rPr>
        <w:t>:</w:t>
      </w:r>
    </w:p>
    <w:p w:rsidRDefault="00B52758" w:rsidP="00B52758" w:rsidR="00B52758" w:rsidRPr="00C86A3C">
      <w:pPr>
        <w:ind w:left="5040"/>
        <w:jc w:val="right"/>
        <w:rPr>
          <w:rFonts w:hAnsi="Times New Roman" w:ascii="Times New Roman"/>
          <w:szCs w:val="24"/>
        </w:rPr>
      </w:pPr>
      <w:r w:rsidRPr="00C86A3C">
        <w:rPr>
          <w:rFonts w:hAnsi="Times New Roman" w:ascii="Times New Roman"/>
          <w:szCs w:val="24"/>
        </w:rPr>
        <w:t xml:space="preserve">         (Katarina Babić)</w:t>
      </w:r>
    </w:p>
    <w:p w:rsidRDefault="00E01A12" w:rsidP="00E01A12" w:rsidR="00E01A12" w:rsidRPr="00C86A3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12FF5" w:rsidP="00E01A12" w:rsidR="00812FF5" w:rsidRPr="00C86A3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C86A3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C86A3C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C86A3C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C86A3C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C86A3C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C86A3C">
      <w:pPr>
        <w:rPr>
          <w:rFonts w:hAnsi="Times New Roman" w:ascii="Times New Roman"/>
          <w:szCs w:val="24"/>
        </w:rPr>
      </w:pPr>
    </w:p>
    <w:sectPr w:rsidSect="00840E3D" w:rsidR="00182088" w:rsidRPr="00C86A3C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91384B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proofErr w:type="spellStart"/>
        <w:r w:rsidR="00AD6DEE">
          <w:rPr>
            <w:rFonts w:hAnsi="Times New Roman" w:ascii="Times New Roman"/>
            <w:szCs w:val="24"/>
            <w:lang w:val="hr-HR"/>
          </w:rPr>
          <w:t>1974</w:t>
        </w:r>
        <w:proofErr w:type="spellEnd"/>
        <w:r w:rsidR="00A95F5C">
          <w:rPr>
            <w:rFonts w:hAnsi="Times New Roman" w:ascii="Times New Roman"/>
            <w:szCs w:val="24"/>
            <w:lang w:val="hr-HR"/>
          </w:rPr>
          <w:t>/</w:t>
        </w:r>
        <w:proofErr w:type="spellStart"/>
        <w:r w:rsidR="00A95F5C">
          <w:rPr>
            <w:rFonts w:hAnsi="Times New Roman" w:ascii="Times New Roman"/>
            <w:szCs w:val="24"/>
            <w:lang w:val="hr-HR"/>
          </w:rPr>
          <w:t>2017</w:t>
        </w:r>
        <w:proofErr w:type="spellEnd"/>
      </w:p>
      <w:p w:rsidRDefault="0091384B" w:rsidR="0091384B">
        <w:pPr>
          <w:pStyle w:val="Zaglavlje"/>
          <w:jc w:val="center"/>
          <w:rPr>
            <w:rFonts w:hAnsi="Times New Roman" w:ascii="Times New Roman"/>
          </w:rPr>
        </w:pPr>
      </w:p>
      <w:p w:rsidRDefault="00854724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CA1A0C"/>
    <w:multiLevelType w:val="hybridMultilevel"/>
    <w:tmpl w:val="F7CE241E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54706"/>
    <w:rsid w:val="000548CD"/>
    <w:rsid w:val="00080D15"/>
    <w:rsid w:val="000A4344"/>
    <w:rsid w:val="000B609B"/>
    <w:rsid w:val="000C239B"/>
    <w:rsid w:val="000C47B3"/>
    <w:rsid w:val="00112B50"/>
    <w:rsid w:val="00133731"/>
    <w:rsid w:val="0016480C"/>
    <w:rsid w:val="00180D08"/>
    <w:rsid w:val="00182088"/>
    <w:rsid w:val="002152D8"/>
    <w:rsid w:val="00222448"/>
    <w:rsid w:val="00231279"/>
    <w:rsid w:val="002339D1"/>
    <w:rsid w:val="00237049"/>
    <w:rsid w:val="0024242E"/>
    <w:rsid w:val="002875AE"/>
    <w:rsid w:val="00293561"/>
    <w:rsid w:val="002A7358"/>
    <w:rsid w:val="002C2D0C"/>
    <w:rsid w:val="002E0684"/>
    <w:rsid w:val="00312A6B"/>
    <w:rsid w:val="00316293"/>
    <w:rsid w:val="0032652B"/>
    <w:rsid w:val="0034198E"/>
    <w:rsid w:val="00373738"/>
    <w:rsid w:val="003D75C3"/>
    <w:rsid w:val="003F3E7D"/>
    <w:rsid w:val="00412880"/>
    <w:rsid w:val="0042162E"/>
    <w:rsid w:val="00452793"/>
    <w:rsid w:val="004613CC"/>
    <w:rsid w:val="00494604"/>
    <w:rsid w:val="004D0269"/>
    <w:rsid w:val="004E05C0"/>
    <w:rsid w:val="00501DAE"/>
    <w:rsid w:val="00510AB2"/>
    <w:rsid w:val="00516A13"/>
    <w:rsid w:val="00532B71"/>
    <w:rsid w:val="00536905"/>
    <w:rsid w:val="005729C9"/>
    <w:rsid w:val="00592C67"/>
    <w:rsid w:val="00593DE9"/>
    <w:rsid w:val="005940E9"/>
    <w:rsid w:val="005A0CD5"/>
    <w:rsid w:val="005C242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74AB1"/>
    <w:rsid w:val="006930DE"/>
    <w:rsid w:val="006C23EE"/>
    <w:rsid w:val="006C7B1A"/>
    <w:rsid w:val="006D0413"/>
    <w:rsid w:val="006F4281"/>
    <w:rsid w:val="00703F8D"/>
    <w:rsid w:val="007075BA"/>
    <w:rsid w:val="00712047"/>
    <w:rsid w:val="007248ED"/>
    <w:rsid w:val="00725C2B"/>
    <w:rsid w:val="00730EAB"/>
    <w:rsid w:val="007A29F9"/>
    <w:rsid w:val="007D6845"/>
    <w:rsid w:val="00811B0C"/>
    <w:rsid w:val="00812FF5"/>
    <w:rsid w:val="00840E3D"/>
    <w:rsid w:val="00854724"/>
    <w:rsid w:val="00867F16"/>
    <w:rsid w:val="00891E53"/>
    <w:rsid w:val="008F178F"/>
    <w:rsid w:val="009116C4"/>
    <w:rsid w:val="0091384B"/>
    <w:rsid w:val="00943627"/>
    <w:rsid w:val="00944CE3"/>
    <w:rsid w:val="00967417"/>
    <w:rsid w:val="00974AF5"/>
    <w:rsid w:val="00980036"/>
    <w:rsid w:val="00986008"/>
    <w:rsid w:val="00992E59"/>
    <w:rsid w:val="00997BA9"/>
    <w:rsid w:val="009A1F22"/>
    <w:rsid w:val="009A2114"/>
    <w:rsid w:val="009A4925"/>
    <w:rsid w:val="009D1550"/>
    <w:rsid w:val="009F30D3"/>
    <w:rsid w:val="009F5765"/>
    <w:rsid w:val="00A04855"/>
    <w:rsid w:val="00A150E9"/>
    <w:rsid w:val="00A64E36"/>
    <w:rsid w:val="00A95334"/>
    <w:rsid w:val="00A95F5C"/>
    <w:rsid w:val="00AB7883"/>
    <w:rsid w:val="00AD6DEE"/>
    <w:rsid w:val="00AF40B4"/>
    <w:rsid w:val="00B03169"/>
    <w:rsid w:val="00B042BA"/>
    <w:rsid w:val="00B2463B"/>
    <w:rsid w:val="00B52758"/>
    <w:rsid w:val="00B6489E"/>
    <w:rsid w:val="00BA0F94"/>
    <w:rsid w:val="00BF121D"/>
    <w:rsid w:val="00BF53E7"/>
    <w:rsid w:val="00C57045"/>
    <w:rsid w:val="00C57CAF"/>
    <w:rsid w:val="00C82CBC"/>
    <w:rsid w:val="00C835D4"/>
    <w:rsid w:val="00C86A3C"/>
    <w:rsid w:val="00CB07C9"/>
    <w:rsid w:val="00CD248A"/>
    <w:rsid w:val="00CF2939"/>
    <w:rsid w:val="00CF5492"/>
    <w:rsid w:val="00CF7767"/>
    <w:rsid w:val="00D132F0"/>
    <w:rsid w:val="00D44D4F"/>
    <w:rsid w:val="00D535AF"/>
    <w:rsid w:val="00D54B72"/>
    <w:rsid w:val="00D76E7C"/>
    <w:rsid w:val="00D82D78"/>
    <w:rsid w:val="00D955F3"/>
    <w:rsid w:val="00D96D9B"/>
    <w:rsid w:val="00DB29D2"/>
    <w:rsid w:val="00DB4528"/>
    <w:rsid w:val="00DF21FF"/>
    <w:rsid w:val="00E01A12"/>
    <w:rsid w:val="00E06152"/>
    <w:rsid w:val="00E47E18"/>
    <w:rsid w:val="00E6769D"/>
    <w:rsid w:val="00E709D4"/>
    <w:rsid w:val="00E87014"/>
    <w:rsid w:val="00EC30C4"/>
    <w:rsid w:val="00EC53B0"/>
    <w:rsid w:val="00ED470C"/>
    <w:rsid w:val="00EE02FA"/>
    <w:rsid w:val="00EE5750"/>
    <w:rsid w:val="00EE69E5"/>
    <w:rsid w:val="00EF2450"/>
    <w:rsid w:val="00F139BB"/>
    <w:rsid w:val="00F50151"/>
    <w:rsid w:val="00F62A72"/>
    <w:rsid w:val="00F667BC"/>
    <w:rsid w:val="00F72B9A"/>
    <w:rsid w:val="00F87609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10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92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1974</izvorni_sadrzaj>
    <derivirana_varijabla naziv="DomainObject.Predmet.Broj_1">1974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2017.</izvorni_sadrzaj>
    <derivirana_varijabla naziv="DomainObject.Predmet.DatumOsnivanja_1">11.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St-1974/2017</izvorni_sadrzaj>
    <derivirana_varijabla naziv="DomainObject.Predmet.OznakaBroj_1">St-1974/2017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ĆURO PROMET d.o.o. zastupanog po punomoćniku Miroslav Ćuro</izvorni_sadrzaj>
    <derivirana_varijabla naziv="DomainObject.Predmet.ProtustrankaFormated_1">  ĆURO PROMET d.o.o. zastupanog po punomoćniku Miroslav Ćuro</derivirana_varijabla>
  </DomainObject.Predmet.ProtustrankaFormated>
  <DomainObject.Predmet.ProtustrankaFormatedOIB>
    <izvorni_sadrzaj>  ĆURO PROMET d.o.o., OIB 06105255780 zastupanog po punomoćniku Miroslav Ćuro</izvorni_sadrzaj>
    <derivirana_varijabla naziv="DomainObject.Predmet.ProtustrankaFormatedOIB_1">  ĆURO PROMET d.o.o., OIB 06105255780 zastupanog po punomoćniku Miroslav Ćuro</derivirana_varijabla>
  </DomainObject.Predmet.ProtustrankaFormatedOIB>
  <DomainObject.Predmet.ProtustrankaFormatedWithAdress>
    <izvorni_sadrzaj> ĆURO PROMET d.o.o., Goričanska ulica 10, 10000 Zagreb zastupanog po punomoćniku Miroslav Ćuro</izvorni_sadrzaj>
    <derivirana_varijabla naziv="DomainObject.Predmet.ProtustrankaFormatedWithAdress_1"> ĆURO PROMET d.o.o., Goričanska ulica 10, 10000 Zagreb zastupanog po punomoćniku Miroslav Ćuro</derivirana_varijabla>
  </DomainObject.Predmet.ProtustrankaFormatedWithAdress>
  <DomainObject.Predmet.ProtustrankaFormatedWithAdressOIB>
    <izvorni_sadrzaj> ĆURO PROMET d.o.o., OIB 06105255780, Goričanska ulica 10, 10000 Zagreb zastupanog po punomoćniku Miroslav Ćuro</izvorni_sadrzaj>
    <derivirana_varijabla naziv="DomainObject.Predmet.ProtustrankaFormatedWithAdressOIB_1"> ĆURO PROMET d.o.o., OIB 06105255780, Goričanska ulica 10, 10000 Zagreb zastupanog po punomoćniku Miroslav Ćuro</derivirana_varijabla>
  </DomainObject.Predmet.ProtustrankaFormatedWithAdressOIB>
  <DomainObject.Predmet.ProtustrankaWithAdress>
    <izvorni_sadrzaj>ĆURO PROMET d.o.o. Goričanska ulica 10, 10000 Zagreb</izvorni_sadrzaj>
    <derivirana_varijabla naziv="DomainObject.Predmet.ProtustrankaWithAdress_1">ĆURO PROMET d.o.o. Goričanska ulica 10, 10000 Zagreb</derivirana_varijabla>
  </DomainObject.Predmet.ProtustrankaWithAdress>
  <DomainObject.Predmet.ProtustrankaWithAdressOIB>
    <izvorni_sadrzaj>ĆURO PROMET d.o.o., OIB 06105255780, Goričanska ulica 10, 10000 Zagreb</izvorni_sadrzaj>
    <derivirana_varijabla naziv="DomainObject.Predmet.ProtustrankaWithAdressOIB_1">ĆURO PROMET d.o.o., OIB 06105255780, Goričanska ulica 10, 10000 Zagreb</derivirana_varijabla>
  </DomainObject.Predmet.ProtustrankaWithAdressOIB>
  <DomainObject.Predmet.ProtustrankaNazivFormated>
    <izvorni_sadrzaj>ĆURO PROMET d.o.o.</izvorni_sadrzaj>
    <derivirana_varijabla naziv="DomainObject.Predmet.ProtustrankaNazivFormated_1">ĆURO PROMET d.o.o.</derivirana_varijabla>
  </DomainObject.Predmet.ProtustrankaNazivFormated>
  <DomainObject.Predmet.ProtustrankaNazivFormatedOIB>
    <izvorni_sadrzaj>ĆURO PROMET d.o.o., OIB 06105255780</izvorni_sadrzaj>
    <derivirana_varijabla naziv="DomainObject.Predmet.ProtustrankaNazivFormatedOIB_1">ĆURO PROMET d.o.o., OIB 06105255780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ĆURO PROMET d.o.o. zastupanog po punomoćniku Miroslav Ćuro</item>
    </izvorni_sadrzaj>
    <derivirana_varijabla naziv="DomainObject.Predmet.ProtuStrankaListFormated_1">
      <item>ĆURO PROMET d.o.o. zastupanog po punomoćniku Miroslav Ćuro</item>
    </derivirana_varijabla>
  </DomainObject.Predmet.ProtuStrankaListFormated>
  <DomainObject.Predmet.ProtuStrankaListFormatedOIB>
    <izvorni_sadrzaj>
      <item>ĆURO PROMET d.o.o., OIB 06105255780 zastupanog po punomoćniku Miroslav Ćuro</item>
    </izvorni_sadrzaj>
    <derivirana_varijabla naziv="DomainObject.Predmet.ProtuStrankaListFormatedOIB_1">
      <item>ĆURO PROMET d.o.o., OIB 06105255780 zastupanog po punomoćniku Miroslav Ćuro</item>
    </derivirana_varijabla>
  </DomainObject.Predmet.ProtuStrankaListFormatedOIB>
  <DomainObject.Predmet.ProtuStrankaListFormatedWithAdress>
    <izvorni_sadrzaj>
      <item>ĆURO PROMET d.o.o., Goričanska ulica 10, 10000 Zagreb zastupanog po punomoćniku Miroslav Ćuro</item>
    </izvorni_sadrzaj>
    <derivirana_varijabla naziv="DomainObject.Predmet.ProtuStrankaListFormatedWithAdress_1">
      <item>ĆURO PROMET d.o.o., Goričanska ulica 10, 10000 Zagreb zastupanog po punomoćniku Miroslav Ćuro</item>
    </derivirana_varijabla>
  </DomainObject.Predmet.ProtuStrankaListFormatedWithAdress>
  <DomainObject.Predmet.ProtuStrankaListFormatedWithAdressOIB>
    <izvorni_sadrzaj>
      <item>ĆURO PROMET d.o.o., OIB 06105255780, Goričanska ulica 10, 10000 Zagreb zastupanog po punomoćniku Miroslav Ćuro</item>
    </izvorni_sadrzaj>
    <derivirana_varijabla naziv="DomainObject.Predmet.ProtuStrankaListFormatedWithAdressOIB_1">
      <item>ĆURO PROMET d.o.o., OIB 06105255780, Goričanska ulica 10, 10000 Zagreb zastupanog po punomoćniku Miroslav Ćuro</item>
    </derivirana_varijabla>
  </DomainObject.Predmet.ProtuStrankaListFormatedWithAdressOIB>
  <DomainObject.Predmet.ProtuStrankaListNazivFormated>
    <izvorni_sadrzaj>
      <item>ĆURO PROMET d.o.o.</item>
    </izvorni_sadrzaj>
    <derivirana_varijabla naziv="DomainObject.Predmet.ProtuStrankaListNazivFormated_1">
      <item>ĆURO PROMET d.o.o.</item>
    </derivirana_varijabla>
  </DomainObject.Predmet.ProtuStrankaListNazivFormated>
  <DomainObject.Predmet.ProtuStrankaListNazivFormatedOIB>
    <izvorni_sadrzaj>
      <item>ĆURO PROMET d.o.o., OIB 06105255780</item>
    </izvorni_sadrzaj>
    <derivirana_varijabla naziv="DomainObject.Predmet.ProtuStrankaListNazivFormatedOIB_1">
      <item>ĆURO PROMET d.o.o., OIB 06105255780</item>
    </derivirana_varijabla>
  </DomainObject.Predmet.ProtuStrankaListNazivFormatedOIB>
  <DomainObject.Predmet.OstaliListFormated>
    <izvorni_sadrzaj>
      <item>Miroslav Ćuro punomoćnik sudionika u postupku ĆURO PROMET d.o.o.</item>
    </izvorni_sadrzaj>
    <derivirana_varijabla naziv="DomainObject.Predmet.OstaliListFormated_1">
      <item>Miroslav Ćuro punomoćnik sudionika u postupku ĆURO PROMET d.o.o.</item>
    </derivirana_varijabla>
  </DomainObject.Predmet.OstaliListFormated>
  <DomainObject.Predmet.OstaliListFormatedOIB>
    <izvorni_sadrzaj>
      <item>Miroslav Ćuro, OIB 44966643360 punomoćnik sudionika u postupku ĆURO PROMET d.o.o.</item>
    </izvorni_sadrzaj>
    <derivirana_varijabla naziv="DomainObject.Predmet.OstaliListFormatedOIB_1">
      <item>Miroslav Ćuro, OIB 44966643360 punomoćnik sudionika u postupku ĆURO PROMET d.o.o.</item>
    </derivirana_varijabla>
  </DomainObject.Predmet.OstaliListFormatedOIB>
  <DomainObject.Predmet.OstaliListFormatedWithAdress>
    <izvorni_sadrzaj>
      <item>Miroslav Ćuro, Goričanska 10, 10000 Zagreb punomoćnik sudionika u postupku ĆURO PROMET d.o.o.</item>
    </izvorni_sadrzaj>
    <derivirana_varijabla naziv="DomainObject.Predmet.OstaliListFormatedWithAdress_1">
      <item>Miroslav Ćuro, Goričanska 10, 10000 Zagreb punomoćnik sudionika u postupku ĆURO PROMET d.o.o.</item>
    </derivirana_varijabla>
  </DomainObject.Predmet.OstaliListFormatedWithAdress>
  <DomainObject.Predmet.OstaliListFormatedWithAdressOIB>
    <izvorni_sadrzaj>
      <item>Miroslav Ćuro, OIB 44966643360, Goričanska 10, 10000 Zagreb punomoćnik sudionika u postupku ĆURO PROMET d.o.o.</item>
    </izvorni_sadrzaj>
    <derivirana_varijabla naziv="DomainObject.Predmet.OstaliListFormatedWithAdressOIB_1">
      <item>Miroslav Ćuro, OIB 44966643360, Goričanska 10, 10000 Zagreb punomoćnik sudionika u postupku ĆURO PROMET d.o.o.</item>
    </derivirana_varijabla>
  </DomainObject.Predmet.OstaliListFormatedWithAdressOIB>
  <DomainObject.Predmet.OstaliListNazivFormated>
    <izvorni_sadrzaj>
      <item>Miroslav Ćuro</item>
    </izvorni_sadrzaj>
    <derivirana_varijabla naziv="DomainObject.Predmet.OstaliListNazivFormated_1">
      <item>Miroslav Ćuro</item>
    </derivirana_varijabla>
  </DomainObject.Predmet.OstaliListNazivFormated>
  <DomainObject.Predmet.OstaliListNazivFormatedOIB>
    <izvorni_sadrzaj>
      <item>Miroslav Ćuro, OIB 44966643360</item>
    </izvorni_sadrzaj>
    <derivirana_varijabla naziv="DomainObject.Predmet.OstaliListNazivFormatedOIB_1">
      <item>Miroslav Ćuro, OIB 44966643360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ĆURO PROMET d.o.o.</izvorni_sadrzaj>
    <derivirana_varijabla naziv="DomainObject.Predmet.ProtustrankaIDrugi_1">ĆURO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ĆURO PROMET d.o.o., OIB 06105255780, Goričanska ulica 10, 10000 Zagreb</izvorni_sadrzaj>
    <derivirana_varijabla naziv="DomainObject.Predmet.ProtustrankaIDrugiAdressOIB_1">ĆURO PROMET d.o.o., OIB 06105255780, Goričanska ulica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ĆURO PROMET d.o.o.</item>
      <item>Miroslav Ćuro</item>
    </izvorni_sadrzaj>
    <derivirana_varijabla naziv="DomainObject.Predmet.SudioniciListNaziv_1">
      <item>FINA Regionalni centar Zagreb</item>
      <item>ĆURO PROMET d.o.o.</item>
      <item>Miroslav Ćuro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ĆURO PROMET d.o.o., OIB 06105255780, Goričanska ulica 10,10000 Zagreb</item>
      <item>Miroslav Ćuro, OIB 44966643360, Goričanska 10,10000 Zagreb</item>
    </izvorni_sadrzaj>
    <derivirana_varijabla naziv="DomainObject.Predmet.SudioniciListAdressOIB_1">
      <item>FINA Regionalni centar Zagreb, OIB 85821130368, Trg svibanjskih žrtava 1995. br. 1,10000 Zagreb</item>
      <item>ĆURO PROMET d.o.o., OIB 06105255780, Goričanska ulica 10,10000 Zagreb</item>
      <item>Miroslav Ćuro, OIB 44966643360, Goričanska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06105255780</item>
      <item>, OIB 44966643360</item>
    </izvorni_sadrzaj>
    <derivirana_varijabla naziv="DomainObject.Predmet.SudioniciListNazivOIB_1">
      <item>, OIB 85821130368</item>
      <item>, OIB 06105255780</item>
      <item>, OIB 44966643360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392</properties:Words>
  <properties:Characters>2099</properties:Characters>
  <properties:Lines>70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2017-11-08T10:13:00Z</dcterms:created>
  <dc:creator>Sudsko vijeæe</dc:creator>
  <cp:lastModifiedBy>Katarina Babić</cp:lastModifiedBy>
  <cp:lastPrinted>2017-12-27T09:47:00Z</cp:lastPrinted>
  <dcterms:modified xmlns:xsi="http://www.w3.org/2001/XMLSchema-instance" xsi:type="dcterms:W3CDTF">2017-12-27T09:47:00Z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