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7a96" w14:paraId="ea87a96"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9F20B9">
        <w:rPr>
          <w:sz w:val="24"/>
          <w:szCs w:val="24"/>
        </w:rPr>
        <w:t>463</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565692">
        <w:rPr>
          <w:sz w:val="24"/>
          <w:szCs w:val="24"/>
        </w:rPr>
        <w:t xml:space="preserve"> </w:t>
      </w:r>
      <w:r w:rsidR="009F20B9" w:rsidRPr="009F20B9">
        <w:rPr>
          <w:sz w:val="24"/>
          <w:szCs w:val="24"/>
        </w:rPr>
        <w:t xml:space="preserve">MANI-TOM d.o.o. za trgovinu i usluge, OIB: 42252851985, Trnovčica 71, Zagreb, </w:t>
      </w:r>
      <w:r w:rsidR="008A6D98" w:rsidRPr="008A6D98">
        <w:rPr>
          <w:sz w:val="24"/>
          <w:szCs w:val="24"/>
        </w:rPr>
        <w:t xml:space="preserve"> dana </w:t>
      </w:r>
      <w:r w:rsidR="009F20B9">
        <w:rPr>
          <w:sz w:val="24"/>
          <w:szCs w:val="24"/>
        </w:rPr>
        <w:t>02. srpnja</w:t>
      </w:r>
      <w:r w:rsidR="008A6D98" w:rsidRPr="008A6D98">
        <w:rPr>
          <w:sz w:val="24"/>
          <w:szCs w:val="24"/>
        </w:rPr>
        <w:t xml:space="preserve"> 2019.</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56569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9F20B9" w:rsidRPr="009F20B9">
        <w:rPr>
          <w:sz w:val="24"/>
          <w:szCs w:val="24"/>
        </w:rPr>
        <w:t>MANI-TOM d.o.o. za trgovinu i usluge, OIB: 42</w:t>
      </w:r>
      <w:r w:rsidR="009F20B9">
        <w:rPr>
          <w:sz w:val="24"/>
          <w:szCs w:val="24"/>
        </w:rPr>
        <w:t>252851985, Trnovčica 71, Zagreb.</w:t>
      </w:r>
    </w:p>
    <w:p w:rsidRDefault="009F20B9" w:rsidP="00565692" w:rsidR="009F20B9">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EE3D0C">
        <w:rPr>
          <w:sz w:val="24"/>
          <w:szCs w:val="24"/>
        </w:rPr>
        <w:t>Tomislav Martinjak, OIB: 33763466917, Trnovčica 71, Zagreb,</w:t>
      </w:r>
      <w:r w:rsidR="00685979">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EE3D0C" w:rsidRPr="00EE3D0C">
        <w:rPr>
          <w:sz w:val="24"/>
          <w:szCs w:val="24"/>
        </w:rPr>
        <w:t>Tomislav Martinjak, OIB: 33763466917, Tr</w:t>
      </w:r>
      <w:r w:rsidR="00D60934">
        <w:rPr>
          <w:sz w:val="24"/>
          <w:szCs w:val="24"/>
        </w:rPr>
        <w:t>novčica 71, Zagreb</w:t>
      </w:r>
      <w:r w:rsidR="00D17BC0">
        <w:rPr>
          <w:sz w:val="24"/>
          <w:szCs w:val="24"/>
        </w:rPr>
        <w:t>,</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D60934" w:rsidP="007B593F" w:rsidR="007B593F" w:rsidRPr="00FF3AFF">
      <w:pPr>
        <w:ind w:left="1003"/>
        <w:jc w:val="both"/>
        <w:rPr>
          <w:sz w:val="24"/>
          <w:szCs w:val="24"/>
        </w:rPr>
      </w:pPr>
      <w:r>
        <w:rPr>
          <w:color w:themeColor="text1" w:val="000000"/>
          <w:sz w:val="24"/>
          <w:szCs w:val="24"/>
        </w:rPr>
        <w:t>22</w:t>
      </w:r>
      <w:r w:rsidR="00C43437" w:rsidRPr="00D17BC0">
        <w:rPr>
          <w:color w:themeColor="text1" w:val="000000"/>
          <w:sz w:val="24"/>
          <w:szCs w:val="24"/>
        </w:rPr>
        <w:t xml:space="preserve">. </w:t>
      </w:r>
      <w:r w:rsidR="00D17BC0" w:rsidRPr="00D17BC0">
        <w:rPr>
          <w:color w:themeColor="text1" w:val="000000"/>
          <w:sz w:val="24"/>
          <w:szCs w:val="24"/>
        </w:rPr>
        <w:t>listopada</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sidR="00D17BC0" w:rsidRPr="00D17BC0">
        <w:rPr>
          <w:color w:themeColor="text1" w:val="000000"/>
          <w:sz w:val="24"/>
          <w:szCs w:val="24"/>
        </w:rPr>
        <w:t>10</w:t>
      </w:r>
      <w:r>
        <w:rPr>
          <w:color w:themeColor="text1" w:val="000000"/>
          <w:sz w:val="24"/>
          <w:szCs w:val="24"/>
        </w:rPr>
        <w:t>,00</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9E2E51">
        <w:rPr>
          <w:sz w:val="24"/>
          <w:szCs w:val="24"/>
        </w:rPr>
        <w:t>Privredna banka Zagreb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A309D8" w:rsidRPr="00A309D8">
        <w:rPr>
          <w:sz w:val="24"/>
          <w:szCs w:val="24"/>
        </w:rPr>
        <w:t>MANI-TOM d.o.o. za trgovinu i usluge, OIB: 42252851985, Trnovčica 71, Zagreb,</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A309D8">
        <w:rPr>
          <w:sz w:val="24"/>
          <w:szCs w:val="24"/>
        </w:rPr>
        <w:t>21</w:t>
      </w:r>
      <w:r w:rsidR="00D9143D">
        <w:rPr>
          <w:sz w:val="24"/>
          <w:szCs w:val="24"/>
        </w:rPr>
        <w:t>.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A309D8">
        <w:rPr>
          <w:sz w:val="24"/>
          <w:szCs w:val="24"/>
        </w:rPr>
        <w:t>6. 467,94</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2D7AE7">
        <w:rPr>
          <w:sz w:val="24"/>
          <w:szCs w:val="24"/>
        </w:rPr>
        <w:t>1</w:t>
      </w:r>
      <w:r w:rsidR="00D33EFA">
        <w:rPr>
          <w:sz w:val="24"/>
          <w:szCs w:val="24"/>
        </w:rPr>
        <w:t xml:space="preserve"> </w:t>
      </w:r>
      <w:r w:rsidR="006A2BE9">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BF7DAD">
        <w:rPr>
          <w:sz w:val="24"/>
          <w:szCs w:val="24"/>
        </w:rPr>
        <w:t>02.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5105CC">
        <w:rPr>
          <w:sz w:val="24"/>
          <w:szCs w:val="24"/>
        </w:rPr>
        <w:t>, v.r.</w:t>
      </w:r>
    </w:p>
    <w:p w:rsidRDefault="005105CC" w:rsidP="00FF3AFF" w:rsidR="005105CC">
      <w:pPr>
        <w:ind w:left="5040"/>
        <w:jc w:val="right"/>
        <w:rPr>
          <w:sz w:val="24"/>
          <w:szCs w:val="24"/>
        </w:rPr>
      </w:pPr>
    </w:p>
    <w:p w:rsidRDefault="005105CC" w:rsidP="005105CC" w:rsidR="005105CC">
      <w:pPr>
        <w:ind w:left="5040"/>
        <w:jc w:val="right"/>
        <w:rPr>
          <w:sz w:val="24"/>
          <w:szCs w:val="24"/>
        </w:rPr>
      </w:pPr>
    </w:p>
    <w:p w:rsidRDefault="005105CC" w:rsidP="005105CC" w:rsidR="005105CC">
      <w:pPr>
        <w:rPr>
          <w:sz w:val="24"/>
          <w:szCs w:val="24"/>
        </w:rPr>
      </w:pPr>
      <w:r>
        <w:rPr>
          <w:sz w:val="24"/>
          <w:szCs w:val="24"/>
        </w:rPr>
        <w:t>Za točnost otrpavka – ovlaštena osoba</w:t>
      </w:r>
    </w:p>
    <w:p w:rsidRDefault="005105CC" w:rsidP="005105CC" w:rsidR="005105CC">
      <w:pPr>
        <w:rPr>
          <w:sz w:val="24"/>
          <w:szCs w:val="24"/>
        </w:rPr>
      </w:pPr>
      <w:r>
        <w:rPr>
          <w:sz w:val="24"/>
          <w:szCs w:val="24"/>
        </w:rPr>
        <w:t>Blotnej Ana</w:t>
      </w:r>
    </w:p>
    <w:p w:rsidRDefault="005105CC" w:rsidP="005105CC" w:rsidR="005105CC">
      <w:pPr>
        <w:rPr>
          <w:sz w:val="24"/>
          <w:szCs w:val="24"/>
        </w:rPr>
      </w:pPr>
    </w:p>
    <w:p w:rsidRDefault="005105CC" w:rsidP="005105CC" w:rsidR="005105CC" w:rsidRPr="00FF3AFF">
      <w:pPr>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8677CB">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535A34">
      <w:rPr>
        <w:sz w:val="24"/>
        <w:szCs w:val="24"/>
      </w:rPr>
      <w:t>1463</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05CC"/>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7CB"/>
    <w:rsid w:val="008678BE"/>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56972"/>
    <w:rsid w:val="00B56A32"/>
    <w:rsid w:val="00B609F0"/>
    <w:rsid w:val="00B62CE1"/>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2B17"/>
    <w:rsid w:val="00D83193"/>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105CC"/>
    <w:rPr>
      <w:color w:val="808080"/>
      <w:bdr w:space="0" w:sz="0" w:color="auto" w:val="none"/>
      <w:shd w:fill="auto" w:color="auto" w:val="clear"/>
    </w:rPr>
  </w:style>
  <w:style w:customStyle="true" w:styleId="eSPISCCParagraphDefaultFont" w:type="character">
    <w:name w:val="eSPIS_CC_Paragraph Default Font"/>
    <w:basedOn w:val="Zadanifontodlomka"/>
    <w:rsid w:val="005105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05C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05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05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105CC"/>
    <w:rPr>
      <w:color w:val="808080"/>
      <w:bdr w:color="auto" w:space="0" w:sz="0" w:val="none"/>
      <w:shd w:color="auto" w:fill="auto" w:val="clear"/>
    </w:rPr>
  </w:style>
  <w:style w:customStyle="1" w:styleId="eSPISCCParagraphDefaultFont" w:type="character">
    <w:name w:val="eSPIS_CC_Paragraph Default Font"/>
    <w:basedOn w:val="Zadanifontodlomka"/>
    <w:rsid w:val="005105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05C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05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05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2019.</izvorni_sadrzaj>
    <derivirana_varijabla naziv="DomainObject.DatumDonosenjaOdluke_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1463</izvorni_sadrzaj>
    <derivirana_varijabla naziv="DomainObject.Predmet.Broj_1">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2019.</izvorni_sadrzaj>
    <derivirana_varijabla naziv="DomainObject.Predmet.DatumOsnivanja_1">28.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St-1463/2019</izvorni_sadrzaj>
    <derivirana_varijabla naziv="DomainObject.Predmet.OznakaBroj_1">St-1463/2019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MANI-TOM d.o.o.</izvorni_sadrzaj>
    <derivirana_varijabla naziv="DomainObject.Predmet.ProtustrankaFormated_1">  MANI-TOM d.o.o.</derivirana_varijabla>
  </DomainObject.Predmet.ProtustrankaFormated>
  <DomainObject.Predmet.ProtustrankaFormatedOIB>
    <izvorni_sadrzaj>  MANI-TOM d.o.o., OIB 42252851985</izvorni_sadrzaj>
    <derivirana_varijabla naziv="DomainObject.Predmet.ProtustrankaFormatedOIB_1">  MANI-TOM d.o.o., OIB 42252851985</derivirana_varijabla>
  </DomainObject.Predmet.ProtustrankaFormatedOIB>
  <DomainObject.Predmet.ProtustrankaFormatedWithAdress>
    <izvorni_sadrzaj> MANI-TOM d.o.o., Trnovčica 71, 10000 Zagreb</izvorni_sadrzaj>
    <derivirana_varijabla naziv="DomainObject.Predmet.ProtustrankaFormatedWithAdress_1"> MANI-TOM d.o.o., Trnovčica 71, 10000 Zagreb</derivirana_varijabla>
  </DomainObject.Predmet.ProtustrankaFormatedWithAdress>
  <DomainObject.Predmet.ProtustrankaFormatedWithAdressOIB>
    <izvorni_sadrzaj> MANI-TOM d.o.o., OIB 42252851985, Trnovčica 71, 10000 Zagreb</izvorni_sadrzaj>
    <derivirana_varijabla naziv="DomainObject.Predmet.ProtustrankaFormatedWithAdressOIB_1"> MANI-TOM d.o.o., OIB 42252851985, Trnovčica 71, 10000 Zagreb</derivirana_varijabla>
  </DomainObject.Predmet.ProtustrankaFormatedWithAdressOIB>
  <DomainObject.Predmet.ProtustrankaWithAdress>
    <izvorni_sadrzaj>MANI-TOM d.o.o. Trnovčica 71, 10000 Zagreb</izvorni_sadrzaj>
    <derivirana_varijabla naziv="DomainObject.Predmet.ProtustrankaWithAdress_1">MANI-TOM d.o.o. Trnovčica 71, 10000 Zagreb</derivirana_varijabla>
  </DomainObject.Predmet.ProtustrankaWithAdress>
  <DomainObject.Predmet.ProtustrankaWithAdressOIB>
    <izvorni_sadrzaj>MANI-TOM d.o.o., OIB 42252851985, Trnovčica 71, 10000 Zagreb</izvorni_sadrzaj>
    <derivirana_varijabla naziv="DomainObject.Predmet.ProtustrankaWithAdressOIB_1">MANI-TOM d.o.o., OIB 42252851985, Trnovčica 71, 10000 Zagreb</derivirana_varijabla>
  </DomainObject.Predmet.ProtustrankaWithAdressOIB>
  <DomainObject.Predmet.ProtustrankaNazivFormated>
    <izvorni_sadrzaj>MANI-TOM d.o.o.</izvorni_sadrzaj>
    <derivirana_varijabla naziv="DomainObject.Predmet.ProtustrankaNazivFormated_1">MANI-TOM d.o.o.</derivirana_varijabla>
  </DomainObject.Predmet.ProtustrankaNazivFormated>
  <DomainObject.Predmet.ProtustrankaNazivFormatedOIB>
    <izvorni_sadrzaj>MANI-TOM d.o.o., OIB 42252851985</izvorni_sadrzaj>
    <derivirana_varijabla naziv="DomainObject.Predmet.ProtustrankaNazivFormatedOIB_1">MANI-TOM d.o.o., OIB 42252851985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MANI-TOM d.o.o.</item>
    </izvorni_sadrzaj>
    <derivirana_varijabla naziv="DomainObject.Predmet.ProtuStrankaListFormated_1">
      <item>MANI-TOM d.o.o.</item>
    </derivirana_varijabla>
  </DomainObject.Predmet.ProtuStrankaListFormated>
  <DomainObject.Predmet.ProtuStrankaListFormatedOIB>
    <izvorni_sadrzaj>
      <item>MANI-TOM d.o.o., OIB 42252851985</item>
    </izvorni_sadrzaj>
    <derivirana_varijabla naziv="DomainObject.Predmet.ProtuStrankaListFormatedOIB_1">
      <item>MANI-TOM d.o.o., OIB 42252851985</item>
    </derivirana_varijabla>
  </DomainObject.Predmet.ProtuStrankaListFormatedOIB>
  <DomainObject.Predmet.ProtuStrankaListFormatedWithAdress>
    <izvorni_sadrzaj>
      <item>MANI-TOM d.o.o., Trnovčica 71, 10000 Zagreb</item>
    </izvorni_sadrzaj>
    <derivirana_varijabla naziv="DomainObject.Predmet.ProtuStrankaListFormatedWithAdress_1">
      <item>MANI-TOM d.o.o., Trnovčica 71, 10000 Zagreb</item>
    </derivirana_varijabla>
  </DomainObject.Predmet.ProtuStrankaListFormatedWithAdress>
  <DomainObject.Predmet.ProtuStrankaListFormatedWithAdressOIB>
    <izvorni_sadrzaj>
      <item>MANI-TOM d.o.o., OIB 42252851985, Trnovčica 71, 10000 Zagreb</item>
    </izvorni_sadrzaj>
    <derivirana_varijabla naziv="DomainObject.Predmet.ProtuStrankaListFormatedWithAdressOIB_1">
      <item>MANI-TOM d.o.o., OIB 42252851985, Trnovčica 71, 10000 Zagreb</item>
    </derivirana_varijabla>
  </DomainObject.Predmet.ProtuStrankaListFormatedWithAdressOIB>
  <DomainObject.Predmet.ProtuStrankaListNazivFormated>
    <izvorni_sadrzaj>
      <item>MANI-TOM d.o.o.</item>
    </izvorni_sadrzaj>
    <derivirana_varijabla naziv="DomainObject.Predmet.ProtuStrankaListNazivFormated_1">
      <item>MANI-TOM d.o.o.</item>
    </derivirana_varijabla>
  </DomainObject.Predmet.ProtuStrankaListNazivFormated>
  <DomainObject.Predmet.ProtuStrankaListNazivFormatedOIB>
    <izvorni_sadrzaj>
      <item>MANI-TOM d.o.o., OIB 42252851985</item>
    </izvorni_sadrzaj>
    <derivirana_varijabla naziv="DomainObject.Predmet.ProtuStrankaListNazivFormatedOIB_1">
      <item>MANI-TOM d.o.o., OIB 42252851985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2019.</izvorni_sadrzaj>
    <derivirana_varijabla naziv="DomainObject.Datum_1">2. srpnja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MANI-TOM d.o.o.</izvorni_sadrzaj>
    <derivirana_varijabla naziv="DomainObject.Predmet.ProtustrankaIDrugi_1">MANI-TOM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MANI-TOM d.o.o., OIB 42252851985, Trnovčica 71, 10000 Zagreb</izvorni_sadrzaj>
    <derivirana_varijabla naziv="DomainObject.Predmet.ProtustrankaIDrugiAdressOIB_1">MANI-TOM d.o.o., OIB 42252851985, Trnovčica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MANI-TOM d.o.o.</item>
      <item>FINANCIJSKA AGENCIJA, RC Zagreb</item>
    </izvorni_sadrzaj>
    <derivirana_varijabla naziv="DomainObject.Predmet.SudioniciListNaziv_1">
      <item>MANI-TOM d.o.o.</item>
      <item>FINANCIJSKA AGENCIJA, RC Zagreb</item>
    </derivirana_varijabla>
  </DomainObject.Predmet.SudioniciListNaziv>
  <DomainObject.Predmet.SudioniciListAdressOIB>
    <izvorni_sadrzaj>
      <item>MANI-TOM d.o.o., OIB 42252851985, Trnovčica 71,10000 Zagreb</item>
      <item>FINANCIJSKA AGENCIJA, RC Zagreb, OIB 85821130368, Trg svibanjskih žrtava 1995. 1,10000 Zagreb</item>
    </izvorni_sadrzaj>
    <derivirana_varijabla naziv="DomainObject.Predmet.SudioniciListAdressOIB_1">
      <item>MANI-TOM d.o.o., OIB 42252851985, Trnovčica 71,10000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42252851985</item>
      <item>, OIB 85821130368</item>
    </izvorni_sadrzaj>
    <derivirana_varijabla naziv="DomainObject.Predmet.SudioniciListNazivOIB_1">
      <item>, OIB 42252851985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52F2A5-4051-4943-95FE-0D2D1BEDB4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5479</properties:Characters>
  <properties:Lines>141</properties:Lines>
  <properties:Paragraphs>48</properties:Paragraphs>
  <properties:TotalTime>300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2019-07-02T09:30:00Z</cp:lastPrinted>
  <dcterms:modified xmlns:xsi="http://www.w3.org/2001/XMLSchema-instance" xsi:type="dcterms:W3CDTF">2019-07-02T09:31:00Z</dcterms:modified>
  <cp:revision>69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