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f6e1" w14:paraId="d74f6e1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EB1B69">
        <w:rPr>
          <w:rFonts w:cs="Times New Roman" w:hAnsi="Times New Roman" w:ascii="Times New Roman"/>
        </w:rPr>
        <w:t>4970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62101F">
        <w:rPr>
          <w:rFonts w:cs="Times New Roman" w:hAnsi="Times New Roman" w:ascii="Times New Roman"/>
        </w:rPr>
        <w:t xml:space="preserve"> EUSTOMA d.o.o. Zagreb, Kameniti stol 5, OIB: </w:t>
      </w:r>
      <w:r w:rsidR="00A55E44" w:rsidRPr="00A55E44">
        <w:rPr>
          <w:rFonts w:cs="Times New Roman" w:hAnsi="Times New Roman" w:ascii="Times New Roman"/>
        </w:rPr>
        <w:t>83432518363</w:t>
      </w:r>
      <w:r w:rsidR="00A55E44">
        <w:rPr>
          <w:rFonts w:cs="Times New Roman" w:hAnsi="Times New Roman" w:ascii="Times New Roman"/>
        </w:rPr>
        <w:t xml:space="preserve">, </w:t>
      </w:r>
      <w:r w:rsidR="0062101F">
        <w:rPr>
          <w:rFonts w:cs="Times New Roman" w:hAnsi="Times New Roman" w:ascii="Times New Roman"/>
        </w:rPr>
        <w:t xml:space="preserve">MBS: </w:t>
      </w:r>
      <w:r w:rsidR="00A55E44" w:rsidRPr="00A55E44">
        <w:rPr>
          <w:rFonts w:cs="Times New Roman" w:hAnsi="Times New Roman" w:ascii="Times New Roman"/>
        </w:rPr>
        <w:t>080665165</w:t>
      </w:r>
      <w:r w:rsidR="00A55E44">
        <w:rPr>
          <w:rFonts w:cs="Times New Roman" w:hAnsi="Times New Roman" w:ascii="Times New Roman"/>
        </w:rPr>
        <w:t xml:space="preserve">,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636930">
        <w:rPr>
          <w:rFonts w:cs="Times New Roman" w:hAnsi="Times New Roman" w:ascii="Times New Roman"/>
        </w:rPr>
        <w:t>21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636930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A55E44">
        <w:rPr>
          <w:rFonts w:cs="Times New Roman" w:hAnsi="Times New Roman" w:ascii="Times New Roman"/>
        </w:rPr>
        <w:t xml:space="preserve"> EUSTOMA d.o.o. Zagreb, Kameniti stol 5, OIB: </w:t>
      </w:r>
      <w:r w:rsidR="00A55E44" w:rsidRPr="00A55E44">
        <w:rPr>
          <w:rFonts w:cs="Times New Roman" w:hAnsi="Times New Roman" w:ascii="Times New Roman"/>
        </w:rPr>
        <w:t>83432518363</w:t>
      </w:r>
      <w:r w:rsidR="00A55E44">
        <w:rPr>
          <w:rFonts w:cs="Times New Roman" w:hAnsi="Times New Roman" w:ascii="Times New Roman"/>
        </w:rPr>
        <w:t xml:space="preserve">, MBS: </w:t>
      </w:r>
      <w:r w:rsidR="00A55E44" w:rsidRPr="00A55E44">
        <w:rPr>
          <w:rFonts w:cs="Times New Roman" w:hAnsi="Times New Roman" w:ascii="Times New Roman"/>
        </w:rPr>
        <w:t>080665165</w:t>
      </w:r>
      <w:r w:rsidR="00A55E44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24532A">
        <w:rPr>
          <w:rFonts w:cs="Times New Roman" w:hAnsi="Times New Roman" w:ascii="Times New Roman"/>
        </w:rPr>
        <w:t xml:space="preserve"> Željku Pfarrer, iz Zagreba, Kameniti stol 5, OIB: </w:t>
      </w:r>
      <w:r w:rsidR="00A55E44" w:rsidRPr="00A55E44">
        <w:rPr>
          <w:rFonts w:cs="Times New Roman" w:hAnsi="Times New Roman" w:ascii="Times New Roman"/>
        </w:rPr>
        <w:t>20445818486</w:t>
      </w:r>
      <w:r w:rsidR="0024532A">
        <w:rPr>
          <w:rFonts w:cs="Times New Roman" w:hAnsi="Times New Roman" w:ascii="Times New Roman"/>
        </w:rPr>
        <w:t xml:space="preserve"> </w:t>
      </w:r>
      <w:r w:rsidR="00692638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636930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11</w:t>
      </w:r>
      <w:r w:rsidR="002B5AFF">
        <w:rPr>
          <w:rFonts w:cs="Times New Roman" w:hAnsi="Times New Roman" w:ascii="Times New Roman"/>
          <w:b/>
        </w:rPr>
        <w:t xml:space="preserve">. svibnja </w:t>
      </w:r>
      <w:r w:rsidR="003C3CBD">
        <w:rPr>
          <w:rFonts w:cs="Times New Roman" w:hAnsi="Times New Roman" w:ascii="Times New Roman"/>
          <w:b/>
        </w:rPr>
        <w:t>2017. g.</w:t>
      </w:r>
      <w:r w:rsidR="00EB1B69">
        <w:rPr>
          <w:rFonts w:cs="Times New Roman" w:hAnsi="Times New Roman" w:ascii="Times New Roman"/>
          <w:b/>
        </w:rPr>
        <w:t xml:space="preserve"> u 10:45</w:t>
      </w:r>
      <w:r w:rsidR="00486ADA">
        <w:rPr>
          <w:rFonts w:cs="Times New Roman" w:hAnsi="Times New Roman" w:ascii="Times New Roman"/>
          <w:b/>
        </w:rPr>
        <w:t xml:space="preserve">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A55E44" w:rsidR="00A55E44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A55E44">
        <w:rPr>
          <w:rFonts w:cs="Times New Roman" w:hAnsi="Times New Roman" w:ascii="Times New Roman"/>
        </w:rPr>
        <w:t xml:space="preserve"> EUSTOMA d.o.o. Zagreb, Kameniti stol 5, OIB: </w:t>
      </w:r>
      <w:r w:rsidR="00A55E44" w:rsidRPr="00A55E44">
        <w:rPr>
          <w:rFonts w:cs="Times New Roman" w:hAnsi="Times New Roman" w:ascii="Times New Roman"/>
        </w:rPr>
        <w:t>83432518363</w:t>
      </w:r>
      <w:r w:rsidR="00A55E44">
        <w:rPr>
          <w:rFonts w:cs="Times New Roman" w:hAnsi="Times New Roman" w:ascii="Times New Roman"/>
        </w:rPr>
        <w:t xml:space="preserve">, MBS: </w:t>
      </w:r>
      <w:r w:rsidR="00A55E44" w:rsidRPr="00A55E44">
        <w:rPr>
          <w:rFonts w:cs="Times New Roman" w:hAnsi="Times New Roman" w:ascii="Times New Roman"/>
        </w:rPr>
        <w:t>080665165</w:t>
      </w:r>
      <w:r w:rsidR="00A55E44">
        <w:rPr>
          <w:rFonts w:cs="Times New Roman" w:hAnsi="Times New Roman" w:ascii="Times New Roman"/>
        </w:rPr>
        <w:t>,</w:t>
      </w:r>
    </w:p>
    <w:p w:rsidRDefault="00245FC5" w:rsidP="00C67885" w:rsidR="00EB1CF8" w:rsidRPr="0075359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24532A">
        <w:rPr>
          <w:rFonts w:cs="Times New Roman" w:hAnsi="Times New Roman" w:ascii="Times New Roman"/>
        </w:rPr>
        <w:t>d 210</w:t>
      </w:r>
      <w:r w:rsidR="00E7606F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24532A">
        <w:rPr>
          <w:rFonts w:cs="Times New Roman" w:hAnsi="Times New Roman" w:ascii="Times New Roman"/>
        </w:rPr>
        <w:t>dvoje</w:t>
      </w:r>
      <w:r w:rsidR="0092636E">
        <w:rPr>
          <w:rFonts w:cs="Times New Roman" w:hAnsi="Times New Roman" w:ascii="Times New Roman"/>
        </w:rPr>
        <w:t xml:space="preserve"> </w:t>
      </w:r>
      <w:r w:rsidR="00EC7BD6">
        <w:rPr>
          <w:rFonts w:cs="Times New Roman" w:hAnsi="Times New Roman" w:ascii="Times New Roman"/>
        </w:rPr>
        <w:t xml:space="preserve">zaposlenih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636930">
        <w:rPr>
          <w:rFonts w:cs="Times New Roman" w:hAnsi="Times New Roman" w:ascii="Times New Roman"/>
        </w:rPr>
        <w:t>21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DE79C2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6762C6" w:rsidP="00D14F1D" w:rsidR="006762C6">
      <w:pPr>
        <w:rPr>
          <w:rFonts w:cs="Times New Roman" w:hAnsi="Times New Roman" w:ascii="Times New Roman"/>
        </w:rPr>
      </w:pPr>
    </w:p>
    <w:p w:rsidRDefault="00DE79C2" w:rsidP="00DE79C2" w:rsidR="009712D6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DE79C2" w:rsidP="00DE79C2" w:rsidR="00DE79C2" w:rsidRPr="00947923">
      <w:pPr>
        <w:jc w:val="right"/>
        <w:rPr>
          <w:rFonts w:cs="Times New Roman" w:hAnsi="Times New Roman" w:ascii="Times New Roman"/>
        </w:rPr>
      </w:pPr>
      <w:r w:rsidRPr="00DE79C2">
        <w:rPr>
          <w:rFonts w:cs="Times New Roman" w:hAnsi="Times New Roman" w:ascii="Times New Roman"/>
        </w:rPr>
        <w:t>Zlatka Plivelić</w:t>
      </w:r>
    </w:p>
    <w:sectPr w:rsidSect="009B38CA" w:rsidR="00DE79C2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DF7AA0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EB1B69">
      <w:rPr>
        <w:rFonts w:cs="Times New Roman" w:hAnsi="Times New Roman" w:ascii="Times New Roman"/>
      </w:rPr>
      <w:t>4970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305C9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C4C45"/>
    <w:rsid w:val="001D2C73"/>
    <w:rsid w:val="001E0D47"/>
    <w:rsid w:val="0020729A"/>
    <w:rsid w:val="0021305C"/>
    <w:rsid w:val="0024532A"/>
    <w:rsid w:val="00245FC5"/>
    <w:rsid w:val="00260847"/>
    <w:rsid w:val="002B5AFF"/>
    <w:rsid w:val="002D4EF9"/>
    <w:rsid w:val="002E26C3"/>
    <w:rsid w:val="002E3B85"/>
    <w:rsid w:val="00310E11"/>
    <w:rsid w:val="003226C2"/>
    <w:rsid w:val="003262E9"/>
    <w:rsid w:val="0036711B"/>
    <w:rsid w:val="003827FA"/>
    <w:rsid w:val="003C3CBD"/>
    <w:rsid w:val="003E40A4"/>
    <w:rsid w:val="004259A7"/>
    <w:rsid w:val="00474F1E"/>
    <w:rsid w:val="004839FC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9713A"/>
    <w:rsid w:val="005B05B5"/>
    <w:rsid w:val="005E5B68"/>
    <w:rsid w:val="005F1595"/>
    <w:rsid w:val="005F7C4D"/>
    <w:rsid w:val="00602367"/>
    <w:rsid w:val="00604219"/>
    <w:rsid w:val="0062101F"/>
    <w:rsid w:val="0062397E"/>
    <w:rsid w:val="00631D91"/>
    <w:rsid w:val="0063691E"/>
    <w:rsid w:val="00636930"/>
    <w:rsid w:val="0064234C"/>
    <w:rsid w:val="00653B08"/>
    <w:rsid w:val="0066188B"/>
    <w:rsid w:val="006762C6"/>
    <w:rsid w:val="00692638"/>
    <w:rsid w:val="006A47EC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A537C"/>
    <w:rsid w:val="007B1744"/>
    <w:rsid w:val="007C42F9"/>
    <w:rsid w:val="007E2EB3"/>
    <w:rsid w:val="007F7106"/>
    <w:rsid w:val="00835F80"/>
    <w:rsid w:val="008823BE"/>
    <w:rsid w:val="00893DBB"/>
    <w:rsid w:val="008D4645"/>
    <w:rsid w:val="008E3153"/>
    <w:rsid w:val="00900D13"/>
    <w:rsid w:val="0092636E"/>
    <w:rsid w:val="00947923"/>
    <w:rsid w:val="00956880"/>
    <w:rsid w:val="00961707"/>
    <w:rsid w:val="009712D6"/>
    <w:rsid w:val="00981297"/>
    <w:rsid w:val="00992385"/>
    <w:rsid w:val="009B38CA"/>
    <w:rsid w:val="009D41F1"/>
    <w:rsid w:val="009D5937"/>
    <w:rsid w:val="009F06AA"/>
    <w:rsid w:val="009F313C"/>
    <w:rsid w:val="009F6673"/>
    <w:rsid w:val="00A057AA"/>
    <w:rsid w:val="00A21622"/>
    <w:rsid w:val="00A25CCE"/>
    <w:rsid w:val="00A510B3"/>
    <w:rsid w:val="00A55E44"/>
    <w:rsid w:val="00AA2A83"/>
    <w:rsid w:val="00AB291F"/>
    <w:rsid w:val="00AB7766"/>
    <w:rsid w:val="00AC5FAB"/>
    <w:rsid w:val="00AD0DB4"/>
    <w:rsid w:val="00AF11F7"/>
    <w:rsid w:val="00B560C9"/>
    <w:rsid w:val="00B7667E"/>
    <w:rsid w:val="00BA4F62"/>
    <w:rsid w:val="00BE46B9"/>
    <w:rsid w:val="00BE71E0"/>
    <w:rsid w:val="00C569DF"/>
    <w:rsid w:val="00C67885"/>
    <w:rsid w:val="00C87BC8"/>
    <w:rsid w:val="00CA0303"/>
    <w:rsid w:val="00CF7C5B"/>
    <w:rsid w:val="00D14F1D"/>
    <w:rsid w:val="00D46BC3"/>
    <w:rsid w:val="00D5190F"/>
    <w:rsid w:val="00D64440"/>
    <w:rsid w:val="00D70AF4"/>
    <w:rsid w:val="00D76787"/>
    <w:rsid w:val="00D85BEF"/>
    <w:rsid w:val="00DA470E"/>
    <w:rsid w:val="00DE79C2"/>
    <w:rsid w:val="00DF7AA0"/>
    <w:rsid w:val="00E055D0"/>
    <w:rsid w:val="00E40D65"/>
    <w:rsid w:val="00E477DA"/>
    <w:rsid w:val="00E51337"/>
    <w:rsid w:val="00E615BA"/>
    <w:rsid w:val="00E74D24"/>
    <w:rsid w:val="00E7606F"/>
    <w:rsid w:val="00E909FD"/>
    <w:rsid w:val="00EA4E81"/>
    <w:rsid w:val="00EB1B69"/>
    <w:rsid w:val="00EB1CF8"/>
    <w:rsid w:val="00EB798B"/>
    <w:rsid w:val="00EC1A99"/>
    <w:rsid w:val="00EC7BD6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4970</izvorni_sadrzaj>
    <derivirana_varijabla naziv="DomainObject.Predmet.Broj_1">4970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St-4970/2016</izvorni_sadrzaj>
    <derivirana_varijabla naziv="DomainObject.Predmet.OznakaBroj_1">St-4970/2016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EUSTOMA d.o.o. zastupanog po punomoćniku ŽELJKO PFARRER</izvorni_sadrzaj>
    <derivirana_varijabla naziv="DomainObject.Predmet.ProtustrankaFormated_1">  EUSTOMA d.o.o. zastupanog po punomoćniku ŽELJKO PFARRER</derivirana_varijabla>
  </DomainObject.Predmet.ProtustrankaFormated>
  <DomainObject.Predmet.ProtustrankaFormatedOIB>
    <izvorni_sadrzaj>  EUSTOMA d.o.o., OIB 83432518363 zastupanog po punomoćniku ŽELJKO PFARRER</izvorni_sadrzaj>
    <derivirana_varijabla naziv="DomainObject.Predmet.ProtustrankaFormatedOIB_1">  EUSTOMA d.o.o., OIB 83432518363 zastupanog po punomoćniku ŽELJKO PFARRER</derivirana_varijabla>
  </DomainObject.Predmet.ProtustrankaFormatedOIB>
  <DomainObject.Predmet.ProtustrankaFormatedWithAdress>
    <izvorni_sadrzaj> EUSTOMA d.o.o., Kameniti stol 5, 10000 Zagreb zastupanog po punomoćniku ŽELJKO PFARRER</izvorni_sadrzaj>
    <derivirana_varijabla naziv="DomainObject.Predmet.ProtustrankaFormatedWithAdress_1"> EUSTOMA d.o.o., Kameniti stol 5, 10000 Zagreb zastupanog po punomoćniku ŽELJKO PFARRER</derivirana_varijabla>
  </DomainObject.Predmet.ProtustrankaFormatedWithAdress>
  <DomainObject.Predmet.ProtustrankaFormatedWithAdressOIB>
    <izvorni_sadrzaj> EUSTOMA d.o.o., OIB 83432518363, Kameniti stol 5, 10000 Zagreb zastupanog po punomoćniku ŽELJKO PFARRER</izvorni_sadrzaj>
    <derivirana_varijabla naziv="DomainObject.Predmet.ProtustrankaFormatedWithAdressOIB_1"> EUSTOMA d.o.o., OIB 83432518363, Kameniti stol 5, 10000 Zagreb zastupanog po punomoćniku ŽELJKO PFARRER</derivirana_varijabla>
  </DomainObject.Predmet.ProtustrankaFormatedWithAdressOIB>
  <DomainObject.Predmet.ProtustrankaWithAdress>
    <izvorni_sadrzaj>EUSTOMA d.o.o. Kameniti stol 5, 10000 Zagreb</izvorni_sadrzaj>
    <derivirana_varijabla naziv="DomainObject.Predmet.ProtustrankaWithAdress_1">EUSTOMA d.o.o. Kameniti stol 5, 10000 Zagreb</derivirana_varijabla>
  </DomainObject.Predmet.ProtustrankaWithAdress>
  <DomainObject.Predmet.ProtustrankaWithAdressOIB>
    <izvorni_sadrzaj>EUSTOMA d.o.o., OIB 83432518363, Kameniti stol 5, 10000 Zagreb</izvorni_sadrzaj>
    <derivirana_varijabla naziv="DomainObject.Predmet.ProtustrankaWithAdressOIB_1">EUSTOMA d.o.o., OIB 83432518363, Kameniti stol 5, 10000 Zagreb</derivirana_varijabla>
  </DomainObject.Predmet.ProtustrankaWithAdressOIB>
  <DomainObject.Predmet.ProtustrankaNazivFormated>
    <izvorni_sadrzaj>EUSTOMA d.o.o.</izvorni_sadrzaj>
    <derivirana_varijabla naziv="DomainObject.Predmet.ProtustrankaNazivFormated_1">EUSTOMA d.o.o.</derivirana_varijabla>
  </DomainObject.Predmet.ProtustrankaNazivFormated>
  <DomainObject.Predmet.ProtustrankaNazivFormatedOIB>
    <izvorni_sadrzaj>EUSTOMA d.o.o., OIB 83432518363</izvorni_sadrzaj>
    <derivirana_varijabla naziv="DomainObject.Predmet.ProtustrankaNazivFormatedOIB_1">EUSTOMA d.o.o., OIB 83432518363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EUSTOMA d.o.o. zastupanog po punomoćniku ŽELJKO PFARRER</item>
    </izvorni_sadrzaj>
    <derivirana_varijabla naziv="DomainObject.Predmet.ProtuStrankaListFormated_1">
      <item>EUSTOMA d.o.o. zastupanog po punomoćniku ŽELJKO PFARRER</item>
    </derivirana_varijabla>
  </DomainObject.Predmet.ProtuStrankaListFormated>
  <DomainObject.Predmet.ProtuStrankaListFormatedOIB>
    <izvorni_sadrzaj>
      <item>EUSTOMA d.o.o., OIB 83432518363 zastupanog po punomoćniku ŽELJKO PFARRER</item>
    </izvorni_sadrzaj>
    <derivirana_varijabla naziv="DomainObject.Predmet.ProtuStrankaListFormatedOIB_1">
      <item>EUSTOMA d.o.o., OIB 83432518363 zastupanog po punomoćniku ŽELJKO PFARRER</item>
    </derivirana_varijabla>
  </DomainObject.Predmet.ProtuStrankaListFormatedOIB>
  <DomainObject.Predmet.ProtuStrankaListFormatedWithAdress>
    <izvorni_sadrzaj>
      <item>EUSTOMA d.o.o., Kameniti stol 5, 10000 Zagreb zastupanog po punomoćniku ŽELJKO PFARRER</item>
    </izvorni_sadrzaj>
    <derivirana_varijabla naziv="DomainObject.Predmet.ProtuStrankaListFormatedWithAdress_1">
      <item>EUSTOMA d.o.o., Kameniti stol 5, 10000 Zagreb zastupanog po punomoćniku ŽELJKO PFARRER</item>
    </derivirana_varijabla>
  </DomainObject.Predmet.ProtuStrankaListFormatedWithAdress>
  <DomainObject.Predmet.ProtuStrankaListFormatedWithAdressOIB>
    <izvorni_sadrzaj>
      <item>EUSTOMA d.o.o., OIB 83432518363, Kameniti stol 5, 10000 Zagreb zastupanog po punomoćniku ŽELJKO PFARRER</item>
    </izvorni_sadrzaj>
    <derivirana_varijabla naziv="DomainObject.Predmet.ProtuStrankaListFormatedWithAdressOIB_1">
      <item>EUSTOMA d.o.o., OIB 83432518363, Kameniti stol 5, 10000 Zagreb zastupanog po punomoćniku ŽELJKO PFARRER</item>
    </derivirana_varijabla>
  </DomainObject.Predmet.ProtuStrankaListFormatedWithAdressOIB>
  <DomainObject.Predmet.ProtuStrankaListNazivFormated>
    <izvorni_sadrzaj>
      <item>EUSTOMA d.o.o.</item>
    </izvorni_sadrzaj>
    <derivirana_varijabla naziv="DomainObject.Predmet.ProtuStrankaListNazivFormated_1">
      <item>EUSTOMA d.o.o.</item>
    </derivirana_varijabla>
  </DomainObject.Predmet.ProtuStrankaListNazivFormated>
  <DomainObject.Predmet.ProtuStrankaListNazivFormatedOIB>
    <izvorni_sadrzaj>
      <item>EUSTOMA d.o.o., OIB 83432518363</item>
    </izvorni_sadrzaj>
    <derivirana_varijabla naziv="DomainObject.Predmet.ProtuStrankaListNazivFormatedOIB_1">
      <item>EUSTOMA d.o.o., OIB 83432518363</item>
    </derivirana_varijabla>
  </DomainObject.Predmet.ProtuStrankaListNazivFormatedOIB>
  <DomainObject.Predmet.OstaliListFormated>
    <izvorni_sadrzaj>
      <item>ŽELJKO PFARRER punomoćnik sudionika u postupku EUSTOMA d.o.o.</item>
    </izvorni_sadrzaj>
    <derivirana_varijabla naziv="DomainObject.Predmet.OstaliListFormated_1">
      <item>ŽELJKO PFARRER punomoćnik sudionika u postupku EUSTOMA d.o.o.</item>
    </derivirana_varijabla>
  </DomainObject.Predmet.OstaliListFormated>
  <DomainObject.Predmet.OstaliListFormatedOIB>
    <izvorni_sadrzaj>
      <item>ŽELJKO PFARRER, OIB 20445818486 punomoćnik sudionika u postupku EUSTOMA d.o.o.</item>
    </izvorni_sadrzaj>
    <derivirana_varijabla naziv="DomainObject.Predmet.OstaliListFormatedOIB_1">
      <item>ŽELJKO PFARRER, OIB 20445818486 punomoćnik sudionika u postupku EUSTOMA d.o.o.</item>
    </derivirana_varijabla>
  </DomainObject.Predmet.OstaliListFormatedOIB>
  <DomainObject.Predmet.OstaliListFormatedWithAdress>
    <izvorni_sadrzaj>
      <item>ŽELJKO PFARRER, Kameniti stol 5, 10000 Zagreb punomoćnik sudionika u postupku EUSTOMA d.o.o.</item>
    </izvorni_sadrzaj>
    <derivirana_varijabla naziv="DomainObject.Predmet.OstaliListFormatedWithAdress_1">
      <item>ŽELJKO PFARRER, Kameniti stol 5, 10000 Zagreb punomoćnik sudionika u postupku EUSTOMA d.o.o.</item>
    </derivirana_varijabla>
  </DomainObject.Predmet.OstaliListFormatedWithAdress>
  <DomainObject.Predmet.OstaliListFormatedWithAdressOIB>
    <izvorni_sadrzaj>
      <item>ŽELJKO PFARRER, OIB 20445818486, Kameniti stol 5, 10000 Zagreb punomoćnik sudionika u postupku EUSTOMA d.o.o.</item>
    </izvorni_sadrzaj>
    <derivirana_varijabla naziv="DomainObject.Predmet.OstaliListFormatedWithAdressOIB_1">
      <item>ŽELJKO PFARRER, OIB 20445818486, Kameniti stol 5, 10000 Zagreb punomoćnik sudionika u postupku EUSTOMA d.o.o.</item>
    </derivirana_varijabla>
  </DomainObject.Predmet.OstaliListFormatedWithAdressOIB>
  <DomainObject.Predmet.OstaliListNazivFormated>
    <izvorni_sadrzaj>
      <item>ŽELJKO PFARRER</item>
    </izvorni_sadrzaj>
    <derivirana_varijabla naziv="DomainObject.Predmet.OstaliListNazivFormated_1">
      <item>ŽELJKO PFARRER</item>
    </derivirana_varijabla>
  </DomainObject.Predmet.OstaliListNazivFormated>
  <DomainObject.Predmet.OstaliListNazivFormatedOIB>
    <izvorni_sadrzaj>
      <item>ŽELJKO PFARRER, OIB 20445818486</item>
    </izvorni_sadrzaj>
    <derivirana_varijabla naziv="DomainObject.Predmet.OstaliListNazivFormatedOIB_1">
      <item>ŽELJKO PFARRER, OIB 20445818486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EUSTOMA d.o.o.</izvorni_sadrzaj>
    <derivirana_varijabla naziv="DomainObject.Predmet.ProtustrankaIDrugi_1">EUSTOMA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EUSTOMA d.o.o., OIB 83432518363, Kameniti stol 5, 10000 Zagreb</izvorni_sadrzaj>
    <derivirana_varijabla naziv="DomainObject.Predmet.ProtustrankaIDrugiAdressOIB_1">EUSTOMA d.o.o., OIB 83432518363, Kameniti stol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EUSTOMA d.o.o.</item>
      <item>ŽELJKO PFARRER</item>
    </izvorni_sadrzaj>
    <derivirana_varijabla naziv="DomainObject.Predmet.SudioniciListNaziv_1">
      <item>FINA Regionalni centar Zagreb</item>
      <item>EUSTOMA d.o.o.</item>
      <item>ŽELJKO PFARRER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EUSTOMA d.o.o., OIB 83432518363, Kameniti stol 5,10000 Zagreb</item>
      <item>ŽELJKO PFARRER, OIB 20445818486, Kameniti stol 5,10000 Zagreb</item>
    </izvorni_sadrzaj>
    <derivirana_varijabla naziv="DomainObject.Predmet.SudioniciListAdressOIB_1">
      <item>FINA Regionalni centar Zagreb, OIB 85821130368, Trg svibanjskih žrtava 1995. br. 1,10000 Zagreb</item>
      <item>EUSTOMA d.o.o., OIB 83432518363, Kameniti stol 5,10000 Zagreb</item>
      <item>ŽELJKO PFARRER, OIB 20445818486, Kameniti stol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83432518363</item>
      <item>, OIB 20445818486</item>
    </izvorni_sadrzaj>
    <derivirana_varijabla naziv="DomainObject.Predmet.SudioniciListNazivOIB_1">
      <item>, OIB 85821130368</item>
      <item>, OIB 83432518363</item>
      <item>, OIB 20445818486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E14FF-8111-474F-87BA-53F72F5F7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618</properties:Words>
  <properties:Characters>3329</properties:Characters>
  <properties:Lines>85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2017-04-20T11:59:00Z</dcterms:created>
  <dc:creator>vmihalincic</dc:creator>
  <cp:lastModifiedBy>Zlatka Plivelić</cp:lastModifiedBy>
  <cp:lastPrinted>2017-04-20T12:31:00Z</cp:lastPrinted>
  <dcterms:modified xmlns:xsi="http://www.w3.org/2001/XMLSchema-instance" xsi:type="dcterms:W3CDTF">2017-04-20T13:39:00Z</dcterms:modified>
  <cp:revision>11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