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3554" w14:paraId="6263554" w:rsidRDefault="00393E1B" w:rsidP="00393E1B" w:rsidR="00393E1B" w:rsidRPr="00393E1B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393E1B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393E1B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3E1B" w:rsidP="00393E1B" w:rsidR="00393E1B" w:rsidRPr="00393E1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393E1B" w:rsidP="00393E1B" w:rsidR="00393E1B" w:rsidRPr="00393E1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>Trgovački sud u Zagrebu</w:t>
      </w:r>
    </w:p>
    <w:p w:rsidRDefault="00393E1B" w:rsidP="00393E1B" w:rsidR="00393E1B" w:rsidRPr="00393E1B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 xml:space="preserve">Zagreb, </w:t>
      </w:r>
      <w:proofErr w:type="spellStart"/>
      <w:r w:rsidRPr="00393E1B">
        <w:rPr>
          <w:rFonts w:cs="Times New Roman" w:eastAsia="Times New Roman"/>
          <w:sz w:val="22"/>
          <w:lang w:eastAsia="hr-HR"/>
        </w:rPr>
        <w:t>Amruševa</w:t>
      </w:r>
      <w:proofErr w:type="spellEnd"/>
      <w:r w:rsidRPr="00393E1B">
        <w:rPr>
          <w:rFonts w:cs="Times New Roman" w:eastAsia="Times New Roman"/>
          <w:sz w:val="22"/>
          <w:lang w:eastAsia="hr-HR"/>
        </w:rPr>
        <w:t xml:space="preserve"> 2/II, desno (p.p. 455)</w:t>
      </w:r>
      <w:r w:rsidRPr="00393E1B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6.St-7440/2015</w:t>
      </w:r>
    </w:p>
    <w:p w:rsidRDefault="00393E1B" w:rsidP="00393E1B" w:rsidR="00393E1B" w:rsidRPr="00393E1B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>R J E Š E N J E</w:t>
      </w: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 za pokretanjem  skraćenog stečajnog postupka nad dužnikom </w:t>
      </w:r>
      <w:r w:rsidRPr="00393E1B">
        <w:rPr>
          <w:sz w:val="22"/>
        </w:rPr>
        <w:t>BORNSTEIN d.o.o. za unutarnju i vanjsku trgovinu vrhunskim vinima i drugim pićima, Zagreb, Pantovčak 9, OIB: 52156473179</w:t>
      </w:r>
      <w:r w:rsidRPr="00393E1B">
        <w:rPr>
          <w:rFonts w:cs="Times New Roman" w:eastAsia="Times New Roman"/>
          <w:sz w:val="22"/>
          <w:lang w:eastAsia="hr-HR"/>
        </w:rPr>
        <w:t xml:space="preserve">    dana 24.02.2016.god.</w:t>
      </w: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>r i j e š i o    je</w:t>
      </w: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393E1B">
        <w:rPr>
          <w:sz w:val="22"/>
        </w:rPr>
        <w:t>BORNSTEIN d.o.o. za unutarnju i vanjsku trgovinu vrhunskim vinima i drugim pićima, Zagreb, Pantovčak 9, OIB: 52156473179</w:t>
      </w:r>
      <w:r w:rsidRPr="00393E1B">
        <w:rPr>
          <w:rFonts w:cs="Times New Roman" w:eastAsia="Times New Roman"/>
          <w:sz w:val="22"/>
          <w:lang w:eastAsia="hr-HR"/>
        </w:rPr>
        <w:t xml:space="preserve">  </w:t>
      </w:r>
    </w:p>
    <w:p w:rsidRDefault="00393E1B" w:rsidP="00393E1B" w:rsidR="00393E1B" w:rsidRPr="00393E1B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>Obrazloženje</w:t>
      </w: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 Podružnica Zagreb 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393E1B">
        <w:rPr>
          <w:sz w:val="22"/>
        </w:rPr>
        <w:t xml:space="preserve">212.292,72 </w:t>
      </w:r>
      <w:r w:rsidRPr="00393E1B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393E1B" w:rsidP="00393E1B" w:rsidR="00393E1B" w:rsidRPr="00393E1B">
      <w:pPr>
        <w:jc w:val="both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ab/>
      </w:r>
    </w:p>
    <w:p w:rsidRDefault="00393E1B" w:rsidP="00393E1B" w:rsidR="00393E1B" w:rsidRPr="00393E1B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93E1B">
        <w:rPr>
          <w:rFonts w:cs="Times New Roman" w:eastAsia="Times New Roman"/>
          <w:sz w:val="22"/>
          <w:lang w:eastAsia="hr-HR"/>
        </w:rPr>
        <w:t>čl</w:t>
      </w:r>
      <w:proofErr w:type="spellEnd"/>
      <w:r w:rsidRPr="00393E1B">
        <w:rPr>
          <w:rFonts w:cs="Times New Roman" w:eastAsia="Times New Roman"/>
          <w:sz w:val="22"/>
          <w:lang w:eastAsia="hr-HR"/>
        </w:rPr>
        <w:t xml:space="preserve"> 428. SZ.</w:t>
      </w: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>U Zagrebu, 24.02.2016. godine</w:t>
      </w: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  <w:r w:rsidRPr="00393E1B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6A07E8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393E1B" w:rsidP="00393E1B" w:rsid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lang w:eastAsia="hr-HR"/>
        </w:rPr>
      </w:pPr>
    </w:p>
    <w:p w:rsidRDefault="00393E1B" w:rsidP="00393E1B" w:rsidR="00393E1B" w:rsidRPr="00393E1B">
      <w:pPr>
        <w:jc w:val="both"/>
        <w:rPr>
          <w:rFonts w:cs="Times New Roman" w:eastAsia="Times New Roman"/>
          <w:i/>
          <w:sz w:val="22"/>
          <w:lang w:eastAsia="hr-HR"/>
        </w:rPr>
      </w:pPr>
      <w:r w:rsidRPr="00393E1B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393E1B" w:rsidP="00393E1B" w:rsidR="00393E1B" w:rsidRPr="00393E1B">
      <w:pPr>
        <w:jc w:val="both"/>
        <w:rPr>
          <w:rFonts w:cs="Times New Roman" w:eastAsia="Times New Roman"/>
          <w:i/>
          <w:sz w:val="22"/>
          <w:lang w:eastAsia="hr-HR"/>
        </w:rPr>
      </w:pPr>
      <w:r w:rsidRPr="00393E1B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93E1B" w:rsidP="00393E1B" w:rsidR="00393E1B" w:rsidRPr="00393E1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93E1B" w:rsidP="00393E1B" w:rsidR="00393E1B" w:rsidRPr="00393E1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A07E8" w:rsidP="009A2924" w:rsidR="006A07E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6A07E8" w:rsidP="009A2924" w:rsidR="006A07E8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6A07E8" w:rsidP="004320E8" w:rsidR="006A07E8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393E1B" w:rsidP="00393E1B" w:rsidR="00393E1B" w:rsidRPr="00393E1B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393E1B" w:rsidP="00393E1B" w:rsidR="00393E1B" w:rsidRPr="00393E1B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393E1B">
      <w:pPr>
        <w:rPr>
          <w:sz w:val="22"/>
        </w:rPr>
      </w:pPr>
    </w:p>
    <w:sectPr w:rsidR="00B82301" w:rsidRPr="00393E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3E1B"/>
    <w:rsid w:val="00393E1B"/>
    <w:rsid w:val="00632BBA"/>
    <w:rsid w:val="006A07E8"/>
    <w:rsid w:val="00B06131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E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E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1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613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6131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6131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6131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6A07E8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A07E8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E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E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1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613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6131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6131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6131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6A07E8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A07E8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St-7440/2015-2</izvorni_sadrzaj>
    <derivirana_varijabla naziv="DomainObject.Oznaka_1">St-7440/2015-2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7440</izvorni_sadrzaj>
    <derivirana_varijabla naziv="DomainObject.Predmet.Broj_1">7440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St-7440/2015</izvorni_sadrzaj>
    <derivirana_varijabla naziv="DomainObject.Predmet.OznakaBroj_1">St-7440/2015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BORNSTEIN d.o.o.</izvorni_sadrzaj>
    <derivirana_varijabla naziv="DomainObject.Predmet.ProtustrankaFormated_1">  BORNSTEIN d.o.o.</derivirana_varijabla>
  </DomainObject.Predmet.ProtustrankaFormated>
  <DomainObject.Predmet.ProtustrankaFormatedOIB>
    <izvorni_sadrzaj>  BORNSTEIN d.o.o., OIB 52156473179</izvorni_sadrzaj>
    <derivirana_varijabla naziv="DomainObject.Predmet.ProtustrankaFormatedOIB_1">  BORNSTEIN d.o.o., OIB 52156473179</derivirana_varijabla>
  </DomainObject.Predmet.ProtustrankaFormatedOIB>
  <DomainObject.Predmet.ProtustrankaFormatedWithAdress>
    <izvorni_sadrzaj> BORNSTEIN d.o.o., Pantovčak 9, 10000 Zagreb</izvorni_sadrzaj>
    <derivirana_varijabla naziv="DomainObject.Predmet.ProtustrankaFormatedWithAdress_1"> BORNSTEIN d.o.o., Pantovčak 9, 10000 Zagreb</derivirana_varijabla>
  </DomainObject.Predmet.ProtustrankaFormatedWithAdress>
  <DomainObject.Predmet.ProtustrankaFormatedWithAdressOIB>
    <izvorni_sadrzaj> BORNSTEIN d.o.o., OIB 52156473179, Pantovčak 9, 10000 Zagreb</izvorni_sadrzaj>
    <derivirana_varijabla naziv="DomainObject.Predmet.ProtustrankaFormatedWithAdressOIB_1"> BORNSTEIN d.o.o., OIB 52156473179, Pantovčak 9, 10000 Zagreb</derivirana_varijabla>
  </DomainObject.Predmet.ProtustrankaFormatedWithAdressOIB>
  <DomainObject.Predmet.ProtustrankaWithAdress>
    <izvorni_sadrzaj>BORNSTEIN d.o.o. Pantovčak 9, 10000 Zagreb</izvorni_sadrzaj>
    <derivirana_varijabla naziv="DomainObject.Predmet.ProtustrankaWithAdress_1">BORNSTEIN d.o.o. Pantovčak 9, 10000 Zagreb</derivirana_varijabla>
  </DomainObject.Predmet.ProtustrankaWithAdress>
  <DomainObject.Predmet.ProtustrankaWithAdressOIB>
    <izvorni_sadrzaj>BORNSTEIN d.o.o., OIB 52156473179, Pantovčak 9, 10000 Zagreb</izvorni_sadrzaj>
    <derivirana_varijabla naziv="DomainObject.Predmet.ProtustrankaWithAdressOIB_1">BORNSTEIN d.o.o., OIB 52156473179, Pantovčak 9, 10000 Zagreb</derivirana_varijabla>
  </DomainObject.Predmet.ProtustrankaWithAdressOIB>
  <DomainObject.Predmet.ProtustrankaNazivFormated>
    <izvorni_sadrzaj>BORNSTEIN d.o.o.</izvorni_sadrzaj>
    <derivirana_varijabla naziv="DomainObject.Predmet.ProtustrankaNazivFormated_1">BORNSTEIN d.o.o.</derivirana_varijabla>
  </DomainObject.Predmet.ProtustrankaNazivFormated>
  <DomainObject.Predmet.ProtustrankaNazivFormatedOIB>
    <izvorni_sadrzaj>BORNSTEIN d.o.o., OIB 52156473179</izvorni_sadrzaj>
    <derivirana_varijabla naziv="DomainObject.Predmet.ProtustrankaNazivFormatedOIB_1">BORNSTEIN d.o.o., OIB 52156473179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BORNSTEIN d.o.o.</item>
    </izvorni_sadrzaj>
    <derivirana_varijabla naziv="DomainObject.Predmet.ProtuStrankaListFormated_1">
      <item>BORNSTEIN d.o.o.</item>
    </derivirana_varijabla>
  </DomainObject.Predmet.ProtuStrankaListFormated>
  <DomainObject.Predmet.ProtuStrankaListFormatedOIB>
    <izvorni_sadrzaj>
      <item>BORNSTEIN d.o.o., OIB 52156473179</item>
    </izvorni_sadrzaj>
    <derivirana_varijabla naziv="DomainObject.Predmet.ProtuStrankaListFormatedOIB_1">
      <item>BORNSTEIN d.o.o., OIB 52156473179</item>
    </derivirana_varijabla>
  </DomainObject.Predmet.ProtuStrankaListFormatedOIB>
  <DomainObject.Predmet.ProtuStrankaListFormatedWithAdress>
    <izvorni_sadrzaj>
      <item>BORNSTEIN d.o.o., Pantovčak 9, 10000 Zagreb</item>
    </izvorni_sadrzaj>
    <derivirana_varijabla naziv="DomainObject.Predmet.ProtuStrankaListFormatedWithAdress_1">
      <item>BORNSTEIN d.o.o., Pantovčak 9, 10000 Zagreb</item>
    </derivirana_varijabla>
  </DomainObject.Predmet.ProtuStrankaListFormatedWithAdress>
  <DomainObject.Predmet.ProtuStrankaListFormatedWithAdressOIB>
    <izvorni_sadrzaj>
      <item>BORNSTEIN d.o.o., OIB 52156473179, Pantovčak 9, 10000 Zagreb</item>
    </izvorni_sadrzaj>
    <derivirana_varijabla naziv="DomainObject.Predmet.ProtuStrankaListFormatedWithAdressOIB_1">
      <item>BORNSTEIN d.o.o., OIB 52156473179, Pantovčak 9, 10000 Zagreb</item>
    </derivirana_varijabla>
  </DomainObject.Predmet.ProtuStrankaListFormatedWithAdressOIB>
  <DomainObject.Predmet.ProtuStrankaListNazivFormated>
    <izvorni_sadrzaj>
      <item>BORNSTEIN d.o.o.</item>
    </izvorni_sadrzaj>
    <derivirana_varijabla naziv="DomainObject.Predmet.ProtuStrankaListNazivFormated_1">
      <item>BORNSTEIN d.o.o.</item>
    </derivirana_varijabla>
  </DomainObject.Predmet.ProtuStrankaListNazivFormated>
  <DomainObject.Predmet.ProtuStrankaListNazivFormatedOIB>
    <izvorni_sadrzaj>
      <item>BORNSTEIN d.o.o., OIB 52156473179</item>
    </izvorni_sadrzaj>
    <derivirana_varijabla naziv="DomainObject.Predmet.ProtuStrankaListNazivFormatedOIB_1">
      <item>BORNSTEIN d.o.o., OIB 52156473179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St-7440/2015-2</izvorni_sadrzaj>
    <derivirana_varijabla naziv="DomainObject.PoslovniBrojDokumenta_1">St-7440/2015-2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BORNSTEIN d.o.o.</izvorni_sadrzaj>
    <derivirana_varijabla naziv="DomainObject.Predmet.ProtustrankaIDrugi_1">BORNSTEIN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BORNSTEIN d.o.o., OIB 52156473179, Pantovčak 9, 10000 Zagreb</izvorni_sadrzaj>
    <derivirana_varijabla naziv="DomainObject.Predmet.ProtustrankaIDrugiAdressOIB_1">BORNSTEIN d.o.o., OIB 52156473179, Pantovčak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BORNSTEIN d.o.o.</item>
    </izvorni_sadrzaj>
    <derivirana_varijabla naziv="DomainObject.Predmet.SudioniciListNaziv_1">
      <item>FINA Regionalni centar Zagreb</item>
      <item>BORNSTEIN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BORNSTEIN d.o.o., OIB 52156473179, Pantovčak 9,10000 Zagreb</item>
    </izvorni_sadrzaj>
    <derivirana_varijabla naziv="DomainObject.Predmet.SudioniciListAdressOIB_1">
      <item>FINA Regionalni centar Zagreb, OIB 85821130368, Trg svibanjskih žrtava 1995. 1,10000 Zagreb</item>
      <item>BORNSTEIN d.o.o., OIB 52156473179, Pantovčak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52156473179</item>
    </izvorni_sadrzaj>
    <derivirana_varijabla naziv="DomainObject.Predmet.SudioniciListNazivOIB_1">
      <item>, OIB 85821130368</item>
      <item>, OIB 52156473179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1949</properties:Characters>
  <properties:Lines>61</properties:Lines>
  <properties:Paragraphs>20</properties:Paragraphs>
  <properties:TotalTime>2</properties:TotalTime>
  <properties:ScaleCrop>false</properties:ScaleCrop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2016-02-24T07:35:00Z</dcterms:created>
  <dc:creator>dvorana100</dc:creator>
  <cp:lastModifiedBy>Rebecca Boričević</cp:lastModifiedBy>
  <cp:lastPrinted>2016-08-24T08:54:00Z</cp:lastPrinted>
  <dcterms:modified xmlns:xsi="http://www.w3.org/2001/XMLSchema-instance" xsi:type="dcterms:W3CDTF">2016-08-24T08:54:00Z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St-7440/2015-2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