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1a4b" w14:paraId="2661a4b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8F62C6">
        <w:t>60</w:t>
      </w:r>
      <w:r w:rsidR="009F2DD7">
        <w:t>/1</w:t>
      </w:r>
      <w:r w:rsidR="008F62C6">
        <w:t>4</w:t>
      </w:r>
      <w:r w:rsidR="009F2DD7">
        <w:t>-</w:t>
      </w:r>
      <w:r w:rsidR="008F62C6">
        <w:t>50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6D2EF4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9E7FF5" w:rsidR="009E7FF5" w:rsidRPr="00955826">
      <w:pPr>
        <w:jc w:val="both"/>
      </w:pPr>
    </w:p>
    <w:p w:rsidRDefault="00C26625" w:rsidP="009E7FF5" w:rsidR="00D527B6">
      <w:pPr>
        <w:ind w:firstLine="708"/>
        <w:jc w:val="both"/>
      </w:pPr>
      <w:r>
        <w:t xml:space="preserve">Trgovački sud u Osijeku, po sucu mr. sc. Tihomiru Kovačeviću, kao stečajnom sucu, </w:t>
      </w:r>
      <w:r w:rsidR="000E56F2">
        <w:t xml:space="preserve">u </w:t>
      </w:r>
      <w:r w:rsidR="002A5D52" w:rsidRPr="002A5D52">
        <w:t xml:space="preserve">stečajnom postupku nad </w:t>
      </w:r>
      <w:r w:rsidR="00EC46B1" w:rsidRPr="00EC46B1">
        <w:t xml:space="preserve">stečajnom masom iza stečajnog dužnika </w:t>
      </w:r>
      <w:r w:rsidR="00E313C7" w:rsidRPr="006C5C1E">
        <w:t>BRANITELJSKA ZADRUGA KUMINO SELO ZA PROIZVODNO USLUŽNE DJELATNOSTI</w:t>
      </w:r>
      <w:r w:rsidR="00E313C7">
        <w:t xml:space="preserve"> u stečaju</w:t>
      </w:r>
      <w:r w:rsidR="00E313C7" w:rsidRPr="006C5C1E">
        <w:t xml:space="preserve">, </w:t>
      </w:r>
      <w:r w:rsidR="00E313C7">
        <w:t>Beli Manastir, Kralja Tomislava 51/A</w:t>
      </w:r>
      <w:r w:rsidR="00E313C7" w:rsidRPr="006C5C1E">
        <w:t>, MBS 030</w:t>
      </w:r>
      <w:r w:rsidR="00E313C7">
        <w:t>206943</w:t>
      </w:r>
      <w:r w:rsidR="00E313C7" w:rsidRPr="006C5C1E">
        <w:t>, OIB 73</w:t>
      </w:r>
      <w:r w:rsidR="00E313C7">
        <w:t>567172285</w:t>
      </w:r>
      <w:r w:rsidR="00956005" w:rsidRPr="00956005">
        <w:t xml:space="preserve">, dana </w:t>
      </w:r>
      <w:r w:rsidR="00EC46B1">
        <w:t>27</w:t>
      </w:r>
      <w:r w:rsidR="00817001" w:rsidRPr="00817001">
        <w:t xml:space="preserve">. rujna </w:t>
      </w:r>
      <w:r w:rsidR="00956005" w:rsidRPr="00956005">
        <w:t>2018</w:t>
      </w:r>
      <w:r>
        <w:t xml:space="preserve">. </w:t>
      </w:r>
    </w:p>
    <w:p w:rsidRDefault="009E7FF5" w:rsidP="009E7FF5" w:rsidR="009E7FF5">
      <w:pPr>
        <w:ind w:firstLine="708"/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9E7FF5" w:rsidP="00341FD2" w:rsidR="009E7FF5">
      <w:pPr>
        <w:rPr>
          <w:b/>
          <w:bCs/>
        </w:rPr>
      </w:pPr>
    </w:p>
    <w:p w:rsidRDefault="00341FD2" w:rsidP="0092575B" w:rsidR="00341FD2" w:rsidRPr="0092575B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0C7E17">
        <w:t xml:space="preserve">vrijednosti </w:t>
      </w:r>
      <w:r w:rsidR="00094218">
        <w:t xml:space="preserve">nekretninama </w:t>
      </w:r>
      <w:r w:rsidR="00094218" w:rsidRPr="007C5838">
        <w:rPr>
          <w:color w:val="000000"/>
        </w:rPr>
        <w:t>upisan</w:t>
      </w:r>
      <w:r w:rsidR="00094218">
        <w:rPr>
          <w:color w:val="000000"/>
        </w:rPr>
        <w:t>im</w:t>
      </w:r>
      <w:r w:rsidR="00094218" w:rsidRPr="007C5838">
        <w:rPr>
          <w:color w:val="000000"/>
        </w:rPr>
        <w:t xml:space="preserve"> u zk.ul.br. </w:t>
      </w:r>
      <w:r w:rsidR="00EC46B1">
        <w:t xml:space="preserve">516, k.o. </w:t>
      </w:r>
      <w:proofErr w:type="spellStart"/>
      <w:r w:rsidR="00EC46B1">
        <w:t>Tovarnik</w:t>
      </w:r>
      <w:proofErr w:type="spellEnd"/>
      <w:r w:rsidR="00EC46B1">
        <w:t xml:space="preserve">, kč.br. 1813, dvorište, kuća, </w:t>
      </w:r>
      <w:proofErr w:type="spellStart"/>
      <w:r w:rsidR="00EC46B1">
        <w:t>Tovarnik</w:t>
      </w:r>
      <w:proofErr w:type="spellEnd"/>
      <w:r w:rsidR="00EC46B1">
        <w:t xml:space="preserve">, </w:t>
      </w:r>
      <w:proofErr w:type="spellStart"/>
      <w:r w:rsidR="00EC46B1">
        <w:t>S.S</w:t>
      </w:r>
      <w:proofErr w:type="spellEnd"/>
      <w:r w:rsidR="00EC46B1">
        <w:t>. Kranjčevića 1, površine 523 m</w:t>
      </w:r>
      <w:r w:rsidR="00EC46B1" w:rsidRPr="006753D2">
        <w:rPr>
          <w:vertAlign w:val="superscript"/>
        </w:rPr>
        <w:t>2</w:t>
      </w:r>
      <w:r w:rsidR="00D86C13" w:rsidRPr="00EF4783">
        <w:rPr>
          <w:bCs/>
        </w:rPr>
        <w:t xml:space="preserve">, </w:t>
      </w:r>
      <w:r>
        <w:t xml:space="preserve"> za dan</w:t>
      </w:r>
    </w:p>
    <w:p w:rsidRDefault="00341FD2" w:rsidP="00341FD2" w:rsidR="00341FD2">
      <w:pPr>
        <w:jc w:val="both"/>
      </w:pPr>
    </w:p>
    <w:p w:rsidRDefault="00D53AD6" w:rsidP="00341FD2" w:rsidR="00341FD2" w:rsidRPr="00ED6F21">
      <w:pPr>
        <w:jc w:val="center"/>
        <w:rPr>
          <w:bCs/>
        </w:rPr>
      </w:pPr>
      <w:r>
        <w:rPr>
          <w:bCs/>
        </w:rPr>
        <w:t>11</w:t>
      </w:r>
      <w:r w:rsidR="00D86C13" w:rsidRPr="00ED6F21">
        <w:rPr>
          <w:bCs/>
        </w:rPr>
        <w:t xml:space="preserve">. </w:t>
      </w:r>
      <w:r>
        <w:rPr>
          <w:bCs/>
        </w:rPr>
        <w:t>listopad</w:t>
      </w:r>
      <w:r w:rsidR="00D86C13" w:rsidRPr="00ED6F21">
        <w:rPr>
          <w:bCs/>
        </w:rPr>
        <w:t xml:space="preserve"> 201</w:t>
      </w:r>
      <w:r w:rsidR="0092575B">
        <w:rPr>
          <w:bCs/>
        </w:rPr>
        <w:t>8</w:t>
      </w:r>
      <w:r w:rsidR="00D86C13" w:rsidRPr="00ED6F21">
        <w:rPr>
          <w:bCs/>
        </w:rPr>
        <w:t xml:space="preserve">. u </w:t>
      </w:r>
      <w:r w:rsidR="0092575B">
        <w:rPr>
          <w:bCs/>
        </w:rPr>
        <w:t>9</w:t>
      </w:r>
      <w:r w:rsidR="00D86C13" w:rsidRPr="00ED6F21">
        <w:rPr>
          <w:bCs/>
        </w:rPr>
        <w:t>,</w:t>
      </w:r>
      <w:r w:rsidR="0092575B">
        <w:rPr>
          <w:bCs/>
        </w:rPr>
        <w:t>3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</w:t>
      </w:r>
      <w:r w:rsidR="00A9555F">
        <w:t xml:space="preserve"> i 104/17</w:t>
      </w:r>
      <w:r>
        <w:t>) a u vezi s čl. 92. Ovršnog z</w:t>
      </w:r>
      <w:r w:rsidR="0036271C">
        <w:t>akona (NN 112/12, 25/13, 93/14,</w:t>
      </w:r>
      <w:r>
        <w:t xml:space="preserve"> 55/16</w:t>
      </w:r>
      <w:r w:rsidR="0036271C">
        <w:t xml:space="preserve"> i 73/17</w:t>
      </w:r>
      <w:r>
        <w:t>), sud je odlučio kao u izreci rješenja.</w:t>
      </w:r>
    </w:p>
    <w:p w:rsidRDefault="00341FD2" w:rsidP="00341FD2" w:rsidR="00341FD2">
      <w:pPr>
        <w:jc w:val="both"/>
      </w:pPr>
    </w:p>
    <w:p w:rsidRDefault="00341FD2" w:rsidP="00955AFE" w:rsidR="00341FD2" w:rsidRPr="00955AF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53AD6">
        <w:rPr>
          <w:b w:val="false"/>
          <w:bCs w:val="false"/>
        </w:rPr>
        <w:t>27</w:t>
      </w:r>
      <w:r w:rsidR="00817001" w:rsidRPr="00817001">
        <w:rPr>
          <w:b w:val="false"/>
          <w:bCs w:val="false"/>
        </w:rPr>
        <w:t xml:space="preserve">. rujna </w:t>
      </w:r>
      <w:r w:rsidR="00EA1F7C" w:rsidRPr="00EA1F7C">
        <w:rPr>
          <w:b w:val="false"/>
          <w:bCs w:val="false"/>
        </w:rPr>
        <w:t>2018</w:t>
      </w:r>
      <w:r>
        <w:rPr>
          <w:b w:val="false"/>
          <w:bCs w:val="false"/>
        </w:rPr>
        <w:t xml:space="preserve">. </w:t>
      </w:r>
    </w:p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</w:t>
      </w:r>
      <w:proofErr w:type="spellStart"/>
      <w:r w:rsidR="002766C5">
        <w:t>razlučni</w:t>
      </w:r>
      <w:proofErr w:type="spellEnd"/>
      <w:r w:rsidR="002766C5">
        <w:t xml:space="preserve">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3B2202" w:rsidP="003B2202" w:rsidR="003B2202">
      <w:pPr>
        <w:numPr>
          <w:ilvl w:val="0"/>
          <w:numId w:val="38"/>
        </w:numPr>
        <w:jc w:val="both"/>
      </w:pPr>
      <w:r>
        <w:t xml:space="preserve">Stečajni upravitelj </w:t>
      </w:r>
      <w:r w:rsidR="00D53AD6">
        <w:t>Zoran Subotić</w:t>
      </w:r>
    </w:p>
    <w:p w:rsidRDefault="00D53AD6" w:rsidP="003B2202" w:rsidR="003B2202">
      <w:pPr>
        <w:numPr>
          <w:ilvl w:val="0"/>
          <w:numId w:val="38"/>
        </w:numPr>
        <w:jc w:val="both"/>
      </w:pPr>
      <w:r>
        <w:t>Mislav Bistrović odvjetnik u Zagrebu, Trg P. Svačića 6/III</w:t>
      </w:r>
    </w:p>
    <w:p w:rsidRDefault="00D53AD6" w:rsidP="003B2202" w:rsidR="00D53AD6">
      <w:pPr>
        <w:numPr>
          <w:ilvl w:val="0"/>
          <w:numId w:val="38"/>
        </w:numPr>
        <w:jc w:val="both"/>
      </w:pPr>
      <w:r>
        <w:t xml:space="preserve">Spomenka </w:t>
      </w:r>
      <w:proofErr w:type="spellStart"/>
      <w:r>
        <w:t>Beljo</w:t>
      </w:r>
      <w:proofErr w:type="spellEnd"/>
      <w:r>
        <w:t xml:space="preserve">, </w:t>
      </w:r>
      <w:proofErr w:type="spellStart"/>
      <w:r>
        <w:t>Tovarnik</w:t>
      </w:r>
      <w:proofErr w:type="spellEnd"/>
      <w:r>
        <w:t>, S. Radića 3 b</w:t>
      </w:r>
    </w:p>
    <w:p w:rsidRDefault="003B2202" w:rsidP="003B2202" w:rsidR="003B2202">
      <w:pPr>
        <w:numPr>
          <w:ilvl w:val="0"/>
          <w:numId w:val="38"/>
        </w:numPr>
        <w:jc w:val="both"/>
      </w:pPr>
      <w:r>
        <w:t>ŽDO GUO Vukovar</w:t>
      </w:r>
      <w:r w:rsidRPr="00C75F4D">
        <w:t xml:space="preserve"> </w:t>
      </w:r>
    </w:p>
    <w:p w:rsidRDefault="00CB481D" w:rsidP="003B2202" w:rsidR="00CB481D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67023" w:rsidP="006F3D35" w:rsidR="00767023">
      <w:pPr>
        <w:ind w:left="720"/>
      </w:pP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6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E7FF5" w:rsidRPr="009E7FF5">
      <w:t>14 St-</w:t>
    </w:r>
    <w:r w:rsidR="00956005" w:rsidRPr="00956005">
      <w:t>1733/16-43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3"/>
  </w:num>
  <w:num w:numId="7">
    <w:abstractNumId w:val="46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40"/>
  </w:num>
  <w:num w:numId="16">
    <w:abstractNumId w:val="47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8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3"/>
  </w:num>
  <w:num w:numId="30">
    <w:abstractNumId w:val="1"/>
  </w:num>
  <w:num w:numId="31">
    <w:abstractNumId w:val="42"/>
  </w:num>
  <w:num w:numId="32">
    <w:abstractNumId w:val="45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4"/>
  </w:num>
  <w:num w:numId="40">
    <w:abstractNumId w:val="41"/>
  </w:num>
  <w:num w:numId="41">
    <w:abstractNumId w:val="22"/>
  </w:num>
  <w:num w:numId="42">
    <w:abstractNumId w:val="44"/>
  </w:num>
  <w:num w:numId="43">
    <w:abstractNumId w:val="30"/>
  </w:num>
  <w:num w:numId="44">
    <w:abstractNumId w:val="23"/>
  </w:num>
  <w:num w:numId="4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9"/>
  </w:num>
  <w:num w:numId="48">
    <w:abstractNumId w:val="11"/>
  </w:num>
  <w:num w:numId="49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4218"/>
    <w:rsid w:val="00097E2F"/>
    <w:rsid w:val="000A0ABC"/>
    <w:rsid w:val="000A2679"/>
    <w:rsid w:val="000A4555"/>
    <w:rsid w:val="000C06FF"/>
    <w:rsid w:val="000C7E17"/>
    <w:rsid w:val="000E0FD9"/>
    <w:rsid w:val="000E56F2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3D05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A5D52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271C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2202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18DC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E625E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45E98"/>
    <w:rsid w:val="00653134"/>
    <w:rsid w:val="0066347B"/>
    <w:rsid w:val="00667D42"/>
    <w:rsid w:val="00674E01"/>
    <w:rsid w:val="0068340F"/>
    <w:rsid w:val="006A42DC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3D35"/>
    <w:rsid w:val="006F4B9D"/>
    <w:rsid w:val="007027D2"/>
    <w:rsid w:val="007060E3"/>
    <w:rsid w:val="00715395"/>
    <w:rsid w:val="00716BE7"/>
    <w:rsid w:val="00720480"/>
    <w:rsid w:val="00721075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17001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01D7"/>
    <w:rsid w:val="008F184C"/>
    <w:rsid w:val="008F2933"/>
    <w:rsid w:val="008F34B2"/>
    <w:rsid w:val="008F62C6"/>
    <w:rsid w:val="008F668D"/>
    <w:rsid w:val="00901CA8"/>
    <w:rsid w:val="00907DC5"/>
    <w:rsid w:val="0092575B"/>
    <w:rsid w:val="009431C5"/>
    <w:rsid w:val="009450EC"/>
    <w:rsid w:val="0094644A"/>
    <w:rsid w:val="00955826"/>
    <w:rsid w:val="00955AFE"/>
    <w:rsid w:val="00956005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E7FF5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555F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896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481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19F9"/>
    <w:rsid w:val="00D47D50"/>
    <w:rsid w:val="00D525F8"/>
    <w:rsid w:val="00D527B6"/>
    <w:rsid w:val="00D53AD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3C7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1F7C"/>
    <w:rsid w:val="00EA243C"/>
    <w:rsid w:val="00EB0D47"/>
    <w:rsid w:val="00EB34D8"/>
    <w:rsid w:val="00EC46B1"/>
    <w:rsid w:val="00EC74C1"/>
    <w:rsid w:val="00ED3734"/>
    <w:rsid w:val="00ED41B3"/>
    <w:rsid w:val="00ED5620"/>
    <w:rsid w:val="00ED6F21"/>
    <w:rsid w:val="00EE45AB"/>
    <w:rsid w:val="00EF4783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2014.</izvorni_sadrzaj>
    <derivirana_varijabla naziv="DomainObject.Predmet.DatumOsnivanja_1">11.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2014.</izvorni_sadrzaj>
    <derivirana_varijabla naziv="DomainObject.Predmet.DatumRjesavanja_1">19.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</izvorni_sadrzaj>
    <derivirana_varijabla naziv="DomainObject.Predmet.Opis_1">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Tt-14/2753-2</izvorni_sadrzaj>
    <derivirana_varijabla naziv="DomainObject.Predmet.PrimjedbaSuca_1">SUBJEKT BRISAN RJEŠENJEM Tt-14/2753-2</derivirana_varijabla>
  </DomainObject.Predmet.PrimjedbaSuca>
  <DomainObject.Predmet.ProtustrankaFormated>
    <izvorni_sadrzaj>  BRANITELJSKA ZADRUGA KUMINO SELO ZA PROIZVODNO USLUŽNE DJELATNOSTI</izvorni_sadrzaj>
    <derivirana_varijabla naziv="DomainObject.Predmet.ProtustrankaFormated_1">  BRANITELJSKA ZADRUGA KUMINO SELO ZA PROIZVODNO USLUŽNE DJELATNOSTI</derivirana_varijabla>
  </DomainObject.Predmet.ProtustrankaFormated>
  <DomainObject.Predmet.ProtustrankaFormatedOIB>
    <izvorni_sadrzaj>  BRANITELJSKA ZADRUGA KUMINO SELO ZA PROIZVODNO USLUŽNE DJELATNOSTI, OIB 68803343873</izvorni_sadrzaj>
    <derivirana_varijabla naziv="DomainObject.Predmet.ProtustrankaFormatedOIB_1">  BRANITELJSKA ZADRUGA KUMINO SELO ZA PROIZVODNO USLUŽNE DJELATNOSTI, OIB 68803343873</derivirana_varijabla>
  </DomainObject.Predmet.ProtustrankaFormatedOIB>
  <DomainObject.Predmet.ProtustrankaFormatedWithAdress>
    <izvorni_sadrzaj> BRANITELJSKA ZADRUGA KUMINO SELO ZA PROIZVODNO USLUŽNE DJELATNOSTI, SILVIJE STRAHIMIRA KRANJČEVIĆA 1, 32249 Tovarnik</izvorni_sadrzaj>
    <derivirana_varijabla naziv="DomainObject.Predmet.ProtustrankaFormatedWithAdress_1"> BRANITELJSKA ZADRUGA KUMINO SELO ZA PROIZVODNO USLUŽNE DJELATNOSTI, SILVIJE STRAHIMIRA KRANJČEVIĆA 1, 32249 Tovarnik</derivirana_varijabla>
  </DomainObject.Predmet.ProtustrankaFormatedWithAdress>
  <DomainObject.Predmet.ProtustrankaFormatedWithAdressOIB>
    <izvorni_sadrzaj> BRANITELJSKA ZADRUGA KUMINO SELO ZA PROIZVODNO USLUŽNE DJELATNOSTI, OIB 68803343873, SILVIJE STRAHIMIRA KRANJČEVIĆA 1, 32249 Tovarnik</izvorni_sadrzaj>
    <derivirana_varijabla naziv="DomainObject.Predmet.ProtustrankaFormatedWithAdressOIB_1"> BRANITELJSKA ZADRUGA KUMINO SELO ZA PROIZVODNO USLUŽNE DJELATNOSTI, OIB 68803343873, SILVIJE STRAHIMIRA KRANJČEVIĆA 1, 32249 Tovarnik</derivirana_varijabla>
  </DomainObject.Predmet.ProtustrankaFormatedWithAdressOIB>
  <DomainObject.Predmet.ProtustrankaWithAdress>
    <izvorni_sadrzaj>BRANITELJSKA ZADRUGA KUMINO SELO ZA PROIZVODNO USLUŽNE DJELATNOSTI SILVIJE STRAHIMIRA KRANJČEVIĆA 1, 32249 Tovarnik</izvorni_sadrzaj>
    <derivirana_varijabla naziv="DomainObject.Predmet.ProtustrankaWithAdress_1">BRANITELJSKA ZADRUGA KUMINO SELO ZA PROIZVODNO USLUŽNE DJELATNOSTI SILVIJE STRAHIMIRA KRANJČEVIĆA 1, 32249 Tovarnik</derivirana_varijabla>
  </DomainObject.Predmet.ProtustrankaWithAdress>
  <DomainObject.Predmet.ProtustrankaWithAdressOIB>
    <izvorni_sadrzaj>BRANITELJSKA ZADRUGA KUMINO SELO ZA PROIZVODNO USLUŽNE DJELATNOSTI, OIB 68803343873, SILVIJE STRAHIMIRA KRANJČEVIĆA 1, 32249 Tovarnik</izvorni_sadrzaj>
    <derivirana_varijabla naziv="DomainObject.Predmet.ProtustrankaWithAdressOIB_1">BRANITELJSKA ZADRUGA KUMINO SELO ZA PROIZVODNO USLUŽNE DJELATNOSTI, OIB 68803343873, SILVIJE STRAHIMIRA KRANJČEVIĆA 1, 32249 Tovarnik</derivirana_varijabla>
  </DomainObject.Predmet.ProtustrankaWithAdressOIB>
  <DomainObject.Predmet.ProtustrankaNazivFormated>
    <izvorni_sadrzaj>BRANITELJSKA ZADRUGA KUMINO SELO ZA PROIZVODNO USLUŽNE DJELATNOSTI</izvorni_sadrzaj>
    <derivirana_varijabla naziv="DomainObject.Predmet.ProtustrankaNazivFormated_1">BRANITELJSKA ZADRUGA KUMINO SELO ZA PROIZVODNO USLUŽNE DJELATNOSTI</derivirana_varijabla>
  </DomainObject.Predmet.ProtustrankaNazivFormated>
  <DomainObject.Predmet.ProtustrankaNazivFormatedOIB>
    <izvorni_sadrzaj>BRANITELJSKA ZADRUGA KUMINO SELO ZA PROIZVODNO USLUŽNE DJELATNOSTI, OIB 68803343873</izvorni_sadrzaj>
    <derivirana_varijabla naziv="DomainObject.Predmet.ProtustrankaNazivFormatedOIB_1">BRANITELJSKA ZADRUGA KUMINO SELO ZA PROIZVODNO USLUŽNE DJELATNOSTI, OIB 68803343873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BRANITELJSKA ZADRUGA KUMINO SELO ZA PROIZVODNO USLUŽNE DJELATNOSTI</item>
    </izvorni_sadrzaj>
    <derivirana_varijabla naziv="DomainObject.Predmet.ProtuStrankaListFormated_1">
      <item>BRANITELJSKA ZADRUGA KUMINO SELO ZA PROIZVODNO USLUŽNE DJELATNOSTI</item>
    </derivirana_varijabla>
  </DomainObject.Predmet.ProtuStrankaListFormated>
  <DomainObject.Predmet.ProtuStrankaListFormatedOIB>
    <izvorni_sadrzaj>
      <item>BRANITELJSKA ZADRUGA KUMINO SELO ZA PROIZVODNO USLUŽNE DJELATNOSTI, OIB 68803343873</item>
    </izvorni_sadrzaj>
    <derivirana_varijabla naziv="DomainObject.Predmet.ProtuStrankaListFormatedOIB_1">
      <item>BRANITELJSKA ZADRUGA KUMINO SELO ZA PROIZVODNO USLUŽNE DJELATNOSTI, OIB 68803343873</item>
    </derivirana_varijabla>
  </DomainObject.Predmet.ProtuStrankaListFormatedOIB>
  <DomainObject.Predmet.ProtuStrankaListFormatedWithAdress>
    <izvorni_sadrzaj>
      <item>BRANITELJSKA ZADRUGA KUMINO SELO ZA PROIZVODNO USLUŽNE DJELATNOSTI, SILVIJE STRAHIMIRA KRANJČEVIĆA 1, 32249 Tovarnik</item>
    </izvorni_sadrzaj>
    <derivirana_varijabla naziv="DomainObject.Predmet.ProtuStrankaListFormatedWithAdress_1">
      <item>BRANITELJSKA ZADRUGA KUMINO SELO ZA PROIZVODNO USLUŽNE DJELATNOSTI, SILVIJE STRAHIMIRA KRANJČEVIĆA 1, 32249 Tovarnik</item>
    </derivirana_varijabla>
  </DomainObject.Predmet.ProtuStrankaListFormatedWithAdress>
  <DomainObject.Predmet.ProtuStrankaListFormatedWithAdressOIB>
    <izvorni_sadrzaj>
      <item>BRANITELJSKA ZADRUGA KUMINO SELO ZA PROIZVODNO USLUŽNE DJELATNOSTI, OIB 68803343873, SILVIJE STRAHIMIRA KRANJČEVIĆA 1, 32249 Tovarnik</item>
    </izvorni_sadrzaj>
    <derivirana_varijabla naziv="DomainObject.Predmet.ProtuStrankaListFormatedWithAdressOIB_1">
      <item>BRANITELJSKA ZADRUGA KUMINO SELO ZA PROIZVODNO USLUŽNE DJELATNOSTI, OIB 68803343873, SILVIJE STRAHIMIRA KRANJČEVIĆA 1, 32249 Tovarnik</item>
    </derivirana_varijabla>
  </DomainObject.Predmet.ProtuStrankaListFormatedWithAdressOIB>
  <DomainObject.Predmet.ProtuStrankaListNazivFormated>
    <izvorni_sadrzaj>
      <item>BRANITELJSKA ZADRUGA KUMINO SELO ZA PROIZVODNO USLUŽNE DJELATNOSTI</item>
    </izvorni_sadrzaj>
    <derivirana_varijabla naziv="DomainObject.Predmet.ProtuStrankaListNazivFormated_1">
      <item>BRANITELJSKA ZADRUGA KUMINO SELO ZA PROIZVODNO USLUŽNE DJELATNOSTI</item>
    </derivirana_varijabla>
  </DomainObject.Predmet.ProtuStrankaListNazivFormated>
  <DomainObject.Predmet.ProtuStrankaListNazivFormatedOIB>
    <izvorni_sadrzaj>
      <item>BRANITELJSKA ZADRUGA KUMINO SELO ZA PROIZVODNO USLUŽNE DJELATNOSTI, OIB 68803343873</item>
    </izvorni_sadrzaj>
    <derivirana_varijabla naziv="DomainObject.Predmet.ProtuStrankaListNazivFormatedOIB_1">
      <item>BRANITELJSKA ZADRUGA KUMINO SELO ZA PROIZVODNO USLUŽNE DJELATNOSTI, OIB 68803343873</item>
    </derivirana_varijabla>
  </DomainObject.Predmet.ProtuStrankaListNazivFormatedOIB>
  <DomainObject.Predmet.OstaliListFormated>
    <izvorni_sadrzaj>
      <item>ZORAN SUBOTIĆ</item>
      <item>ŽDO GUO VUKOVAR</item>
    </izvorni_sadrzaj>
    <derivirana_varijabla naziv="DomainObject.Predmet.OstaliListFormated_1">
      <item>ZORAN SUBOTIĆ</item>
      <item>ŽDO GUO VUKOVAR</item>
    </derivirana_varijabla>
  </DomainObject.Predmet.OstaliListFormated>
  <DomainObject.Predmet.OstaliListFormatedOIB>
    <izvorni_sadrzaj>
      <item>ZORAN SUBOTIĆ, OIB 09071761803</item>
      <item>ŽDO GUO VUKOVAR</item>
    </izvorni_sadrzaj>
    <derivirana_varijabla naziv="DomainObject.Predmet.OstaliListFormatedOIB_1">
      <item>ZORAN SUBOTIĆ, OIB 09071761803</item>
      <item>ŽDO GUO VUKOVAR</item>
    </derivirana_varijabla>
  </DomainObject.Predmet.OstaliListFormatedOIB>
  <DomainObject.Predmet.OstaliListFormatedWithAdress>
    <izvorni_sadrzaj>
      <item>ZORAN SUBOTIĆ, Kr.Tomislava 51a/I, 31 300 Beli Manastir</item>
      <item>ŽDO GUO VUKOVAR</item>
    </izvorni_sadrzaj>
    <derivirana_varijabla naziv="DomainObject.Predmet.OstaliListFormatedWithAdress_1">
      <item>ZORAN SUBOTIĆ, Kr.Tomislava 51a/I, 31 300 Beli Manastir</item>
      <item>ŽDO GUO VUKOVAR</item>
    </derivirana_varijabla>
  </DomainObject.Predmet.OstaliListFormatedWithAdress>
  <DomainObject.Predmet.OstaliListFormatedWithAdressOIB>
    <izvorni_sadrzaj>
      <item>ZORAN SUBOTIĆ, OIB 09071761803, Kr.Tomislava 51a/I, 31 300 Beli Manastir</item>
      <item>ŽDO GUO VUKOVAR</item>
    </izvorni_sadrzaj>
    <derivirana_varijabla naziv="DomainObject.Predmet.OstaliListFormatedWithAdressOIB_1">
      <item>ZORAN SUBOTIĆ, OIB 09071761803, Kr.Tomislava 51a/I, 31 300 Beli Manastir</item>
      <item>ŽDO GUO VUKOVAR</item>
    </derivirana_varijabla>
  </DomainObject.Predmet.OstaliListFormatedWithAdressOIB>
  <DomainObject.Predmet.OstaliListNazivFormated>
    <izvorni_sadrzaj>
      <item>ZORAN SUBOTIĆ</item>
      <item>ŽDO GUO VUKOVAR</item>
    </izvorni_sadrzaj>
    <derivirana_varijabla naziv="DomainObject.Predmet.OstaliListNazivFormated_1">
      <item>ZORAN SUBOTIĆ</item>
      <item>ŽDO GUO VUKOVAR</item>
    </derivirana_varijabla>
  </DomainObject.Predmet.OstaliListNazivFormated>
  <DomainObject.Predmet.OstaliListNazivFormatedOIB>
    <izvorni_sadrzaj>
      <item>ZORAN SUBOTIĆ, OIB 09071761803</item>
      <item>ŽDO GUO VUKOVAR</item>
    </izvorni_sadrzaj>
    <derivirana_varijabla naziv="DomainObject.Predmet.OstaliListNazivFormatedOIB_1">
      <item>ZORAN SUBOTIĆ, OIB 09071761803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BRANITELJSKA ZADRUGA KUMINO SELO ZA PROIZVODNO USLUŽNE DJELATNOSTI</izvorni_sadrzaj>
    <derivirana_varijabla naziv="DomainObject.Predmet.ProtustrankaIDrugi_1">BRANITELJSKA ZADRUGA KUMINO SELO ZA PROIZVODNO USLUŽNE DJELATNOSTI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BRANITELJSKA ZADRUGA KUMINO SELO ZA PROIZVODNO USLUŽNE DJELATNOSTI, OIB 68803343873, SILVIJE STRAHIMIRA KRANJČEVIĆA 1, 32249 Tovarnik</izvorni_sadrzaj>
    <derivirana_varijabla naziv="DomainObject.Predmet.ProtustrankaIDrugiAdressOIB_1">BRANITELJSKA ZADRUGA KUMINO SELO ZA PROIZVODNO USLUŽNE DJELATNOSTI, OIB 68803343873, SILVIJE STRAHIMIRA KRANJČEVIĆA 1,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2014.</izvorni_sadrzaj>
    <derivirana_varijabla naziv="DomainObject.Predmet.OdlukaRjesenje.DatumDonosenjaOdluke_1">26. ožujka 2014.</derivirana_varijabla>
  </DomainObject.Predmet.OdlukaRjesenje.DatumDonosenjaOdluke>
  <DomainObject.Predmet.OdlukaRjesenje.DatumPravomocnosti>
    <izvorni_sadrzaj>23. travnja 2014.</izvorni_sadrzaj>
    <derivirana_varijabla naziv="DomainObject.Predmet.OdlukaRjesenje.DatumPravomocnosti_1">23. travnja 2014.</derivirana_varijabla>
  </DomainObject.Predmet.OdlukaRjesenje.DatumPravomocnosti>
  <DomainObject.Predmet.OdlukaRjesenje.Oznaka>
    <izvorni_sadrzaj>St-60/2014-13</izvorni_sadrzaj>
    <derivirana_varijabla naziv="DomainObject.Predmet.OdlukaRjesenje.Oznaka_1">St-60/2014-13</derivirana_varijabla>
  </DomainObject.Predmet.OdlukaRjesenje.Oznaka>
  <DomainObject.Predmet.SudioniciListNaziv>
    <izvorni_sadrzaj>
      <item>RH MF PU PODRUČNI URED VUKOVAR</item>
      <item>BRANITELJSKA ZADRUGA KUMINO SELO ZA PROIZVODNO USLUŽNE DJELATNOSTI</item>
      <item>ZORAN SUBOTIĆ</item>
      <item>ŽDO GUO VUKOVAR</item>
    </izvorni_sadrzaj>
    <derivirana_varijabla naziv="DomainObject.Predmet.SudioniciListNaziv_1">
      <item>RH MF PU PODRUČNI URED VUKOVAR</item>
      <item>BRANITELJSKA ZADRUGA KUMINO SELO ZA PROIZVODNO USLUŽNE DJELATNOSTI</item>
      <item>ZORAN SUBOTIĆ</item>
      <item>ŽDO GUO VUKOVAR</item>
    </derivirana_varijabla>
  </DomainObject.Predmet.SudioniciListNaziv>
  <DomainObject.Predmet.SudioniciListAdressOIB>
    <izvorni_sadrzaj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</izvorni_sadrzaj>
    <derivirana_varijabla naziv="DomainObject.Predmet.SudioniciListAdressOIB_1"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68803343873</item>
      <item>, OIB 09071761803</item>
      <item>, OIB null</item>
    </izvorni_sadrzaj>
    <derivirana_varijabla naziv="DomainObject.Predmet.SudioniciListNazivOIB_1">
      <item>, OIB 18683136487</item>
      <item>, OIB 68803343873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5CD4D-1743-4EDA-9D17-44BF7061E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241</properties:Words>
  <properties:Characters>1223</properties:Characters>
  <properties:Lines>41</properties:Lines>
  <properties:Paragraphs>23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2018-09-27T09:48:00Z</cp:lastPrinted>
  <dcterms:modified xmlns:xsi="http://www.w3.org/2001/XMLSchema-instance" xsi:type="dcterms:W3CDTF">2018-09-27T11:36:00Z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određivanje vrijednosti nekretnina - 9.2.17..docx)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