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7bd0" w14:paraId="04d7bd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66261A" w:rsidR="005A61D0" w:rsidRPr="0066261A">
      <w:pPr>
        <w:jc w:val="both"/>
      </w:pPr>
      <w:r w:rsidRPr="00D417A3">
        <w:rPr>
          <w:lang w:val="hr-HR"/>
        </w:rPr>
        <w:tab/>
        <w:t xml:space="preserve">Trgovački sud u Splitu, po </w:t>
      </w:r>
      <w:r w:rsidR="007869D1" w:rsidRPr="00D417A3">
        <w:rPr>
          <w:lang w:val="hr-HR"/>
        </w:rPr>
        <w:t xml:space="preserve">sudskom savjetniku Goranu </w:t>
      </w:r>
      <w:proofErr w:type="spellStart"/>
      <w:r w:rsidR="007869D1" w:rsidRPr="00D417A3">
        <w:rPr>
          <w:lang w:val="hr-HR"/>
        </w:rPr>
        <w:t>Radanoviću</w:t>
      </w:r>
      <w:proofErr w:type="spellEnd"/>
      <w:r w:rsidRPr="00D417A3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D417A3">
        <w:rPr>
          <w:lang w:val="hr-HR"/>
        </w:rPr>
        <w:t xml:space="preserve">stečajnog postupka nad dužnikom </w:t>
      </w:r>
      <w:r w:rsidR="00D417A3">
        <w:rPr>
          <w:lang w:val="hr-HR"/>
        </w:rPr>
        <w:t xml:space="preserve"> </w:t>
      </w:r>
      <w:r w:rsidR="0066261A">
        <w:t>KLUB SLOBODNE BORBE "MILENIUM"</w:t>
      </w:r>
      <w:r w:rsidR="00511ED2" w:rsidRPr="00D417A3">
        <w:rPr>
          <w:lang w:val="hr-HR"/>
        </w:rPr>
        <w:t>,</w:t>
      </w:r>
      <w:r w:rsidR="0066261A">
        <w:rPr>
          <w:lang w:val="hr-HR"/>
        </w:rPr>
        <w:t xml:space="preserve"> Split</w:t>
      </w:r>
      <w:r w:rsidR="007A6894" w:rsidRPr="00D417A3">
        <w:rPr>
          <w:lang w:val="hr-HR"/>
        </w:rPr>
        <w:t>,</w:t>
      </w:r>
      <w:r w:rsidR="00511ED2" w:rsidRPr="00D417A3">
        <w:rPr>
          <w:lang w:val="hr-HR"/>
        </w:rPr>
        <w:t xml:space="preserve"> </w:t>
      </w:r>
      <w:r w:rsidR="0066261A">
        <w:rPr>
          <w:lang w:val="hr-HR"/>
        </w:rPr>
        <w:t>Vukovarska 164</w:t>
      </w:r>
      <w:r w:rsidR="007A6894" w:rsidRPr="00D417A3">
        <w:rPr>
          <w:lang w:val="hr-HR"/>
        </w:rPr>
        <w:t xml:space="preserve">, </w:t>
      </w:r>
      <w:r w:rsidR="00B15715" w:rsidRPr="00D417A3">
        <w:rPr>
          <w:lang w:val="hr-HR"/>
        </w:rPr>
        <w:t xml:space="preserve">OIB: </w:t>
      </w:r>
      <w:r w:rsidR="0066261A">
        <w:t>91182346524</w:t>
      </w:r>
      <w:r w:rsidRPr="00D417A3">
        <w:rPr>
          <w:lang w:val="hr-HR"/>
        </w:rPr>
        <w:t>,</w:t>
      </w:r>
      <w:r w:rsidR="0066261A">
        <w:rPr>
          <w:lang w:val="hr-HR"/>
        </w:rPr>
        <w:t xml:space="preserve"> </w:t>
      </w:r>
      <w:r w:rsidRPr="00D417A3">
        <w:rPr>
          <w:lang w:val="hr-HR"/>
        </w:rPr>
        <w:t xml:space="preserve">dana </w:t>
      </w:r>
      <w:r w:rsidR="007C004F" w:rsidRPr="00D417A3">
        <w:rPr>
          <w:lang w:val="hr-HR"/>
        </w:rPr>
        <w:t xml:space="preserve"> 21</w:t>
      </w:r>
      <w:r w:rsidR="00335C91" w:rsidRPr="00D417A3">
        <w:rPr>
          <w:lang w:val="hr-HR"/>
        </w:rPr>
        <w:t xml:space="preserve">. </w:t>
      </w:r>
      <w:r w:rsidR="00B15715" w:rsidRPr="00D417A3">
        <w:rPr>
          <w:lang w:val="hr-HR"/>
        </w:rPr>
        <w:t>travnja</w:t>
      </w:r>
      <w:r w:rsidR="00693AB7" w:rsidRPr="00D417A3">
        <w:rPr>
          <w:lang w:val="hr-HR"/>
        </w:rPr>
        <w:t xml:space="preserve"> 2016</w:t>
      </w:r>
      <w:r w:rsidRPr="00D417A3">
        <w:rPr>
          <w:lang w:val="hr-HR"/>
        </w:rPr>
        <w:t>. godine, temeljem čl. 430. Stečajnog zakona (</w:t>
      </w:r>
      <w:r w:rsidR="00335C91" w:rsidRPr="00D417A3">
        <w:rPr>
          <w:lang w:val="hr-HR"/>
        </w:rPr>
        <w:t>"</w:t>
      </w:r>
      <w:r w:rsidRPr="00D417A3">
        <w:rPr>
          <w:lang w:val="hr-HR"/>
        </w:rPr>
        <w:t>Narodne novine broj</w:t>
      </w:r>
      <w:r w:rsidR="00335C91" w:rsidRPr="00D417A3">
        <w:rPr>
          <w:lang w:val="hr-HR"/>
        </w:rPr>
        <w:t>"</w:t>
      </w:r>
      <w:r w:rsidRPr="00D417A3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66261A">
        <w:t>KLUB SLOBODNE BORBE "MILENIUM"</w:t>
      </w:r>
      <w:r w:rsidR="0066261A" w:rsidRPr="00D417A3">
        <w:rPr>
          <w:lang w:val="hr-HR"/>
        </w:rPr>
        <w:t>,</w:t>
      </w:r>
      <w:r w:rsidR="0066261A">
        <w:rPr>
          <w:lang w:val="hr-HR"/>
        </w:rPr>
        <w:t xml:space="preserve"> Split</w:t>
      </w:r>
      <w:r w:rsidR="0066261A" w:rsidRPr="00D417A3">
        <w:rPr>
          <w:lang w:val="hr-HR"/>
        </w:rPr>
        <w:t xml:space="preserve">, </w:t>
      </w:r>
      <w:r w:rsidR="0066261A">
        <w:rPr>
          <w:lang w:val="hr-HR"/>
        </w:rPr>
        <w:t>Vukovarska 164</w:t>
      </w:r>
      <w:r w:rsidR="0066261A" w:rsidRPr="00D417A3">
        <w:rPr>
          <w:lang w:val="hr-HR"/>
        </w:rPr>
        <w:t xml:space="preserve">, OIB: </w:t>
      </w:r>
      <w:r w:rsidR="0066261A">
        <w:t>91182346524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66261A">
        <w:rPr>
          <w:lang w:val="hr-HR"/>
        </w:rPr>
        <w:t>1233</w:t>
      </w:r>
      <w:r w:rsidR="00B703F2" w:rsidRPr="008F0183">
        <w:rPr>
          <w:lang w:val="hr-HR"/>
        </w:rPr>
        <w:t xml:space="preserve"> dana, u ukupnom iznosu od </w:t>
      </w:r>
      <w:r w:rsidR="0066261A">
        <w:rPr>
          <w:lang w:val="hr-HR"/>
        </w:rPr>
        <w:t>13</w:t>
      </w:r>
      <w:r w:rsidR="0054599A">
        <w:rPr>
          <w:lang w:val="hr-HR"/>
        </w:rPr>
        <w:t>.</w:t>
      </w:r>
      <w:r w:rsidR="0066261A">
        <w:rPr>
          <w:lang w:val="hr-HR"/>
        </w:rPr>
        <w:t>893</w:t>
      </w:r>
      <w:r w:rsidR="00E252E2" w:rsidRPr="008F0183">
        <w:rPr>
          <w:lang w:val="hr-HR"/>
        </w:rPr>
        <w:t>,</w:t>
      </w:r>
      <w:r w:rsidR="0066261A">
        <w:rPr>
          <w:lang w:val="hr-HR"/>
        </w:rPr>
        <w:t>20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6261A" w:rsidRPr="0066261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F2C99" w:rsidR="00473132">
    <w:pPr>
      <w:pStyle w:val="Zaglavlje"/>
      <w:jc w:val="center"/>
    </w:pPr>
  </w:p>
  <w:p w:rsidRDefault="00AF2C9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6261A">
      <w:t>1439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261A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AF2C99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757215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St-1439/2015</izvorni_sadrzaj>
    <derivirana_varijabla naziv="DomainObject.Predmet.OznakaBroj_1">St-1439/2015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SLOBODNE BORBE "MILENIUM"</izvorni_sadrzaj>
    <derivirana_varijabla naziv="DomainObject.Predmet.ProtustrankaFormated_1">  KLUB SLOBODNE BORBE "MILENIUM"</derivirana_varijabla>
  </DomainObject.Predmet.ProtustrankaFormated>
  <DomainObject.Predmet.ProtustrankaFormatedOIB>
    <izvorni_sadrzaj>  KLUB SLOBODNE BORBE "MILENIUM", OIB 91182346524</izvorni_sadrzaj>
    <derivirana_varijabla naziv="DomainObject.Predmet.ProtustrankaFormatedOIB_1">  KLUB SLOBODNE BORBE "MILENIUM", OIB 91182346524</derivirana_varijabla>
  </DomainObject.Predmet.ProtustrankaFormatedOIB>
  <DomainObject.Predmet.ProtustrankaFormatedWithAdress>
    <izvorni_sadrzaj> KLUB SLOBODNE BORBE "MILENIUM", Vukovarska 164, 21000 Split</izvorni_sadrzaj>
    <derivirana_varijabla naziv="DomainObject.Predmet.ProtustrankaFormatedWithAdress_1"> KLUB SLOBODNE BORBE "MILENIUM", Vukovarska 164, 21000 Split</derivirana_varijabla>
  </DomainObject.Predmet.ProtustrankaFormatedWithAdress>
  <DomainObject.Predmet.ProtustrankaFormatedWithAdressOIB>
    <izvorni_sadrzaj> KLUB SLOBODNE BORBE "MILENIUM", OIB 91182346524, Vukovarska 164, 21000 Split</izvorni_sadrzaj>
    <derivirana_varijabla naziv="DomainObject.Predmet.ProtustrankaFormatedWithAdressOIB_1"> KLUB SLOBODNE BORBE "MILENIUM", OIB 91182346524, Vukovarska 164, 21000 Split</derivirana_varijabla>
  </DomainObject.Predmet.ProtustrankaFormatedWithAdressOIB>
  <DomainObject.Predmet.ProtustrankaWithAdress>
    <izvorni_sadrzaj>KLUB SLOBODNE BORBE "MILENIUM" Vukovarska 164, 21000 Split</izvorni_sadrzaj>
    <derivirana_varijabla naziv="DomainObject.Predmet.ProtustrankaWithAdress_1">KLUB SLOBODNE BORBE "MILENIUM" Vukovarska 164, 21000 Split</derivirana_varijabla>
  </DomainObject.Predmet.ProtustrankaWithAdress>
  <DomainObject.Predmet.ProtustrankaWithAdressOIB>
    <izvorni_sadrzaj>KLUB SLOBODNE BORBE "MILENIUM", OIB 91182346524, Vukovarska 164, 21000 Split</izvorni_sadrzaj>
    <derivirana_varijabla naziv="DomainObject.Predmet.ProtustrankaWithAdressOIB_1">KLUB SLOBODNE BORBE "MILENIUM", OIB 91182346524, Vukovarska 164, 21000 Split</derivirana_varijabla>
  </DomainObject.Predmet.ProtustrankaWithAdressOIB>
  <DomainObject.Predmet.ProtustrankaNazivFormated>
    <izvorni_sadrzaj>KLUB SLOBODNE BORBE "MILENIUM"</izvorni_sadrzaj>
    <derivirana_varijabla naziv="DomainObject.Predmet.ProtustrankaNazivFormated_1">KLUB SLOBODNE BORBE "MILENIUM"</derivirana_varijabla>
  </DomainObject.Predmet.ProtustrankaNazivFormated>
  <DomainObject.Predmet.ProtustrankaNazivFormatedOIB>
    <izvorni_sadrzaj>KLUB SLOBODNE BORBE "MILENIUM", OIB 91182346524</izvorni_sadrzaj>
    <derivirana_varijabla naziv="DomainObject.Predmet.ProtustrankaNazivFormatedOIB_1">KLUB SLOBODNE BORBE "MILENIUM", OIB 91182346524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13893.20</izvorni_sadrzaj>
    <derivirana_varijabla naziv="DomainObject.Predmet.TrenutnaVrijednost_1">13893.20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KLUB SLOBODNE BORBE "MILENIUM"</item>
    </izvorni_sadrzaj>
    <derivirana_varijabla naziv="DomainObject.Predmet.ProtuStrankaListFormated_1">
      <item>KLUB SLOBODNE BORBE "MILENIUM"</item>
    </derivirana_varijabla>
  </DomainObject.Predmet.ProtuStrankaListFormated>
  <DomainObject.Predmet.ProtuStrankaListFormatedOIB>
    <izvorni_sadrzaj>
      <item>KLUB SLOBODNE BORBE "MILENIUM", OIB 91182346524</item>
    </izvorni_sadrzaj>
    <derivirana_varijabla naziv="DomainObject.Predmet.ProtuStrankaListFormatedOIB_1">
      <item>KLUB SLOBODNE BORBE "MILENIUM", OIB 91182346524</item>
    </derivirana_varijabla>
  </DomainObject.Predmet.ProtuStrankaListFormatedOIB>
  <DomainObject.Predmet.ProtuStrankaListFormatedWithAdress>
    <izvorni_sadrzaj>
      <item>KLUB SLOBODNE BORBE "MILENIUM", Vukovarska 164, 21000 Split</item>
    </izvorni_sadrzaj>
    <derivirana_varijabla naziv="DomainObject.Predmet.ProtuStrankaListFormatedWithAdress_1">
      <item>KLUB SLOBODNE BORBE "MILENIUM", Vukovarska 164, 21000 Split</item>
    </derivirana_varijabla>
  </DomainObject.Predmet.ProtuStrankaListFormatedWithAdress>
  <DomainObject.Predmet.ProtuStrankaListFormatedWithAdressOIB>
    <izvorni_sadrzaj>
      <item>KLUB SLOBODNE BORBE "MILENIUM", OIB 91182346524, Vukovarska 164, 21000 Split</item>
    </izvorni_sadrzaj>
    <derivirana_varijabla naziv="DomainObject.Predmet.ProtuStrankaListFormatedWithAdressOIB_1">
      <item>KLUB SLOBODNE BORBE "MILENIUM", OIB 91182346524, Vukovarska 164, 21000 Split</item>
    </derivirana_varijabla>
  </DomainObject.Predmet.ProtuStrankaListFormatedWithAdressOIB>
  <DomainObject.Predmet.ProtuStrankaListNazivFormated>
    <izvorni_sadrzaj>
      <item>KLUB SLOBODNE BORBE "MILENIUM"</item>
    </izvorni_sadrzaj>
    <derivirana_varijabla naziv="DomainObject.Predmet.ProtuStrankaListNazivFormated_1">
      <item>KLUB SLOBODNE BORBE "MILENIUM"</item>
    </derivirana_varijabla>
  </DomainObject.Predmet.ProtuStrankaListNazivFormated>
  <DomainObject.Predmet.ProtuStrankaListNazivFormatedOIB>
    <izvorni_sadrzaj>
      <item>KLUB SLOBODNE BORBE "MILENIUM", OIB 91182346524</item>
    </izvorni_sadrzaj>
    <derivirana_varijabla naziv="DomainObject.Predmet.ProtuStrankaListNazivFormatedOIB_1">
      <item>KLUB SLOBODNE BORBE "MILENIUM", OIB 91182346524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KLUB SLOBODNE BORBE "MILENIUM"</izvorni_sadrzaj>
    <derivirana_varijabla naziv="DomainObject.Predmet.ProtustrankaIDrugi_1">KLUB SLOBODNE BORBE "MILENIUM"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KLUB SLOBODNE BORBE "MILENIUM", OIB 91182346524, Vukovarska 164, 21000 Split</izvorni_sadrzaj>
    <derivirana_varijabla naziv="DomainObject.Predmet.ProtustrankaIDrugiAdressOIB_1">KLUB SLOBODNE BORBE "MILENIUM", OIB 91182346524,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SLOBODNE BORBE "MILENIUM"</item>
      <item>FINANCIJSKA AGENCIJA RC SPLIT</item>
    </izvorni_sadrzaj>
    <derivirana_varijabla naziv="DomainObject.Predmet.SudioniciListNaziv_1">
      <item>KLUB SLOBODNE BORBE "MILENIUM"</item>
      <item>FINANCIJSKA AGENCIJA RC SPLIT</item>
    </derivirana_varijabla>
  </DomainObject.Predmet.SudioniciListNaziv>
  <DomainObject.Predmet.SudioniciListAdressOIB>
    <izvorni_sadrzaj>
      <item>KLUB SLOBODNE BORBE "MILENIUM", OIB 91182346524, Vukovarska 164,21000 Split</item>
      <item>FINANCIJSKA AGENCIJA RC SPLIT, OIB 85821130368, Mažuranićevo šetalište 24b,21000 Split</item>
    </izvorni_sadrzaj>
    <derivirana_varijabla naziv="DomainObject.Predmet.SudioniciListAdressOIB_1">
      <item>KLUB SLOBODNE BORBE "MILENIUM", OIB 91182346524, Vukovarska 164,21000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91182346524</item>
      <item>, OIB 85821130368</item>
    </izvorni_sadrzaj>
    <derivirana_varijabla naziv="DomainObject.Predmet.SudioniciListNazivOIB_1">
      <item>, OIB 91182346524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1775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2016-04-21T08:04:00Z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