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ac43" w14:paraId="caaac43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047711">
        <w:rPr>
          <w:rFonts w:cs="Times New Roman" w:hAnsi="Times New Roman" w:ascii="Times New Roman"/>
          <w:sz w:val="24"/>
        </w:rPr>
        <w:t>2749/16-13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779DC" w:rsidRPr="005D7E57">
        <w:t>FINA-Regionalni centar Zagreb za pokretanje stečajnog postupka nad dužnikom</w:t>
      </w:r>
      <w:r w:rsidR="00325049" w:rsidRPr="00325049">
        <w:t xml:space="preserve"> </w:t>
      </w:r>
      <w:r w:rsidR="00EF0397" w:rsidRPr="00181BCD">
        <w:t>GLOBAL FIDELIS d.o.o.</w:t>
      </w:r>
      <w:r w:rsidR="00EF0397">
        <w:t xml:space="preserve"> Zagreb, Vrbovska 6 MBS:</w:t>
      </w:r>
      <w:r w:rsidR="00EF0397" w:rsidRPr="00EA2437">
        <w:t xml:space="preserve"> </w:t>
      </w:r>
      <w:r w:rsidR="00EF0397" w:rsidRPr="00181BCD">
        <w:t>080221077</w:t>
      </w:r>
      <w:r w:rsidR="00EF0397">
        <w:t xml:space="preserve"> OIB:</w:t>
      </w:r>
      <w:r w:rsidR="00EF0397" w:rsidRPr="0032600B">
        <w:t xml:space="preserve"> </w:t>
      </w:r>
      <w:r w:rsidR="00EF0397" w:rsidRPr="00181BCD">
        <w:t>41997785134</w:t>
      </w:r>
      <w:r w:rsidR="00EF0397">
        <w:t xml:space="preserve"> </w:t>
      </w:r>
      <w:r w:rsidRPr="003566B3">
        <w:t>dana</w:t>
      </w:r>
      <w:r w:rsidR="00965062">
        <w:t xml:space="preserve"> </w:t>
      </w:r>
      <w:r w:rsidR="00F2526D">
        <w:t>10.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779DC" w:rsidRPr="005D7E57">
        <w:t xml:space="preserve"> </w:t>
      </w:r>
      <w:r w:rsidR="00EF0397" w:rsidRPr="00181BCD">
        <w:t>GLOBAL FIDELIS d.o.o.</w:t>
      </w:r>
      <w:r w:rsidR="00EF0397">
        <w:t xml:space="preserve"> Zagreb, Vrbovska 6 MBS:</w:t>
      </w:r>
      <w:r w:rsidR="00EF0397" w:rsidRPr="00EA2437">
        <w:t xml:space="preserve"> </w:t>
      </w:r>
      <w:r w:rsidR="00EF0397" w:rsidRPr="00181BCD">
        <w:t>080221077</w:t>
      </w:r>
      <w:r w:rsidR="00EF0397">
        <w:t xml:space="preserve"> OIB:</w:t>
      </w:r>
      <w:r w:rsidR="00EF0397" w:rsidRPr="0032600B">
        <w:t xml:space="preserve"> </w:t>
      </w:r>
      <w:r w:rsidR="00EF0397" w:rsidRPr="00181BCD">
        <w:t>41997785134</w:t>
      </w:r>
      <w:r w:rsidR="00EF0397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EF0397">
        <w:rPr>
          <w:bCs/>
        </w:rPr>
        <w:t>2749</w:t>
      </w:r>
      <w:r w:rsidR="00622BFE">
        <w:rPr>
          <w:bCs/>
        </w:rPr>
        <w:t>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EF0397">
        <w:t>21. ožujka 2016.</w:t>
      </w:r>
      <w:r w:rsidR="00A1608B">
        <w:t xml:space="preserve"> </w:t>
      </w:r>
      <w:r w:rsidR="0062454C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EF0397" w:rsidRPr="00181BCD">
        <w:t>GLOBAL FIDELIS d.o.o.</w:t>
      </w:r>
      <w:r w:rsidR="00EF0397">
        <w:t xml:space="preserve"> Zagreb, Vrbovska 6 MBS:</w:t>
      </w:r>
      <w:r w:rsidR="00EF0397" w:rsidRPr="00EA2437">
        <w:t xml:space="preserve"> </w:t>
      </w:r>
      <w:r w:rsidR="00EF0397" w:rsidRPr="00181BCD">
        <w:t>080221077</w:t>
      </w:r>
      <w:r w:rsidR="00EF0397">
        <w:t xml:space="preserve"> OIB:</w:t>
      </w:r>
      <w:r w:rsidR="00EF0397" w:rsidRPr="0032600B">
        <w:t xml:space="preserve"> </w:t>
      </w:r>
      <w:r w:rsidR="00EF0397" w:rsidRPr="00181BCD">
        <w:t>41997785134</w:t>
      </w:r>
      <w:r w:rsidR="00622BFE">
        <w:t xml:space="preserve">. 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EF0397">
        <w:t xml:space="preserve">444 </w:t>
      </w:r>
      <w:r w:rsidR="0023403D" w:rsidRPr="00307A7F">
        <w:t>st</w:t>
      </w:r>
      <w:r w:rsidR="00EF0397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EF0397">
        <w:t>978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EF0397">
        <w:t>21.094,05</w:t>
      </w:r>
      <w:r w:rsidR="00325049">
        <w:t xml:space="preserve"> </w:t>
      </w:r>
      <w:r w:rsidR="00080CB6">
        <w:t xml:space="preserve"> kuna</w:t>
      </w:r>
      <w:r w:rsidR="00F2526D">
        <w:t xml:space="preserve"> ta</w:t>
      </w:r>
      <w:r w:rsidR="0062454C">
        <w:t xml:space="preserve">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F0397">
        <w:rPr>
          <w:bCs/>
        </w:rPr>
        <w:t>19</w:t>
      </w:r>
      <w:r w:rsidR="00A1608B">
        <w:rPr>
          <w:bCs/>
        </w:rPr>
        <w:t>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2526D">
        <w:rPr>
          <w:noProof w:val="false"/>
        </w:rPr>
        <w:t>10.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876C34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76C34" w:rsidR="00876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76C34" w:rsidP="00876C34" w:rsidR="00876C34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D7F1C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FD7F1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F1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F0397">
      <w:rPr>
        <w:noProof w:val="false"/>
      </w:rPr>
      <w:t>2749/16-13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47711"/>
    <w:rsid w:val="00080CB6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25049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42CA5"/>
    <w:rsid w:val="005A7AF3"/>
    <w:rsid w:val="00622BFE"/>
    <w:rsid w:val="0062454C"/>
    <w:rsid w:val="00660B6C"/>
    <w:rsid w:val="006630E6"/>
    <w:rsid w:val="006D29D0"/>
    <w:rsid w:val="006D37EF"/>
    <w:rsid w:val="006D7209"/>
    <w:rsid w:val="00711FF8"/>
    <w:rsid w:val="007A5DAF"/>
    <w:rsid w:val="007C5E77"/>
    <w:rsid w:val="00801912"/>
    <w:rsid w:val="00804778"/>
    <w:rsid w:val="00823E44"/>
    <w:rsid w:val="00852BC6"/>
    <w:rsid w:val="0085463C"/>
    <w:rsid w:val="00876C34"/>
    <w:rsid w:val="008D12F2"/>
    <w:rsid w:val="00900B3C"/>
    <w:rsid w:val="009357C1"/>
    <w:rsid w:val="00965062"/>
    <w:rsid w:val="009779DC"/>
    <w:rsid w:val="009D2742"/>
    <w:rsid w:val="009D32CF"/>
    <w:rsid w:val="00A05225"/>
    <w:rsid w:val="00A15099"/>
    <w:rsid w:val="00A1608B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EF0397"/>
    <w:rsid w:val="00F2526D"/>
    <w:rsid w:val="00F301AA"/>
    <w:rsid w:val="00F33CE5"/>
    <w:rsid w:val="00F45796"/>
    <w:rsid w:val="00F941E3"/>
    <w:rsid w:val="00FB0244"/>
    <w:rsid w:val="00FC432A"/>
    <w:rsid w:val="00FD2EE3"/>
    <w:rsid w:val="00FD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C3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C3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St-2749/2016-13</izvorni_sadrzaj>
    <derivirana_varijabla naziv="DomainObject.Oznaka_1">St-2749/2016-13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2749</izvorni_sadrzaj>
    <derivirana_varijabla naziv="DomainObject.Predmet.Broj_1">2749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St-2749/2016</izvorni_sadrzaj>
    <derivirana_varijabla naziv="DomainObject.Predmet.OznakaBroj_1">St-2749/2016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FIDELIS d.o.o.</izvorni_sadrzaj>
    <derivirana_varijabla naziv="DomainObject.Predmet.ProtustrankaFormated_1">  GLOBAL FIDELIS d.o.o.</derivirana_varijabla>
  </DomainObject.Predmet.ProtustrankaFormated>
  <DomainObject.Predmet.ProtustrankaFormatedOIB>
    <izvorni_sadrzaj>  GLOBAL FIDELIS d.o.o., OIB 41997785134</izvorni_sadrzaj>
    <derivirana_varijabla naziv="DomainObject.Predmet.ProtustrankaFormatedOIB_1">  GLOBAL FIDELIS d.o.o., OIB 41997785134</derivirana_varijabla>
  </DomainObject.Predmet.ProtustrankaFormatedOIB>
  <DomainObject.Predmet.ProtustrankaFormatedWithAdress>
    <izvorni_sadrzaj> GLOBAL FIDELIS d.o.o., Vrbovska 6, 10000 Zagreb</izvorni_sadrzaj>
    <derivirana_varijabla naziv="DomainObject.Predmet.ProtustrankaFormatedWithAdress_1"> GLOBAL FIDELIS d.o.o., Vrbovska 6, 10000 Zagreb</derivirana_varijabla>
  </DomainObject.Predmet.ProtustrankaFormatedWithAdress>
  <DomainObject.Predmet.ProtustrankaFormatedWithAdressOIB>
    <izvorni_sadrzaj> GLOBAL FIDELIS d.o.o., OIB 41997785134, Vrbovska 6, 10000 Zagreb</izvorni_sadrzaj>
    <derivirana_varijabla naziv="DomainObject.Predmet.ProtustrankaFormatedWithAdressOIB_1"> GLOBAL FIDELIS d.o.o., OIB 41997785134, Vrbovska 6, 10000 Zagreb</derivirana_varijabla>
  </DomainObject.Predmet.ProtustrankaFormatedWithAdressOIB>
  <DomainObject.Predmet.ProtustrankaWithAdress>
    <izvorni_sadrzaj>GLOBAL FIDELIS d.o.o. Vrbovska 6, 10000 Zagreb</izvorni_sadrzaj>
    <derivirana_varijabla naziv="DomainObject.Predmet.ProtustrankaWithAdress_1">GLOBAL FIDELIS d.o.o. Vrbovska 6, 10000 Zagreb</derivirana_varijabla>
  </DomainObject.Predmet.ProtustrankaWithAdress>
  <DomainObject.Predmet.ProtustrankaWithAdressOIB>
    <izvorni_sadrzaj>GLOBAL FIDELIS d.o.o., OIB 41997785134, Vrbovska 6, 10000 Zagreb</izvorni_sadrzaj>
    <derivirana_varijabla naziv="DomainObject.Predmet.ProtustrankaWithAdressOIB_1">GLOBAL FIDELIS d.o.o., OIB 41997785134, Vrbovska 6, 10000 Zagreb</derivirana_varijabla>
  </DomainObject.Predmet.ProtustrankaWithAdressOIB>
  <DomainObject.Predmet.ProtustrankaNazivFormated>
    <izvorni_sadrzaj>GLOBAL FIDELIS d.o.o.</izvorni_sadrzaj>
    <derivirana_varijabla naziv="DomainObject.Predmet.ProtustrankaNazivFormated_1">GLOBAL FIDELIS d.o.o.</derivirana_varijabla>
  </DomainObject.Predmet.ProtustrankaNazivFormated>
  <DomainObject.Predmet.ProtustrankaNazivFormatedOIB>
    <izvorni_sadrzaj>GLOBAL FIDELIS d.o.o., OIB 41997785134</izvorni_sadrzaj>
    <derivirana_varijabla naziv="DomainObject.Predmet.ProtustrankaNazivFormatedOIB_1">GLOBAL FIDELIS d.o.o., OIB 41997785134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GLOBAL FIDELIS d.o.o.</item>
    </izvorni_sadrzaj>
    <derivirana_varijabla naziv="DomainObject.Predmet.ProtuStrankaListFormated_1">
      <item>GLOBAL FIDELIS d.o.o.</item>
    </derivirana_varijabla>
  </DomainObject.Predmet.ProtuStrankaListFormated>
  <DomainObject.Predmet.ProtuStrankaListFormatedOIB>
    <izvorni_sadrzaj>
      <item>GLOBAL FIDELIS d.o.o., OIB 41997785134</item>
    </izvorni_sadrzaj>
    <derivirana_varijabla naziv="DomainObject.Predmet.ProtuStrankaListFormatedOIB_1">
      <item>GLOBAL FIDELIS d.o.o., OIB 41997785134</item>
    </derivirana_varijabla>
  </DomainObject.Predmet.ProtuStrankaListFormatedOIB>
  <DomainObject.Predmet.ProtuStrankaListFormatedWithAdress>
    <izvorni_sadrzaj>
      <item>GLOBAL FIDELIS d.o.o., Vrbovska 6, 10000 Zagreb</item>
    </izvorni_sadrzaj>
    <derivirana_varijabla naziv="DomainObject.Predmet.ProtuStrankaListFormatedWithAdress_1">
      <item>GLOBAL FIDELIS d.o.o., Vrbovska 6, 10000 Zagreb</item>
    </derivirana_varijabla>
  </DomainObject.Predmet.ProtuStrankaListFormatedWithAdress>
  <DomainObject.Predmet.ProtuStrankaListFormatedWithAdressOIB>
    <izvorni_sadrzaj>
      <item>GLOBAL FIDELIS d.o.o., OIB 41997785134, Vrbovska 6, 10000 Zagreb</item>
    </izvorni_sadrzaj>
    <derivirana_varijabla naziv="DomainObject.Predmet.ProtuStrankaListFormatedWithAdressOIB_1">
      <item>GLOBAL FIDELIS d.o.o., OIB 41997785134, Vrbovska 6, 10000 Zagreb</item>
    </derivirana_varijabla>
  </DomainObject.Predmet.ProtuStrankaListFormatedWithAdressOIB>
  <DomainObject.Predmet.ProtuStrankaListNazivFormated>
    <izvorni_sadrzaj>
      <item>GLOBAL FIDELIS d.o.o.</item>
    </izvorni_sadrzaj>
    <derivirana_varijabla naziv="DomainObject.Predmet.ProtuStrankaListNazivFormated_1">
      <item>GLOBAL FIDELIS d.o.o.</item>
    </derivirana_varijabla>
  </DomainObject.Predmet.ProtuStrankaListNazivFormated>
  <DomainObject.Predmet.ProtuStrankaListNazivFormatedOIB>
    <izvorni_sadrzaj>
      <item>GLOBAL FIDELIS d.o.o., OIB 41997785134</item>
    </izvorni_sadrzaj>
    <derivirana_varijabla naziv="DomainObject.Predmet.ProtuStrankaListNazivFormatedOIB_1">
      <item>GLOBAL FIDELIS d.o.o., OIB 41997785134</item>
    </derivirana_varijabla>
  </DomainObject.Predmet.ProtuStrankaListNazivFormatedOIB>
  <DomainObject.Predmet.OstaliListFormated>
    <izvorni_sadrzaj>
      <item>Zlatko Šimić</item>
    </izvorni_sadrzaj>
    <derivirana_varijabla naziv="DomainObject.Predmet.OstaliListFormated_1">
      <item>Zlatko Šimić</item>
    </derivirana_varijabla>
  </DomainObject.Predmet.OstaliListFormated>
  <DomainObject.Predmet.OstaliListFormatedOIB>
    <izvorni_sadrzaj>
      <item>Zlatko Šimić, OIB 89607324647</item>
    </izvorni_sadrzaj>
    <derivirana_varijabla naziv="DomainObject.Predmet.OstaliListFormatedOIB_1">
      <item>Zlatko Šimić, OIB 89607324647</item>
    </derivirana_varijabla>
  </DomainObject.Predmet.OstaliListFormatedOIB>
  <DomainObject.Predmet.OstaliListFormatedWithAdress>
    <izvorni_sadrzaj>
      <item>Zlatko Šimić, Vrbovska 6, 10000 Zagreb</item>
    </izvorni_sadrzaj>
    <derivirana_varijabla naziv="DomainObject.Predmet.OstaliListFormatedWithAdress_1">
      <item>Zlatko Šimić, Vrbovska 6, 10000 Zagreb</item>
    </derivirana_varijabla>
  </DomainObject.Predmet.OstaliListFormatedWithAdress>
  <DomainObject.Predmet.OstaliListFormatedWithAdressOIB>
    <izvorni_sadrzaj>
      <item>Zlatko Šimić, OIB 89607324647, Vrbovska 6, 10000 Zagreb</item>
    </izvorni_sadrzaj>
    <derivirana_varijabla naziv="DomainObject.Predmet.OstaliListFormatedWithAdressOIB_1">
      <item>Zlatko Šimić, OIB 89607324647, Vrbovska 6, 10000 Zagreb</item>
    </derivirana_varijabla>
  </DomainObject.Predmet.OstaliListFormatedWithAdressOIB>
  <DomainObject.Predmet.OstaliListNazivFormated>
    <izvorni_sadrzaj>
      <item>Zlatko Šimić</item>
    </izvorni_sadrzaj>
    <derivirana_varijabla naziv="DomainObject.Predmet.OstaliListNazivFormated_1">
      <item>Zlatko Šimić</item>
    </derivirana_varijabla>
  </DomainObject.Predmet.OstaliListNazivFormated>
  <DomainObject.Predmet.OstaliListNazivFormatedOIB>
    <izvorni_sadrzaj>
      <item>Zlatko Šimić, OIB 89607324647</item>
    </izvorni_sadrzaj>
    <derivirana_varijabla naziv="DomainObject.Predmet.OstaliListNazivFormatedOIB_1">
      <item>Zlatko Šimić, OIB 89607324647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St-2749/2016-13</izvorni_sadrzaj>
    <derivirana_varijabla naziv="DomainObject.PoslovniBrojDokumenta_1">St-2749/2016-13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GLOBAL FIDELIS d.o.o.</izvorni_sadrzaj>
    <derivirana_varijabla naziv="DomainObject.Predmet.ProtustrankaIDrugi_1">GLOBAL FIDELIS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GLOBAL FIDELIS d.o.o., OIB 41997785134, Vrbovska 6, 10000 Zagreb</izvorni_sadrzaj>
    <derivirana_varijabla naziv="DomainObject.Predmet.ProtustrankaIDrugiAdressOIB_1">GLOBAL FIDELIS d.o.o., OIB 41997785134, Vrbovska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FIDELIS d.o.o.</item>
      <item>Zlatko Šimić</item>
      <item>VJEROVNICI</item>
    </izvorni_sadrzaj>
    <derivirana_varijabla naziv="DomainObject.Predmet.SudioniciListNaziv_1">
      <item>FINA Regionalni centar Zagreb</item>
      <item>GLOBAL FIDELIS d.o.o.</item>
      <item>Zlatko Šimić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FIDELIS d.o.o., OIB 41997785134, Vrbovska 6,10000 Zagreb</item>
      <item>Zlatko Šimić, OIB 89607324647, Vrbovska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GLOBAL FIDELIS d.o.o., OIB 41997785134, Vrbovska 6,10000 Zagreb</item>
      <item>Zlatko Šimić, OIB 89607324647, Vrbovska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41997785134</item>
      <item>, OIB 89607324647</item>
      <item>, OIB null</item>
    </izvorni_sadrzaj>
    <derivirana_varijabla naziv="DomainObject.Predmet.SudioniciListNazivOIB_1">
      <item>, OIB 85821130368</item>
      <item>, OIB 41997785134</item>
      <item>, OIB 89607324647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2801</properties:Characters>
  <properties:Lines>65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2017-03-10T13:10:00Z</dcterms:created>
  <dc:creator>Vinka Mihalinčić</dc:creator>
  <cp:lastModifiedBy>Vinka Mihalinčić</cp:lastModifiedBy>
  <cp:lastPrinted>2017-03-10T13:32:00Z</cp:lastPrinted>
  <dcterms:modified xmlns:xsi="http://www.w3.org/2001/XMLSchema-instance" xsi:type="dcterms:W3CDTF">2017-03-10T13:32:00Z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St-2749/2016-13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