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b7e4" w14:paraId="456b7e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450B0A">
        <w:rPr>
          <w:sz w:val="24"/>
          <w:szCs w:val="24"/>
        </w:rPr>
        <w:t>1</w:t>
      </w:r>
      <w:r w:rsidR="007F45A9">
        <w:rPr>
          <w:sz w:val="24"/>
          <w:szCs w:val="24"/>
        </w:rPr>
        <w:t>1</w:t>
      </w:r>
      <w:r w:rsidR="00FF2FC4">
        <w:rPr>
          <w:sz w:val="24"/>
          <w:szCs w:val="24"/>
        </w:rPr>
        <w:t>72</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4B32B2"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FF2FC4" w:rsidRPr="00FF2FC4">
        <w:rPr>
          <w:sz w:val="24"/>
          <w:szCs w:val="24"/>
        </w:rPr>
        <w:t>GENUINE j.d.o.o.</w:t>
      </w:r>
      <w:r w:rsidR="001C77A5">
        <w:rPr>
          <w:sz w:val="24"/>
          <w:szCs w:val="24"/>
        </w:rPr>
        <w:t>,</w:t>
      </w:r>
      <w:r w:rsidR="005116D9">
        <w:rPr>
          <w:sz w:val="24"/>
          <w:szCs w:val="24"/>
        </w:rPr>
        <w:t xml:space="preserve"> Zagreb, </w:t>
      </w:r>
      <w:r w:rsidR="00FF2FC4">
        <w:rPr>
          <w:sz w:val="24"/>
          <w:szCs w:val="24"/>
        </w:rPr>
        <w:t xml:space="preserve">Vladimira Ruždjaka 10 </w:t>
      </w:r>
      <w:r w:rsidR="005116D9">
        <w:rPr>
          <w:sz w:val="24"/>
          <w:szCs w:val="24"/>
        </w:rPr>
        <w:t xml:space="preserve">, OIB: </w:t>
      </w:r>
      <w:r w:rsidR="00FF2FC4" w:rsidRPr="00FF2FC4">
        <w:rPr>
          <w:sz w:val="24"/>
          <w:szCs w:val="24"/>
        </w:rPr>
        <w:t xml:space="preserve">98001826974  </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D65320">
        <w:rPr>
          <w:sz w:val="24"/>
          <w:szCs w:val="24"/>
        </w:rPr>
        <w:t>2</w:t>
      </w:r>
      <w:r w:rsidR="00450B0A">
        <w:rPr>
          <w:sz w:val="24"/>
          <w:szCs w:val="24"/>
        </w:rPr>
        <w:t>8</w:t>
      </w:r>
      <w:r w:rsidR="00D65320">
        <w:rPr>
          <w:sz w:val="24"/>
          <w:szCs w:val="24"/>
        </w:rPr>
        <w:t>.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450B0A" w:rsidR="007F45A9">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F2FC4" w:rsidRPr="00FF2FC4">
        <w:rPr>
          <w:sz w:val="24"/>
          <w:szCs w:val="24"/>
        </w:rPr>
        <w:t>GENUINE j.d.o.o., Zagreb, Vladimira Ruždjaka 10 , OIB: 98001826974</w:t>
      </w:r>
    </w:p>
    <w:p w:rsidRDefault="007B593F" w:rsidP="00450B0A"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FF2FC4"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w:t>
      </w:r>
      <w:r w:rsidR="005D493C">
        <w:rPr>
          <w:sz w:val="24"/>
          <w:szCs w:val="24"/>
        </w:rPr>
        <w:t xml:space="preserve"> </w:t>
      </w:r>
      <w:r w:rsidR="00C0701F" w:rsidRPr="00C0701F">
        <w:rPr>
          <w:sz w:val="24"/>
          <w:szCs w:val="24"/>
        </w:rPr>
        <w:t xml:space="preserve"> </w:t>
      </w:r>
      <w:r w:rsidR="00FF2FC4">
        <w:rPr>
          <w:sz w:val="24"/>
          <w:szCs w:val="24"/>
        </w:rPr>
        <w:t>Sandru</w:t>
      </w:r>
      <w:r w:rsidR="00FF2FC4" w:rsidRPr="00FF2FC4">
        <w:rPr>
          <w:sz w:val="24"/>
          <w:szCs w:val="24"/>
        </w:rPr>
        <w:t xml:space="preserve"> Udović</w:t>
      </w:r>
      <w:r w:rsidR="00FF2FC4">
        <w:rPr>
          <w:sz w:val="24"/>
          <w:szCs w:val="24"/>
        </w:rPr>
        <w:t>u</w:t>
      </w:r>
      <w:r w:rsidR="00FF2FC4" w:rsidRPr="00FF2FC4">
        <w:rPr>
          <w:sz w:val="24"/>
          <w:szCs w:val="24"/>
        </w:rPr>
        <w:t>, OIB: 41737</w:t>
      </w:r>
      <w:r w:rsidR="00FF2FC4">
        <w:rPr>
          <w:sz w:val="24"/>
          <w:szCs w:val="24"/>
        </w:rPr>
        <w:t xml:space="preserve">368746, </w:t>
      </w:r>
      <w:r w:rsidR="00FF2FC4" w:rsidRPr="00FF2FC4">
        <w:rPr>
          <w:sz w:val="24"/>
          <w:szCs w:val="24"/>
        </w:rPr>
        <w:t xml:space="preserve">Žužići, Bratovići 45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7F45A9">
        <w:rPr>
          <w:b/>
          <w:sz w:val="24"/>
          <w:szCs w:val="24"/>
        </w:rPr>
        <w:t>4</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w:t>
      </w:r>
      <w:r w:rsidR="00FF2FC4">
        <w:rPr>
          <w:b/>
          <w:sz w:val="24"/>
          <w:szCs w:val="24"/>
        </w:rPr>
        <w:t>11,15</w:t>
      </w:r>
      <w:r w:rsidR="00450B0A">
        <w:rPr>
          <w:b/>
          <w:sz w:val="24"/>
          <w:szCs w:val="24"/>
        </w:rPr>
        <w:t xml:space="preserve"> </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F45A9" w:rsidP="005D493C" w:rsidR="00D020EF">
      <w:pPr>
        <w:jc w:val="both"/>
        <w:rPr>
          <w:sz w:val="24"/>
          <w:szCs w:val="24"/>
        </w:rPr>
      </w:pPr>
      <w:r>
        <w:rPr>
          <w:sz w:val="24"/>
          <w:szCs w:val="24"/>
        </w:rPr>
        <w:t xml:space="preserve">- </w:t>
      </w:r>
      <w:r w:rsidR="00FF2FC4">
        <w:rPr>
          <w:sz w:val="24"/>
          <w:szCs w:val="24"/>
        </w:rPr>
        <w:t>Erste &amp; Steiermarkische bank</w:t>
      </w:r>
      <w:r w:rsidRPr="007F45A9">
        <w:rPr>
          <w:sz w:val="24"/>
          <w:szCs w:val="24"/>
        </w:rPr>
        <w:t xml:space="preserve"> d.d.</w:t>
      </w:r>
    </w:p>
    <w:p w:rsidRDefault="00F47112" w:rsidP="002F65D7" w:rsidR="00F47112">
      <w:pPr>
        <w:jc w:val="both"/>
        <w:rPr>
          <w:sz w:val="24"/>
          <w:szCs w:val="24"/>
        </w:rPr>
      </w:pP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FF2FC4" w:rsidRPr="00FF2FC4">
        <w:rPr>
          <w:sz w:val="24"/>
          <w:szCs w:val="24"/>
        </w:rPr>
        <w:t>GENUINE j.d.o.o., Zagreb, Vladimira Ruždjaka 10 , OIB: 98001826974</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F2FC4">
        <w:rPr>
          <w:sz w:val="24"/>
          <w:szCs w:val="24"/>
        </w:rPr>
        <w:t>27</w:t>
      </w:r>
      <w:r w:rsidR="00D020EF">
        <w:rPr>
          <w:sz w:val="24"/>
          <w:szCs w:val="24"/>
        </w:rPr>
        <w:t>.04.2018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FF2FC4">
        <w:rPr>
          <w:sz w:val="24"/>
          <w:szCs w:val="24"/>
        </w:rPr>
        <w:t>46.350,07</w:t>
      </w:r>
      <w:r w:rsidR="00521738">
        <w:rPr>
          <w:sz w:val="24"/>
          <w:szCs w:val="24"/>
        </w:rPr>
        <w:t xml:space="preserve"> </w:t>
      </w:r>
      <w:r w:rsidR="00FB6908">
        <w:rPr>
          <w:sz w:val="24"/>
          <w:szCs w:val="24"/>
        </w:rPr>
        <w:t xml:space="preserve">kn, kao i </w:t>
      </w:r>
      <w:r w:rsidR="00FB6C65">
        <w:rPr>
          <w:sz w:val="24"/>
          <w:szCs w:val="24"/>
        </w:rPr>
        <w:t xml:space="preserve">da dužnik ima </w:t>
      </w:r>
      <w:r w:rsidR="00FF2FC4">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D65320">
        <w:rPr>
          <w:sz w:val="24"/>
          <w:szCs w:val="24"/>
        </w:rPr>
        <w:t>2</w:t>
      </w:r>
      <w:r w:rsidR="00450B0A">
        <w:rPr>
          <w:sz w:val="24"/>
          <w:szCs w:val="24"/>
        </w:rPr>
        <w:t>8</w:t>
      </w:r>
      <w:r w:rsidR="00D65320">
        <w:rPr>
          <w:sz w:val="24"/>
          <w:szCs w:val="24"/>
        </w:rPr>
        <w:t>. svib</w:t>
      </w:r>
      <w:r w:rsidR="004A75B1">
        <w:rPr>
          <w:sz w:val="24"/>
          <w:szCs w:val="24"/>
        </w:rPr>
        <w:t>nja</w:t>
      </w:r>
      <w:r w:rsidR="00D65320">
        <w:rPr>
          <w:sz w:val="24"/>
          <w:szCs w:val="24"/>
        </w:rPr>
        <w:t xml:space="preserve"> </w:t>
      </w:r>
      <w:r w:rsidR="009A7B28" w:rsidRPr="009A7B28">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75B95">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75B95" w:rsidP="008C5BAA" w:rsidR="00275B95" w:rsidRPr="00275B95">
      <w:pPr>
        <w:jc w:val="right"/>
        <w:rPr>
          <w:sz w:val="24"/>
          <w:szCs w:val="24"/>
        </w:rPr>
      </w:pPr>
      <w:r w:rsidRPr="00275B95">
        <w:rPr>
          <w:sz w:val="24"/>
          <w:szCs w:val="24"/>
        </w:rPr>
        <w:t>Za točnost otpravka-ovlašteni službenik:</w:t>
      </w:r>
    </w:p>
    <w:p w:rsidRDefault="00275B95" w:rsidP="008C5BAA" w:rsidR="00275B95" w:rsidRPr="00275B95">
      <w:pPr>
        <w:jc w:val="right"/>
        <w:rPr>
          <w:sz w:val="24"/>
          <w:szCs w:val="24"/>
        </w:rPr>
      </w:pPr>
      <w:r w:rsidRPr="00275B95">
        <w:rPr>
          <w:sz w:val="24"/>
          <w:szCs w:val="24"/>
        </w:rPr>
        <w:t>Gordana Cvitković</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75B95">
      <w:rPr>
        <w:rStyle w:val="Brojstranice"/>
        <w:noProof/>
      </w:rPr>
      <w:t>3</w:t>
    </w:r>
    <w:r>
      <w:rPr>
        <w:rStyle w:val="Brojstranice"/>
      </w:rPr>
      <w:fldChar w:fldCharType="end"/>
    </w:r>
  </w:p>
  <w:p w:rsidRDefault="00FF2FC4" w:rsidP="00FF2FC4" w:rsidR="004D2841" w:rsidRPr="00EB6EFC">
    <w:pPr>
      <w:pStyle w:val="Zaglavlje"/>
      <w:jc w:val="right"/>
      <w:rPr>
        <w:sz w:val="24"/>
        <w:szCs w:val="24"/>
      </w:rPr>
    </w:pPr>
    <w:r w:rsidRPr="00FF2FC4">
      <w:rPr>
        <w:sz w:val="24"/>
        <w:szCs w:val="24"/>
      </w:rPr>
      <w:t xml:space="preserve">70. St-1172/2018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75B95"/>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4F8"/>
    <w:rsid w:val="00425EB0"/>
    <w:rsid w:val="0043352C"/>
    <w:rsid w:val="004401E2"/>
    <w:rsid w:val="0044050C"/>
    <w:rsid w:val="0044239E"/>
    <w:rsid w:val="004476F1"/>
    <w:rsid w:val="00450221"/>
    <w:rsid w:val="00450676"/>
    <w:rsid w:val="00450B0A"/>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A75B1"/>
    <w:rsid w:val="004B32B2"/>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2808"/>
    <w:rsid w:val="005D493C"/>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45A9"/>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5491"/>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0EF"/>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576C3"/>
    <w:rsid w:val="00D60187"/>
    <w:rsid w:val="00D60476"/>
    <w:rsid w:val="00D6047E"/>
    <w:rsid w:val="00D61893"/>
    <w:rsid w:val="00D629FC"/>
    <w:rsid w:val="00D64275"/>
    <w:rsid w:val="00D64743"/>
    <w:rsid w:val="00D65320"/>
    <w:rsid w:val="00D65A18"/>
    <w:rsid w:val="00D72224"/>
    <w:rsid w:val="00D74E12"/>
    <w:rsid w:val="00D91BA7"/>
    <w:rsid w:val="00D959BC"/>
    <w:rsid w:val="00D964DB"/>
    <w:rsid w:val="00DA4BF4"/>
    <w:rsid w:val="00DA59E0"/>
    <w:rsid w:val="00DA5FA3"/>
    <w:rsid w:val="00DA76EE"/>
    <w:rsid w:val="00DB247A"/>
    <w:rsid w:val="00DB2C54"/>
    <w:rsid w:val="00DB50AE"/>
    <w:rsid w:val="00DB766D"/>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2FC4"/>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7112"/>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75B95"/>
    <w:rPr>
      <w:color w:val="808080"/>
      <w:bdr w:space="0" w:sz="0" w:color="auto" w:val="none"/>
      <w:shd w:fill="auto" w:color="auto" w:val="clear"/>
    </w:rPr>
  </w:style>
  <w:style w:customStyle="true" w:styleId="eSPISCCParagraphDefaultFont" w:type="character">
    <w:name w:val="eSPIS_CC_Paragraph Default Font"/>
    <w:basedOn w:val="Zadanifontodlomka"/>
    <w:rsid w:val="00275B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B95"/>
    <w:rPr>
      <w:bdr w:space="0" w:sz="0" w:color="auto" w:val="none"/>
      <w:shd w:fill="FFFFCC" w:color="auto" w:val="clear"/>
      <w:lang w:val="hr-HR"/>
    </w:rPr>
  </w:style>
  <w:style w:customStyle="true" w:styleId="PozadinaSvijetloCrvena" w:type="character">
    <w:name w:val="Pozadina_SvijetloCrvena"/>
    <w:basedOn w:val="eSPISCCParagraphDefaultFont"/>
    <w:rsid w:val="00275B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B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7112"/>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75B95"/>
    <w:rPr>
      <w:color w:val="808080"/>
      <w:bdr w:color="auto" w:space="0" w:sz="0" w:val="none"/>
      <w:shd w:color="auto" w:fill="auto" w:val="clear"/>
    </w:rPr>
  </w:style>
  <w:style w:customStyle="1" w:styleId="eSPISCCParagraphDefaultFont" w:type="character">
    <w:name w:val="eSPIS_CC_Paragraph Default Font"/>
    <w:basedOn w:val="Zadanifontodlomka"/>
    <w:rsid w:val="00275B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5B95"/>
    <w:rPr>
      <w:bdr w:color="auto" w:space="0" w:sz="0" w:val="none"/>
      <w:shd w:color="auto" w:fill="FFFFCC" w:val="clear"/>
      <w:lang w:val="hr-HR"/>
    </w:rPr>
  </w:style>
  <w:style w:customStyle="1" w:styleId="PozadinaSvijetloCrvena" w:type="character">
    <w:name w:val="Pozadina_SvijetloCrvena"/>
    <w:basedOn w:val="eSPISCCParagraphDefaultFont"/>
    <w:rsid w:val="00275B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5B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St-1172/2018</izvorni_sadrzaj>
    <derivirana_varijabla naziv="DomainObject.Predmet.OznakaBroj_1">St-1172/2018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GENUINE jednostavno društvo s ograničenom odgovornošću za trgovinu, proizvodnju i usluge</izvorni_sadrzaj>
    <derivirana_varijabla naziv="DomainObject.Predmet.ProtustrankaFormated_1">  GENUINE jednostavno društvo s ograničenom odgovornošću za trgovinu, proizvodnju i usluge</derivirana_varijabla>
  </DomainObject.Predmet.ProtustrankaFormated>
  <DomainObject.Predmet.ProtustrankaFormatedOIB>
    <izvorni_sadrzaj>  GENUINE jednostavno društvo s ograničenom odgovornošću za trgovinu, proizvodnju i usluge, OIB 98001826974</izvorni_sadrzaj>
    <derivirana_varijabla naziv="DomainObject.Predmet.ProtustrankaFormatedOIB_1">  GENUINE jednostavno društvo s ograničenom odgovornošću za trgovinu, proizvodnju i usluge, OIB 98001826974</derivirana_varijabla>
  </DomainObject.Predmet.ProtustrankaFormatedOIB>
  <DomainObject.Predmet.ProtustrankaFormatedWithAdress>
    <izvorni_sadrzaj> GENUINE jednostavno društvo s ograničenom odgovornošću za trgovinu, proizvodnju i usluge, Vladimira Ruždjaka 10, 10000 Zagreb</izvorni_sadrzaj>
    <derivirana_varijabla naziv="DomainObject.Predmet.ProtustrankaFormatedWithAdress_1"> GENUINE jednostavno društvo s ograničenom odgovornošću za trgovinu, proizvodnju i usluge, Vladimira Ruždjaka 10, 10000 Zagreb</derivirana_varijabla>
  </DomainObject.Predmet.ProtustrankaFormatedWithAdress>
  <DomainObject.Predmet.ProtustrankaFormatedWithAdressOIB>
    <izvorni_sadrzaj> GENUINE jednostavno društvo s ograničenom odgovornošću za trgovinu, proizvodnju i usluge, OIB 98001826974, Vladimira Ruždjaka 10, 10000 Zagreb</izvorni_sadrzaj>
    <derivirana_varijabla naziv="DomainObject.Predmet.ProtustrankaFormatedWithAdressOIB_1"> GENUINE jednostavno društvo s ograničenom odgovornošću za trgovinu, proizvodnju i usluge, OIB 98001826974, Vladimira Ruždjaka 10, 10000 Zagreb</derivirana_varijabla>
  </DomainObject.Predmet.ProtustrankaFormatedWithAdressOIB>
  <DomainObject.Predmet.ProtustrankaWithAdress>
    <izvorni_sadrzaj>GENUINE jednostavno društvo s ograničenom odgovornošću za trgovinu, proizvodnju i usluge Vladimira Ruždjaka 10, 10000 Zagreb</izvorni_sadrzaj>
    <derivirana_varijabla naziv="DomainObject.Predmet.ProtustrankaWithAdress_1">GENUINE jednostavno društvo s ograničenom odgovornošću za trgovinu, proizvodnju i usluge Vladimira Ruždjaka 10, 10000 Zagreb</derivirana_varijabla>
  </DomainObject.Predmet.ProtustrankaWithAdress>
  <DomainObject.Predmet.ProtustrankaWithAdressOIB>
    <izvorni_sadrzaj>GENUINE jednostavno društvo s ograničenom odgovornošću za trgovinu, proizvodnju i usluge, OIB 98001826974, Vladimira Ruždjaka 10, 10000 Zagreb</izvorni_sadrzaj>
    <derivirana_varijabla naziv="DomainObject.Predmet.ProtustrankaWithAdressOIB_1">GENUINE jednostavno društvo s ograničenom odgovornošću za trgovinu, proizvodnju i usluge, OIB 98001826974, Vladimira Ruždjaka 10, 10000 Zagreb</derivirana_varijabla>
  </DomainObject.Predmet.ProtustrankaWithAdressOIB>
  <DomainObject.Predmet.ProtustrankaNazivFormated>
    <izvorni_sadrzaj>GENUINE jednostavno društvo s ograničenom odgovornošću za trgovinu, proizvodnju i usluge</izvorni_sadrzaj>
    <derivirana_varijabla naziv="DomainObject.Predmet.ProtustrankaNazivFormated_1">GENUINE jednostavno društvo s ograničenom odgovornošću za trgovinu, proizvodnju i usluge</derivirana_varijabla>
  </DomainObject.Predmet.ProtustrankaNazivFormated>
  <DomainObject.Predmet.ProtustrankaNazivFormatedOIB>
    <izvorni_sadrzaj>GENUINE jednostavno društvo s ograničenom odgovornošću za trgovinu, proizvodnju i usluge, OIB 98001826974</izvorni_sadrzaj>
    <derivirana_varijabla naziv="DomainObject.Predmet.ProtustrankaNazivFormatedOIB_1">GENUINE jednostavno društvo s ograničenom odgovornošću za trgovinu, proizvodnju i usluge, OIB 98001826974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Sandro Udović</izvorni_sadrzaj>
    <derivirana_varijabla naziv="DomainObject.Predmet.StrankaFormated_1">  FINA Regionalni centar Zagreb; Sandro Udović</derivirana_varijabla>
  </DomainObject.Predmet.StrankaFormated>
  <DomainObject.Predmet.StrankaFormatedOIB>
    <izvorni_sadrzaj>  FINA Regionalni centar Zagreb, OIB 85821130368; Sandro Udović, OIB 41737368746</izvorni_sadrzaj>
    <derivirana_varijabla naziv="DomainObject.Predmet.StrankaFormatedOIB_1">  FINA Regionalni centar Zagreb, OIB 85821130368; Sandro Udović, OIB 41737368746</derivirana_varijabla>
  </DomainObject.Predmet.StrankaFormatedOIB>
  <DomainObject.Predmet.StrankaFormatedWithAdress>
    <izvorni_sadrzaj> FINA Regionalni centar Zagreb, Trg svibanjskih žrtava 1995. br. 1, 10000 Zagreb; Sandro Udović, Bratovići 45, 52444 Žužići</izvorni_sadrzaj>
    <derivirana_varijabla naziv="DomainObject.Predmet.StrankaFormatedWithAdress_1"> FINA Regionalni centar Zagreb, Trg svibanjskih žrtava 1995. br. 1, 10000 Zagreb; Sandro Udović, Bratovići 45, 52444 Žužići</derivirana_varijabla>
  </DomainObject.Predmet.StrankaFormatedWithAdress>
  <DomainObject.Predmet.StrankaFormatedWithAdressOIB>
    <izvorni_sadrzaj> FINA Regionalni centar Zagreb, OIB 85821130368, Trg svibanjskih žrtava 1995. br. 1, 10000 Zagreb; Sandro Udović, OIB 41737368746, Bratovići 45, 52444 Žužići</izvorni_sadrzaj>
    <derivirana_varijabla naziv="DomainObject.Predmet.StrankaFormatedWithAdressOIB_1"> FINA Regionalni centar Zagreb, OIB 85821130368, Trg svibanjskih žrtava 1995. br. 1, 10000 Zagreb; Sandro Udović, OIB 41737368746, Bratovići 45, 52444 Žužići</derivirana_varijabla>
  </DomainObject.Predmet.StrankaFormatedWithAdressOIB>
  <DomainObject.Predmet.StrankaWithAdress>
    <izvorni_sadrzaj>FINA Regionalni centar Zagreb Trg svibanjskih žrtava 1995. br. 1,10000 Zagreb,Sandro Udović Bratovići 45,52444 Žužići</izvorni_sadrzaj>
    <derivirana_varijabla naziv="DomainObject.Predmet.StrankaWithAdress_1">FINA Regionalni centar Zagreb Trg svibanjskih žrtava 1995. br. 1,10000 Zagreb,Sandro Udović Bratovići 45,52444 Žužići</derivirana_varijabla>
  </DomainObject.Predmet.StrankaWithAdress>
  <DomainObject.Predmet.StrankaWithAdressOIB>
    <izvorni_sadrzaj>FINA Regionalni centar Zagreb, OIB 85821130368, Trg svibanjskih žrtava 1995. br. 1,10000 Zagreb,Sandro Udović, OIB 41737368746, Bratovići 45,52444 Žužići</izvorni_sadrzaj>
    <derivirana_varijabla naziv="DomainObject.Predmet.StrankaWithAdressOIB_1">FINA Regionalni centar Zagreb, OIB 85821130368, Trg svibanjskih žrtava 1995. br. 1,10000 Zagreb,Sandro Udović, OIB 41737368746, Bratovići 45,52444 Žužići</derivirana_varijabla>
  </DomainObject.Predmet.StrankaWithAdressOIB>
  <DomainObject.Predmet.StrankaNazivFormated>
    <izvorni_sadrzaj>FINA Regionalni centar Zagreb,Sandro Udović</izvorni_sadrzaj>
    <derivirana_varijabla naziv="DomainObject.Predmet.StrankaNazivFormated_1">FINA Regionalni centar Zagreb,Sandro Udović</derivirana_varijabla>
  </DomainObject.Predmet.StrankaNazivFormated>
  <DomainObject.Predmet.StrankaNazivFormatedOIB>
    <izvorni_sadrzaj>FINA Regionalni centar Zagreb, OIB 85821130368,Sandro Udović, OIB 41737368746</izvorni_sadrzaj>
    <derivirana_varijabla naziv="DomainObject.Predmet.StrankaNazivFormatedOIB_1">FINA Regionalni centar Zagreb, OIB 85821130368,Sandro Udović, OIB 41737368746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Sandro Udović</item>
    </izvorni_sadrzaj>
    <derivirana_varijabla naziv="DomainObject.Predmet.StrankaListFormated_1">
      <item>FINA Regionalni centar Zagreb</item>
      <item>Sandro Udović</item>
    </derivirana_varijabla>
  </DomainObject.Predmet.StrankaListFormated>
  <DomainObject.Predmet.StrankaListFormatedOIB>
    <izvorni_sadrzaj>
      <item>FINA Regionalni centar Zagreb, OIB 85821130368</item>
      <item>Sandro Udović, OIB 41737368746</item>
    </izvorni_sadrzaj>
    <derivirana_varijabla naziv="DomainObject.Predmet.StrankaListFormatedOIB_1">
      <item>FINA Regionalni centar Zagreb, OIB 85821130368</item>
      <item>Sandro Udović, OIB 41737368746</item>
    </derivirana_varijabla>
  </DomainObject.Predmet.StrankaListFormatedOIB>
  <DomainObject.Predmet.StrankaListFormatedWithAdress>
    <izvorni_sadrzaj>
      <item>FINA Regionalni centar Zagreb, Trg svibanjskih žrtava 1995. br. 1, 10000 Zagreb</item>
      <item>Sandro Udović, Bratovići 45, 52444 Žužići</item>
    </izvorni_sadrzaj>
    <derivirana_varijabla naziv="DomainObject.Predmet.StrankaListFormatedWithAdress_1">
      <item>FINA Regionalni centar Zagreb, Trg svibanjskih žrtava 1995. br. 1, 10000 Zagreb</item>
      <item>Sandro Udović, Bratovići 45, 52444 Žužići</item>
    </derivirana_varijabla>
  </DomainObject.Predmet.StrankaListFormatedWithAdress>
  <DomainObject.Predmet.StrankaListFormatedWithAdressOIB>
    <izvorni_sadrzaj>
      <item>FINA Regionalni centar Zagreb, OIB 85821130368, Trg svibanjskih žrtava 1995. br. 1, 10000 Zagreb</item>
      <item>Sandro Udović, OIB 41737368746, Bratovići 45, 52444 Žužići</item>
    </izvorni_sadrzaj>
    <derivirana_varijabla naziv="DomainObject.Predmet.StrankaListFormatedWithAdressOIB_1">
      <item>FINA Regionalni centar Zagreb, OIB 85821130368, Trg svibanjskih žrtava 1995. br. 1, 10000 Zagreb</item>
      <item>Sandro Udović, OIB 41737368746, Bratovići 45, 52444 Žužići</item>
    </derivirana_varijabla>
  </DomainObject.Predmet.StrankaListFormatedWithAdressOIB>
  <DomainObject.Predmet.StrankaListNazivFormated>
    <izvorni_sadrzaj>
      <item>FINA Regionalni centar Zagreb</item>
      <item>Sandro Udović</item>
    </izvorni_sadrzaj>
    <derivirana_varijabla naziv="DomainObject.Predmet.StrankaListNazivFormated_1">
      <item>FINA Regionalni centar Zagreb</item>
      <item>Sandro Udović</item>
    </derivirana_varijabla>
  </DomainObject.Predmet.StrankaListNazivFormated>
  <DomainObject.Predmet.StrankaListNazivFormatedOIB>
    <izvorni_sadrzaj>
      <item>FINA Regionalni centar Zagreb, OIB 85821130368</item>
      <item>Sandro Udović, OIB 41737368746</item>
    </izvorni_sadrzaj>
    <derivirana_varijabla naziv="DomainObject.Predmet.StrankaListNazivFormatedOIB_1">
      <item>FINA Regionalni centar Zagreb, OIB 85821130368</item>
      <item>Sandro Udović, OIB 41737368746</item>
    </derivirana_varijabla>
  </DomainObject.Predmet.StrankaListNazivFormatedOIB>
  <DomainObject.Predmet.ProtuStrankaListFormated>
    <izvorni_sadrzaj>
      <item>GENUINE jednostavno društvo s ograničenom odgovornošću za trgovinu, proizvodnju i usluge</item>
    </izvorni_sadrzaj>
    <derivirana_varijabla naziv="DomainObject.Predmet.ProtuStrankaListFormated_1">
      <item>GENUINE jednostavno društvo s ograničenom odgovornošću za trgovinu, proizvodnju i usluge</item>
    </derivirana_varijabla>
  </DomainObject.Predmet.ProtuStrankaListFormated>
  <DomainObject.Predmet.ProtuStrankaListFormatedOIB>
    <izvorni_sadrzaj>
      <item>GENUINE jednostavno društvo s ograničenom odgovornošću za trgovinu, proizvodnju i usluge, OIB 98001826974</item>
    </izvorni_sadrzaj>
    <derivirana_varijabla naziv="DomainObject.Predmet.ProtuStrankaListFormatedOIB_1">
      <item>GENUINE jednostavno društvo s ograničenom odgovornošću za trgovinu, proizvodnju i usluge, OIB 98001826974</item>
    </derivirana_varijabla>
  </DomainObject.Predmet.ProtuStrankaListFormatedOIB>
  <DomainObject.Predmet.ProtuStrankaListFormatedWithAdress>
    <izvorni_sadrzaj>
      <item>GENUINE jednostavno društvo s ograničenom odgovornošću za trgovinu, proizvodnju i usluge, Vladimira Ruždjaka 10, 10000 Zagreb</item>
    </izvorni_sadrzaj>
    <derivirana_varijabla naziv="DomainObject.Predmet.ProtuStrankaListFormatedWithAdress_1">
      <item>GENUINE jednostavno društvo s ograničenom odgovornošću za trgovinu, proizvodnju i usluge, Vladimira Ruždjaka 10, 10000 Zagreb</item>
    </derivirana_varijabla>
  </DomainObject.Predmet.ProtuStrankaListFormatedWithAdress>
  <DomainObject.Predmet.ProtuStrankaListFormatedWithAdressOIB>
    <izvorni_sadrzaj>
      <item>GENUINE jednostavno društvo s ograničenom odgovornošću za trgovinu, proizvodnju i usluge, OIB 98001826974, Vladimira Ruždjaka 10, 10000 Zagreb</item>
    </izvorni_sadrzaj>
    <derivirana_varijabla naziv="DomainObject.Predmet.ProtuStrankaListFormatedWithAdressOIB_1">
      <item>GENUINE jednostavno društvo s ograničenom odgovornošću za trgovinu, proizvodnju i usluge, OIB 98001826974, Vladimira Ruždjaka 10, 10000 Zagreb</item>
    </derivirana_varijabla>
  </DomainObject.Predmet.ProtuStrankaListFormatedWithAdressOIB>
  <DomainObject.Predmet.ProtuStrankaListNazivFormated>
    <izvorni_sadrzaj>
      <item>GENUINE jednostavno društvo s ograničenom odgovornošću za trgovinu, proizvodnju i usluge</item>
    </izvorni_sadrzaj>
    <derivirana_varijabla naziv="DomainObject.Predmet.ProtuStrankaListNazivFormated_1">
      <item>GENUINE jednostavno društvo s ograničenom odgovornošću za trgovinu, proizvodnju i usluge</item>
    </derivirana_varijabla>
  </DomainObject.Predmet.ProtuStrankaListNazivFormated>
  <DomainObject.Predmet.ProtuStrankaListNazivFormatedOIB>
    <izvorni_sadrzaj>
      <item>GENUINE jednostavno društvo s ograničenom odgovornošću za trgovinu, proizvodnju i usluge, OIB 98001826974</item>
    </izvorni_sadrzaj>
    <derivirana_varijabla naziv="DomainObject.Predmet.ProtuStrankaListNazivFormatedOIB_1">
      <item>GENUINE jednostavno društvo s ograničenom odgovornošću za trgovinu, proizvodnju i usluge, OIB 98001826974</item>
    </derivirana_varijabla>
  </DomainObject.Predmet.ProtuStrankaListNazivFormatedOIB>
  <DomainObject.Predmet.OstaliListFormated>
    <izvorni_sadrzaj>
      <item>Sandro Udović</item>
    </izvorni_sadrzaj>
    <derivirana_varijabla naziv="DomainObject.Predmet.OstaliListFormated_1">
      <item>Sandro Udović</item>
    </derivirana_varijabla>
  </DomainObject.Predmet.OstaliListFormated>
  <DomainObject.Predmet.OstaliListFormatedOIB>
    <izvorni_sadrzaj>
      <item>Sandro Udović, OIB 41737368746</item>
    </izvorni_sadrzaj>
    <derivirana_varijabla naziv="DomainObject.Predmet.OstaliListFormatedOIB_1">
      <item>Sandro Udović, OIB 41737368746</item>
    </derivirana_varijabla>
  </DomainObject.Predmet.OstaliListFormatedOIB>
  <DomainObject.Predmet.OstaliListFormatedWithAdress>
    <izvorni_sadrzaj>
      <item>Sandro Udović, Bratovići 45, 52444 Žužići</item>
    </izvorni_sadrzaj>
    <derivirana_varijabla naziv="DomainObject.Predmet.OstaliListFormatedWithAdress_1">
      <item>Sandro Udović, Bratovići 45, 52444 Žužići</item>
    </derivirana_varijabla>
  </DomainObject.Predmet.OstaliListFormatedWithAdress>
  <DomainObject.Predmet.OstaliListFormatedWithAdressOIB>
    <izvorni_sadrzaj>
      <item>Sandro Udović, OIB 41737368746, Bratovići 45, 52444 Žužići</item>
    </izvorni_sadrzaj>
    <derivirana_varijabla naziv="DomainObject.Predmet.OstaliListFormatedWithAdressOIB_1">
      <item>Sandro Udović, OIB 41737368746, Bratovići 45, 52444 Žužići</item>
    </derivirana_varijabla>
  </DomainObject.Predmet.OstaliListFormatedWithAdressOIB>
  <DomainObject.Predmet.OstaliListNazivFormated>
    <izvorni_sadrzaj>
      <item>Sandro Udović</item>
    </izvorni_sadrzaj>
    <derivirana_varijabla naziv="DomainObject.Predmet.OstaliListNazivFormated_1">
      <item>Sandro Udović</item>
    </derivirana_varijabla>
  </DomainObject.Predmet.OstaliListNazivFormated>
  <DomainObject.Predmet.OstaliListNazivFormatedOIB>
    <izvorni_sadrzaj>
      <item>Sandro Udović, OIB 41737368746</item>
    </izvorni_sadrzaj>
    <derivirana_varijabla naziv="DomainObject.Predmet.OstaliListNazivFormatedOIB_1">
      <item>Sandro Udović, OIB 41737368746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GENUINE jednostavno društvo s ograničenom odgovornošću za trgovinu, proizvodnju i usluge</izvorni_sadrzaj>
    <derivirana_varijabla naziv="DomainObject.Predmet.ProtustrankaIDrugi_1">GENUINE jednostavno društvo s ograničenom odgovornošću za trgovinu, proizvodnju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GENUINE jednostavno društvo s ograničenom odgovornošću za trgovinu, proizvodnju i usluge, OIB 98001826974, Vladimira Ruždjaka 10, 10000 Zagreb</izvorni_sadrzaj>
    <derivirana_varijabla naziv="DomainObject.Predmet.ProtustrankaIDrugiAdressOIB_1">GENUINE jednostavno društvo s ograničenom odgovornošću za trgovinu, proizvodnju i usluge, OIB 98001826974, Vladimira Ruždjaka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GENUINE jednostavno društvo s ograničenom odgovornošću za trgovinu, proizvodnju i usluge</item>
      <item>Sandro Udović</item>
      <item>Sandro Udović</item>
    </izvorni_sadrzaj>
    <derivirana_varijabla naziv="DomainObject.Predmet.SudioniciListNaziv_1">
      <item>FINA Regionalni centar Zagreb</item>
      <item>GENUINE jednostavno društvo s ograničenom odgovornošću za trgovinu, proizvodnju i usluge</item>
      <item>Sandro Udović</item>
      <item>Sandro Udović</item>
    </derivirana_varijabla>
  </DomainObject.Predmet.SudioniciListNaziv>
  <DomainObject.Predmet.SudioniciListAdressOIB>
    <izvorni_sadrzaj>
      <item>FINA Regionalni centar Zagreb, OIB 85821130368, Trg svibanjskih žrtava 1995. br. 1,10000 Zagreb</item>
      <item>GENUINE jednostavno društvo s ograničenom odgovornošću za trgovinu, proizvodnju i usluge, OIB 98001826974, Vladimira Ruždjaka 10,10000 Zagreb</item>
      <item>Sandro Udović, OIB 41737368746, Bratovići 45,52444 Žužići</item>
      <item>Sandro Udović, OIB 41737368746, Bratovići 45,52444 Žužići</item>
    </izvorni_sadrzaj>
    <derivirana_varijabla naziv="DomainObject.Predmet.SudioniciListAdressOIB_1">
      <item>FINA Regionalni centar Zagreb, OIB 85821130368, Trg svibanjskih žrtava 1995. br. 1,10000 Zagreb</item>
      <item>GENUINE jednostavno društvo s ograničenom odgovornošću za trgovinu, proizvodnju i usluge, OIB 98001826974, Vladimira Ruždjaka 10,10000 Zagreb</item>
      <item>Sandro Udović, OIB 41737368746, Bratovići 45,52444 Žužići</item>
      <item>Sandro Udović, OIB 41737368746, Bratovići 45,52444 Žužići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98001826974</item>
      <item>, OIB 41737368746</item>
      <item>, OIB 41737368746</item>
    </izvorni_sadrzaj>
    <derivirana_varijabla naziv="DomainObject.Predmet.SudioniciListNazivOIB_1">
      <item>, OIB 85821130368</item>
      <item>, OIB 98001826974</item>
      <item>, OIB 41737368746</item>
      <item>, OIB 41737368746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122053-0FE4-47EC-861B-3A68D5E15F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5381</properties:Characters>
  <properties:Lines>128</properties:Lines>
  <properties:Paragraphs>44</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2018-05-28T11:16:00Z</dcterms:created>
  <dc:creator>Unknown</dc:creator>
  <cp:lastModifiedBy>Gordana Cvitković</cp:lastModifiedBy>
  <cp:lastPrinted>2018-05-28T11:32:00Z</cp:lastPrinted>
  <dcterms:modified xmlns:xsi="http://www.w3.org/2001/XMLSchema-instance" xsi:type="dcterms:W3CDTF">2018-05-28T11:32:00Z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St-1172-18 FINA čl.110. SZ-a.docx)</vt:lpwstr>
  </prop:property>
  <prop:property name="CC_coloring" pid="4" fmtid="{D5CDD505-2E9C-101B-9397-08002B2CF9AE}">
    <vt:bool>false</vt:bool>
  </prop:property>
  <prop:property name="BrojStranica" pid="5" fmtid="{D5CDD505-2E9C-101B-9397-08002B2CF9AE}">
    <vt:i4>3</vt:i4>
  </prop:property>
</prop:Properties>
</file>