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386ce" w14:paraId="c1386ce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3E5D1C" w:rsidR="00ED6AA8">
      <w:pPr>
        <w:jc w:val="both"/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proofErr w:type="spellStart"/>
      <w:r w:rsidR="00B920F1">
        <w:t>1547</w:t>
      </w:r>
      <w:proofErr w:type="spellEnd"/>
      <w:r w:rsidR="00B920F1">
        <w:t>/</w:t>
      </w:r>
      <w:proofErr w:type="spellStart"/>
      <w:r w:rsidR="00B920F1">
        <w:t>2018</w:t>
      </w:r>
      <w:proofErr w:type="spellEnd"/>
      <w:r w:rsidR="001F6933">
        <w:t>,</w:t>
      </w:r>
      <w:r>
        <w:t xml:space="preserve"> temeljem odredbe članka </w:t>
      </w:r>
      <w:proofErr w:type="spellStart"/>
      <w:r w:rsidR="00AC4528">
        <w:t>430</w:t>
      </w:r>
      <w:proofErr w:type="spellEnd"/>
      <w:r w:rsidR="00AC4528">
        <w:t>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proofErr w:type="spellStart"/>
      <w:r w:rsidR="001D3860">
        <w:t>71</w:t>
      </w:r>
      <w:proofErr w:type="spellEnd"/>
      <w:r w:rsidR="001D3860">
        <w:t>/</w:t>
      </w:r>
      <w:proofErr w:type="spellStart"/>
      <w:r w:rsidR="001D3860">
        <w:t>15</w:t>
      </w:r>
      <w:proofErr w:type="spellEnd"/>
      <w:r w:rsidR="009F034D">
        <w:t xml:space="preserve">, </w:t>
      </w:r>
      <w:proofErr w:type="spellStart"/>
      <w:r w:rsidR="009F034D">
        <w:t>104</w:t>
      </w:r>
      <w:proofErr w:type="spellEnd"/>
      <w:r w:rsidR="009F034D">
        <w:t>/</w:t>
      </w:r>
      <w:proofErr w:type="spellStart"/>
      <w:r w:rsidR="009F034D">
        <w:t>2017</w:t>
      </w:r>
      <w:proofErr w:type="spellEnd"/>
      <w:r>
        <w:t>)</w:t>
      </w:r>
      <w:r w:rsidR="008155EE">
        <w:t>,</w:t>
      </w:r>
      <w:r>
        <w:t xml:space="preserve"> dana</w:t>
      </w:r>
      <w:r w:rsidR="00D27D1C">
        <w:t xml:space="preserve"> </w:t>
      </w:r>
      <w:proofErr w:type="spellStart"/>
      <w:r w:rsidR="00F054B8">
        <w:t>25</w:t>
      </w:r>
      <w:proofErr w:type="spellEnd"/>
      <w:r w:rsidR="00246183">
        <w:t>. listopada</w:t>
      </w:r>
      <w:r w:rsidR="00264137">
        <w:t xml:space="preserve"> </w:t>
      </w:r>
      <w:proofErr w:type="spellStart"/>
      <w:r w:rsidR="00264137">
        <w:t>2018</w:t>
      </w:r>
      <w:proofErr w:type="spellEnd"/>
      <w:r w:rsidR="00264137">
        <w:t>.</w:t>
      </w:r>
      <w:r w:rsidR="00F034D3">
        <w:t xml:space="preserve"> </w:t>
      </w:r>
      <w:r>
        <w:t>objavljuje</w:t>
      </w:r>
    </w:p>
    <w:p w:rsidRDefault="00F7199D" w:rsidP="003E5D1C" w:rsidR="00F7199D" w:rsidRPr="003E5D1C">
      <w:pPr>
        <w:jc w:val="both"/>
        <w:rPr>
          <w:sz w:val="40"/>
          <w:szCs w:val="40"/>
        </w:rPr>
      </w:pP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D16CA0" w:rsidR="00D66226">
      <w:pPr>
        <w:ind w:hanging="705" w:left="705"/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E0F10" w:rsidRPr="006E0F10">
        <w:t xml:space="preserve"> </w:t>
      </w:r>
      <w:proofErr w:type="spellStart"/>
      <w:r w:rsidR="009C6AE7">
        <w:t>KOLA</w:t>
      </w:r>
      <w:r w:rsidR="00F054B8">
        <w:t>RIĆ</w:t>
      </w:r>
      <w:proofErr w:type="spellEnd"/>
      <w:r w:rsidR="00F054B8">
        <w:t xml:space="preserve"> USLUGE j.d.</w:t>
      </w:r>
      <w:r w:rsidR="0042379D">
        <w:t>o.o. za usluge i graditeljstvo</w:t>
      </w:r>
      <w:r w:rsidR="00F054B8">
        <w:t xml:space="preserve">, </w:t>
      </w:r>
      <w:proofErr w:type="spellStart"/>
      <w:r w:rsidR="00F054B8">
        <w:t>Hrastje</w:t>
      </w:r>
      <w:proofErr w:type="spellEnd"/>
      <w:r w:rsidR="00F054B8">
        <w:t xml:space="preserve"> </w:t>
      </w:r>
      <w:proofErr w:type="spellStart"/>
      <w:r w:rsidR="00F054B8">
        <w:t>Plešivičko</w:t>
      </w:r>
      <w:proofErr w:type="spellEnd"/>
      <w:r w:rsidR="00F054B8">
        <w:t xml:space="preserve"> </w:t>
      </w:r>
      <w:proofErr w:type="spellStart"/>
      <w:r w:rsidR="00F054B8">
        <w:t>13</w:t>
      </w:r>
      <w:proofErr w:type="spellEnd"/>
      <w:r w:rsidR="0042379D">
        <w:t xml:space="preserve">, </w:t>
      </w:r>
      <w:proofErr w:type="spellStart"/>
      <w:r w:rsidR="0042379D">
        <w:t>Hrastje</w:t>
      </w:r>
      <w:proofErr w:type="spellEnd"/>
      <w:r w:rsidR="0042379D">
        <w:t xml:space="preserve"> </w:t>
      </w:r>
      <w:proofErr w:type="spellStart"/>
      <w:r w:rsidR="0042379D">
        <w:t>Plešivičko</w:t>
      </w:r>
      <w:proofErr w:type="spellEnd"/>
      <w:r w:rsidR="009C6AE7">
        <w:t xml:space="preserve">, </w:t>
      </w:r>
      <w:proofErr w:type="spellStart"/>
      <w:r w:rsidR="0042379D" w:rsidRPr="0042379D">
        <w:t>OIB</w:t>
      </w:r>
      <w:proofErr w:type="spellEnd"/>
      <w:r w:rsidR="0042379D" w:rsidRPr="0042379D">
        <w:t xml:space="preserve">: </w:t>
      </w:r>
      <w:proofErr w:type="spellStart"/>
      <w:r w:rsidR="0042379D" w:rsidRPr="0042379D">
        <w:t>89999205262</w:t>
      </w:r>
      <w:proofErr w:type="spellEnd"/>
      <w:r w:rsidR="009938C2">
        <w:t xml:space="preserve">, </w:t>
      </w:r>
      <w:proofErr w:type="spellStart"/>
      <w:r w:rsidR="009938C2">
        <w:t>MBS</w:t>
      </w:r>
      <w:proofErr w:type="spellEnd"/>
      <w:r w:rsidR="0042379D">
        <w:t>:</w:t>
      </w:r>
      <w:r w:rsidR="0042379D" w:rsidRPr="0042379D">
        <w:t xml:space="preserve"> </w:t>
      </w:r>
      <w:proofErr w:type="spellStart"/>
      <w:r w:rsidR="0042379D" w:rsidRPr="0042379D">
        <w:t>081063625</w:t>
      </w:r>
      <w:proofErr w:type="spellEnd"/>
    </w:p>
    <w:p w:rsidRDefault="00D01B78" w:rsidP="003E5D1C" w:rsidR="00D01B78">
      <w:pPr>
        <w:pStyle w:val="Odlomakpopisa"/>
        <w:ind w:left="1428"/>
        <w:jc w:val="both"/>
      </w:pPr>
    </w:p>
    <w:p w:rsidRDefault="003E5D1C" w:rsidP="003E5D1C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proofErr w:type="spellStart"/>
      <w:r w:rsidR="009C6AE7">
        <w:t>13.737</w:t>
      </w:r>
      <w:proofErr w:type="spellEnd"/>
      <w:r w:rsidR="009C6AE7">
        <w:t>,</w:t>
      </w:r>
      <w:proofErr w:type="spellStart"/>
      <w:r w:rsidR="009C6AE7">
        <w:t>49</w:t>
      </w:r>
      <w:proofErr w:type="spellEnd"/>
      <w:r w:rsidR="00A7489A">
        <w:t xml:space="preserve"> </w:t>
      </w:r>
      <w:r w:rsidR="005B0782">
        <w:t>kn</w:t>
      </w:r>
      <w:r w:rsidR="00D253EC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proofErr w:type="spellStart"/>
      <w:r w:rsidR="00D66226" w:rsidRPr="00096501">
        <w:t>15</w:t>
      </w:r>
      <w:proofErr w:type="spellEnd"/>
      <w:r w:rsidR="00D66226" w:rsidRPr="00096501">
        <w:t xml:space="preserve">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 xml:space="preserve">Pozivaju se vjerovnici dužnika najkasnije u roku od </w:t>
      </w:r>
      <w:proofErr w:type="spellStart"/>
      <w:r w:rsidR="00D66226">
        <w:t>45</w:t>
      </w:r>
      <w:proofErr w:type="spellEnd"/>
      <w:r w:rsidR="00D66226">
        <w:t xml:space="preserve">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</w:t>
      </w:r>
      <w:proofErr w:type="spellStart"/>
      <w:r>
        <w:t>15</w:t>
      </w:r>
      <w:proofErr w:type="spellEnd"/>
      <w:r>
        <w:t xml:space="preserve">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</w:t>
      </w:r>
      <w:proofErr w:type="spellStart"/>
      <w:r>
        <w:t>45</w:t>
      </w:r>
      <w:proofErr w:type="spellEnd"/>
      <w:r>
        <w:t xml:space="preserve">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 xml:space="preserve">dana </w:t>
      </w:r>
      <w:proofErr w:type="spellStart"/>
      <w:r w:rsidR="009C6AE7">
        <w:t>25</w:t>
      </w:r>
      <w:proofErr w:type="spellEnd"/>
      <w:r w:rsidR="00246183">
        <w:t>. listopada</w:t>
      </w:r>
      <w:r w:rsidR="00264137">
        <w:t xml:space="preserve"> </w:t>
      </w:r>
      <w:proofErr w:type="spellStart"/>
      <w:r w:rsidR="00264137">
        <w:t>2018</w:t>
      </w:r>
      <w:proofErr w:type="spellEnd"/>
      <w:r w:rsidR="00264137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1D3860">
        <w:t>Sudac</w:t>
      </w:r>
    </w:p>
    <w:p w:rsidRDefault="00325398" w:rsidP="00572798" w:rsidR="00F60614">
      <w:pPr>
        <w:jc w:val="right"/>
      </w:pPr>
      <w:r>
        <w:t xml:space="preserve">          </w:t>
      </w:r>
      <w:r w:rsidR="00F60614">
        <w:t xml:space="preserve">Aleksandra </w:t>
      </w:r>
      <w:r w:rsidR="00D425D6">
        <w:t>Gumzej</w:t>
      </w:r>
      <w:r w:rsidR="007727FD">
        <w:t>,v.r.</w:t>
      </w:r>
    </w:p>
    <w:p w:rsidRDefault="007727FD" w:rsidP="00572798" w:rsidR="007727FD">
      <w:pPr>
        <w:jc w:val="right"/>
      </w:pPr>
    </w:p>
    <w:p w:rsidRDefault="00F60614" w:rsidP="007727FD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r w:rsidRPr="00391E54">
        <w:rPr>
          <w:rFonts w:hAnsi="Times New Roman" w:ascii="Times New Roman"/>
          <w:sz w:val="24"/>
          <w:szCs w:val="24"/>
        </w:rPr>
        <w:t xml:space="preserve">Za točnost </w:t>
      </w:r>
      <w:proofErr w:type="spellStart"/>
      <w:r w:rsidRPr="00391E54">
        <w:rPr>
          <w:rFonts w:hAnsi="Times New Roman" w:ascii="Times New Roman"/>
          <w:sz w:val="24"/>
          <w:szCs w:val="24"/>
        </w:rPr>
        <w:t>otpravka</w:t>
      </w:r>
      <w:proofErr w:type="spellEnd"/>
      <w:r w:rsidRPr="00391E54">
        <w:rPr>
          <w:rFonts w:hAnsi="Times New Roman" w:ascii="Times New Roman"/>
          <w:sz w:val="24"/>
          <w:szCs w:val="24"/>
        </w:rPr>
        <w:t>-ovlašteni službenik:</w:t>
      </w:r>
    </w:p>
    <w:p w:rsidRDefault="005D0369" w:rsidP="007727FD" w:rsidR="00F60614" w:rsidRPr="00391E54">
      <w:pPr>
        <w:pStyle w:val="Bezproreda"/>
        <w:jc w:val="right"/>
        <w:rPr>
          <w:rFonts w:hAnsi="Times New Roman" w:ascii="Times New Roman"/>
          <w:sz w:val="24"/>
          <w:szCs w:val="24"/>
        </w:rPr>
      </w:pPr>
      <w:proofErr w:type="spellStart"/>
      <w:r>
        <w:rPr>
          <w:rFonts w:hAnsi="Times New Roman" w:ascii="Times New Roman"/>
          <w:sz w:val="24"/>
          <w:szCs w:val="24"/>
        </w:rPr>
        <w:t>Belma</w:t>
      </w:r>
      <w:proofErr w:type="spellEnd"/>
      <w:r>
        <w:rPr>
          <w:rFonts w:hAnsi="Times New Roman" w:ascii="Times New Roman"/>
          <w:sz w:val="24"/>
          <w:szCs w:val="24"/>
        </w:rPr>
        <w:t xml:space="preserve"> Čolić</w:t>
      </w:r>
    </w:p>
    <w:p w:rsidRDefault="00572798" w:rsidP="00F60614" w:rsidR="00572798">
      <w:r>
        <w:t xml:space="preserve"> </w:t>
      </w:r>
    </w:p>
    <w:p w:rsidRDefault="00200BC5" w:rsidP="00200BC5" w:rsidR="00200BC5" w:rsidRPr="00200BC5"/>
    <w:sectPr w:rsidSect="00200BC5" w:rsidR="00200BC5" w:rsidRPr="00200BC5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135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061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614" w:rsidR="00F60614">
    <w:pPr>
      <w:pStyle w:val="Zaglavlje"/>
    </w:pPr>
    <w:r>
      <w:tab/>
    </w:r>
    <w:r>
      <w:tab/>
    </w:r>
    <w:proofErr w:type="spellStart"/>
    <w:r>
      <w:t>25.St</w:t>
    </w:r>
    <w:proofErr w:type="spellEnd"/>
    <w:r>
      <w:t>.-</w:t>
    </w:r>
    <w:proofErr w:type="spellStart"/>
    <w:r w:rsidR="009C6AE7">
      <w:t>720</w:t>
    </w:r>
    <w:proofErr w:type="spellEnd"/>
    <w:r w:rsidR="009C6AE7">
      <w:t>/</w:t>
    </w:r>
    <w:proofErr w:type="spellStart"/>
    <w:r w:rsidR="009C6AE7">
      <w:t>2018</w:t>
    </w:r>
    <w:proofErr w:type="spellEnd"/>
  </w:p>
  <w:p w:rsidRDefault="00F60614" w:rsidR="00F6061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26E86"/>
    <w:rsid w:val="0005211C"/>
    <w:rsid w:val="000950E4"/>
    <w:rsid w:val="000A0DA0"/>
    <w:rsid w:val="000C239B"/>
    <w:rsid w:val="000D08DF"/>
    <w:rsid w:val="000F6EE3"/>
    <w:rsid w:val="00114EAD"/>
    <w:rsid w:val="0012468D"/>
    <w:rsid w:val="00185571"/>
    <w:rsid w:val="00186492"/>
    <w:rsid w:val="001D0C53"/>
    <w:rsid w:val="001D3860"/>
    <w:rsid w:val="001E50FB"/>
    <w:rsid w:val="001F6933"/>
    <w:rsid w:val="00200BC5"/>
    <w:rsid w:val="0022010F"/>
    <w:rsid w:val="00230A63"/>
    <w:rsid w:val="00235A60"/>
    <w:rsid w:val="0023789E"/>
    <w:rsid w:val="0024170D"/>
    <w:rsid w:val="002457E9"/>
    <w:rsid w:val="00246183"/>
    <w:rsid w:val="00263D6D"/>
    <w:rsid w:val="00264137"/>
    <w:rsid w:val="00264D19"/>
    <w:rsid w:val="00272846"/>
    <w:rsid w:val="00290939"/>
    <w:rsid w:val="00297E94"/>
    <w:rsid w:val="002C5306"/>
    <w:rsid w:val="002F07EF"/>
    <w:rsid w:val="00325398"/>
    <w:rsid w:val="00336FC0"/>
    <w:rsid w:val="003538DF"/>
    <w:rsid w:val="0038246E"/>
    <w:rsid w:val="003D35F9"/>
    <w:rsid w:val="003E3A15"/>
    <w:rsid w:val="003E5D1C"/>
    <w:rsid w:val="003F786A"/>
    <w:rsid w:val="00413610"/>
    <w:rsid w:val="00413F4C"/>
    <w:rsid w:val="0042379D"/>
    <w:rsid w:val="00441584"/>
    <w:rsid w:val="00483EEB"/>
    <w:rsid w:val="00496578"/>
    <w:rsid w:val="004B337A"/>
    <w:rsid w:val="004F29A7"/>
    <w:rsid w:val="004F3962"/>
    <w:rsid w:val="004F719D"/>
    <w:rsid w:val="005112E5"/>
    <w:rsid w:val="0052203A"/>
    <w:rsid w:val="0053446F"/>
    <w:rsid w:val="005573AB"/>
    <w:rsid w:val="00571FE5"/>
    <w:rsid w:val="00572798"/>
    <w:rsid w:val="00574DA0"/>
    <w:rsid w:val="00590AEF"/>
    <w:rsid w:val="00591994"/>
    <w:rsid w:val="005A0039"/>
    <w:rsid w:val="005B0782"/>
    <w:rsid w:val="005C6051"/>
    <w:rsid w:val="005D0369"/>
    <w:rsid w:val="005D476D"/>
    <w:rsid w:val="005E3B49"/>
    <w:rsid w:val="005E4AB8"/>
    <w:rsid w:val="005F0073"/>
    <w:rsid w:val="005F4627"/>
    <w:rsid w:val="006059AF"/>
    <w:rsid w:val="00623AD5"/>
    <w:rsid w:val="00627F6A"/>
    <w:rsid w:val="00637A49"/>
    <w:rsid w:val="00657B8E"/>
    <w:rsid w:val="006A445F"/>
    <w:rsid w:val="006C120B"/>
    <w:rsid w:val="006E0F10"/>
    <w:rsid w:val="006F75E5"/>
    <w:rsid w:val="007030CF"/>
    <w:rsid w:val="00705D8B"/>
    <w:rsid w:val="007418EF"/>
    <w:rsid w:val="00770C40"/>
    <w:rsid w:val="007727FD"/>
    <w:rsid w:val="00786AE3"/>
    <w:rsid w:val="007B13A4"/>
    <w:rsid w:val="007B5AFD"/>
    <w:rsid w:val="007C7891"/>
    <w:rsid w:val="007C789D"/>
    <w:rsid w:val="007D5A5D"/>
    <w:rsid w:val="007E717E"/>
    <w:rsid w:val="008155EE"/>
    <w:rsid w:val="008456DE"/>
    <w:rsid w:val="00845A4E"/>
    <w:rsid w:val="00846EF3"/>
    <w:rsid w:val="00852FF3"/>
    <w:rsid w:val="00860308"/>
    <w:rsid w:val="008613BD"/>
    <w:rsid w:val="00863025"/>
    <w:rsid w:val="00871F01"/>
    <w:rsid w:val="008A376B"/>
    <w:rsid w:val="008D19B9"/>
    <w:rsid w:val="008E28F7"/>
    <w:rsid w:val="009155D1"/>
    <w:rsid w:val="00920CA0"/>
    <w:rsid w:val="009419D8"/>
    <w:rsid w:val="00962CC3"/>
    <w:rsid w:val="00966EED"/>
    <w:rsid w:val="009938C2"/>
    <w:rsid w:val="009A71CE"/>
    <w:rsid w:val="009C6AE7"/>
    <w:rsid w:val="009E75AA"/>
    <w:rsid w:val="009E7730"/>
    <w:rsid w:val="009F034D"/>
    <w:rsid w:val="009F3FBC"/>
    <w:rsid w:val="00A3348B"/>
    <w:rsid w:val="00A564B7"/>
    <w:rsid w:val="00A6033A"/>
    <w:rsid w:val="00A60E5C"/>
    <w:rsid w:val="00A71431"/>
    <w:rsid w:val="00A7489A"/>
    <w:rsid w:val="00AC4528"/>
    <w:rsid w:val="00AD027A"/>
    <w:rsid w:val="00AE52CF"/>
    <w:rsid w:val="00B27A01"/>
    <w:rsid w:val="00B31346"/>
    <w:rsid w:val="00B53A01"/>
    <w:rsid w:val="00B77D67"/>
    <w:rsid w:val="00B82F18"/>
    <w:rsid w:val="00B920F1"/>
    <w:rsid w:val="00BD2F8B"/>
    <w:rsid w:val="00BD684E"/>
    <w:rsid w:val="00BE15B5"/>
    <w:rsid w:val="00BF6BA3"/>
    <w:rsid w:val="00C06118"/>
    <w:rsid w:val="00C50013"/>
    <w:rsid w:val="00C836B9"/>
    <w:rsid w:val="00C958E9"/>
    <w:rsid w:val="00CE7362"/>
    <w:rsid w:val="00D01B78"/>
    <w:rsid w:val="00D03BD6"/>
    <w:rsid w:val="00D16CA0"/>
    <w:rsid w:val="00D253EC"/>
    <w:rsid w:val="00D27D1C"/>
    <w:rsid w:val="00D32135"/>
    <w:rsid w:val="00D425D6"/>
    <w:rsid w:val="00D66226"/>
    <w:rsid w:val="00DA3FB2"/>
    <w:rsid w:val="00E4712F"/>
    <w:rsid w:val="00EC3302"/>
    <w:rsid w:val="00ED2B04"/>
    <w:rsid w:val="00ED6AA8"/>
    <w:rsid w:val="00EE2FE8"/>
    <w:rsid w:val="00EE3659"/>
    <w:rsid w:val="00EF1BCD"/>
    <w:rsid w:val="00F034D3"/>
    <w:rsid w:val="00F054B8"/>
    <w:rsid w:val="00F60614"/>
    <w:rsid w:val="00F7199D"/>
    <w:rsid w:val="00F8679B"/>
    <w:rsid w:val="00FB41D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7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7F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7F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7F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7F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06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0614"/>
    <w:rPr>
      <w:sz w:val="24"/>
      <w:szCs w:val="24"/>
    </w:rPr>
  </w:style>
  <w:style w:customStyle="1" w:styleId="ZaglavljeChar" w:type="character">
    <w:name w:val="Zaglavlje Char"/>
    <w:basedOn w:val="Zadanifontodlomka"/>
    <w:link w:val="Zaglavlje"/>
    <w:uiPriority w:val="99"/>
    <w:rsid w:val="00F60614"/>
    <w:rPr>
      <w:sz w:val="24"/>
      <w:szCs w:val="24"/>
    </w:rPr>
  </w:style>
  <w:style w:styleId="Bezproreda" w:type="paragraph">
    <w:name w:val="No Spacing"/>
    <w:uiPriority w:val="1"/>
    <w:qFormat/>
    <w:rsid w:val="00F60614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7727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7F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7F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7F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7F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listopada 2018.</izvorni_sadrzaj>
    <derivirana_varijabla naziv="DomainObject.DatumDonosenjaOdluke_1">25.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St-720/2018-8</izvorni_sadrzaj>
    <derivirana_varijabla naziv="DomainObject.Oznaka_1">St-720/2018-8</derivirana_varijabla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Gumzej</izvorni_sadrzaj>
    <derivirana_varijabla naziv="DomainObject.DonositeljOdluke.Prezime_1">Gumzej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720</izvorni_sadrzaj>
    <derivirana_varijabla naziv="DomainObject.Predmet.Broj_1">720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2018.</izvorni_sadrzaj>
    <derivirana_varijabla naziv="DomainObject.Predmet.DatumOsnivanja_1">13.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St-720/2018</izvorni_sadrzaj>
    <derivirana_varijabla naziv="DomainObject.Predmet.OznakaBroj_1">St-720/2018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KOLARIĆ USLUGE j.d.o.o. za usluge i graditeljstvo</izvorni_sadrzaj>
    <derivirana_varijabla naziv="DomainObject.Predmet.ProtustrankaFormated_1">  KOLARIĆ USLUGE j.d.o.o. za usluge i graditeljstvo</derivirana_varijabla>
  </DomainObject.Predmet.ProtustrankaFormated>
  <DomainObject.Predmet.ProtustrankaFormatedOIB>
    <izvorni_sadrzaj>  KOLARIĆ USLUGE j.d.o.o. za usluge i graditeljstvo, OIB 89999205262</izvorni_sadrzaj>
    <derivirana_varijabla naziv="DomainObject.Predmet.ProtustrankaFormatedOIB_1">  KOLARIĆ USLUGE j.d.o.o. za usluge i graditeljstvo, OIB 89999205262</derivirana_varijabla>
  </DomainObject.Predmet.ProtustrankaFormatedOIB>
  <DomainObject.Predmet.ProtustrankaFormatedWithAdress>
    <izvorni_sadrzaj> KOLARIĆ USLUGE j.d.o.o. za usluge i graditeljstvo, Hrastje Plešivičko 13, 10450 Hrastje Plešivičko</izvorni_sadrzaj>
    <derivirana_varijabla naziv="DomainObject.Predmet.ProtustrankaFormatedWithAdress_1"> KOLARIĆ USLUGE j.d.o.o. za usluge i graditeljstvo, Hrastje Plešivičko 13, 10450 Hrastje Plešivičko</derivirana_varijabla>
  </DomainObject.Predmet.ProtustrankaFormatedWithAdress>
  <DomainObject.Predmet.ProtustrankaFormatedWithAdressOIB>
    <izvorni_sadrzaj> KOLARIĆ USLUGE j.d.o.o. za usluge i graditeljstvo, OIB 89999205262, Hrastje Plešivičko 13, 10450 Hrastje Plešivičko</izvorni_sadrzaj>
    <derivirana_varijabla naziv="DomainObject.Predmet.ProtustrankaFormatedWithAdressOIB_1"> KOLARIĆ USLUGE j.d.o.o. za usluge i graditeljstvo, OIB 89999205262, Hrastje Plešivičko 13, 10450 Hrastje Plešivičko</derivirana_varijabla>
  </DomainObject.Predmet.ProtustrankaFormatedWithAdressOIB>
  <DomainObject.Predmet.ProtustrankaWithAdress>
    <izvorni_sadrzaj>KOLARIĆ USLUGE j.d.o.o. za usluge i graditeljstvo Hrastje Plešivičko 13, 10450 Hrastje Plešivičko</izvorni_sadrzaj>
    <derivirana_varijabla naziv="DomainObject.Predmet.ProtustrankaWithAdress_1">KOLARIĆ USLUGE j.d.o.o. za usluge i graditeljstvo Hrastje Plešivičko 13, 10450 Hrastje Plešivičko</derivirana_varijabla>
  </DomainObject.Predmet.ProtustrankaWithAdress>
  <DomainObject.Predmet.ProtustrankaWithAdressOIB>
    <izvorni_sadrzaj>KOLARIĆ USLUGE j.d.o.o. za usluge i graditeljstvo, OIB 89999205262, Hrastje Plešivičko 13, 10450 Hrastje Plešivičko</izvorni_sadrzaj>
    <derivirana_varijabla naziv="DomainObject.Predmet.ProtustrankaWithAdressOIB_1">KOLARIĆ USLUGE j.d.o.o. za usluge i graditeljstvo, OIB 89999205262, Hrastje Plešivičko 13, 10450 Hrastje Plešivičko</derivirana_varijabla>
  </DomainObject.Predmet.ProtustrankaWithAdressOIB>
  <DomainObject.Predmet.ProtustrankaNazivFormated>
    <izvorni_sadrzaj>KOLARIĆ USLUGE j.d.o.o. za usluge i graditeljstvo</izvorni_sadrzaj>
    <derivirana_varijabla naziv="DomainObject.Predmet.ProtustrankaNazivFormated_1">KOLARIĆ USLUGE j.d.o.o. za usluge i graditeljstvo</derivirana_varijabla>
  </DomainObject.Predmet.ProtustrankaNazivFormated>
  <DomainObject.Predmet.ProtustrankaNazivFormatedOIB>
    <izvorni_sadrzaj>KOLARIĆ USLUGE j.d.o.o. za usluge i graditeljstvo, OIB 89999205262</izvorni_sadrzaj>
    <derivirana_varijabla naziv="DomainObject.Predmet.ProtustrankaNazivFormatedOIB_1">KOLARIĆ USLUGE j.d.o.o. za usluge i graditeljstvo, OIB 89999205262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 - A. Gumzej</izvorni_sadrzaj>
    <derivirana_varijabla naziv="DomainObject.Predmet.Referada.Naziv_1">25. - A. Gumzej</derivirana_varijabla>
  </DomainObject.Predmet.Referada.Naziv>
  <DomainObject.Predmet.Referada.Oznaka>
    <izvorni_sadrzaj>25.</izvorni_sadrzaj>
    <derivirana_varijabla naziv="DomainObject.Predmet.Referada.Oznaka_1">25.</derivirana_varijabla>
  </DomainObject.Predmet.Referada.Oznaka>
  <DomainObject.Predmet.Referada.Prostorija.Naziv>
    <izvorni_sadrzaj>Soba DZ II 43</izvorni_sadrzaj>
    <derivirana_varijabla naziv="DomainObject.Predmet.Referada.Prostorija.Naziv_1">Soba DZ II 43</derivirana_varijabla>
  </DomainObject.Predmet.Referada.Prostorija.Naziv>
  <DomainObject.Predmet.Referada.Prostorija.Oznaka>
    <izvorni_sadrzaj>DZ II 43</izvorni_sadrzaj>
    <derivirana_varijabla naziv="DomainObject.Predmet.Referada.Prostorija.Oznaka_1">DZ II 43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Gumzej</izvorni_sadrzaj>
    <derivirana_varijabla naziv="DomainObject.Predmet.Referada.Sudac_1">Aleksandra Gumzej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 - A. Gumzej</izvorni_sadrzaj>
    <derivirana_varijabla naziv="DomainObject.Predmet.TrenutnaLokacijaSpisa.Naziv_1">25. - A. Gumzej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Belma Čolić</izvorni_sadrzaj>
    <derivirana_varijabla naziv="DomainObject.Predmet.Zapisnicar_1">Belma Čolić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KOLARIĆ USLUGE j.d.o.o. za usluge i graditeljstvo</item>
    </izvorni_sadrzaj>
    <derivirana_varijabla naziv="DomainObject.Predmet.ProtuStrankaListFormated_1">
      <item>KOLARIĆ USLUGE j.d.o.o. za usluge i graditeljstvo</item>
    </derivirana_varijabla>
  </DomainObject.Predmet.ProtuStrankaListFormated>
  <DomainObject.Predmet.ProtuStrankaListFormatedOIB>
    <izvorni_sadrzaj>
      <item>KOLARIĆ USLUGE j.d.o.o. za usluge i graditeljstvo, OIB 89999205262</item>
    </izvorni_sadrzaj>
    <derivirana_varijabla naziv="DomainObject.Predmet.ProtuStrankaListFormatedOIB_1">
      <item>KOLARIĆ USLUGE j.d.o.o. za usluge i graditeljstvo, OIB 89999205262</item>
    </derivirana_varijabla>
  </DomainObject.Predmet.ProtuStrankaListFormatedOIB>
  <DomainObject.Predmet.ProtuStrankaListFormatedWithAdress>
    <izvorni_sadrzaj>
      <item>KOLARIĆ USLUGE j.d.o.o. za usluge i graditeljstvo, Hrastje Plešivičko 13, 10450 Hrastje Plešivičko</item>
    </izvorni_sadrzaj>
    <derivirana_varijabla naziv="DomainObject.Predmet.ProtuStrankaListFormatedWithAdress_1">
      <item>KOLARIĆ USLUGE j.d.o.o. za usluge i graditeljstvo, Hrastje Plešivičko 13, 10450 Hrastje Plešivičko</item>
    </derivirana_varijabla>
  </DomainObject.Predmet.ProtuStrankaListFormatedWithAdress>
  <DomainObject.Predmet.ProtuStrankaListFormatedWithAdressOIB>
    <izvorni_sadrzaj>
      <item>KOLARIĆ USLUGE j.d.o.o. za usluge i graditeljstvo, OIB 89999205262, Hrastje Plešivičko 13, 10450 Hrastje Plešivičko</item>
    </izvorni_sadrzaj>
    <derivirana_varijabla naziv="DomainObject.Predmet.ProtuStrankaListFormatedWithAdressOIB_1">
      <item>KOLARIĆ USLUGE j.d.o.o. za usluge i graditeljstvo, OIB 89999205262, Hrastje Plešivičko 13, 10450 Hrastje Plešivičko</item>
    </derivirana_varijabla>
  </DomainObject.Predmet.ProtuStrankaListFormatedWithAdressOIB>
  <DomainObject.Predmet.ProtuStrankaListNazivFormated>
    <izvorni_sadrzaj>
      <item>KOLARIĆ USLUGE j.d.o.o. za usluge i graditeljstvo</item>
    </izvorni_sadrzaj>
    <derivirana_varijabla naziv="DomainObject.Predmet.ProtuStrankaListNazivFormated_1">
      <item>KOLARIĆ USLUGE j.d.o.o. za usluge i graditeljstvo</item>
    </derivirana_varijabla>
  </DomainObject.Predmet.ProtuStrankaListNazivFormated>
  <DomainObject.Predmet.ProtuStrankaListNazivFormatedOIB>
    <izvorni_sadrzaj>
      <item>KOLARIĆ USLUGE j.d.o.o. za usluge i graditeljstvo, OIB 89999205262</item>
    </izvorni_sadrzaj>
    <derivirana_varijabla naziv="DomainObject.Predmet.ProtuStrankaListNazivFormatedOIB_1">
      <item>KOLARIĆ USLUGE j.d.o.o. za usluge i graditeljstvo, OIB 89999205262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listopada 2018.</izvorni_sadrzaj>
    <derivirana_varijabla naziv="DomainObject.Datum_1">25. listopada 2018.</derivirana_varijabla>
  </DomainObject.Datum>
  <DomainObject.PoslovniBrojDokumenta>
    <izvorni_sadrzaj>St-720/2018-8</izvorni_sadrzaj>
    <derivirana_varijabla naziv="DomainObject.PoslovniBrojDokumenta_1">St-720/2018-8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KOLARIĆ USLUGE j.d.o.o. za usluge i graditeljstvo</izvorni_sadrzaj>
    <derivirana_varijabla naziv="DomainObject.Predmet.ProtustrankaIDrugi_1">KOLARIĆ USLUGE j.d.o.o. za usluge i graditeljstvo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KOLARIĆ USLUGE j.d.o.o. za usluge i graditeljstvo, OIB 89999205262, Hrastje Plešivičko 13, 10450 Hrastje Plešivičko</izvorni_sadrzaj>
    <derivirana_varijabla naziv="DomainObject.Predmet.ProtustrankaIDrugiAdressOIB_1">KOLARIĆ USLUGE j.d.o.o. za usluge i graditeljstvo, OIB 89999205262, Hrastje Plešivičko 13, 10450 Hrastje Plešivičko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KOLARIĆ USLUGE j.d.o.o. za usluge i graditeljstvo</item>
      <item>FINA Regionalni centar Zagreb</item>
    </izvorni_sadrzaj>
    <derivirana_varijabla naziv="DomainObject.Predmet.SudioniciListNaziv_1">
      <item>KOLARIĆ USLUGE j.d.o.o. za usluge i graditeljstvo</item>
      <item>FINA Regionalni centar Zagreb</item>
    </derivirana_varijabla>
  </DomainObject.Predmet.SudioniciListNaziv>
  <DomainObject.Predmet.SudioniciListAdressOIB>
    <izvorni_sadrzaj>
      <item>KOLARIĆ USLUGE j.d.o.o. za usluge i graditeljstvo, OIB 89999205262, Hrastje Plešivičko 13,10450 Hrastje Plešivičko</item>
      <item>FINA Regionalni centar Zagreb, OIB 85821130368, Trg svibanjskih žrtava 1995. 1,10000 Zagreb</item>
    </izvorni_sadrzaj>
    <derivirana_varijabla naziv="DomainObject.Predmet.SudioniciListAdressOIB_1">
      <item>KOLARIĆ USLUGE j.d.o.o. za usluge i graditeljstvo, OIB 89999205262, Hrastje Plešivičko 13,10450 Hrastje Plešivičko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89999205262</item>
      <item>, OIB 85821130368</item>
    </izvorni_sadrzaj>
    <derivirana_varijabla naziv="DomainObject.Predmet.SudioniciListNazivOIB_1">
      <item>, OIB 89999205262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14. rujna 2018.</izvorni_sadrzaj>
    <derivirana_varijabla naziv="DomainObject.PredzadnjaOdlukaIzPredmeta.DatumDonosenjaOdluke_1">14. rujna 2018.</derivirana_varijabla>
  </DomainObject.PredzadnjaOdlukaIzPredmeta.DatumDonosenjaOdluke>
  <DomainObject.PredzadnjaOdlukaIzPredmeta.Oznaka>
    <izvorni_sadrzaj>St-720/2018-6</izvorni_sadrzaj>
    <derivirana_varijabla naziv="DomainObject.PredzadnjaOdlukaIzPredmeta.Oznaka_1">St-720/2018-6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302B5C-157D-49F6-BE24-1C5D1449423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247</properties:Words>
  <properties:Characters>1402</properties:Characters>
  <properties:Lines>43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2018-10-25T07:24:00Z</dcterms:created>
  <dc:creator>ilukac</dc:creator>
  <cp:lastModifiedBy>Belma Čolić</cp:lastModifiedBy>
  <cp:lastPrinted>2018-10-25T07:28:00Z</cp:lastPrinted>
  <dcterms:modified xmlns:xsi="http://www.w3.org/2001/XMLSchema-instance" xsi:type="dcterms:W3CDTF">2018-10-25T11:39:00Z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St-720/2018-8 / Odluka - Oglas (St__720-18_skraćeni_oglas.docx)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