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9c6b0" w14:paraId="bb9c6b0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2A2A02" w:rsidR="00E13377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stečajnom sucu Nevenki Siladi Rstić </w:t>
      </w:r>
      <w:r w:rsidR="008E7B00">
        <w:rPr>
          <w:rFonts w:hAnsi="Times New Roman" w:ascii="Times New Roman"/>
          <w:szCs w:val="24"/>
          <w:lang w:val="hr-HR"/>
        </w:rPr>
        <w:t xml:space="preserve">u stečajnom postupku otvorenim nad stečajnim </w:t>
      </w:r>
      <w:r w:rsidR="008E7B00">
        <w:rPr>
          <w:rFonts w:hAnsi="Times New Roman" w:ascii="Times New Roman"/>
          <w:lang w:val="hr-HR"/>
        </w:rPr>
        <w:t>dužnikom AUTO CENTAR PULJEK d.o.o. za trgovinu i usluge u stečaju, OIB: 41744834255, Zagreb (Grad Zagreb), Nova Cesta 36 A</w:t>
      </w:r>
      <w:r w:rsidR="001C7D5A" w:rsidRPr="000D7750">
        <w:rPr>
          <w:rFonts w:hAnsi="Times New Roman" w:ascii="Times New Roman"/>
          <w:lang w:val="hr-HR"/>
        </w:rPr>
        <w:t xml:space="preserve">,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r w:rsidR="000D7750" w:rsidRPr="000D7750">
        <w:rPr>
          <w:rFonts w:hAnsi="Times New Roman" w:ascii="Times New Roman"/>
          <w:szCs w:val="24"/>
          <w:lang w:val="hr-HR"/>
        </w:rPr>
        <w:t>14</w:t>
      </w:r>
      <w:r w:rsidR="00FB04B7" w:rsidRPr="000D7750">
        <w:rPr>
          <w:rFonts w:hAnsi="Times New Roman" w:ascii="Times New Roman"/>
          <w:szCs w:val="24"/>
          <w:lang w:val="hr-HR"/>
        </w:rPr>
        <w:t xml:space="preserve">. </w:t>
      </w:r>
      <w:r w:rsidR="000D7750" w:rsidRPr="000D7750">
        <w:rPr>
          <w:rFonts w:hAnsi="Times New Roman" w:ascii="Times New Roman"/>
          <w:szCs w:val="24"/>
          <w:lang w:val="hr-HR"/>
        </w:rPr>
        <w:t>studenog</w:t>
      </w:r>
      <w:r w:rsidR="00FB04B7" w:rsidRPr="000D7750">
        <w:rPr>
          <w:rFonts w:hAnsi="Times New Roman" w:ascii="Times New Roman"/>
          <w:szCs w:val="24"/>
          <w:lang w:val="hr-HR"/>
        </w:rPr>
        <w:t xml:space="preserve"> </w:t>
      </w:r>
      <w:r w:rsidR="00412882" w:rsidRPr="000D7750">
        <w:rPr>
          <w:rFonts w:hAnsi="Times New Roman" w:ascii="Times New Roman"/>
          <w:szCs w:val="24"/>
          <w:lang w:val="hr-HR"/>
        </w:rPr>
        <w:t>2016</w:t>
      </w:r>
      <w:r w:rsidR="002A2A02" w:rsidRPr="000D7750">
        <w:rPr>
          <w:rFonts w:hAnsi="Times New Roman" w:ascii="Times New Roman"/>
          <w:szCs w:val="24"/>
          <w:lang w:val="hr-HR"/>
        </w:rPr>
        <w:t>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="002A2A02"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9F326A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4C1EF9" w:rsidRPr="000D7750">
        <w:rPr>
          <w:rFonts w:hAnsi="Times New Roman" w:ascii="Times New Roman"/>
          <w:szCs w:val="24"/>
          <w:lang w:val="hr-HR"/>
        </w:rPr>
        <w:t xml:space="preserve">Zbog spriječenosti suca, </w:t>
      </w:r>
      <w:r w:rsidR="008E7B00">
        <w:rPr>
          <w:rFonts w:hAnsi="Times New Roman" w:ascii="Times New Roman"/>
          <w:szCs w:val="24"/>
          <w:lang w:val="hr-HR"/>
        </w:rPr>
        <w:t xml:space="preserve">posebno ispitno </w:t>
      </w:r>
      <w:r w:rsidR="004C1EF9" w:rsidRPr="000D7750">
        <w:rPr>
          <w:rFonts w:hAnsi="Times New Roman" w:ascii="Times New Roman"/>
          <w:szCs w:val="24"/>
          <w:lang w:val="hr-HR"/>
        </w:rPr>
        <w:t>ročište</w:t>
      </w:r>
      <w:r w:rsidR="000D7750" w:rsidRPr="000D7750">
        <w:rPr>
          <w:rFonts w:hAnsi="Times New Roman" w:ascii="Times New Roman"/>
          <w:szCs w:val="24"/>
          <w:lang w:val="hr-HR"/>
        </w:rPr>
        <w:t xml:space="preserve"> </w:t>
      </w:r>
      <w:r w:rsidR="004C1EF9" w:rsidRPr="000D7750">
        <w:rPr>
          <w:rFonts w:hAnsi="Times New Roman" w:ascii="Times New Roman"/>
          <w:szCs w:val="24"/>
          <w:lang w:val="hr-HR"/>
        </w:rPr>
        <w:t>određeno</w:t>
      </w:r>
      <w:r w:rsidR="009F326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za dan </w:t>
      </w:r>
      <w:r w:rsidR="00651C21">
        <w:rPr>
          <w:rFonts w:hAnsi="Times New Roman" w:ascii="Times New Roman"/>
          <w:b/>
          <w:szCs w:val="24"/>
          <w:u w:val="single"/>
          <w:lang w:val="hr-HR"/>
        </w:rPr>
        <w:t>30</w:t>
      </w:r>
      <w:r w:rsidRPr="000D7750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4C1EF9" w:rsidRPr="000D7750">
        <w:rPr>
          <w:rFonts w:hAnsi="Times New Roman" w:ascii="Times New Roman"/>
          <w:b/>
          <w:szCs w:val="24"/>
          <w:u w:val="single"/>
          <w:lang w:val="hr-HR"/>
        </w:rPr>
        <w:t>studenog</w:t>
      </w:r>
      <w:r w:rsidRPr="000D7750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9F326A" w:rsidRPr="000D7750">
        <w:rPr>
          <w:rFonts w:hAnsi="Times New Roman" w:ascii="Times New Roman"/>
          <w:b/>
          <w:szCs w:val="24"/>
          <w:u w:val="single"/>
          <w:lang w:val="hr-HR"/>
        </w:rPr>
        <w:t>2016</w:t>
      </w:r>
      <w:r w:rsidRPr="000D7750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8E7B00">
        <w:rPr>
          <w:rFonts w:hAnsi="Times New Roman" w:ascii="Times New Roman"/>
          <w:b/>
          <w:szCs w:val="24"/>
          <w:u w:val="single"/>
          <w:lang w:val="hr-HR"/>
        </w:rPr>
        <w:t>10</w:t>
      </w:r>
      <w:r w:rsidR="009F326A" w:rsidRPr="000D7750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8E7B00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0D7750" w:rsidRPr="000D7750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4C1EF9" w:rsidRPr="000D7750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9F326A" w:rsidRPr="000D7750">
        <w:rPr>
          <w:rFonts w:hAnsi="Times New Roman" w:ascii="Times New Roman"/>
          <w:b/>
          <w:szCs w:val="24"/>
          <w:u w:val="single"/>
          <w:lang w:val="hr-HR"/>
        </w:rPr>
        <w:t>sati</w:t>
      </w:r>
      <w:r w:rsidR="009F326A" w:rsidRPr="000D7750">
        <w:rPr>
          <w:rFonts w:hAnsi="Times New Roman" w:ascii="Times New Roman"/>
          <w:szCs w:val="24"/>
          <w:lang w:val="hr-HR"/>
        </w:rPr>
        <w:t>, neće se održati, a o daljnjem će stranke biti obaviještene pismeno.</w:t>
      </w: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r w:rsidR="000D7750" w:rsidRPr="000D7750">
        <w:rPr>
          <w:rFonts w:hAnsi="Times New Roman" w:ascii="Times New Roman"/>
          <w:szCs w:val="24"/>
          <w:lang w:val="hr-HR"/>
        </w:rPr>
        <w:t>14</w:t>
      </w:r>
      <w:r w:rsidR="00D82F0F" w:rsidRPr="000D7750">
        <w:rPr>
          <w:rFonts w:hAnsi="Times New Roman" w:ascii="Times New Roman"/>
          <w:szCs w:val="24"/>
          <w:lang w:val="hr-HR"/>
        </w:rPr>
        <w:t xml:space="preserve">. </w:t>
      </w:r>
      <w:r w:rsidR="000D7750" w:rsidRPr="000D7750">
        <w:rPr>
          <w:rFonts w:hAnsi="Times New Roman" w:ascii="Times New Roman"/>
          <w:szCs w:val="24"/>
          <w:lang w:val="hr-HR"/>
        </w:rPr>
        <w:t>studenog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r w:rsidR="00412882" w:rsidRPr="000D7750">
        <w:rPr>
          <w:rFonts w:hAnsi="Times New Roman" w:ascii="Times New Roman"/>
          <w:szCs w:val="24"/>
          <w:lang w:val="hr-HR"/>
        </w:rPr>
        <w:t>2016</w:t>
      </w:r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Pr="000D7750">
        <w:rPr>
          <w:rFonts w:hAnsi="Times New Roman" w:ascii="Times New Roman"/>
          <w:szCs w:val="24"/>
          <w:lang w:val="hr-HR"/>
        </w:rPr>
        <w:t>Rstić, v.</w:t>
      </w:r>
      <w:r w:rsidR="00910899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>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zaključka nije dopuštena žalba (čl. 11. st. 9 SZ)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A17689" w:rsidRPr="000D7750">
      <w:pPr>
        <w:pStyle w:val="Uvuenotijeloteksta"/>
        <w:ind w:left="0"/>
        <w:jc w:val="both"/>
      </w:pPr>
      <w:r w:rsidRPr="000D7750">
        <w:t xml:space="preserve">Za točnost </w:t>
      </w:r>
      <w:proofErr w:type="spellStart"/>
      <w:r w:rsidRPr="000D7750">
        <w:t>otpravka</w:t>
      </w:r>
      <w:proofErr w:type="spellEnd"/>
      <w:r w:rsidRPr="000D7750">
        <w:t xml:space="preserve"> – ovlašten službenik   </w:t>
      </w:r>
      <w:r w:rsidR="00EE7B31" w:rsidRPr="000D7750">
        <w:t xml:space="preserve">        </w:t>
      </w:r>
    </w:p>
    <w:p w:rsidRDefault="00EE7B31" w:rsidP="00F05336" w:rsidR="009240BE" w:rsidRPr="000D7750">
      <w:pPr>
        <w:pStyle w:val="Uvuenotijeloteksta"/>
        <w:ind w:hanging="142" w:left="0"/>
        <w:jc w:val="both"/>
      </w:pPr>
      <w:r w:rsidRPr="000D7750">
        <w:t xml:space="preserve">   </w:t>
      </w:r>
      <w:r w:rsidRPr="000D7750">
        <w:tab/>
      </w:r>
      <w:r w:rsidR="00A17689" w:rsidRPr="000D7750">
        <w:t xml:space="preserve">            </w:t>
      </w:r>
      <w:r w:rsidR="00D82F0F" w:rsidRPr="000D7750">
        <w:t>Ana Brlek</w:t>
      </w:r>
    </w:p>
    <w:p w:rsidRDefault="009F326A" w:rsidP="00F05336" w:rsidR="009F326A" w:rsidRPr="000D7750">
      <w:pPr>
        <w:pStyle w:val="Uvuenotijeloteksta"/>
        <w:ind w:hanging="142" w:left="0"/>
        <w:jc w:val="both"/>
      </w:pPr>
    </w:p>
    <w:p w:rsidRDefault="00AE6092" w:rsidP="00F05336" w:rsidR="00AE6092" w:rsidRPr="000D7750">
      <w:pPr>
        <w:pStyle w:val="Uvuenotijeloteksta"/>
        <w:ind w:hanging="142" w:left="0"/>
        <w:jc w:val="both"/>
      </w:pPr>
    </w:p>
    <w:p w:rsidRDefault="009F326A" w:rsidP="00F05336" w:rsidR="009F326A" w:rsidRPr="000D7750">
      <w:pPr>
        <w:pStyle w:val="Uvuenotijeloteksta"/>
        <w:ind w:hanging="142" w:left="0"/>
        <w:jc w:val="both"/>
      </w:pPr>
    </w:p>
    <w:p w:rsidRDefault="00AE6092" w:rsidP="00F05336" w:rsidR="00AE6092" w:rsidRPr="000D7750">
      <w:pPr>
        <w:pStyle w:val="Uvuenotijeloteksta"/>
        <w:ind w:hanging="142" w:left="0"/>
        <w:jc w:val="both"/>
      </w:pPr>
    </w:p>
    <w:p w:rsidRDefault="00E13377" w:rsidP="00E13377" w:rsidR="00E13377" w:rsidRPr="00651C21">
      <w:pPr>
        <w:pStyle w:val="Odlomakpopisa"/>
        <w:ind w:left="426"/>
        <w:jc w:val="both"/>
        <w:rPr>
          <w:rFonts w:hAnsi="Times New Roman" w:ascii="Times New Roman"/>
        </w:rPr>
      </w:pP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0D775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7C2004">
      <w:rPr>
        <w:rFonts w:hAnsi="Times New Roman" w:ascii="Times New Roman"/>
        <w:lang w:val="hr-HR"/>
      </w:rPr>
      <w:t>1135</w:t>
    </w:r>
    <w:r w:rsidR="00B14464" w:rsidRPr="00222B21">
      <w:rPr>
        <w:rFonts w:hAnsi="Times New Roman" w:ascii="Times New Roman"/>
        <w:lang w:val="hr-HR"/>
      </w:rPr>
      <w:t>/</w:t>
    </w:r>
    <w:r w:rsidR="007C2004">
      <w:rPr>
        <w:rFonts w:hAnsi="Times New Roman" w:ascii="Times New Roman"/>
        <w:lang w:val="hr-HR"/>
      </w:rPr>
      <w:t>12</w:t>
    </w:r>
    <w:r w:rsidR="00B14464">
      <w:rPr>
        <w:rFonts w:hAnsi="Times New Roman" w:ascii="Times New Roman"/>
        <w:lang w:val="hr-HR"/>
      </w:rPr>
      <w:t>-</w:t>
    </w:r>
    <w:r w:rsidR="004C3A4E">
      <w:rPr>
        <w:rFonts w:hAnsi="Times New Roman" w:ascii="Times New Roman"/>
        <w:sz w:val="20"/>
        <w:lang w:val="hr-HR"/>
      </w:rPr>
      <w:t>47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>Poslovni broj: 47. St-</w:t>
    </w:r>
    <w:r w:rsidR="008E7B00">
      <w:rPr>
        <w:rFonts w:hAnsi="Times New Roman" w:ascii="Times New Roman"/>
        <w:lang w:val="hr-HR"/>
      </w:rPr>
      <w:t>216</w:t>
    </w:r>
    <w:r w:rsidR="00B5719B" w:rsidRPr="00B5719B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1</w:t>
    </w:r>
    <w:r w:rsidR="008E7B00">
      <w:rPr>
        <w:rFonts w:hAnsi="Times New Roman" w:ascii="Times New Roman"/>
        <w:lang w:val="hr-HR"/>
      </w:rPr>
      <w:t>5</w:t>
    </w:r>
    <w:r w:rsidR="00B5719B" w:rsidRPr="00B5719B">
      <w:rPr>
        <w:rFonts w:hAnsi="Times New Roman" w:ascii="Times New Roman"/>
        <w:lang w:val="hr-HR"/>
      </w:rPr>
      <w:t>-</w:t>
    </w:r>
    <w:r w:rsidR="008E7B00">
      <w:rPr>
        <w:rFonts w:hAnsi="Times New Roman" w:ascii="Times New Roman"/>
        <w:sz w:val="20"/>
        <w:lang w:val="hr-HR"/>
      </w:rPr>
      <w:t>42</w:t>
    </w: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 w:rsidRPr="007F27D1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 w:rsidRPr="007F27D1">
    <w:pPr>
      <w:pStyle w:val="Zaglavlje"/>
      <w:rPr>
        <w:rFonts w:hAnsi="Times New Roman" w:ascii="Times New Roman"/>
        <w:lang w:val="hr-HR"/>
      </w:rPr>
    </w:pPr>
  </w:p>
  <w:p w:rsidRDefault="00D4673B" w:rsidP="00953077" w:rsidR="00D4673B" w:rsidRPr="007F27D1">
    <w:pPr>
      <w:pStyle w:val="Zaglavlje"/>
      <w:rPr>
        <w:rFonts w:hAnsi="Times New Roman" w:ascii="Times New Roman"/>
        <w:lang w:val="hr-HR"/>
      </w:rPr>
    </w:pPr>
  </w:p>
  <w:p w:rsidRDefault="00D4673B" w:rsidP="00953077" w:rsidR="00D4673B" w:rsidRPr="007F27D1">
    <w:pPr>
      <w:pStyle w:val="Zaglavlje"/>
      <w:rPr>
        <w:rFonts w:hAnsi="Times New Roman" w:ascii="Times New Roman"/>
        <w:lang w:val="hr-HR"/>
      </w:rPr>
    </w:pPr>
  </w:p>
  <w:p w:rsidRDefault="00D4673B" w:rsidP="00953077" w:rsidR="00D4673B" w:rsidRPr="007F27D1">
    <w:pPr>
      <w:pStyle w:val="Zaglavlje"/>
      <w:rPr>
        <w:rFonts w:hAnsi="Times New Roman" w:ascii="Times New Roman"/>
        <w:lang w:val="hr-HR"/>
      </w:rPr>
    </w:pPr>
  </w:p>
  <w:p w:rsidRDefault="00D4673B" w:rsidP="00953077" w:rsidR="00D4673B" w:rsidRPr="007F27D1">
    <w:pPr>
      <w:pStyle w:val="Zaglavlje"/>
      <w:rPr>
        <w:rFonts w:hAnsi="Times New Roman" w:ascii="Times New Roman"/>
        <w:lang w:val="hr-HR"/>
      </w:rPr>
    </w:pPr>
  </w:p>
  <w:p w:rsidRDefault="00D4673B" w:rsidP="000C42FE" w:rsidR="00D4673B" w:rsidRPr="007F27D1">
    <w:pPr>
      <w:pStyle w:val="Zaglavlje"/>
      <w:ind w:left="426"/>
      <w:rPr>
        <w:rFonts w:hAnsi="Times New Roman" w:ascii="Times New Roman"/>
        <w:lang w:val="hr-HR"/>
      </w:rPr>
    </w:pPr>
    <w:r w:rsidRPr="007F27D1">
      <w:rPr>
        <w:rFonts w:hAnsi="Times New Roman" w:ascii="Times New Roman"/>
        <w:lang w:val="hr-HR"/>
      </w:rPr>
      <w:t>REPUBLIKA HRVATSKA</w:t>
    </w:r>
  </w:p>
  <w:p w:rsidRDefault="00D4673B" w:rsidP="000C42FE" w:rsidR="00D4673B" w:rsidRPr="007F27D1">
    <w:pPr>
      <w:pStyle w:val="Zaglavlje"/>
      <w:ind w:left="426"/>
      <w:rPr>
        <w:rFonts w:hAnsi="Times New Roman" w:ascii="Times New Roman"/>
        <w:lang w:val="hr-HR"/>
      </w:rPr>
    </w:pPr>
    <w:r w:rsidRPr="007F27D1">
      <w:rPr>
        <w:rFonts w:hAnsi="Times New Roman" w:ascii="Times New Roman"/>
        <w:lang w:val="hr-HR"/>
      </w:rPr>
      <w:t>Trgovački sud u Zagrebu</w:t>
    </w:r>
  </w:p>
  <w:p w:rsidRDefault="00D4673B" w:rsidP="000C42FE" w:rsidR="00D4673B" w:rsidRPr="007F27D1">
    <w:pPr>
      <w:pStyle w:val="Zaglavlje"/>
      <w:ind w:left="426"/>
      <w:rPr>
        <w:rFonts w:hAnsi="Times New Roman" w:ascii="Times New Roman"/>
        <w:lang w:val="hr-HR"/>
      </w:rPr>
    </w:pPr>
    <w:r w:rsidRPr="007F27D1">
      <w:rPr>
        <w:rFonts w:hAnsi="Times New Roman" w:ascii="Times New Roman"/>
        <w:lang w:val="hr-HR"/>
      </w:rPr>
      <w:t>Zagreb, Amruševa 2/II, desno (p.p. 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27D1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E7B00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53"/>
    <w:rsid w:val="00D37ED3"/>
    <w:rsid w:val="00D4049A"/>
    <w:rsid w:val="00D406FB"/>
    <w:rsid w:val="00D41ECD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D37E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E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E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E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E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D37E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E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E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E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E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>St-216/2015-42</izvorni_sadrzaj>
    <derivirana_varijabla naziv="DomainObject.Oznaka_1">St-216/2015-42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2015.</izvorni_sadrzaj>
    <derivirana_varijabla naziv="DomainObject.Predmet.DatumOsnivanja_1">17.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St-216/2015</izvorni_sadrzaj>
    <derivirana_varijabla naziv="DomainObject.Predmet.OznakaBroj_1">St-216/2015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PULJEK d.o.o. za trgovinu i usluge u stečaju zastupanog po punomoćniku Duško Marković; Ivan Puljek; Tomislav Spicijarić</izvorni_sadrzaj>
    <derivirana_varijabla naziv="DomainObject.Predmet.ProtustrankaFormated_1">  AUTO CENTAR PULJEK d.o.o. za trgovinu i usluge u stečaju zastupanog po punomoćniku Duško Marković; Ivan Puljek; Tomislav Spicijarić</derivirana_varijabla>
  </DomainObject.Predmet.ProtustrankaFormated>
  <DomainObject.Predmet.ProtustrankaFormatedOIB>
    <izvorni_sadrzaj>  AUTO CENTAR PULJEK d.o.o. za trgovinu i usluge u stečaju, OIB 41744834255 zastupanog po punomoćniku Duško Marković; Ivan Puljek; Tomislav Spicijarić</izvorni_sadrzaj>
    <derivirana_varijabla naziv="DomainObject.Predmet.ProtustrankaFormatedOIB_1">  AUTO CENTAR PULJEK d.o.o. za trgovinu i usluge u stečaju, OIB 41744834255 zastupanog po punomoćniku Duško Marković; Ivan Puljek; Tomislav Spicijarić</derivirana_varijabla>
  </DomainObject.Predmet.ProtustrankaFormatedOIB>
  <DomainObject.Predmet.ProtustrankaFormatedWithAdress>
    <izvorni_sadrzaj> AUTO CENTAR PULJEK d.o.o. za trgovinu i usluge u stečaju, Nova Cesta 36 A, 10000 Zagreb zastupanog po punomoćniku Duško Marković; Ivan Puljek; Tomislav Spicijarić</izvorni_sadrzaj>
    <derivirana_varijabla naziv="DomainObject.Predmet.ProtustrankaFormatedWithAdress_1"> AUTO CENTAR PULJEK d.o.o. za trgovinu i usluge u stečaju, Nova Cesta 36 A, 10000 Zagreb zastupanog po punomoćniku Duško Marković; Ivan Puljek; Tomislav Spicijarić</derivirana_varijabla>
  </DomainObject.Predmet.ProtustrankaFormatedWithAdress>
  <DomainObject.Predmet.ProtustrankaFormatedWithAdressOIB>
    <izvorni_sadrzaj> AUTO CENTAR PULJEK d.o.o. za trgovinu i usluge u stečaju, OIB 41744834255, Nova Cesta 36 A, 10000 Zagreb zastupanog po punomoćniku Duško Marković; Ivan Puljek; Tomislav Spicijarić</izvorni_sadrzaj>
    <derivirana_varijabla naziv="DomainObject.Predmet.ProtustrankaFormatedWithAdressOIB_1"> AUTO CENTAR PULJEK d.o.o. za trgovinu i usluge u stečaju, OIB 41744834255, Nova Cesta 36 A, 10000 Zagreb zastupanog po punomoćniku Duško Marković; Ivan Puljek; Tomislav Spicijarić</derivirana_varijabla>
  </DomainObject.Predmet.ProtustrankaFormatedWithAdressOIB>
  <DomainObject.Predmet.ProtustrankaWithAdress>
    <izvorni_sadrzaj>AUTO CENTAR PULJEK d.o.o. za trgovinu i usluge u stečaju Nova Cesta 36 A, 10000 Zagreb</izvorni_sadrzaj>
    <derivirana_varijabla naziv="DomainObject.Predmet.ProtustrankaWithAdress_1">AUTO CENTAR PULJEK d.o.o. za trgovinu i usluge u stečaju Nova Cesta 36 A, 10000 Zagreb</derivirana_varijabla>
  </DomainObject.Predmet.ProtustrankaWithAdress>
  <DomainObject.Predmet.ProtustrankaWithAdressOIB>
    <izvorni_sadrzaj>AUTO CENTAR PULJEK d.o.o. za trgovinu i usluge u stečaju, OIB 41744834255, Nova Cesta 36 A, 10000 Zagreb</izvorni_sadrzaj>
    <derivirana_varijabla naziv="DomainObject.Predmet.ProtustrankaWithAdressOIB_1">AUTO CENTAR PULJEK d.o.o. za trgovinu i usluge u stečaju, OIB 41744834255, Nova Cesta 36 A, 10000 Zagreb</derivirana_varijabla>
  </DomainObject.Predmet.ProtustrankaWithAdressOIB>
  <DomainObject.Predmet.ProtustrankaNazivFormated>
    <izvorni_sadrzaj>AUTO CENTAR PULJEK d.o.o. za trgovinu i usluge u stečaju</izvorni_sadrzaj>
    <derivirana_varijabla naziv="DomainObject.Predmet.ProtustrankaNazivFormated_1">AUTO CENTAR PULJEK d.o.o. za trgovinu i usluge u stečaju</derivirana_varijabla>
  </DomainObject.Predmet.ProtustrankaNazivFormated>
  <DomainObject.Predmet.ProtustrankaNazivFormatedOIB>
    <izvorni_sadrzaj>AUTO CENTAR PULJEK d.o.o. za trgovinu i usluge u stečaju, OIB 41744834255</izvorni_sadrzaj>
    <derivirana_varijabla naziv="DomainObject.Predmet.ProtustrankaNazivFormatedOIB_1">AUTO CENTAR PULJEK d.o.o. za trgovinu i usluge u stečaju, OIB 41744834255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Ulica grada Vukovara 70, 10000 Zagreb</izvorni_sadrzaj>
    <derivirana_varijabla naziv="DomainObject.Predmet.StrankaFormatedWithAdress_1"> FINA Regionalni centar, Ulica grada Vukovara 70, 10000 Zagreb</derivirana_varijabla>
  </DomainObject.Predmet.StrankaFormatedWithAdress>
  <DomainObject.Predmet.StrankaFormatedWithAdressOIB>
    <izvorni_sadrzaj> FINA Regionalni centar, OIB 85821130368, Ulica grada Vukovara 70, 10000 Zagreb</izvorni_sadrzaj>
    <derivirana_varijabla naziv="DomainObject.Predmet.StrankaFormatedWithAdressOIB_1"> FINA Regionalni centar, OIB 85821130368, Ulica grada Vukovara 70, 10000 Zagreb</derivirana_varijabla>
  </DomainObject.Predmet.StrankaFormatedWithAdressOIB>
  <DomainObject.Predmet.StrankaWithAdress>
    <izvorni_sadrzaj>FINA Regionalni centar Ulica grada Vukovara 70,10000 Zagreb</izvorni_sadrzaj>
    <derivirana_varijabla naziv="DomainObject.Predmet.StrankaWithAdress_1">FINA Regionalni centar Ulica grada Vukovara 70,10000 Zagreb</derivirana_varijabla>
  </DomainObject.Predmet.StrankaWithAdress>
  <DomainObject.Predmet.StrankaWithAdressOIB>
    <izvorni_sadrzaj>FINA Regionalni centar, OIB 85821130368, Ulica grada Vukovara 70,10000 Zagreb</izvorni_sadrzaj>
    <derivirana_varijabla naziv="DomainObject.Predmet.StrankaWithAdressOIB_1">FINA Regionalni centar, OIB 85821130368, Ulica grada Vukovara 70,10000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Ulica grada Vukovara 70, 10000 Zagreb</item>
    </izvorni_sadrzaj>
    <derivirana_varijabla naziv="DomainObject.Predmet.StrankaListFormatedWithAdress_1">
      <item>FINA Regionalni centar, Ulica grada Vukovara 70, 10000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</izvorni_sadrzaj>
    <derivirana_varijabla naziv="DomainObject.Predmet.StrankaListFormatedWithAdressOIB_1">
      <item>FINA Regionalni centar, OIB 85821130368, Ulica grada Vukovara 70,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AUTO CENTAR PULJEK d.o.o. za trgovinu i usluge u stečaju zastupanog po punomoćniku Duško Marković; Ivan Puljek; Tomislav Spicijarić</item>
    </izvorni_sadrzaj>
    <derivirana_varijabla naziv="DomainObject.Predmet.ProtuStrankaListFormated_1">
      <item>AUTO CENTAR PULJEK d.o.o. za trgovinu i usluge u stečaju zastupanog po punomoćniku Duško Marković; Ivan Puljek; Tomislav Spicijarić</item>
    </derivirana_varijabla>
  </DomainObject.Predmet.ProtuStrankaListFormated>
  <DomainObject.Predmet.ProtuStrankaListFormatedOIB>
    <izvorni_sadrzaj>
      <item>AUTO CENTAR PULJEK d.o.o. za trgovinu i usluge u stečaju, OIB 41744834255 zastupanog po punomoćniku Duško Marković; Ivan Puljek; Tomislav Spicijarić</item>
    </izvorni_sadrzaj>
    <derivirana_varijabla naziv="DomainObject.Predmet.ProtuStrankaListFormatedOIB_1">
      <item>AUTO CENTAR PULJEK d.o.o. za trgovinu i usluge u stečaju, OIB 41744834255 zastupanog po punomoćniku Duško Marković; Ivan Puljek; Tomislav Spicijarić</item>
    </derivirana_varijabla>
  </DomainObject.Predmet.ProtuStrankaListFormatedOIB>
  <DomainObject.Predmet.ProtuStrankaListFormatedWithAdress>
    <izvorni_sadrzaj>
      <item>AUTO CENTAR PULJEK d.o.o. za trgovinu i usluge u stečaju, Nova Cesta 36 A, 10000 Zagreb zastupanog po punomoćniku Duško Marković; Ivan Puljek; Tomislav Spicijarić</item>
    </izvorni_sadrzaj>
    <derivirana_varijabla naziv="DomainObject.Predmet.ProtuStrankaListFormatedWithAdress_1">
      <item>AUTO CENTAR PULJEK d.o.o. za trgovinu i usluge u stečaju, Nova Cesta 36 A, 10000 Zagreb zastupanog po punomoćniku Duško Marković; Ivan Puljek; Tomislav Spicijarić</item>
    </derivirana_varijabla>
  </DomainObject.Predmet.ProtuStrankaListFormatedWithAdress>
  <DomainObject.Predmet.ProtuStrankaListFormatedWithAdressOIB>
    <izvorni_sadrzaj>
      <item>AUTO CENTAR PULJEK d.o.o. za trgovinu i usluge u stečaju, OIB 41744834255, Nova Cesta 36 A, 10000 Zagreb zastupanog po punomoćniku Duško Marković; Ivan Puljek; Tomislav Spicijarić</item>
    </izvorni_sadrzaj>
    <derivirana_varijabla naziv="DomainObject.Predmet.ProtuStrankaListFormatedWithAdressOIB_1">
      <item>AUTO CENTAR PULJEK d.o.o. za trgovinu i usluge u stečaju, OIB 41744834255, Nova Cesta 36 A, 10000 Zagreb zastupanog po punomoćniku Duško Marković; Ivan Puljek; Tomislav Spicijarić</item>
    </derivirana_varijabla>
  </DomainObject.Predmet.ProtuStrankaListFormatedWithAdressOIB>
  <DomainObject.Predmet.ProtuStrankaListNazivFormated>
    <izvorni_sadrzaj>
      <item>AUTO CENTAR PULJEK d.o.o. za trgovinu i usluge u stečaju</item>
    </izvorni_sadrzaj>
    <derivirana_varijabla naziv="DomainObject.Predmet.ProtuStrankaListNazivFormated_1">
      <item>AUTO CENTAR PULJEK d.o.o. za trgovinu i usluge u stečaju</item>
    </derivirana_varijabla>
  </DomainObject.Predmet.ProtuStrankaListNazivFormated>
  <DomainObject.Predmet.ProtuStrankaListNazivFormatedOIB>
    <izvorni_sadrzaj>
      <item>AUTO CENTAR PULJEK d.o.o. za trgovinu i usluge u stečaju, OIB 41744834255</item>
    </izvorni_sadrzaj>
    <derivirana_varijabla naziv="DomainObject.Predmet.ProtuStrankaListNazivFormatedOIB_1">
      <item>AUTO CENTAR PULJEK d.o.o. za trgovinu i usluge u stečaju, OIB 41744834255</item>
    </derivirana_varijabla>
  </DomainObject.Predmet.ProtuStrankaListNazivFormatedOIB>
  <DomainObject.Predmet.OstaliListFormated>
    <izvorni_sadrzaj>
      <item>Ivan Puljek punomoćnik sudionika u postupku AUTO CENTAR PULJEK d.o.o. za trgovinu i usluge u stečaju</item>
      <item>Tomislav Spicijarić punomoćnik sudionika u postupku AUTO CENTAR PULJEK d.o.o. za trgovinu i usluge u stečaju</item>
      <item>Duško Marković punomoćnik sudionika u postupku AUTO CENTAR PULJEK d.o.o. za trgovinu i usluge u stečaju</item>
    </izvorni_sadrzaj>
    <derivirana_varijabla naziv="DomainObject.Predmet.OstaliListFormated_1">
      <item>Ivan Puljek punomoćnik sudionika u postupku AUTO CENTAR PULJEK d.o.o. za trgovinu i usluge u stečaju</item>
      <item>Tomislav Spicijarić punomoćnik sudionika u postupku AUTO CENTAR PULJEK d.o.o. za trgovinu i usluge u stečaju</item>
      <item>Duško Marković punomoćnik sudionika u postupku AUTO CENTAR PULJEK d.o.o. za trgovinu i usluge u stečaju</item>
    </derivirana_varijabla>
  </DomainObject.Predmet.OstaliListFormated>
  <DomainObject.Predmet.OstaliListFormatedOIB>
    <izvorni_sadrzaj>
      <item>Ivan Puljek, OIB 43540769429 punomoćnik sudionika u postupku AUTO CENTAR PULJEK d.o.o. za trgovinu i usluge u stečaju</item>
      <item>Tomislav Spicijarić punomoćnik sudionika u postupku AUTO CENTAR PULJEK d.o.o. za trgovinu i usluge u stečaju</item>
      <item>Duško Marković punomoćnik sudionika u postupku AUTO CENTAR PULJEK d.o.o. za trgovinu i usluge u stečaju</item>
    </izvorni_sadrzaj>
    <derivirana_varijabla naziv="DomainObject.Predmet.OstaliListFormatedOIB_1">
      <item>Ivan Puljek, OIB 43540769429 punomoćnik sudionika u postupku AUTO CENTAR PULJEK d.o.o. za trgovinu i usluge u stečaju</item>
      <item>Tomislav Spicijarić punomoćnik sudionika u postupku AUTO CENTAR PULJEK d.o.o. za trgovinu i usluge u stečaju</item>
      <item>Duško Marković punomoćnik sudionika u postupku AUTO CENTAR PULJEK d.o.o. za trgovinu i usluge u stečaju</item>
    </derivirana_varijabla>
  </DomainObject.Predmet.OstaliListFormatedOIB>
  <DomainObject.Predmet.OstaliListFormatedWithAdress>
    <izvorni_sadrzaj>
      <item>Ivan Puljek, Vladimira Nazora 18, 49000 Krapina punomoćnik sudionika u postupku AUTO CENTAR PULJEK d.o.o. za trgovinu i usluge u stečaju</item>
      <item>Tomislav Spicijarić, Ulica Republike Austrije 17, 10000 Zagreb punomoćnik sudionika u postupku AUTO CENTAR PULJEK d.o.o. za trgovinu i usluge u stečaju</item>
      <item>Duško Marković, Republike Austrije 17, 10000 Zagreb punomoćnik sudionika u postupku AUTO CENTAR PULJEK d.o.o. za trgovinu i usluge u stečaju</item>
    </izvorni_sadrzaj>
    <derivirana_varijabla naziv="DomainObject.Predmet.OstaliListFormatedWithAdress_1">
      <item>Ivan Puljek, Vladimira Nazora 18, 49000 Krapina punomoćnik sudionika u postupku AUTO CENTAR PULJEK d.o.o. za trgovinu i usluge u stečaju</item>
      <item>Tomislav Spicijarić, Ulica Republike Austrije 17, 10000 Zagreb punomoćnik sudionika u postupku AUTO CENTAR PULJEK d.o.o. za trgovinu i usluge u stečaju</item>
      <item>Duško Marković, Republike Austrije 17, 10000 Zagreb punomoćnik sudionika u postupku AUTO CENTAR PULJEK d.o.o. za trgovinu i usluge u stečaju</item>
    </derivirana_varijabla>
  </DomainObject.Predmet.OstaliListFormatedWithAdress>
  <DomainObject.Predmet.OstaliListFormatedWithAdressOIB>
    <izvorni_sadrzaj>
      <item>Ivan Puljek, OIB 43540769429, Vladimira Nazora 18, 49000 Krapina punomoćnik sudionika u postupku AUTO CENTAR PULJEK d.o.o. za trgovinu i usluge u stečaju</item>
      <item>Tomislav Spicijarić, Ulica Republike Austrije 17, 10000 Zagreb punomoćnik sudionika u postupku AUTO CENTAR PULJEK d.o.o. za trgovinu i usluge u stečaju</item>
      <item>Duško Marković, Republike Austrije 17, 10000 Zagreb punomoćnik sudionika u postupku AUTO CENTAR PULJEK d.o.o. za trgovinu i usluge u stečaju</item>
    </izvorni_sadrzaj>
    <derivirana_varijabla naziv="DomainObject.Predmet.OstaliListFormatedWithAdressOIB_1">
      <item>Ivan Puljek, OIB 43540769429, Vladimira Nazora 18, 49000 Krapina punomoćnik sudionika u postupku AUTO CENTAR PULJEK d.o.o. za trgovinu i usluge u stečaju</item>
      <item>Tomislav Spicijarić, Ulica Republike Austrije 17, 10000 Zagreb punomoćnik sudionika u postupku AUTO CENTAR PULJEK d.o.o. za trgovinu i usluge u stečaju</item>
      <item>Duško Marković, Republike Austrije 17, 10000 Zagreb punomoćnik sudionika u postupku AUTO CENTAR PULJEK d.o.o. za trgovinu i usluge u stečaju</item>
    </derivirana_varijabla>
  </DomainObject.Predmet.OstaliListFormatedWithAdressOIB>
  <DomainObject.Predmet.OstaliListNazivFormated>
    <izvorni_sadrzaj>
      <item>Ivan Puljek</item>
      <item>Tomislav Spicijarić</item>
      <item>Duško Marković</item>
    </izvorni_sadrzaj>
    <derivirana_varijabla naziv="DomainObject.Predmet.OstaliListNazivFormated_1">
      <item>Ivan Puljek</item>
      <item>Tomislav Spicijarić</item>
      <item>Duško Marković</item>
    </derivirana_varijabla>
  </DomainObject.Predmet.OstaliListNazivFormated>
  <DomainObject.Predmet.OstaliListNazivFormatedOIB>
    <izvorni_sadrzaj>
      <item>Ivan Puljek, OIB 43540769429</item>
      <item>Tomislav Spicijarić</item>
      <item>Duško Marković</item>
    </izvorni_sadrzaj>
    <derivirana_varijabla naziv="DomainObject.Predmet.OstaliListNazivFormatedOIB_1">
      <item>Ivan Puljek, OIB 43540769429</item>
      <item>Tomislav Spicijarić</item>
      <item>Duško Marković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St-216/2015-42</izvorni_sadrzaj>
    <derivirana_varijabla naziv="DomainObject.PoslovniBrojDokumenta_1">St-216/2015-42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AUTO CENTAR PULJEK d.o.o. za trgovinu i usluge u stečaju</izvorni_sadrzaj>
    <derivirana_varijabla naziv="DomainObject.Predmet.ProtustrankaIDrugi_1">AUTO CENTAR PULJEK d.o.o. za trgovinu i usluge u stečaju</derivirana_varijabla>
  </DomainObject.Predmet.ProtustrankaIDrugi>
  <DomainObject.Predmet.StrankaIDrugiAdressOIB>
    <izvorni_sadrzaj>FINA Regionalni centar, OIB 85821130368, Ulica grada Vukovara 70, 10000 Zagreb</izvorni_sadrzaj>
    <derivirana_varijabla naziv="DomainObject.Predmet.StrankaIDrugiAdressOIB_1">FINA Regionalni centar, OIB 85821130368, Ulica grada Vukovara 70, 10000 Zagreb</derivirana_varijabla>
  </DomainObject.Predmet.StrankaIDrugiAdressOIB>
  <DomainObject.Predmet.ProtustrankaIDrugiAdressOIB>
    <izvorni_sadrzaj>AUTO CENTAR PULJEK d.o.o. za trgovinu i usluge u stečaju, OIB 41744834255, Nova Cesta 36 A, 10000 Zagreb</izvorni_sadrzaj>
    <derivirana_varijabla naziv="DomainObject.Predmet.ProtustrankaIDrugiAdressOIB_1">AUTO CENTAR PULJEK d.o.o. za trgovinu i usluge u stečaju, OIB 41744834255, Nova Cesta 36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AUTO CENTAR PULJEK d.o.o. za trgovinu i usluge u stečaju</item>
      <item>Ivan Puljek</item>
      <item>Tomislav Spicijarić</item>
      <item>Duško Marković</item>
    </izvorni_sadrzaj>
    <derivirana_varijabla naziv="DomainObject.Predmet.SudioniciListNaziv_1">
      <item>FINA Regionalni centar</item>
      <item>AUTO CENTAR PULJEK d.o.o. za trgovinu i usluge u stečaju</item>
      <item>Ivan Puljek</item>
      <item>Tomislav Spicijarić</item>
      <item>Duško Marković</item>
    </derivirana_varijabla>
  </DomainObject.Predmet.SudioniciListNaziv>
  <DomainObject.Predmet.SudioniciListAdressOIB>
    <izvorni_sadrzaj>
      <item>FINA Regionalni centar, OIB 85821130368, Ulica grada Vukovara 70,10000 Zagreb</item>
      <item>AUTO CENTAR PULJEK d.o.o. za trgovinu i usluge u stečaju, OIB 41744834255, Nova Cesta 36 A,10000 Zagreb</item>
      <item>Ivan Puljek, OIB 43540769429, Vladimira Nazora 18,49000 Krapina</item>
      <item>Tomislav Spicijarić, Ulica Republike Austrije 17,10000 Zagreb</item>
      <item>Duško Marković, Republike Austrije 17,10000 Zagreb</item>
    </izvorni_sadrzaj>
    <derivirana_varijabla naziv="DomainObject.Predmet.SudioniciListAdressOIB_1">
      <item>FINA Regionalni centar, OIB 85821130368, Ulica grada Vukovara 70,10000 Zagreb</item>
      <item>AUTO CENTAR PULJEK d.o.o. za trgovinu i usluge u stečaju, OIB 41744834255, Nova Cesta 36 A,10000 Zagreb</item>
      <item>Ivan Puljek, OIB 43540769429, Vladimira Nazora 18,49000 Krapina</item>
      <item>Tomislav Spicijarić, Ulica Republike Austrije 17,10000 Zagreb</item>
      <item>Duško Marković, Republike Austrije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41744834255</item>
      <item>, OIB 43540769429</item>
      <item>, OIB null</item>
      <item>, OIB null</item>
    </izvorni_sadrzaj>
    <derivirana_varijabla naziv="DomainObject.Predmet.SudioniciListNazivOIB_1">
      <item>, OIB 85821130368</item>
      <item>, OIB 41744834255</item>
      <item>, OIB 43540769429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B9419D-FE99-47E1-94CB-1D5C17EB00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573</properties:Characters>
  <properties:Lines>28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2016-11-14T09:03:00Z</dcterms:created>
  <dc:creator>rsticn</dc:creator>
  <cp:lastModifiedBy>Ana Brlek</cp:lastModifiedBy>
  <cp:lastPrinted>2016-11-14T12:25:00Z</cp:lastPrinted>
  <dcterms:modified xmlns:xsi="http://www.w3.org/2001/XMLSchema-instance" xsi:type="dcterms:W3CDTF">2016-11-14T12:25:00Z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St-216/2015-42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