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7440" w14:paraId="1cd7440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="008717E2">
        <w:rPr>
          <w:rFonts w:hAnsi="Times New Roman" w:ascii="Times New Roman"/>
        </w:rPr>
        <w:t xml:space="preserve"> 4</w:t>
      </w:r>
      <w:r w:rsidRPr="00125606">
        <w:rPr>
          <w:rFonts w:hAnsi="Times New Roman" w:ascii="Times New Roman"/>
        </w:rPr>
        <w:t xml:space="preserve"> St-</w:t>
      </w:r>
      <w:r w:rsidR="008717E2">
        <w:rPr>
          <w:rFonts w:hAnsi="Times New Roman" w:ascii="Times New Roman"/>
        </w:rPr>
        <w:t>5614</w:t>
      </w:r>
      <w:r w:rsidR="00F86B4C">
        <w:rPr>
          <w:rFonts w:hAnsi="Times New Roman" w:ascii="Times New Roman"/>
        </w:rPr>
        <w:t>/16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Zagrebu, Stalna služba, po sucu </w:t>
      </w:r>
      <w:r w:rsidR="008717E2">
        <w:rPr>
          <w:rFonts w:hAnsi="Times New Roman" w:ascii="Times New Roman"/>
        </w:rPr>
        <w:t>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FF54F3">
        <w:rPr>
          <w:rFonts w:hAnsi="Times New Roman" w:ascii="Times New Roman"/>
        </w:rPr>
        <w:t>ORION NAUTIKA</w:t>
      </w:r>
      <w:r w:rsidR="00F86B4C" w:rsidRPr="00F86B4C">
        <w:rPr>
          <w:rFonts w:hAnsi="Times New Roman" w:ascii="Times New Roman"/>
        </w:rPr>
        <w:t xml:space="preserve"> d.o.o.</w:t>
      </w:r>
      <w:r w:rsidR="00F86B4C">
        <w:rPr>
          <w:rFonts w:hAnsi="Times New Roman" w:ascii="Times New Roman"/>
        </w:rPr>
        <w:t xml:space="preserve">, </w:t>
      </w:r>
      <w:r w:rsidR="00125606" w:rsidRPr="00125606">
        <w:rPr>
          <w:rFonts w:hAnsi="Times New Roman" w:ascii="Times New Roman"/>
        </w:rPr>
        <w:t xml:space="preserve">Zagreb, </w:t>
      </w:r>
      <w:r w:rsidR="00FF54F3">
        <w:rPr>
          <w:rFonts w:hAnsi="Times New Roman" w:ascii="Times New Roman"/>
        </w:rPr>
        <w:t>Barčev trg 13</w:t>
      </w:r>
      <w:r w:rsidR="00125606" w:rsidRPr="00125606">
        <w:rPr>
          <w:rFonts w:hAnsi="Times New Roman" w:ascii="Times New Roman"/>
        </w:rPr>
        <w:t>, OIB</w:t>
      </w:r>
      <w:r w:rsidR="00FF54F3">
        <w:rPr>
          <w:rFonts w:hAnsi="Times New Roman" w:ascii="Times New Roman"/>
        </w:rPr>
        <w:t xml:space="preserve"> </w:t>
      </w:r>
      <w:r w:rsidR="00FF54F3" w:rsidRPr="00FF54F3">
        <w:rPr>
          <w:rFonts w:hAnsi="Times New Roman" w:ascii="Times New Roman"/>
        </w:rPr>
        <w:t>40722219627</w:t>
      </w:r>
      <w:r w:rsidR="00596FD7">
        <w:rPr>
          <w:rFonts w:hAnsi="Times New Roman" w:ascii="Times New Roman"/>
        </w:rPr>
        <w:t xml:space="preserve">, </w:t>
      </w:r>
      <w:r w:rsidR="001F30E6">
        <w:rPr>
          <w:rFonts w:hAnsi="Times New Roman" w:ascii="Times New Roman"/>
        </w:rPr>
        <w:t xml:space="preserve">kojeg zastupa punomoćnik Pavao Mrkonjić, odvjetnik u Zagrebu, Ante Topić Mimare 24, </w:t>
      </w:r>
      <w:r w:rsidR="00EA2934">
        <w:rPr>
          <w:rFonts w:hAnsi="Times New Roman" w:ascii="Times New Roman"/>
        </w:rPr>
        <w:t>za otvaranje predstečajnog</w:t>
      </w:r>
      <w:r w:rsidR="00C0480D">
        <w:rPr>
          <w:rFonts w:hAnsi="Times New Roman" w:ascii="Times New Roman"/>
        </w:rPr>
        <w:t>a</w:t>
      </w:r>
      <w:r w:rsidR="00EA2934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 xml:space="preserve">postupka, </w:t>
      </w:r>
      <w:r w:rsidRPr="00125606">
        <w:rPr>
          <w:rFonts w:hAnsi="Times New Roman" w:ascii="Times New Roman"/>
        </w:rPr>
        <w:t xml:space="preserve"> </w:t>
      </w:r>
      <w:r w:rsidR="00C0480D">
        <w:rPr>
          <w:rFonts w:hAnsi="Times New Roman" w:ascii="Times New Roman"/>
        </w:rPr>
        <w:t xml:space="preserve">dana </w:t>
      </w:r>
      <w:r w:rsidR="00FF54F3">
        <w:rPr>
          <w:rFonts w:hAnsi="Times New Roman" w:ascii="Times New Roman"/>
        </w:rPr>
        <w:t>26. kolovoza</w:t>
      </w:r>
      <w:r w:rsidR="00D42DB0">
        <w:rPr>
          <w:rFonts w:hAnsi="Times New Roman" w:ascii="Times New Roman"/>
        </w:rPr>
        <w:t xml:space="preserve"> 2016.</w:t>
      </w:r>
      <w:r w:rsidR="00FF54F3">
        <w:rPr>
          <w:rFonts w:hAnsi="Times New Roman" w:ascii="Times New Roman"/>
        </w:rPr>
        <w:t xml:space="preserve"> godine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D65412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1F30E6">
        <w:rPr>
          <w:rFonts w:hAnsi="Times New Roman" w:ascii="Times New Roman"/>
        </w:rPr>
        <w:t>ORION NAUTIKA</w:t>
      </w:r>
      <w:r w:rsidR="001F30E6" w:rsidRPr="00F86B4C">
        <w:rPr>
          <w:rFonts w:hAnsi="Times New Roman" w:ascii="Times New Roman"/>
        </w:rPr>
        <w:t xml:space="preserve"> d.o.o.</w:t>
      </w:r>
      <w:r w:rsidR="001F30E6">
        <w:rPr>
          <w:rFonts w:hAnsi="Times New Roman" w:ascii="Times New Roman"/>
        </w:rPr>
        <w:t xml:space="preserve">, </w:t>
      </w:r>
      <w:r w:rsidR="001F30E6" w:rsidRPr="00125606">
        <w:rPr>
          <w:rFonts w:hAnsi="Times New Roman" w:ascii="Times New Roman"/>
        </w:rPr>
        <w:t xml:space="preserve">Zagreb, </w:t>
      </w:r>
      <w:r w:rsidR="001F30E6">
        <w:rPr>
          <w:rFonts w:hAnsi="Times New Roman" w:ascii="Times New Roman"/>
        </w:rPr>
        <w:t>Barčev trg 13</w:t>
      </w:r>
      <w:r w:rsidR="001F30E6" w:rsidRPr="00125606">
        <w:rPr>
          <w:rFonts w:hAnsi="Times New Roman" w:ascii="Times New Roman"/>
        </w:rPr>
        <w:t>, OIB</w:t>
      </w:r>
      <w:r w:rsidR="001F30E6">
        <w:rPr>
          <w:rFonts w:hAnsi="Times New Roman" w:ascii="Times New Roman"/>
        </w:rPr>
        <w:t xml:space="preserve"> </w:t>
      </w:r>
      <w:r w:rsidR="001F30E6" w:rsidRPr="00FF54F3">
        <w:rPr>
          <w:rFonts w:hAnsi="Times New Roman" w:ascii="Times New Roman"/>
        </w:rPr>
        <w:t>40722219627</w:t>
      </w:r>
      <w:r w:rsidR="00F86B4C" w:rsidRPr="00F854C8">
        <w:rPr>
          <w:rFonts w:hAnsi="Times New Roman" w:ascii="Times New Roman"/>
        </w:rPr>
        <w:t>1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1F30E6">
        <w:rPr>
          <w:rFonts w:hAnsi="Times New Roman" w:ascii="Times New Roman"/>
        </w:rPr>
        <w:t>Marija Smičiklas, Karlovac, Ljudevita Šestića 4</w:t>
      </w:r>
      <w:r w:rsidR="00297BB5">
        <w:rPr>
          <w:rFonts w:hAnsi="Times New Roman" w:ascii="Times New Roman"/>
        </w:rPr>
        <w:t>, OIB</w:t>
      </w:r>
      <w:r w:rsidR="001F30E6">
        <w:rPr>
          <w:rFonts w:hAnsi="Times New Roman" w:ascii="Times New Roman"/>
        </w:rPr>
        <w:t xml:space="preserve"> 82617242862</w:t>
      </w:r>
      <w:r w:rsidR="00297BB5">
        <w:rPr>
          <w:rFonts w:hAnsi="Times New Roman" w:ascii="Times New Roman"/>
        </w:rPr>
        <w:t>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854C8" w:rsidRPr="000E1C5B">
        <w:rPr>
          <w:rFonts w:hAnsi="Times New Roman" w:ascii="Times New Roman"/>
        </w:rPr>
        <w:t>.</w:t>
      </w:r>
      <w:r w:rsidR="001F30E6" w:rsidRPr="000E1C5B">
        <w:rPr>
          <w:rFonts w:hAnsi="Times New Roman" w:ascii="Times New Roman"/>
        </w:rPr>
        <w:t xml:space="preserve"> </w:t>
      </w:r>
      <w:r w:rsidR="001E13C8" w:rsidRPr="000E1C5B">
        <w:rPr>
          <w:rFonts w:hAnsi="Times New Roman" w:ascii="Times New Roman"/>
        </w:rPr>
        <w:t xml:space="preserve">Pozivaju se vjerovnici da nadležnoj jedinici Financijske agencije, u roku od 15 dana od dana objave ovog rješenja, prijave svoje tražbine </w:t>
      </w:r>
      <w:r w:rsidR="000E1C5B" w:rsidRPr="000E1C5B">
        <w:rPr>
          <w:rFonts w:hAnsi="Times New Roman" w:ascii="Times New Roman"/>
        </w:rPr>
        <w:t>i to na propisanom obrascu temeljem Pravilnika o sadržaju i obliku obrazaca na kojima se podnose podnesci u predstečajnom i stečajnom postupku</w:t>
      </w:r>
      <w:r w:rsidR="000E1C5B">
        <w:rPr>
          <w:rFonts w:hAnsi="Times New Roman" w:ascii="Times New Roman"/>
        </w:rPr>
        <w:t>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D65412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F854C8" w:rsidRP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592BF9">
        <w:rPr>
          <w:rFonts w:hAnsi="Times New Roman" w:ascii="Times New Roman"/>
        </w:rPr>
        <w:t xml:space="preserve">Pozivaju se razlučni vjerovnici u prijavi navesti podatke o svojim pravima,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Pozivaju se izlučni vjerovnici u prijavi navesti podatke o svojim pravima, 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>u prijavi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B4592C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Poziva</w:t>
      </w:r>
      <w:r w:rsidR="000E1C5B">
        <w:rPr>
          <w:rFonts w:hAnsi="Times New Roman" w:ascii="Times New Roman"/>
        </w:rPr>
        <w:t>ju</w:t>
      </w:r>
      <w:r w:rsidR="00B4592C">
        <w:rPr>
          <w:rFonts w:hAnsi="Times New Roman" w:ascii="Times New Roman"/>
        </w:rPr>
        <w:t xml:space="preserve"> se dužnik i povjerenik da nadležnoj jedinici Financijske agencije u roku od osam dana od </w:t>
      </w:r>
      <w:r w:rsidR="000E1C5B">
        <w:rPr>
          <w:rFonts w:hAnsi="Times New Roman" w:ascii="Times New Roman"/>
        </w:rPr>
        <w:t xml:space="preserve">dana </w:t>
      </w:r>
      <w:r w:rsidR="00B4592C">
        <w:rPr>
          <w:rFonts w:hAnsi="Times New Roman" w:ascii="Times New Roman"/>
        </w:rPr>
        <w:t>objave tablice prijavljenih tražbina, dostav</w:t>
      </w:r>
      <w:r w:rsidR="000E1C5B">
        <w:rPr>
          <w:rFonts w:hAnsi="Times New Roman" w:ascii="Times New Roman"/>
        </w:rPr>
        <w:t>e</w:t>
      </w:r>
      <w:r w:rsidR="00B4592C">
        <w:rPr>
          <w:rFonts w:hAnsi="Times New Roman" w:ascii="Times New Roman"/>
        </w:rPr>
        <w:t xml:space="preserve"> pisano očitovanje o svakoj </w:t>
      </w:r>
      <w:r w:rsidR="00B4592C">
        <w:rPr>
          <w:rFonts w:hAnsi="Times New Roman" w:ascii="Times New Roman"/>
        </w:rPr>
        <w:lastRenderedPageBreak/>
        <w:t>prijavljenoj tražbini priznaje li je ili osporava, uz obveznu naznaku iznosa za koji se tražbina osporava i razloga osporavanja.</w:t>
      </w:r>
    </w:p>
    <w:p w:rsidRDefault="0096132D" w:rsidP="00AF2D9E" w:rsidR="0096132D" w:rsidRPr="00F854C8">
      <w:pPr>
        <w:rPr>
          <w:rFonts w:hAnsi="Times New Roman" w:ascii="Times New Roman"/>
        </w:rPr>
      </w:pPr>
    </w:p>
    <w:p w:rsidRDefault="00D65412" w:rsidP="006E704E" w:rsidR="000E1C5B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0E1C5B">
        <w:rPr>
          <w:rFonts w:hAnsi="Times New Roman" w:ascii="Times New Roman"/>
        </w:rPr>
        <w:t>. Pozivaju se vjerovnici, da u roku od 8 dana od dana objave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F854C8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D65412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0E1C5B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26. listopada</w:t>
      </w:r>
      <w:r w:rsidR="00100E9D" w:rsidRPr="00100E9D">
        <w:rPr>
          <w:rFonts w:hAnsi="Times New Roman" w:ascii="Times New Roman"/>
        </w:rPr>
        <w:t xml:space="preserve"> 2016.</w:t>
      </w:r>
      <w:r>
        <w:rPr>
          <w:rFonts w:hAnsi="Times New Roman" w:ascii="Times New Roman"/>
        </w:rPr>
        <w:t xml:space="preserve"> godine</w:t>
      </w:r>
      <w:r w:rsidR="00100E9D" w:rsidRPr="00100E9D">
        <w:rPr>
          <w:rFonts w:hAnsi="Times New Roman" w:ascii="Times New Roman"/>
        </w:rPr>
        <w:t xml:space="preserve"> u </w:t>
      </w:r>
      <w:r w:rsidR="00100E9D">
        <w:rPr>
          <w:rFonts w:hAnsi="Times New Roman" w:ascii="Times New Roman"/>
        </w:rPr>
        <w:t>12</w:t>
      </w:r>
      <w:r w:rsidR="00100E9D" w:rsidRPr="00100E9D">
        <w:rPr>
          <w:rFonts w:hAnsi="Times New Roman" w:ascii="Times New Roman"/>
        </w:rPr>
        <w:t>,</w:t>
      </w:r>
      <w:r>
        <w:rPr>
          <w:rFonts w:hAnsi="Times New Roman" w:ascii="Times New Roman"/>
        </w:rPr>
        <w:t>3</w:t>
      </w:r>
      <w:r w:rsidR="00100E9D" w:rsidRPr="00100E9D">
        <w:rPr>
          <w:rFonts w:hAnsi="Times New Roman" w:ascii="Times New Roman"/>
        </w:rPr>
        <w:t>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F854C8" w:rsidRPr="00F854C8">
        <w:rPr>
          <w:rFonts w:hAnsi="Times New Roman" w:ascii="Times New Roman"/>
        </w:rPr>
        <w:t>, Stalna služba,</w:t>
      </w:r>
      <w:r w:rsidR="00B4592C">
        <w:rPr>
          <w:rFonts w:hAnsi="Times New Roman" w:ascii="Times New Roman"/>
        </w:rPr>
        <w:t xml:space="preserve"> Karlovac,</w:t>
      </w:r>
      <w:r w:rsidR="00F854C8" w:rsidRPr="00F854C8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Ljudevita Šestića 4, prizemlje</w:t>
      </w:r>
      <w:r>
        <w:rPr>
          <w:rFonts w:hAnsi="Times New Roman" w:ascii="Times New Roman"/>
        </w:rPr>
        <w:t>, soba broj</w:t>
      </w:r>
      <w:r w:rsidR="000E1C5B">
        <w:rPr>
          <w:rFonts w:hAnsi="Times New Roman" w:ascii="Times New Roman"/>
        </w:rPr>
        <w:t xml:space="preserve"> 3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D65412" w:rsidP="007924CD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 xml:space="preserve">, </w:t>
      </w:r>
      <w:r w:rsidR="007924CD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D65412" w:rsidP="006E704E" w:rsidR="006D7019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</w:t>
      </w:r>
      <w:r w:rsidR="006D7019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6D7019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</w:t>
      </w:r>
      <w:r w:rsidR="00C37FE9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25. st</w:t>
      </w:r>
      <w:r w:rsidR="00C37FE9">
        <w:rPr>
          <w:rFonts w:hAnsi="Times New Roman" w:ascii="Times New Roman"/>
        </w:rPr>
        <w:t>avak</w:t>
      </w:r>
      <w:r w:rsidRPr="00D97020">
        <w:rPr>
          <w:rFonts w:hAnsi="Times New Roman" w:ascii="Times New Roman"/>
        </w:rPr>
        <w:t xml:space="preserve"> 1. Stečajnog zak</w:t>
      </w:r>
      <w:r w:rsidR="00C37FE9">
        <w:rPr>
          <w:rFonts w:hAnsi="Times New Roman" w:ascii="Times New Roman"/>
        </w:rPr>
        <w:t>ona (Narodne novine</w:t>
      </w:r>
      <w:r>
        <w:rPr>
          <w:rFonts w:hAnsi="Times New Roman" w:ascii="Times New Roman"/>
        </w:rPr>
        <w:t xml:space="preserve"> broj 71/15, dalje </w:t>
      </w:r>
      <w:r w:rsidR="007924CD">
        <w:rPr>
          <w:rFonts w:hAnsi="Times New Roman" w:ascii="Times New Roman"/>
        </w:rPr>
        <w:t xml:space="preserve">u tekstu: </w:t>
      </w:r>
      <w:r w:rsidRPr="00D97020">
        <w:rPr>
          <w:rFonts w:hAnsi="Times New Roman" w:ascii="Times New Roman"/>
        </w:rPr>
        <w:t>SZ</w:t>
      </w:r>
      <w:r w:rsidR="007924CD">
        <w:rPr>
          <w:rFonts w:hAnsi="Times New Roman" w:ascii="Times New Roman"/>
        </w:rPr>
        <w:t>-a</w:t>
      </w:r>
      <w:r w:rsidRPr="00D97020">
        <w:rPr>
          <w:rFonts w:hAnsi="Times New Roman" w:ascii="Times New Roman"/>
        </w:rPr>
        <w:t>) podnio prijedlog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</w:t>
      </w:r>
      <w:r>
        <w:rPr>
          <w:rFonts w:hAnsi="Times New Roman" w:ascii="Times New Roman"/>
        </w:rPr>
        <w:t xml:space="preserve"> te je 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Uvidom u plan restrukturiranja utvrđeno je da sadrži sve elemente propisane odredbom člankom 27. SZ-a</w:t>
      </w:r>
      <w:r w:rsidR="007924CD">
        <w:rPr>
          <w:rFonts w:hAnsi="Times New Roman" w:ascii="Times New Roman"/>
        </w:rPr>
        <w:t>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</w:t>
      </w:r>
      <w:r w:rsidR="007924CD">
        <w:rPr>
          <w:rFonts w:hAnsi="Times New Roman" w:ascii="Times New Roman"/>
        </w:rPr>
        <w:t xml:space="preserve">stavak 1. </w:t>
      </w:r>
      <w:r w:rsidRPr="00D97020">
        <w:rPr>
          <w:rFonts w:hAnsi="Times New Roman" w:ascii="Times New Roman"/>
        </w:rPr>
        <w:t>SZ-a propisano je da će sud, ako utvrdi da su ispunjene pretpostavke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 donijeti rješenje o otvaranju predstečajnog</w:t>
      </w:r>
      <w:r w:rsidR="007924CD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>
        <w:rPr>
          <w:rFonts w:hAnsi="Times New Roman" w:ascii="Times New Roman"/>
        </w:rPr>
        <w:t xml:space="preserve"> Slijedom navedenog sud je riješio kao pod točkama I. i II. izreke ovog rješenja.</w:t>
      </w:r>
      <w:r w:rsidRPr="00D97020">
        <w:rPr>
          <w:rFonts w:hAnsi="Times New Roman" w:ascii="Times New Roman"/>
        </w:rPr>
        <w:t xml:space="preserve"> 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65412" w:rsidP="00D329BF" w:rsidR="00D97020" w:rsidRPr="00D970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odredbe članka 34. stavak</w:t>
      </w:r>
      <w:r w:rsidR="00D97020" w:rsidRPr="00D97020">
        <w:rPr>
          <w:rFonts w:hAnsi="Times New Roman" w:ascii="Times New Roman"/>
        </w:rPr>
        <w:t xml:space="preserve"> 1. </w:t>
      </w:r>
      <w:r>
        <w:rPr>
          <w:rFonts w:hAnsi="Times New Roman" w:ascii="Times New Roman"/>
        </w:rPr>
        <w:t>SZ-a riješeno je kao pod točkama III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VIII</w:t>
      </w:r>
      <w:r w:rsidR="00D97020" w:rsidRPr="00D97020">
        <w:rPr>
          <w:rFonts w:hAnsi="Times New Roman" w:ascii="Times New Roman"/>
        </w:rPr>
        <w:t xml:space="preserve">. i </w:t>
      </w:r>
      <w:r>
        <w:rPr>
          <w:rFonts w:hAnsi="Times New Roman" w:ascii="Times New Roman"/>
        </w:rPr>
        <w:t>IX</w:t>
      </w:r>
      <w:r w:rsidR="00D97020" w:rsidRPr="00D97020">
        <w:rPr>
          <w:rFonts w:hAnsi="Times New Roman" w:ascii="Times New Roman"/>
        </w:rPr>
        <w:t xml:space="preserve">. izreke </w:t>
      </w:r>
      <w:r>
        <w:rPr>
          <w:rFonts w:hAnsi="Times New Roman" w:ascii="Times New Roman"/>
        </w:rPr>
        <w:t xml:space="preserve">ovog </w:t>
      </w:r>
      <w:r w:rsidR="00D97020" w:rsidRPr="00D97020">
        <w:rPr>
          <w:rFonts w:hAnsi="Times New Roman" w:ascii="Times New Roman"/>
        </w:rPr>
        <w:t>rješenja.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lastRenderedPageBreak/>
        <w:t>Razlučni i izlučni vjerovnici pozvani su na prijavu i očitovanje kao pod točkom</w:t>
      </w:r>
      <w:r w:rsidR="00357EE0">
        <w:rPr>
          <w:rFonts w:hAnsi="Times New Roman" w:ascii="Times New Roman"/>
        </w:rPr>
        <w:t xml:space="preserve"> </w:t>
      </w:r>
      <w:r w:rsidR="00D65412">
        <w:rPr>
          <w:rFonts w:hAnsi="Times New Roman" w:ascii="Times New Roman"/>
        </w:rPr>
        <w:t>IV</w:t>
      </w:r>
      <w:r w:rsidRPr="00D97020">
        <w:rPr>
          <w:rFonts w:hAnsi="Times New Roman" w:ascii="Times New Roman"/>
        </w:rPr>
        <w:t>. izreke</w:t>
      </w:r>
      <w:r w:rsidR="00D65412">
        <w:rPr>
          <w:rFonts w:hAnsi="Times New Roman" w:ascii="Times New Roman"/>
        </w:rPr>
        <w:t xml:space="preserve"> ovog rješenja sukladno odredbi članka</w:t>
      </w:r>
      <w:r w:rsidRPr="00D97020">
        <w:rPr>
          <w:rFonts w:hAnsi="Times New Roman" w:ascii="Times New Roman"/>
        </w:rPr>
        <w:t xml:space="preserve"> 38. SZ-a, a vjerovnici dužnika u predstečajnom postupku koji u vrijeme otvaranja predstečajnog</w:t>
      </w:r>
      <w:r w:rsidR="00D65412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 imaju kakovu imovinskopravnu tražbinu prema dužniku, dužni su prijavu tražbine FINA-i podnijeti na propisanom obrascu koji sadržava sve elemente iz čl</w:t>
      </w:r>
      <w:r w:rsidR="00D65412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>
        <w:rPr>
          <w:rFonts w:hAnsi="Times New Roman" w:ascii="Times New Roman"/>
        </w:rPr>
        <w:t>arodne novine broj</w:t>
      </w:r>
      <w:r w:rsidRPr="00D97020">
        <w:rPr>
          <w:rFonts w:hAnsi="Times New Roman" w:ascii="Times New Roman"/>
        </w:rPr>
        <w:t xml:space="preserve"> 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357EE0" w:rsidR="00D97020">
      <w:pPr>
        <w:jc w:val="both"/>
        <w:rPr>
          <w:rFonts w:hAnsi="Times New Roman" w:ascii="Times New Roman"/>
        </w:rPr>
      </w:pP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C37FE9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C37FE9">
        <w:rPr>
          <w:rFonts w:hAnsi="Times New Roman" w:ascii="Times New Roman"/>
        </w:rPr>
        <w:t>26. kolovoza</w:t>
      </w:r>
      <w:r w:rsidR="00FE7392">
        <w:rPr>
          <w:rFonts w:hAnsi="Times New Roman" w:ascii="Times New Roman"/>
        </w:rPr>
        <w:t xml:space="preserve"> 2016.</w:t>
      </w:r>
      <w:r w:rsidR="00C37FE9">
        <w:rPr>
          <w:rFonts w:hAnsi="Times New Roman" w:ascii="Times New Roman"/>
        </w:rPr>
        <w:t xml:space="preserve"> godine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            </w:t>
      </w:r>
      <w:r w:rsidRPr="00F854C8">
        <w:rPr>
          <w:rFonts w:hAnsi="Times New Roman" w:ascii="Times New Roman"/>
        </w:rPr>
        <w:t xml:space="preserve">  </w:t>
      </w:r>
      <w:r w:rsidR="00C37FE9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C37FE9" w:rsidR="00B25462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</w:t>
      </w:r>
      <w:r w:rsidR="00C37FE9" w:rsidRPr="00C37FE9">
        <w:rPr>
          <w:rFonts w:hAnsi="Times New Roman" w:ascii="Times New Roman"/>
        </w:rPr>
        <w:t>Goranka Boljkovac</w:t>
      </w:r>
      <w:r w:rsidR="00B25462">
        <w:rPr>
          <w:rFonts w:hAnsi="Times New Roman" w:ascii="Times New Roman"/>
        </w:rPr>
        <w:t>, v.r.</w:t>
      </w:r>
    </w:p>
    <w:p w:rsidRDefault="00B25462" w:rsidP="00C37FE9" w:rsidR="00B25462">
      <w:pPr>
        <w:jc w:val="both"/>
        <w:rPr>
          <w:rFonts w:hAnsi="Times New Roman" w:ascii="Times New Roman"/>
        </w:rPr>
      </w:pPr>
    </w:p>
    <w:p w:rsidRDefault="00C37FE9" w:rsidP="00C37FE9" w:rsidR="00B254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>
        <w:rPr>
          <w:rFonts w:hAnsi="Times New Roman" w:ascii="Times New Roman"/>
        </w:rPr>
        <w:t>Za točnost otpravka-</w:t>
      </w:r>
    </w:p>
    <w:p w:rsidRDefault="00C37FE9" w:rsidP="00C37FE9" w:rsidR="00B2546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o</w:t>
      </w:r>
      <w:r w:rsidR="00B25462">
        <w:rPr>
          <w:rFonts w:hAnsi="Times New Roman" w:ascii="Times New Roman"/>
        </w:rPr>
        <w:t>vlašteni službenik:</w:t>
      </w:r>
    </w:p>
    <w:p w:rsidRDefault="00C37FE9" w:rsidP="00C37FE9" w:rsidR="00F854C8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Renata Klokočki</w:t>
      </w:r>
    </w:p>
    <w:p w:rsidRDefault="00C37FE9" w:rsidP="00C37FE9" w:rsidR="00C37FE9" w:rsidRPr="00F854C8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F854C8" w:rsidRPr="00F854C8">
        <w:rPr>
          <w:rFonts w:hAnsi="Times New Roman" w:ascii="Times New Roman"/>
        </w:rPr>
        <w:t>: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</w:t>
      </w:r>
      <w:r w:rsidR="00C37FE9">
        <w:rPr>
          <w:rFonts w:hAnsi="Times New Roman" w:ascii="Times New Roman"/>
        </w:rPr>
        <w:t>a</w:t>
      </w:r>
      <w:r w:rsidRPr="00F854C8">
        <w:rPr>
          <w:rFonts w:hAnsi="Times New Roman" w:ascii="Times New Roman"/>
        </w:rPr>
        <w:t xml:space="preserve">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</w:t>
      </w:r>
      <w:r w:rsidR="00C37FE9">
        <w:rPr>
          <w:rFonts w:hAnsi="Times New Roman" w:ascii="Times New Roman"/>
        </w:rPr>
        <w:t xml:space="preserve"> po zakonu</w:t>
      </w:r>
      <w:r w:rsidRPr="00F854C8">
        <w:rPr>
          <w:rFonts w:hAnsi="Times New Roman" w:ascii="Times New Roman"/>
        </w:rPr>
        <w:t xml:space="preserve"> (čl. 3</w:t>
      </w:r>
      <w:r w:rsidR="00514EC0">
        <w:rPr>
          <w:rFonts w:hAnsi="Times New Roman" w:ascii="Times New Roman"/>
        </w:rPr>
        <w:t>3.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st.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4. SZ-a). Žalba se podnosi</w:t>
      </w:r>
      <w:r w:rsidR="003B3C10">
        <w:rPr>
          <w:rFonts w:hAnsi="Times New Roman" w:ascii="Times New Roman"/>
        </w:rPr>
        <w:t xml:space="preserve"> </w:t>
      </w:r>
      <w:r w:rsidR="00C37FE9">
        <w:rPr>
          <w:rFonts w:hAnsi="Times New Roman" w:ascii="Times New Roman"/>
        </w:rPr>
        <w:t>Visokom trgovačkom sudu Republike Hrvatske,</w:t>
      </w:r>
      <w:r w:rsidRPr="00F854C8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</w:t>
      </w:r>
      <w:r w:rsidR="00C37FE9">
        <w:rPr>
          <w:rFonts w:hAnsi="Times New Roman" w:ascii="Times New Roman"/>
        </w:rPr>
        <w:t>,</w:t>
      </w:r>
      <w:r w:rsidRPr="00F854C8">
        <w:rPr>
          <w:rFonts w:hAnsi="Times New Roman" w:ascii="Times New Roman"/>
        </w:rPr>
        <w:t xml:space="preserve">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0E1C5B" w:rsidR="00AC1DCF" w:rsidRPr="002265DF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314">
          <w:rPr>
            <w:noProof/>
          </w:rPr>
          <w:t>3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5614</w:t>
    </w:r>
    <w:r w:rsidR="0096132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E1C5B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1F30E6"/>
    <w:rsid w:val="002265DF"/>
    <w:rsid w:val="00297BB5"/>
    <w:rsid w:val="0032187C"/>
    <w:rsid w:val="00350083"/>
    <w:rsid w:val="00357EE0"/>
    <w:rsid w:val="003B3C10"/>
    <w:rsid w:val="003C26FD"/>
    <w:rsid w:val="004157E8"/>
    <w:rsid w:val="004314A2"/>
    <w:rsid w:val="004602E9"/>
    <w:rsid w:val="004A3CCE"/>
    <w:rsid w:val="004F2049"/>
    <w:rsid w:val="00514EC0"/>
    <w:rsid w:val="00583492"/>
    <w:rsid w:val="00592BF9"/>
    <w:rsid w:val="00596FD7"/>
    <w:rsid w:val="00624E2F"/>
    <w:rsid w:val="006516F0"/>
    <w:rsid w:val="006D19C2"/>
    <w:rsid w:val="006D7019"/>
    <w:rsid w:val="006E704E"/>
    <w:rsid w:val="00750FD4"/>
    <w:rsid w:val="00761C7B"/>
    <w:rsid w:val="007924CD"/>
    <w:rsid w:val="007E4552"/>
    <w:rsid w:val="0086652E"/>
    <w:rsid w:val="008717E2"/>
    <w:rsid w:val="008B38FE"/>
    <w:rsid w:val="008F1BE4"/>
    <w:rsid w:val="00902ADC"/>
    <w:rsid w:val="00937096"/>
    <w:rsid w:val="0096132D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A7297"/>
    <w:rsid w:val="00C0480D"/>
    <w:rsid w:val="00C15EEB"/>
    <w:rsid w:val="00C37FE9"/>
    <w:rsid w:val="00C64A9C"/>
    <w:rsid w:val="00C92140"/>
    <w:rsid w:val="00CA2526"/>
    <w:rsid w:val="00CB05E0"/>
    <w:rsid w:val="00D329BF"/>
    <w:rsid w:val="00D42DB0"/>
    <w:rsid w:val="00D45348"/>
    <w:rsid w:val="00D65412"/>
    <w:rsid w:val="00D80CC9"/>
    <w:rsid w:val="00D97020"/>
    <w:rsid w:val="00DB4B11"/>
    <w:rsid w:val="00DB7EB4"/>
    <w:rsid w:val="00DC5314"/>
    <w:rsid w:val="00DD3EBB"/>
    <w:rsid w:val="00E4635F"/>
    <w:rsid w:val="00E624AC"/>
    <w:rsid w:val="00E77A8D"/>
    <w:rsid w:val="00E81DA8"/>
    <w:rsid w:val="00E8562B"/>
    <w:rsid w:val="00EA2934"/>
    <w:rsid w:val="00F205B6"/>
    <w:rsid w:val="00F8325A"/>
    <w:rsid w:val="00F83E1E"/>
    <w:rsid w:val="00F854C8"/>
    <w:rsid w:val="00F86B4C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C5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3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C5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3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5614</izvorni_sadrzaj>
    <derivirana_varijabla naziv="DomainObject.Predmet.Broj_1">5614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St-5614/2016</izvorni_sadrzaj>
    <derivirana_varijabla naziv="DomainObject.Predmet.OznakaBroj_1">St-5614/2016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NAUTIKA d.o.o. zastupanog po punomoćniku Pavao Mrkonjić</izvorni_sadrzaj>
    <derivirana_varijabla naziv="DomainObject.Predmet.ProtustrankaFormated_1">  ORION NAUTIKA d.o.o. zastupanog po punomoćniku Pavao Mrkonjić</derivirana_varijabla>
  </DomainObject.Predmet.ProtustrankaFormated>
  <DomainObject.Predmet.ProtustrankaFormatedOIB>
    <izvorni_sadrzaj>  ORION NAUTIKA d.o.o., OIB 40722219627 zastupanog po punomoćniku Pavao Mrkonjić</izvorni_sadrzaj>
    <derivirana_varijabla naziv="DomainObject.Predmet.ProtustrankaFormatedOIB_1">  ORION NAUTIKA d.o.o., OIB 40722219627 zastupanog po punomoćniku Pavao Mrkonjić</derivirana_varijabla>
  </DomainObject.Predmet.ProtustrankaFormatedOIB>
  <DomainObject.Predmet.ProtustrankaFormatedWithAdress>
    <izvorni_sadrzaj> ORION NAUTIKA d.o.o., Barčev trg 13, 10000 Zagreb zastupanog po punomoćniku Pavao Mrkonjić</izvorni_sadrzaj>
    <derivirana_varijabla naziv="DomainObject.Predmet.ProtustrankaFormatedWithAdress_1"> ORION NAUTIKA d.o.o., Barčev trg 13, 10000 Zagreb zastupanog po punomoćniku Pavao Mrkonjić</derivirana_varijabla>
  </DomainObject.Predmet.ProtustrankaFormatedWithAdress>
  <DomainObject.Predmet.ProtustrankaFormatedWithAdressOIB>
    <izvorni_sadrzaj> ORION NAUTIKA d.o.o., OIB 40722219627, Barčev trg 13, 10000 Zagreb zastupanog po punomoćniku Pavao Mrkonjić</izvorni_sadrzaj>
    <derivirana_varijabla naziv="DomainObject.Predmet.ProtustrankaFormatedWithAdressOIB_1"> ORION NAUTIKA d.o.o., OIB 40722219627, Barčev trg 13, 10000 Zagreb zastupanog po punomoćniku Pavao Mrkonjić</derivirana_varijabla>
  </DomainObject.Predmet.ProtustrankaFormatedWithAdressOIB>
  <DomainObject.Predmet.ProtustrankaWithAdress>
    <izvorni_sadrzaj>ORION NAUTIKA d.o.o. Barčev trg 13, 10000 Zagreb</izvorni_sadrzaj>
    <derivirana_varijabla naziv="DomainObject.Predmet.ProtustrankaWithAdress_1">ORION NAUTIKA d.o.o. Barčev trg 13, 10000 Zagreb</derivirana_varijabla>
  </DomainObject.Predmet.ProtustrankaWithAdress>
  <DomainObject.Predmet.ProtustrankaWithAdressOIB>
    <izvorni_sadrzaj>ORION NAUTIKA d.o.o., OIB 40722219627, Barčev trg 13, 10000 Zagreb</izvorni_sadrzaj>
    <derivirana_varijabla naziv="DomainObject.Predmet.ProtustrankaWithAdressOIB_1">ORION NAUTIKA d.o.o., OIB 40722219627, Barčev trg 13, 10000 Zagreb</derivirana_varijabla>
  </DomainObject.Predmet.ProtustrankaWithAdressOIB>
  <DomainObject.Predmet.ProtustrankaNazivFormated>
    <izvorni_sadrzaj>ORION NAUTIKA d.o.o.</izvorni_sadrzaj>
    <derivirana_varijabla naziv="DomainObject.Predmet.ProtustrankaNazivFormated_1">ORION NAUTIKA d.o.o.</derivirana_varijabla>
  </DomainObject.Predmet.ProtustrankaNazivFormated>
  <DomainObject.Predmet.ProtustrankaNazivFormatedOIB>
    <izvorni_sadrzaj>ORION NAUTIKA d.o.o., OIB 40722219627</izvorni_sadrzaj>
    <derivirana_varijabla naziv="DomainObject.Predmet.ProtustrankaNazivFormatedOIB_1">ORION NAUTIKA d.o.o., OIB 40722219627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ORION NAUTIKA d.o.o.; MORE CHARTER d.o.o. za usluge</izvorni_sadrzaj>
    <derivirana_varijabla naziv="DomainObject.Predmet.StrankaFormated_1">  ORION NAUTIKA d.o.o.; MORE CHARTER d.o.o. za usluge</derivirana_varijabla>
  </DomainObject.Predmet.StrankaFormated>
  <DomainObject.Predmet.StrankaFormatedOIB>
    <izvorni_sadrzaj>  ORION NAUTIKA d.o.o., OIB 40722219627; MORE CHARTER d.o.o. za usluge, OIB 51326742444</izvorni_sadrzaj>
    <derivirana_varijabla naziv="DomainObject.Predmet.StrankaFormatedOIB_1">  ORION NAUTIKA d.o.o., OIB 40722219627; MORE CHARTER d.o.o. za usluge, OIB 51326742444</derivirana_varijabla>
  </DomainObject.Predmet.StrankaFormatedOIB>
  <DomainObject.Predmet.StrankaFormatedWithAdress>
    <izvorni_sadrzaj> ORION NAUTIKA d.o.o., Barčev trg 13, 10000 Zagreb; MORE CHARTER d.o.o. za usluge, Prilaz Vladislava Brajkovića 4, 10000 Zagreb</izvorni_sadrzaj>
    <derivirana_varijabla naziv="DomainObject.Predmet.StrankaFormatedWithAdress_1"> ORION NAUTIKA d.o.o., Barčev trg 13, 10000 Zagreb; MORE CHARTER d.o.o. za usluge, Prilaz Vladislava Brajkovića 4, 10000 Zagreb</derivirana_varijabla>
  </DomainObject.Predmet.StrankaFormatedWithAdress>
  <DomainObject.Predmet.StrankaFormatedWithAdressOIB>
    <izvorni_sadrzaj> ORION NAUTIKA d.o.o., OIB 40722219627, Barčev trg 13, 10000 Zagreb; MORE CHARTER d.o.o. za usluge, OIB 51326742444, Prilaz Vladislava Brajkovića 4, 10000 Zagreb</izvorni_sadrzaj>
    <derivirana_varijabla naziv="DomainObject.Predmet.StrankaFormatedWithAdressOIB_1"> ORION NAUTIKA d.o.o., OIB 40722219627, Barčev trg 13, 10000 Zagreb; MORE CHARTER d.o.o. za usluge, OIB 51326742444, Prilaz Vladislava Brajkovića 4, 10000 Zagreb</derivirana_varijabla>
  </DomainObject.Predmet.StrankaFormatedWithAdressOIB>
  <DomainObject.Predmet.StrankaWithAdress>
    <izvorni_sadrzaj>ORION NAUTIKA d.o.o. Barčev trg 13,10000 Zagreb,MORE CHARTER d.o.o. za usluge Prilaz Vladislava Brajkovića 4,10000 Zagreb</izvorni_sadrzaj>
    <derivirana_varijabla naziv="DomainObject.Predmet.StrankaWithAdress_1">ORION NAUTIKA d.o.o. Barčev trg 13,10000 Zagreb,MORE CHARTER d.o.o. za usluge Prilaz Vladislava Brajkovića 4,10000 Zagreb</derivirana_varijabla>
  </DomainObject.Predmet.StrankaWithAdress>
  <DomainObject.Predmet.StrankaWithAdressOIB>
    <izvorni_sadrzaj>ORION NAUTIKA d.o.o., OIB 40722219627, Barčev trg 13,10000 Zagreb,MORE CHARTER d.o.o. za usluge, OIB 51326742444, Prilaz Vladislava Brajkovića 4,10000 Zagreb</izvorni_sadrzaj>
    <derivirana_varijabla naziv="DomainObject.Predmet.StrankaWithAdressOIB_1">ORION NAUTIKA d.o.o., OIB 40722219627, Barčev trg 13,10000 Zagreb,MORE CHARTER d.o.o. za usluge, OIB 51326742444, Prilaz Vladislava Brajkovića 4,10000 Zagreb</derivirana_varijabla>
  </DomainObject.Predmet.StrankaWithAdressOIB>
  <DomainObject.Predmet.StrankaNazivFormated>
    <izvorni_sadrzaj>ORION NAUTIKA d.o.o.,MORE CHARTER d.o.o. za usluge</izvorni_sadrzaj>
    <derivirana_varijabla naziv="DomainObject.Predmet.StrankaNazivFormated_1">ORION NAUTIKA d.o.o.,MORE CHARTER d.o.o. za usluge</derivirana_varijabla>
  </DomainObject.Predmet.StrankaNazivFormated>
  <DomainObject.Predmet.StrankaNazivFormatedOIB>
    <izvorni_sadrzaj>ORION NAUTIKA d.o.o., OIB 40722219627,MORE CHARTER d.o.o. za usluge, OIB 51326742444</izvorni_sadrzaj>
    <derivirana_varijabla naziv="DomainObject.Predmet.StrankaNazivFormatedOIB_1">ORION NAUTIKA d.o.o., OIB 40722219627,MORE CHARTER d.o.o. za usluge, OIB 51326742444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ORION NAUTIKA d.o.o.</item>
      <item>MORE CHARTER d.o.o. za usluge</item>
    </izvorni_sadrzaj>
    <derivirana_varijabla naziv="DomainObject.Predmet.StrankaListFormated_1">
      <item>ORION NAUTIKA d.o.o.</item>
      <item>MORE CHARTER d.o.o. za usluge</item>
    </derivirana_varijabla>
  </DomainObject.Predmet.StrankaListFormated>
  <DomainObject.Predmet.StrankaListFormatedOIB>
    <izvorni_sadrzaj>
      <item>ORION NAUTIKA d.o.o., OIB 40722219627</item>
      <item>MORE CHARTER d.o.o. za usluge, OIB 51326742444</item>
    </izvorni_sadrzaj>
    <derivirana_varijabla naziv="DomainObject.Predmet.StrankaListFormatedOIB_1">
      <item>ORION NAUTIKA d.o.o., OIB 40722219627</item>
      <item>MORE CHARTER d.o.o. za usluge, OIB 51326742444</item>
    </derivirana_varijabla>
  </DomainObject.Predmet.StrankaListFormatedOIB>
  <DomainObject.Predmet.StrankaListFormatedWithAdress>
    <izvorni_sadrzaj>
      <item>ORION NAUTIKA d.o.o., Barčev trg 13, 10000 Zagreb</item>
      <item>MORE CHARTER d.o.o. za usluge, Prilaz Vladislava Brajkovića 4, 10000 Zagreb</item>
    </izvorni_sadrzaj>
    <derivirana_varijabla naziv="DomainObject.Predmet.StrankaListFormatedWithAdress_1">
      <item>ORION NAUTIKA d.o.o., Barčev trg 13, 10000 Zagreb</item>
      <item>MORE CHARTER d.o.o. za usluge, Prilaz Vladislava Brajkovića 4, 10000 Zagreb</item>
    </derivirana_varijabla>
  </DomainObject.Predmet.StrankaListFormatedWithAdress>
  <DomainObject.Predmet.StrankaListFormatedWithAdressOIB>
    <izvorni_sadrzaj>
      <item>ORION NAUTIKA d.o.o., OIB 40722219627, Barčev trg 13, 10000 Zagreb</item>
      <item>MORE CHARTER d.o.o. za usluge, OIB 51326742444, Prilaz Vladislava Brajkovića 4, 10000 Zagreb</item>
    </izvorni_sadrzaj>
    <derivirana_varijabla naziv="DomainObject.Predmet.StrankaListFormatedWithAdressOIB_1">
      <item>ORION NAUTIKA d.o.o., OIB 40722219627, Barčev trg 13, 10000 Zagreb</item>
      <item>MORE CHARTER d.o.o. za usluge, OIB 51326742444, Prilaz Vladislava Brajkovića 4, 10000 Zagreb</item>
    </derivirana_varijabla>
  </DomainObject.Predmet.StrankaListFormatedWithAdressOIB>
  <DomainObject.Predmet.StrankaListNazivFormated>
    <izvorni_sadrzaj>
      <item>ORION NAUTIKA d.o.o.</item>
      <item>MORE CHARTER d.o.o. za usluge</item>
    </izvorni_sadrzaj>
    <derivirana_varijabla naziv="DomainObject.Predmet.StrankaListNazivFormated_1">
      <item>ORION NAUTIKA d.o.o.</item>
      <item>MORE CHARTER d.o.o. za usluge</item>
    </derivirana_varijabla>
  </DomainObject.Predmet.StrankaListNazivFormated>
  <DomainObject.Predmet.StrankaListNazivFormatedOIB>
    <izvorni_sadrzaj>
      <item>ORION NAUTIKA d.o.o., OIB 40722219627</item>
      <item>MORE CHARTER d.o.o. za usluge, OIB 51326742444</item>
    </izvorni_sadrzaj>
    <derivirana_varijabla naziv="DomainObject.Predmet.StrankaListNazivFormatedOIB_1">
      <item>ORION NAUTIKA d.o.o., OIB 40722219627</item>
      <item>MORE CHARTER d.o.o. za usluge, OIB 51326742444</item>
    </derivirana_varijabla>
  </DomainObject.Predmet.StrankaListNazivFormatedOIB>
  <DomainObject.Predmet.ProtuStrankaListFormated>
    <izvorni_sadrzaj>
      <item>ORION NAUTIKA d.o.o. zastupanog po punomoćniku Pavao Mrkonjić</item>
    </izvorni_sadrzaj>
    <derivirana_varijabla naziv="DomainObject.Predmet.ProtuStrankaListFormated_1">
      <item>ORION NAUTIKA d.o.o. zastupanog po punomoćniku Pavao Mrkonjić</item>
    </derivirana_varijabla>
  </DomainObject.Predmet.ProtuStrankaListFormated>
  <DomainObject.Predmet.ProtuStrankaListFormatedOIB>
    <izvorni_sadrzaj>
      <item>ORION NAUTIKA d.o.o., OIB 40722219627 zastupanog po punomoćniku Pavao Mrkonjić</item>
    </izvorni_sadrzaj>
    <derivirana_varijabla naziv="DomainObject.Predmet.ProtuStrankaListFormatedOIB_1">
      <item>ORION NAUTIKA d.o.o., OIB 40722219627 zastupanog po punomoćniku Pavao Mrkonjić</item>
    </derivirana_varijabla>
  </DomainObject.Predmet.ProtuStrankaListFormatedOIB>
  <DomainObject.Predmet.ProtuStrankaListFormatedWithAdress>
    <izvorni_sadrzaj>
      <item>ORION NAUTIKA d.o.o., Barčev trg 13, 10000 Zagreb zastupanog po punomoćniku Pavao Mrkonjić</item>
    </izvorni_sadrzaj>
    <derivirana_varijabla naziv="DomainObject.Predmet.ProtuStrankaListFormatedWithAdress_1">
      <item>ORION NAUTIKA d.o.o., Barčev trg 13, 10000 Zagreb zastupanog po punomoćniku Pavao Mrkonjić</item>
    </derivirana_varijabla>
  </DomainObject.Predmet.ProtuStrankaListFormatedWithAdress>
  <DomainObject.Predmet.ProtuStrankaListFormatedWithAdressOIB>
    <izvorni_sadrzaj>
      <item>ORION NAUTIKA d.o.o., OIB 40722219627, Barčev trg 13, 10000 Zagreb zastupanog po punomoćniku Pavao Mrkonjić</item>
    </izvorni_sadrzaj>
    <derivirana_varijabla naziv="DomainObject.Predmet.ProtuStrankaListFormatedWithAdressOIB_1">
      <item>ORION NAUTIKA d.o.o., OIB 40722219627, Barčev trg 13, 10000 Zagreb zastupanog po punomoćniku Pavao Mrkonjić</item>
    </derivirana_varijabla>
  </DomainObject.Predmet.ProtuStrankaListFormatedWithAdressOIB>
  <DomainObject.Predmet.ProtuStrankaListNazivFormated>
    <izvorni_sadrzaj>
      <item>ORION NAUTIKA d.o.o.</item>
    </izvorni_sadrzaj>
    <derivirana_varijabla naziv="DomainObject.Predmet.ProtuStrankaListNazivFormated_1">
      <item>ORION NAUTIKA d.o.o.</item>
    </derivirana_varijabla>
  </DomainObject.Predmet.ProtuStrankaListNazivFormated>
  <DomainObject.Predmet.ProtuStrankaListNazivFormatedOIB>
    <izvorni_sadrzaj>
      <item>ORION NAUTIKA d.o.o., OIB 40722219627</item>
    </izvorni_sadrzaj>
    <derivirana_varijabla naziv="DomainObject.Predmet.ProtuStrankaListNazivFormatedOIB_1">
      <item>ORION NAUTIKA d.o.o., OIB 40722219627</item>
    </derivirana_varijabla>
  </DomainObject.Predmet.ProtuStrankaListNazivFormatedOIB>
  <DomainObject.Predmet.OstaliListFormated>
    <izvorni_sadrzaj>
      <item>Pavao Mrkonjić punomoćnik sudionika u postupku ORION NAUTIKA d.o.o.</item>
    </izvorni_sadrzaj>
    <derivirana_varijabla naziv="DomainObject.Predmet.OstaliListFormated_1">
      <item>Pavao Mrkonjić punomoćnik sudionika u postupku ORION NAUTIKA d.o.o.</item>
    </derivirana_varijabla>
  </DomainObject.Predmet.OstaliListFormated>
  <DomainObject.Predmet.OstaliListFormatedOIB>
    <izvorni_sadrzaj>
      <item>Pavao Mrkonjić punomoćnik sudionika u postupku ORION NAUTIKA d.o.o.</item>
    </izvorni_sadrzaj>
    <derivirana_varijabla naziv="DomainObject.Predmet.OstaliListFormatedOIB_1">
      <item>Pavao Mrkonjić punomoćnik sudionika u postupku ORION NAUTIKA d.o.o.</item>
    </derivirana_varijabla>
  </DomainObject.Predmet.OstaliListFormatedOIB>
  <DomainObject.Predmet.OstaliListFormatedWithAdress>
    <izvorni_sadrzaj>
      <item>Pavao Mrkonjić, Ante Topić Mimare 24, 10000 Zagreb punomoćnik sudionika u postupku ORION NAUTIKA d.o.o.</item>
    </izvorni_sadrzaj>
    <derivirana_varijabla naziv="DomainObject.Predmet.OstaliListFormatedWithAdress_1">
      <item>Pavao Mrkonjić, Ante Topić Mimare 24, 10000 Zagreb punomoćnik sudionika u postupku ORION NAUTIKA d.o.o.</item>
    </derivirana_varijabla>
  </DomainObject.Predmet.OstaliListFormatedWithAdress>
  <DomainObject.Predmet.OstaliListFormatedWithAdressOIB>
    <izvorni_sadrzaj>
      <item>Pavao Mrkonjić, Ante Topić Mimare 24, 10000 Zagreb punomoćnik sudionika u postupku ORION NAUTIKA d.o.o.</item>
    </izvorni_sadrzaj>
    <derivirana_varijabla naziv="DomainObject.Predmet.OstaliListFormatedWithAdressOIB_1">
      <item>Pavao Mrkonjić, Ante Topić Mimare 24, 10000 Zagreb punomoćnik sudionika u postupku ORION NAUTIKA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ORION NAUTIKA d.o.o. i dr.</izvorni_sadrzaj>
    <derivirana_varijabla naziv="DomainObject.Predmet.StrankaIDrugi_1">ORION NAUTIKA d.o.o. i dr.</derivirana_varijabla>
  </DomainObject.Predmet.StrankaIDrugi>
  <DomainObject.Predmet.ProtustrankaIDrugi>
    <izvorni_sadrzaj>ORION NAUTIKA d.o.o.</izvorni_sadrzaj>
    <derivirana_varijabla naziv="DomainObject.Predmet.ProtustrankaIDrugi_1">ORION NAUTIKA d.o.o.</derivirana_varijabla>
  </DomainObject.Predmet.ProtustrankaIDrugi>
  <DomainObject.Predmet.StrankaIDrugiAdressOIB>
    <izvorni_sadrzaj>ORION NAUTIKA d.o.o., OIB 40722219627, Barčev trg 13, 10000 Zagreb i dr.</izvorni_sadrzaj>
    <derivirana_varijabla naziv="DomainObject.Predmet.StrankaIDrugiAdressOIB_1">ORION NAUTIKA d.o.o., OIB 40722219627, Barčev trg 13, 10000 Zagreb i dr.</derivirana_varijabla>
  </DomainObject.Predmet.StrankaIDrugiAdressOIB>
  <DomainObject.Predmet.ProtustrankaIDrugiAdressOIB>
    <izvorni_sadrzaj>ORION NAUTIKA d.o.o., OIB 40722219627, Barčev trg 13, 10000 Zagreb</izvorni_sadrzaj>
    <derivirana_varijabla naziv="DomainObject.Predmet.ProtustrankaIDrugiAdressOIB_1">ORION NAUTIKA d.o.o., OIB 40722219627,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NAUTIKA d.o.o.</item>
      <item>ORION NAUTIKA d.o.o.</item>
      <item>Pavao Mrkonjić</item>
      <item>MORE CHARTER d.o.o. za usluge</item>
    </izvorni_sadrzaj>
    <derivirana_varijabla naziv="DomainObject.Predmet.SudioniciListNaziv_1">
      <item>ORION NAUTIKA d.o.o.</item>
      <item>ORION NAUTIKA d.o.o.</item>
      <item>Pavao Mrkonjić</item>
      <item>MORE CHARTER d.o.o. za usluge</item>
    </derivirana_varijabla>
  </DomainObject.Predmet.SudioniciListNaziv>
  <DomainObject.Predmet.SudioniciListAdressOIB>
    <izvorni_sadrzaj>
      <item>ORION NAUTIKA d.o.o., OIB 40722219627, Barčev trg 13,10000 Zagreb</item>
      <item>ORION NAUTIKA d.o.o., OIB 40722219627, Barčev trg 13,10000 Zagreb</item>
      <item>Pavao Mrkonjić, Ante Topić Mimare 24,10000 Zagreb</item>
      <item>MORE CHARTER d.o.o. za usluge, OIB 51326742444, Prilaz Vladislava Brajkovića 4,10000 Zagreb</item>
    </izvorni_sadrzaj>
    <derivirana_varijabla naziv="DomainObject.Predmet.SudioniciListAdressOIB_1">
      <item>ORION NAUTIKA d.o.o., OIB 40722219627, Barčev trg 13,10000 Zagreb</item>
      <item>ORION NAUTIKA d.o.o., OIB 40722219627, Barčev trg 13,10000 Zagreb</item>
      <item>Pavao Mrkonjić, Ante Topić Mimare 24,10000 Zagreb</item>
      <item>MORE CHARTER d.o.o. za usluge, OIB 51326742444, Prilaz Vladislava Brajkovića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40722219627</item>
      <item>, OIB 40722219627</item>
      <item>, OIB null</item>
      <item>, OIB 51326742444</item>
    </izvorni_sadrzaj>
    <derivirana_varijabla naziv="DomainObject.Predmet.SudioniciListNazivOIB_1">
      <item>, OIB 40722219627</item>
      <item>, OIB 40722219627</item>
      <item>, OIB null</item>
      <item>, OIB 51326742444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1467E-16FC-4E36-ADB3-E3290CF40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4610</properties:Characters>
  <properties:Lines>128</properties:Lines>
  <properties:Paragraphs>39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2016-08-26T07:33:00Z</dcterms:created>
  <dc:creator>Žana Livaja</dc:creator>
  <cp:lastModifiedBy>Goranka Boljkovac</cp:lastModifiedBy>
  <cp:lastPrinted>2016-08-26T08:11:00Z</cp:lastPrinted>
  <dcterms:modified xmlns:xsi="http://www.w3.org/2001/XMLSchema-instance" xsi:type="dcterms:W3CDTF">2016-08-26T08:38:00Z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