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4755" w14:paraId="6264755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B7720">
        <w:rPr>
          <w:b/>
          <w:lang w:val="hr-HR"/>
        </w:rPr>
        <w:t>456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253D85" w:rsidP="00253D85" w:rsidR="00253D85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B7720">
        <w:rPr>
          <w:lang w:val="hr-HR"/>
        </w:rPr>
        <w:t>RESP</w:t>
      </w:r>
      <w:r w:rsidR="000E724B">
        <w:rPr>
          <w:lang w:val="hr-HR"/>
        </w:rPr>
        <w:t>ERSUM d.o.o.</w:t>
      </w:r>
      <w:r w:rsidR="00EB7720">
        <w:rPr>
          <w:lang w:val="hr-HR"/>
        </w:rPr>
        <w:t xml:space="preserve"> Split, Gupčeva 8, OIB: 19447214509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0E724B">
        <w:rPr>
          <w:lang w:val="hr-HR"/>
        </w:rPr>
        <w:t>RESPERSUM d.o.o.</w:t>
      </w:r>
      <w:r w:rsidR="00EB7720">
        <w:rPr>
          <w:lang w:val="hr-HR"/>
        </w:rPr>
        <w:t xml:space="preserve"> Split, OIB: 19447214509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0E724B">
      <w:pPr>
        <w:rPr>
          <w:sz w:val="28"/>
          <w:szCs w:val="28"/>
          <w:lang w:val="hr-HR"/>
        </w:rPr>
      </w:pPr>
    </w:p>
    <w:p w:rsidRDefault="00EB7720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EB7720">
        <w:rPr>
          <w:lang w:val="hr-HR"/>
        </w:rPr>
        <w:t>r Split podnijela je ovom sudu 23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EB7720">
        <w:rPr>
          <w:lang w:val="hr-HR"/>
        </w:rPr>
        <w:t>RESP</w:t>
      </w:r>
      <w:r w:rsidR="000E724B">
        <w:rPr>
          <w:lang w:val="hr-HR"/>
        </w:rPr>
        <w:t>ERSUM d.o.o.</w:t>
      </w:r>
      <w:r w:rsidR="00EB7720">
        <w:rPr>
          <w:lang w:val="hr-HR"/>
        </w:rPr>
        <w:t xml:space="preserve">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EB7720" w:rsidP="00D4418F" w:rsidR="00EB7720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0E724B" w:rsidR="000E724B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0E724B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0E724B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0E724B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0E724B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0E724B">
      <w:pPr>
        <w:jc w:val="both"/>
        <w:rPr>
          <w:sz w:val="8"/>
          <w:szCs w:val="8"/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A2D72" w:rsidRPr="007A2D72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EB7720">
      <w:t>456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0E724B"/>
    <w:rsid w:val="00110325"/>
    <w:rsid w:val="00133015"/>
    <w:rsid w:val="00160774"/>
    <w:rsid w:val="001E4E14"/>
    <w:rsid w:val="001F5654"/>
    <w:rsid w:val="00200E29"/>
    <w:rsid w:val="00217DD3"/>
    <w:rsid w:val="00253D85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2D72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720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D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2D7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2D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2D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D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2D7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2D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2D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76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808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St-456/2015</izvorni_sadrzaj>
    <derivirana_varijabla naziv="DomainObject.Predmet.OznakaBroj_1">St-456/2015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RESPERSUM d.o.o. za turizam</izvorni_sadrzaj>
    <derivirana_varijabla naziv="DomainObject.Predmet.ProtustrankaFormated_1">  RESPERSUM d.o.o. za turizam</derivirana_varijabla>
  </DomainObject.Predmet.ProtustrankaFormated>
  <DomainObject.Predmet.ProtustrankaFormatedOIB>
    <izvorni_sadrzaj>  RESPERSUM d.o.o. za turizam, OIB 19447214509</izvorni_sadrzaj>
    <derivirana_varijabla naziv="DomainObject.Predmet.ProtustrankaFormatedOIB_1">  RESPERSUM d.o.o. za turizam, OIB 19447214509</derivirana_varijabla>
  </DomainObject.Predmet.ProtustrankaFormatedOIB>
  <DomainObject.Predmet.ProtustrankaFormatedWithAdress>
    <izvorni_sadrzaj> RESPERSUM d.o.o. za turizam, Gupčeva 8, 21000 Split</izvorni_sadrzaj>
    <derivirana_varijabla naziv="DomainObject.Predmet.ProtustrankaFormatedWithAdress_1"> RESPERSUM d.o.o. za turizam, Gupčeva 8, 21000 Split</derivirana_varijabla>
  </DomainObject.Predmet.ProtustrankaFormatedWithAdress>
  <DomainObject.Predmet.ProtustrankaFormatedWithAdressOIB>
    <izvorni_sadrzaj> RESPERSUM d.o.o. za turizam, OIB 19447214509, Gupčeva 8, 21000 Split</izvorni_sadrzaj>
    <derivirana_varijabla naziv="DomainObject.Predmet.ProtustrankaFormatedWithAdressOIB_1"> RESPERSUM d.o.o. za turizam, OIB 19447214509, Gupčeva 8, 21000 Split</derivirana_varijabla>
  </DomainObject.Predmet.ProtustrankaFormatedWithAdressOIB>
  <DomainObject.Predmet.ProtustrankaWithAdress>
    <izvorni_sadrzaj>RESPERSUM d.o.o. za turizam Gupčeva 8, 21000 Split</izvorni_sadrzaj>
    <derivirana_varijabla naziv="DomainObject.Predmet.ProtustrankaWithAdress_1">RESPERSUM d.o.o. za turizam Gupčeva 8, 21000 Split</derivirana_varijabla>
  </DomainObject.Predmet.ProtustrankaWithAdress>
  <DomainObject.Predmet.ProtustrankaWithAdressOIB>
    <izvorni_sadrzaj>RESPERSUM d.o.o. za turizam, OIB 19447214509, Gupčeva 8, 21000 Split</izvorni_sadrzaj>
    <derivirana_varijabla naziv="DomainObject.Predmet.ProtustrankaWithAdressOIB_1">RESPERSUM d.o.o. za turizam, OIB 19447214509, Gupčeva 8, 21000 Split</derivirana_varijabla>
  </DomainObject.Predmet.ProtustrankaWithAdressOIB>
  <DomainObject.Predmet.ProtustrankaNazivFormated>
    <izvorni_sadrzaj>RESPERSUM d.o.o. za turizam</izvorni_sadrzaj>
    <derivirana_varijabla naziv="DomainObject.Predmet.ProtustrankaNazivFormated_1">RESPERSUM d.o.o. za turizam</derivirana_varijabla>
  </DomainObject.Predmet.ProtustrankaNazivFormated>
  <DomainObject.Predmet.ProtustrankaNazivFormatedOIB>
    <izvorni_sadrzaj>RESPERSUM d.o.o. za turizam, OIB 19447214509</izvorni_sadrzaj>
    <derivirana_varijabla naziv="DomainObject.Predmet.ProtustrankaNazivFormatedOIB_1">RESPERSUM d.o.o. za turizam, OIB 19447214509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14398.40</izvorni_sadrzaj>
    <derivirana_varijabla naziv="DomainObject.Predmet.TrenutnaVrijednost_1">14398.40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RESPERSUM d.o.o. za turizam</item>
    </izvorni_sadrzaj>
    <derivirana_varijabla naziv="DomainObject.Predmet.ProtuStrankaListFormated_1">
      <item>RESPERSUM d.o.o. za turizam</item>
    </derivirana_varijabla>
  </DomainObject.Predmet.ProtuStrankaListFormated>
  <DomainObject.Predmet.ProtuStrankaListFormatedOIB>
    <izvorni_sadrzaj>
      <item>RESPERSUM d.o.o. za turizam, OIB 19447214509</item>
    </izvorni_sadrzaj>
    <derivirana_varijabla naziv="DomainObject.Predmet.ProtuStrankaListFormatedOIB_1">
      <item>RESPERSUM d.o.o. za turizam, OIB 19447214509</item>
    </derivirana_varijabla>
  </DomainObject.Predmet.ProtuStrankaListFormatedOIB>
  <DomainObject.Predmet.ProtuStrankaListFormatedWithAdress>
    <izvorni_sadrzaj>
      <item>RESPERSUM d.o.o. za turizam, Gupčeva 8, 21000 Split</item>
    </izvorni_sadrzaj>
    <derivirana_varijabla naziv="DomainObject.Predmet.ProtuStrankaListFormatedWithAdress_1">
      <item>RESPERSUM d.o.o. za turizam, Gupčeva 8, 21000 Split</item>
    </derivirana_varijabla>
  </DomainObject.Predmet.ProtuStrankaListFormatedWithAdress>
  <DomainObject.Predmet.ProtuStrankaListFormatedWithAdressOIB>
    <izvorni_sadrzaj>
      <item>RESPERSUM d.o.o. za turizam, OIB 19447214509, Gupčeva 8, 21000 Split</item>
    </izvorni_sadrzaj>
    <derivirana_varijabla naziv="DomainObject.Predmet.ProtuStrankaListFormatedWithAdressOIB_1">
      <item>RESPERSUM d.o.o. za turizam, OIB 19447214509, Gupčeva 8, 21000 Split</item>
    </derivirana_varijabla>
  </DomainObject.Predmet.ProtuStrankaListFormatedWithAdressOIB>
  <DomainObject.Predmet.ProtuStrankaListNazivFormated>
    <izvorni_sadrzaj>
      <item>RESPERSUM d.o.o. za turizam</item>
    </izvorni_sadrzaj>
    <derivirana_varijabla naziv="DomainObject.Predmet.ProtuStrankaListNazivFormated_1">
      <item>RESPERSUM d.o.o. za turizam</item>
    </derivirana_varijabla>
  </DomainObject.Predmet.ProtuStrankaListNazivFormated>
  <DomainObject.Predmet.ProtuStrankaListNazivFormatedOIB>
    <izvorni_sadrzaj>
      <item>RESPERSUM d.o.o. za turizam, OIB 19447214509</item>
    </izvorni_sadrzaj>
    <derivirana_varijabla naziv="DomainObject.Predmet.ProtuStrankaListNazivFormatedOIB_1">
      <item>RESPERSUM d.o.o. za turizam, OIB 19447214509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RESPERSUM d.o.o. za turizam</izvorni_sadrzaj>
    <derivirana_varijabla naziv="DomainObject.Predmet.ProtustrankaIDrugi_1">RESPERSUM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RESPERSUM d.o.o. za turizam, OIB 19447214509, Gupčeva 8, 21000 Split</izvorni_sadrzaj>
    <derivirana_varijabla naziv="DomainObject.Predmet.ProtustrankaIDrugiAdressOIB_1">RESPERSUM d.o.o. za turizam, OIB 19447214509, Gupčeva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RESPERSUM d.o.o. za turizam</item>
    </izvorni_sadrzaj>
    <derivirana_varijabla naziv="DomainObject.Predmet.SudioniciListNaziv_1">
      <item>FINANCIJSKA AGENCIJA, RC SPLIT</item>
      <item>RESPERSUM d.o.o. za turizam</item>
    </derivirana_varijabla>
  </DomainObject.Predmet.SudioniciListNaziv>
  <DomainObject.Predmet.SudioniciListAdressOIB>
    <izvorni_sadrzaj>
      <item>FINANCIJSKA AGENCIJA, RC SPLIT, OIB 85821130368, Mažuranićevo šetalište 24 b,21000 Split</item>
      <item>RESPERSUM d.o.o. za turizam, OIB 19447214509, Gupčeva 8,21000 Split</item>
    </izvorni_sadrzaj>
    <derivirana_varijabla naziv="DomainObject.Predmet.SudioniciListAdressOIB_1">
      <item>FINANCIJSKA AGENCIJA, RC SPLIT, OIB 85821130368, Mažuranićevo šetalište 24 b,21000 Split</item>
      <item>RESPERSUM d.o.o. za turizam, OIB 19447214509, Gupčeva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19447214509</item>
    </izvorni_sadrzaj>
    <derivirana_varijabla naziv="DomainObject.Predmet.SudioniciListNazivOIB_1">
      <item>, OIB 85821130368</item>
      <item>, OIB 19447214509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982A7-F8F8-4786-87C9-336B93A6A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4207</properties:Characters>
  <properties:Lines>105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