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1f8a" w14:paraId="be41f8a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1C5781">
        <w:rPr>
          <w:rFonts w:hAnsi="Times New Roman" w:ascii="Times New Roman"/>
        </w:rPr>
        <w:t>1791</w:t>
      </w:r>
      <w:r w:rsidR="00BF4DA0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1C5781" w:rsidRPr="001C5781">
        <w:rPr>
          <w:rFonts w:hAnsi="Times New Roman" w:ascii="Times New Roman"/>
        </w:rPr>
        <w:t>SILITEX j.d.o.o., Zagreb, Španjolska 1, OIB 26272433277</w:t>
      </w:r>
      <w:r w:rsidR="00D90FFD" w:rsidRPr="00D90FFD">
        <w:rPr>
          <w:rFonts w:hAnsi="Times New Roman" w:ascii="Times New Roman"/>
        </w:rPr>
        <w:t xml:space="preserve">, dana </w:t>
      </w:r>
      <w:r w:rsidR="00BF4DA0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BF4DA0">
        <w:rPr>
          <w:rFonts w:hAnsi="Times New Roman" w:ascii="Times New Roman"/>
          <w:b/>
        </w:rPr>
        <w:t>2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1C5781">
        <w:rPr>
          <w:rFonts w:hAnsi="Times New Roman" w:ascii="Times New Roman"/>
          <w:b/>
        </w:rPr>
        <w:t>9</w:t>
      </w:r>
      <w:r w:rsidR="00BF4DA0">
        <w:rPr>
          <w:rFonts w:hAnsi="Times New Roman" w:ascii="Times New Roman"/>
          <w:b/>
        </w:rPr>
        <w:t>,30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1C5781">
        <w:rPr>
          <w:rFonts w:hAnsi="Times New Roman" w:ascii="Times New Roman"/>
        </w:rPr>
        <w:t xml:space="preserve">Silvijo </w:t>
      </w:r>
      <w:proofErr w:type="spellStart"/>
      <w:r w:rsidR="001C5781">
        <w:rPr>
          <w:rFonts w:hAnsi="Times New Roman" w:ascii="Times New Roman"/>
        </w:rPr>
        <w:t>Hundrić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BF4DA0">
        <w:rPr>
          <w:rFonts w:hAnsi="Times New Roman" w:ascii="Times New Roman"/>
        </w:rPr>
        <w:t>9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660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3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3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St-1791/2017</izvorni_sadrzaj>
    <derivirana_varijabla naziv="DomainObject.Predmet.OznakaBroj_1">St-1791/2017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SILITEX j.d.o.o. zastupanog po punomoćniku Silvijo Hundrić</izvorni_sadrzaj>
    <derivirana_varijabla naziv="DomainObject.Predmet.ProtustrankaFormated_1">  SILITEX j.d.o.o. zastupanog po punomoćniku Silvijo Hundrić</derivirana_varijabla>
  </DomainObject.Predmet.ProtustrankaFormated>
  <DomainObject.Predmet.ProtustrankaFormatedOIB>
    <izvorni_sadrzaj>  SILITEX j.d.o.o., OIB 26272433277 zastupanog po punomoćniku Silvijo Hundrić</izvorni_sadrzaj>
    <derivirana_varijabla naziv="DomainObject.Predmet.ProtustrankaFormatedOIB_1">  SILITEX j.d.o.o., OIB 26272433277 zastupanog po punomoćniku Silvijo Hundrić</derivirana_varijabla>
  </DomainObject.Predmet.ProtustrankaFormatedOIB>
  <DomainObject.Predmet.ProtustrankaFormatedWithAdress>
    <izvorni_sadrzaj> SILITEX j.d.o.o., Španjolska 1, 10000 Zagreb zastupanog po punomoćniku Silvijo Hundrić</izvorni_sadrzaj>
    <derivirana_varijabla naziv="DomainObject.Predmet.ProtustrankaFormatedWithAdress_1"> SILITEX j.d.o.o., Španjolska 1, 10000 Zagreb zastupanog po punomoćniku Silvijo Hundrić</derivirana_varijabla>
  </DomainObject.Predmet.ProtustrankaFormatedWithAdress>
  <DomainObject.Predmet.ProtustrankaFormatedWithAdressOIB>
    <izvorni_sadrzaj> SILITEX j.d.o.o., OIB 26272433277, Španjolska 1, 10000 Zagreb zastupanog po punomoćniku Silvijo Hundrić</izvorni_sadrzaj>
    <derivirana_varijabla naziv="DomainObject.Predmet.ProtustrankaFormatedWithAdressOIB_1"> SILITEX j.d.o.o., OIB 26272433277, Španjolska 1, 10000 Zagreb zastupanog po punomoćniku Silvijo Hundrić</derivirana_varijabla>
  </DomainObject.Predmet.ProtustrankaFormatedWithAdressOIB>
  <DomainObject.Predmet.ProtustrankaWithAdress>
    <izvorni_sadrzaj>SILITEX j.d.o.o. Španjolska 1, 10000 Zagreb</izvorni_sadrzaj>
    <derivirana_varijabla naziv="DomainObject.Predmet.ProtustrankaWithAdress_1">SILITEX j.d.o.o. Španjolska 1, 10000 Zagreb</derivirana_varijabla>
  </DomainObject.Predmet.ProtustrankaWithAdress>
  <DomainObject.Predmet.ProtustrankaWithAdressOIB>
    <izvorni_sadrzaj>SILITEX j.d.o.o., OIB 26272433277, Španjolska 1, 10000 Zagreb</izvorni_sadrzaj>
    <derivirana_varijabla naziv="DomainObject.Predmet.ProtustrankaWithAdressOIB_1">SILITEX j.d.o.o., OIB 26272433277, Španjolska 1, 10000 Zagreb</derivirana_varijabla>
  </DomainObject.Predmet.ProtustrankaWithAdressOIB>
  <DomainObject.Predmet.ProtustrankaNazivFormated>
    <izvorni_sadrzaj>SILITEX j.d.o.o.</izvorni_sadrzaj>
    <derivirana_varijabla naziv="DomainObject.Predmet.ProtustrankaNazivFormated_1">SILITEX j.d.o.o.</derivirana_varijabla>
  </DomainObject.Predmet.ProtustrankaNazivFormated>
  <DomainObject.Predmet.ProtustrankaNazivFormatedOIB>
    <izvorni_sadrzaj>SILITEX j.d.o.o., OIB 26272433277</izvorni_sadrzaj>
    <derivirana_varijabla naziv="DomainObject.Predmet.ProtustrankaNazivFormatedOIB_1">SILITEX j.d.o.o., OIB 26272433277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SILITEX j.d.o.o. zastupanog po punomoćniku Silvijo Hundrić</item>
    </izvorni_sadrzaj>
    <derivirana_varijabla naziv="DomainObject.Predmet.ProtuStrankaListFormated_1">
      <item>SILITEX j.d.o.o. zastupanog po punomoćniku Silvijo Hundrić</item>
    </derivirana_varijabla>
  </DomainObject.Predmet.ProtuStrankaListFormated>
  <DomainObject.Predmet.ProtuStrankaListFormatedOIB>
    <izvorni_sadrzaj>
      <item>SILITEX j.d.o.o., OIB 26272433277 zastupanog po punomoćniku Silvijo Hundrić</item>
    </izvorni_sadrzaj>
    <derivirana_varijabla naziv="DomainObject.Predmet.ProtuStrankaListFormatedOIB_1">
      <item>SILITEX j.d.o.o., OIB 26272433277 zastupanog po punomoćniku Silvijo Hundrić</item>
    </derivirana_varijabla>
  </DomainObject.Predmet.ProtuStrankaListFormatedOIB>
  <DomainObject.Predmet.ProtuStrankaListFormatedWithAdress>
    <izvorni_sadrzaj>
      <item>SILITEX j.d.o.o., Španjolska 1, 10000 Zagreb zastupanog po punomoćniku Silvijo Hundrić</item>
    </izvorni_sadrzaj>
    <derivirana_varijabla naziv="DomainObject.Predmet.ProtuStrankaListFormatedWithAdress_1">
      <item>SILITEX j.d.o.o., Španjolska 1, 10000 Zagreb zastupanog po punomoćniku Silvijo Hundrić</item>
    </derivirana_varijabla>
  </DomainObject.Predmet.ProtuStrankaListFormatedWithAdress>
  <DomainObject.Predmet.ProtuStrankaListFormatedWithAdressOIB>
    <izvorni_sadrzaj>
      <item>SILITEX j.d.o.o., OIB 26272433277, Španjolska 1, 10000 Zagreb zastupanog po punomoćniku Silvijo Hundrić</item>
    </izvorni_sadrzaj>
    <derivirana_varijabla naziv="DomainObject.Predmet.ProtuStrankaListFormatedWithAdressOIB_1">
      <item>SILITEX j.d.o.o., OIB 26272433277, Španjolska 1, 10000 Zagreb zastupanog po punomoćniku Silvijo Hundrić</item>
    </derivirana_varijabla>
  </DomainObject.Predmet.ProtuStrankaListFormatedWithAdressOIB>
  <DomainObject.Predmet.ProtuStrankaListNazivFormated>
    <izvorni_sadrzaj>
      <item>SILITEX j.d.o.o.</item>
    </izvorni_sadrzaj>
    <derivirana_varijabla naziv="DomainObject.Predmet.ProtuStrankaListNazivFormated_1">
      <item>SILITEX j.d.o.o.</item>
    </derivirana_varijabla>
  </DomainObject.Predmet.ProtuStrankaListNazivFormated>
  <DomainObject.Predmet.ProtuStrankaListNazivFormatedOIB>
    <izvorni_sadrzaj>
      <item>SILITEX j.d.o.o., OIB 26272433277</item>
    </izvorni_sadrzaj>
    <derivirana_varijabla naziv="DomainObject.Predmet.ProtuStrankaListNazivFormatedOIB_1">
      <item>SILITEX j.d.o.o., OIB 26272433277</item>
    </derivirana_varijabla>
  </DomainObject.Predmet.ProtuStrankaListNazivFormatedOIB>
  <DomainObject.Predmet.OstaliListFormated>
    <izvorni_sadrzaj>
      <item>Silvijo Hundrić punomoćnik sudionika u postupku SILITEX j.d.o.o.</item>
    </izvorni_sadrzaj>
    <derivirana_varijabla naziv="DomainObject.Predmet.OstaliListFormated_1">
      <item>Silvijo Hundrić punomoćnik sudionika u postupku SILITEX j.d.o.o.</item>
    </derivirana_varijabla>
  </DomainObject.Predmet.OstaliListFormated>
  <DomainObject.Predmet.OstaliListFormatedOIB>
    <izvorni_sadrzaj>
      <item>Silvijo Hundrić, OIB 84715159423 punomoćnik sudionika u postupku SILITEX j.d.o.o.</item>
    </izvorni_sadrzaj>
    <derivirana_varijabla naziv="DomainObject.Predmet.OstaliListFormatedOIB_1">
      <item>Silvijo Hundrić, OIB 84715159423 punomoćnik sudionika u postupku SILITEX j.d.o.o.</item>
    </derivirana_varijabla>
  </DomainObject.Predmet.OstaliListFormatedOIB>
  <DomainObject.Predmet.OstaliListFormatedWithAdress>
    <izvorni_sadrzaj>
      <item>Silvijo Hundrić, Španjolska 1, 10000 Zagreb punomoćnik sudionika u postupku SILITEX j.d.o.o.</item>
    </izvorni_sadrzaj>
    <derivirana_varijabla naziv="DomainObject.Predmet.OstaliListFormatedWithAdress_1">
      <item>Silvijo Hundrić, Španjolska 1, 10000 Zagreb punomoćnik sudionika u postupku SILITEX j.d.o.o.</item>
    </derivirana_varijabla>
  </DomainObject.Predmet.OstaliListFormatedWithAdress>
  <DomainObject.Predmet.OstaliListFormatedWithAdressOIB>
    <izvorni_sadrzaj>
      <item>Silvijo Hundrić, OIB 84715159423, Španjolska 1, 10000 Zagreb punomoćnik sudionika u postupku SILITEX j.d.o.o.</item>
    </izvorni_sadrzaj>
    <derivirana_varijabla naziv="DomainObject.Predmet.OstaliListFormatedWithAdressOIB_1">
      <item>Silvijo Hundrić, OIB 84715159423, Španjolska 1, 10000 Zagreb punomoćnik sudionika u postupku SILITEX j.d.o.o.</item>
    </derivirana_varijabla>
  </DomainObject.Predmet.OstaliListFormatedWithAdressOIB>
  <DomainObject.Predmet.OstaliListNazivFormated>
    <izvorni_sadrzaj>
      <item>Silvijo Hundrić</item>
    </izvorni_sadrzaj>
    <derivirana_varijabla naziv="DomainObject.Predmet.OstaliListNazivFormated_1">
      <item>Silvijo Hundrić</item>
    </derivirana_varijabla>
  </DomainObject.Predmet.OstaliListNazivFormated>
  <DomainObject.Predmet.OstaliListNazivFormatedOIB>
    <izvorni_sadrzaj>
      <item>Silvijo Hundrić, OIB 84715159423</item>
    </izvorni_sadrzaj>
    <derivirana_varijabla naziv="DomainObject.Predmet.OstaliListNazivFormatedOIB_1">
      <item>Silvijo Hundrić, OIB 84715159423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SILITEX j.d.o.o.</izvorni_sadrzaj>
    <derivirana_varijabla naziv="DomainObject.Predmet.ProtustrankaIDrugi_1">SILITEX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SILITEX j.d.o.o., OIB 26272433277, Španjolska 1, 10000 Zagreb</izvorni_sadrzaj>
    <derivirana_varijabla naziv="DomainObject.Predmet.ProtustrankaIDrugiAdressOIB_1">SILITEX j.d.o.o., OIB 26272433277, Španjolska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SILITEX j.d.o.o.</item>
      <item>FINA Regionalni centar Zagreb</item>
      <item>Silvijo Hundrić</item>
    </izvorni_sadrzaj>
    <derivirana_varijabla naziv="DomainObject.Predmet.SudioniciListNaziv_1">
      <item>SILITEX j.d.o.o.</item>
      <item>FINA Regionalni centar Zagreb</item>
      <item>Silvijo Hundrić</item>
    </derivirana_varijabla>
  </DomainObject.Predmet.SudioniciListNaziv>
  <DomainObject.Predmet.SudioniciListAdressOIB>
    <izvorni_sadrzaj>
      <item>SILITEX j.d.o.o., OIB 26272433277, Španjolska 1,10000 Zagreb</item>
      <item>FINA Regionalni centar Zagreb, OIB 85821130368, Trg svibanjskih žrtava 1995. 1,10000 Zagreb</item>
      <item>Silvijo Hundrić, OIB 84715159423, Španjolska 1,10000 Zagreb</item>
    </izvorni_sadrzaj>
    <derivirana_varijabla naziv="DomainObject.Predmet.SudioniciListAdressOIB_1">
      <item>SILITEX j.d.o.o., OIB 26272433277, Španjolska 1,10000 Zagreb</item>
      <item>FINA Regionalni centar Zagreb, OIB 85821130368, Trg svibanjskih žrtava 1995. 1,10000 Zagreb</item>
      <item>Silvijo Hundrić, OIB 84715159423, Španjolska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26272433277</item>
      <item>, OIB 85821130368</item>
      <item>, OIB 84715159423</item>
    </izvorni_sadrzaj>
    <derivirana_varijabla naziv="DomainObject.Predmet.SudioniciListNazivOIB_1">
      <item>, OIB 26272433277</item>
      <item>, OIB 85821130368</item>
      <item>, OIB 84715159423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9336E-8B50-4556-89B6-8F6314225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860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2018-05-14T11:57:00Z</dcterms:created>
  <dc:creator>stecaj</dc:creator>
  <cp:lastModifiedBy>Gordana Grčić</cp:lastModifiedBy>
  <cp:lastPrinted>2018-05-14T11:57:00Z</cp:lastPrinted>
  <dcterms:modified xmlns:xsi="http://www.w3.org/2001/XMLSchema-instance" xsi:type="dcterms:W3CDTF">2018-05-14T11:58:00Z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(ZAKLJUČAK-FINA-i-ST-1791-17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