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3b2a" w14:paraId="cb13b2a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2DD" w:rsidP="003E0361" w:rsidR="007F02DD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D72C3B">
        <w:rPr>
          <w:b/>
        </w:rPr>
        <w:t>Broj: 7/St-1002</w:t>
      </w:r>
      <w:r w:rsidR="007F02DD">
        <w:rPr>
          <w:b/>
        </w:rPr>
        <w:t>/201</w:t>
      </w:r>
      <w:r w:rsidR="00664009">
        <w:rPr>
          <w:b/>
        </w:rPr>
        <w:t>7-</w:t>
      </w:r>
      <w:r w:rsidR="00D72C3B">
        <w:rPr>
          <w:b/>
        </w:rPr>
        <w:t>16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3E0361">
      <w:pPr>
        <w:rPr>
          <w:b/>
        </w:rPr>
      </w:pPr>
      <w:r>
        <w:rPr>
          <w:b/>
        </w:rPr>
        <w:t>Slavonski Brod</w:t>
      </w:r>
    </w:p>
    <w:p w:rsidRDefault="007F02DD" w:rsidP="003E0361" w:rsidR="007F02DD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7F02DD" w:rsidP="003E0361" w:rsidR="007F02DD"/>
    <w:p w:rsidRDefault="003E0361" w:rsidP="00EB3578" w:rsidR="002D6A21">
      <w:pPr>
        <w:jc w:val="both"/>
      </w:pPr>
      <w:r>
        <w:t xml:space="preserve">                 TRGOVAČKI SUD U OSIJEKU, STALNA SLUŽBA U SLAVONSKOM BRODU, po stečajnoj sutkinji Mirni Vujčić, </w:t>
      </w:r>
      <w:r w:rsidR="007F02DD" w:rsidRPr="007F02DD">
        <w:t xml:space="preserve">postupajući po prijedlogu  predlagatelja FINANCIJSKE AGENCIJE, Regionalnog centra Osijek, Podružnice </w:t>
      </w:r>
      <w:r w:rsidR="00BE0DB4">
        <w:t>Osijek</w:t>
      </w:r>
      <w:r w:rsidR="007F02DD" w:rsidRPr="007F02DD">
        <w:t xml:space="preserve">, za otvaranje stečajnog postupka nad stečajnim dužnikom </w:t>
      </w:r>
      <w:r w:rsidR="00D72C3B" w:rsidRPr="00D72C3B">
        <w:t xml:space="preserve">Dudo usluge j.d.o.o. za ugostiteljstvo, skraćena tvrtka: Dudo usluge j.d.o.o., Jastrebarsko ( Grad Jastrebarsko ), Ulica bana Josipa Jelačića </w:t>
      </w:r>
      <w:r w:rsidR="00D72C3B" w:rsidRPr="00D72C3B">
        <w:rPr>
          <w:lang w:val="en-US"/>
        </w:rPr>
        <w:t>36, OIB 90535146524</w:t>
      </w:r>
      <w:r w:rsidR="00D72C3B" w:rsidRPr="00D72C3B">
        <w:t>,</w:t>
      </w:r>
      <w:r>
        <w:t xml:space="preserve"> dana </w:t>
      </w:r>
      <w:r w:rsidR="00D72C3B">
        <w:t>15</w:t>
      </w:r>
      <w:r w:rsidR="00F848AF">
        <w:t xml:space="preserve">. </w:t>
      </w:r>
      <w:r w:rsidR="00D72C3B">
        <w:t>studenoga</w:t>
      </w:r>
      <w:r>
        <w:t xml:space="preserve"> 201</w:t>
      </w:r>
      <w:r w:rsidR="00664009">
        <w:t>7</w:t>
      </w:r>
      <w:r>
        <w:t xml:space="preserve">. godine, </w:t>
      </w:r>
    </w:p>
    <w:p w:rsidRDefault="007F02DD" w:rsidP="00EB3578" w:rsidR="007F02DD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A7349D" w:rsidP="00EB3578" w:rsidR="003E0361" w:rsidRPr="00EB3578">
      <w:pPr>
        <w:jc w:val="center"/>
        <w:rPr>
          <w:b/>
        </w:rPr>
      </w:pPr>
      <w:r>
        <w:rPr>
          <w:b/>
        </w:rPr>
        <w:t>12</w:t>
      </w:r>
      <w:r w:rsidR="00F848AF">
        <w:rPr>
          <w:b/>
        </w:rPr>
        <w:t xml:space="preserve">. </w:t>
      </w:r>
      <w:r>
        <w:rPr>
          <w:b/>
        </w:rPr>
        <w:t>prosinca</w:t>
      </w:r>
      <w:r w:rsidR="003E0361" w:rsidRPr="00EB3578">
        <w:rPr>
          <w:b/>
        </w:rPr>
        <w:t xml:space="preserve"> 201</w:t>
      </w:r>
      <w:r w:rsidR="00664009">
        <w:rPr>
          <w:b/>
        </w:rPr>
        <w:t>7</w:t>
      </w:r>
      <w:r w:rsidR="003E0361" w:rsidRPr="00EB3578">
        <w:rPr>
          <w:b/>
        </w:rPr>
        <w:t xml:space="preserve">. godine u </w:t>
      </w:r>
      <w:r w:rsidR="00664009">
        <w:rPr>
          <w:b/>
        </w:rPr>
        <w:t>09</w:t>
      </w:r>
      <w:r w:rsidR="00EB3578">
        <w:rPr>
          <w:b/>
        </w:rPr>
        <w:t>:</w:t>
      </w:r>
      <w:r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7F02DD" w:rsidP="007F02DD" w:rsidR="007F02DD" w:rsidRPr="007F02DD">
      <w:pPr>
        <w:jc w:val="both"/>
      </w:pPr>
      <w:r w:rsidRPr="007F02DD">
        <w:t>a na koje ročište se pozivaju predlagatelj - Financijska agencija te zastupnik po zakonu dužnika, te predstavnik pravne osobe koja za dužnika obavlja poslove platnog prometa.</w:t>
      </w:r>
    </w:p>
    <w:p w:rsidRDefault="00EB3578" w:rsidP="003E0361" w:rsidR="00EB3578"/>
    <w:p w:rsidRDefault="003E0361" w:rsidP="00664009" w:rsidR="00DB60B5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094031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</w:t>
      </w:r>
      <w:r w:rsidR="006E4D92">
        <w:t>.</w:t>
      </w:r>
      <w:r w:rsidR="00BE0DB4">
        <w:t xml:space="preserve"> </w:t>
      </w:r>
    </w:p>
    <w:p w:rsidRDefault="007F02DD" w:rsidP="003E0361" w:rsidR="007F02DD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440928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D72C3B">
        <w:t>15</w:t>
      </w:r>
      <w:r w:rsidR="00F848AF">
        <w:t xml:space="preserve">. </w:t>
      </w:r>
      <w:r w:rsidR="00D72C3B">
        <w:t>studenoga</w:t>
      </w:r>
      <w:r>
        <w:t xml:space="preserve"> 201</w:t>
      </w:r>
      <w:r w:rsidR="00664009">
        <w:t>7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094031">
        <w:t>o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094031">
        <w:t xml:space="preserve">k </w:t>
      </w:r>
      <w:r w:rsidR="003E0361">
        <w:t>dužnika</w:t>
      </w:r>
      <w:r w:rsidR="00BE0DB4">
        <w:t xml:space="preserve"> </w:t>
      </w:r>
      <w:r w:rsidR="00D72C3B">
        <w:t>Dragutin Kelečić.</w:t>
      </w:r>
    </w:p>
    <w:p w:rsidRDefault="00440928" w:rsidP="00EB3578" w:rsidR="00BE0DB4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 w:rsidR="002D6A21">
        <w:t>123</w:t>
      </w:r>
      <w:r w:rsidR="003E0361">
        <w:t xml:space="preserve">. </w:t>
      </w:r>
      <w:r w:rsidR="002D6A21">
        <w:t xml:space="preserve">i čl. 128. </w:t>
      </w:r>
      <w:r w:rsidR="003E0361">
        <w:t>Stečajnog zakona (dalje SZ; NN</w:t>
      </w:r>
      <w:r w:rsidR="002D6A21">
        <w:t xml:space="preserve"> 71/15 ) </w:t>
      </w:r>
      <w:r w:rsidR="003E0361">
        <w:t>valjalo zakazati novo ročište.</w:t>
      </w: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</w:t>
      </w:r>
    </w:p>
    <w:p w:rsidRDefault="003E0361" w:rsidP="00EB3578" w:rsidR="00664009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</w:t>
      </w:r>
    </w:p>
    <w:p w:rsidRDefault="00664009" w:rsidP="00EB3578" w:rsidR="00664009">
      <w:pPr>
        <w:jc w:val="both"/>
      </w:pPr>
    </w:p>
    <w:p w:rsidRDefault="00D72C3B" w:rsidP="00664009" w:rsidR="00664009">
      <w:pPr>
        <w:jc w:val="right"/>
      </w:pPr>
      <w:r>
        <w:rPr>
          <w:b/>
        </w:rPr>
        <w:lastRenderedPageBreak/>
        <w:t>Broj: 7/St-1002</w:t>
      </w:r>
      <w:r w:rsidR="00664009" w:rsidRPr="00664009">
        <w:rPr>
          <w:b/>
        </w:rPr>
        <w:t>/2017-</w:t>
      </w:r>
      <w:r>
        <w:rPr>
          <w:b/>
        </w:rPr>
        <w:t>16</w:t>
      </w:r>
    </w:p>
    <w:p w:rsidRDefault="00664009" w:rsidP="00EB3578" w:rsidR="00664009">
      <w:pPr>
        <w:jc w:val="both"/>
      </w:pPr>
    </w:p>
    <w:p w:rsidRDefault="003E0361" w:rsidP="00EB3578" w:rsidR="003E0361">
      <w:pPr>
        <w:jc w:val="both"/>
      </w:pPr>
      <w:r>
        <w:t>dužnika, kao i opseg njegove imovine, to je valjalo donijeti odluku kao pod toč. II</w:t>
      </w:r>
      <w:r w:rsidR="007F02DD">
        <w:t>.</w:t>
      </w:r>
      <w:r>
        <w:t xml:space="preserve">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797C22" w:rsidP="003E0361" w:rsidR="00797C22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D72C3B">
        <w:t>15</w:t>
      </w:r>
      <w:r w:rsidR="00F848AF">
        <w:t xml:space="preserve">. </w:t>
      </w:r>
      <w:r w:rsidR="00D72C3B">
        <w:t>studenoga</w:t>
      </w:r>
      <w:r w:rsidR="003E0361">
        <w:t xml:space="preserve"> 201</w:t>
      </w:r>
      <w:r w:rsidR="00664009">
        <w:t>7</w:t>
      </w:r>
      <w:r w:rsidR="003E0361">
        <w:t>. godine</w:t>
      </w:r>
    </w:p>
    <w:p w:rsidRDefault="003E0361" w:rsidP="003E0361" w:rsidR="003E0361"/>
    <w:p w:rsidRDefault="00F10D15" w:rsidP="00F10D15" w:rsidR="00F10D15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381F35">
        <w:t xml:space="preserve">   </w:t>
      </w:r>
      <w:r>
        <w:t>Stečajna sutkinja</w:t>
      </w:r>
    </w:p>
    <w:p w:rsidRDefault="00F10D15" w:rsidP="007F02DD" w:rsidR="00F10D15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F02DD">
        <w:t xml:space="preserve">   </w:t>
      </w:r>
      <w:r>
        <w:t xml:space="preserve">  </w:t>
      </w:r>
      <w:r w:rsidR="00664009">
        <w:t xml:space="preserve">    </w:t>
      </w:r>
      <w:r>
        <w:t xml:space="preserve"> Mirna Vujčić</w:t>
      </w:r>
    </w:p>
    <w:p w:rsidRDefault="00381F35" w:rsidP="00381F35" w:rsidR="00381F35" w:rsidRPr="005225EC">
      <w:pPr>
        <w:ind w:firstLine="708" w:left="5664"/>
      </w:pPr>
    </w:p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kom</w:t>
      </w:r>
      <w:r w:rsidR="00277ECC">
        <w:t xml:space="preserve"> </w:t>
      </w:r>
      <w:r w:rsidR="003E0361">
        <w:t>zastupni</w:t>
      </w:r>
      <w:r w:rsidR="00BC5FAB">
        <w:t>ku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0A2" w:rsidP="00380934" w:rsidR="00B270A2">
      <w:r>
        <w:separator/>
      </w:r>
    </w:p>
  </w:endnote>
  <w:endnote w:id="0" w:type="continuationSeparator">
    <w:p w:rsidRDefault="00B270A2" w:rsidP="00380934" w:rsidR="00B27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E76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0A2" w:rsidP="00380934" w:rsidR="00B270A2">
      <w:r>
        <w:separator/>
      </w:r>
    </w:p>
  </w:footnote>
  <w:footnote w:id="0" w:type="continuationSeparator">
    <w:p w:rsidRDefault="00B270A2" w:rsidP="00380934" w:rsidR="00B27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E76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68F6"/>
    <w:rsid w:val="00087209"/>
    <w:rsid w:val="00094031"/>
    <w:rsid w:val="000A1228"/>
    <w:rsid w:val="001100AA"/>
    <w:rsid w:val="00112454"/>
    <w:rsid w:val="00117547"/>
    <w:rsid w:val="00146324"/>
    <w:rsid w:val="00166625"/>
    <w:rsid w:val="00186C9F"/>
    <w:rsid w:val="001F1108"/>
    <w:rsid w:val="00277ECC"/>
    <w:rsid w:val="002D6A21"/>
    <w:rsid w:val="0037378B"/>
    <w:rsid w:val="00380934"/>
    <w:rsid w:val="00381F35"/>
    <w:rsid w:val="003E0361"/>
    <w:rsid w:val="004042B7"/>
    <w:rsid w:val="00411FA0"/>
    <w:rsid w:val="00440928"/>
    <w:rsid w:val="00471CB1"/>
    <w:rsid w:val="004B06EE"/>
    <w:rsid w:val="00521221"/>
    <w:rsid w:val="005225EC"/>
    <w:rsid w:val="005D41F3"/>
    <w:rsid w:val="00664009"/>
    <w:rsid w:val="006E4D92"/>
    <w:rsid w:val="006E61B6"/>
    <w:rsid w:val="007111E2"/>
    <w:rsid w:val="00740EA3"/>
    <w:rsid w:val="00744E72"/>
    <w:rsid w:val="00745B1B"/>
    <w:rsid w:val="00797C22"/>
    <w:rsid w:val="007B19EF"/>
    <w:rsid w:val="007D5D22"/>
    <w:rsid w:val="007F02DD"/>
    <w:rsid w:val="0087223E"/>
    <w:rsid w:val="009726ED"/>
    <w:rsid w:val="009B7BCC"/>
    <w:rsid w:val="009D08B2"/>
    <w:rsid w:val="009E78BC"/>
    <w:rsid w:val="009F3F65"/>
    <w:rsid w:val="00A11E76"/>
    <w:rsid w:val="00A142FC"/>
    <w:rsid w:val="00A17232"/>
    <w:rsid w:val="00A413B5"/>
    <w:rsid w:val="00A43E00"/>
    <w:rsid w:val="00A627B7"/>
    <w:rsid w:val="00A7349D"/>
    <w:rsid w:val="00A774ED"/>
    <w:rsid w:val="00AF07BC"/>
    <w:rsid w:val="00B21A13"/>
    <w:rsid w:val="00B265BB"/>
    <w:rsid w:val="00B270A2"/>
    <w:rsid w:val="00B55271"/>
    <w:rsid w:val="00B73412"/>
    <w:rsid w:val="00B86643"/>
    <w:rsid w:val="00BB7204"/>
    <w:rsid w:val="00BC5FAB"/>
    <w:rsid w:val="00BE0DB4"/>
    <w:rsid w:val="00BF54A9"/>
    <w:rsid w:val="00C36AF2"/>
    <w:rsid w:val="00D72C3B"/>
    <w:rsid w:val="00D7665E"/>
    <w:rsid w:val="00D83156"/>
    <w:rsid w:val="00D87BD5"/>
    <w:rsid w:val="00DB5486"/>
    <w:rsid w:val="00DB60B5"/>
    <w:rsid w:val="00DE3651"/>
    <w:rsid w:val="00E120C7"/>
    <w:rsid w:val="00E52FBF"/>
    <w:rsid w:val="00E8576C"/>
    <w:rsid w:val="00E95751"/>
    <w:rsid w:val="00EB3578"/>
    <w:rsid w:val="00F10D15"/>
    <w:rsid w:val="00F4427A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Zakoan o sudovima</izvorni_sadrzaj>
    <derivirana_varijabla naziv="DomainObject.Predmet.Opis_1">Članak 11 Zakoan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St-1002/2017</izvorni_sadrzaj>
    <derivirana_varijabla naziv="DomainObject.Predmet.OznakaBroj_1">St-1002/2017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SZ. St1</izvorni_sadrzaj>
    <derivirana_varijabla naziv="DomainObject.Predmet.PrimjedbaSuca_1">čl. 110 SZ. St1</derivirana_varijabla>
  </DomainObject.Predmet.PrimjedbaSuca>
  <DomainObject.Predmet.ProtustrankaFormated>
    <izvorni_sadrzaj>  Dudo usluge j.d.o.o. za ugostiteljstvo</izvorni_sadrzaj>
    <derivirana_varijabla naziv="DomainObject.Predmet.ProtustrankaFormated_1">  Dudo usluge j.d.o.o. za ugostiteljstvo</derivirana_varijabla>
  </DomainObject.Predmet.ProtustrankaFormated>
  <DomainObject.Predmet.ProtustrankaFormatedOIB>
    <izvorni_sadrzaj>  Dudo usluge j.d.o.o. za ugostiteljstvo, OIB 90535146524</izvorni_sadrzaj>
    <derivirana_varijabla naziv="DomainObject.Predmet.ProtustrankaFormatedOIB_1">  Dudo usluge j.d.o.o. za ugostiteljstvo, OIB 90535146524</derivirana_varijabla>
  </DomainObject.Predmet.ProtustrankaFormatedOIB>
  <DomainObject.Predmet.ProtustrankaFormatedWithAdress>
    <izvorni_sadrzaj> Dudo usluge j.d.o.o. za ugostiteljstvo, Ulica bana Josipa Jelačića 36, 10450 Jastrebarsko</izvorni_sadrzaj>
    <derivirana_varijabla naziv="DomainObject.Predmet.ProtustrankaFormatedWithAdress_1"> Dudo usluge j.d.o.o. za ugostiteljstvo, Ulica bana Josipa Jelačića 36, 10450 Jastrebarsko</derivirana_varijabla>
  </DomainObject.Predmet.ProtustrankaFormatedWithAdress>
  <DomainObject.Predmet.ProtustrankaFormatedWithAdressOIB>
    <izvorni_sadrzaj> Dudo usluge j.d.o.o. za ugostiteljstvo, OIB 90535146524, Ulica bana Josipa Jelačića 36, 10450 Jastrebarsko</izvorni_sadrzaj>
    <derivirana_varijabla naziv="DomainObject.Predmet.ProtustrankaFormatedWithAdressOIB_1"> Dudo usluge j.d.o.o. za ugostiteljstvo, OIB 90535146524, Ulica bana Josipa Jelačića 36, 10450 Jastrebarsko</derivirana_varijabla>
  </DomainObject.Predmet.ProtustrankaFormatedWithAdressOIB>
  <DomainObject.Predmet.ProtustrankaWithAdress>
    <izvorni_sadrzaj>Dudo usluge j.d.o.o. za ugostiteljstvo Ulica bana Josipa Jelačića 36, 10450 Jastrebarsko</izvorni_sadrzaj>
    <derivirana_varijabla naziv="DomainObject.Predmet.ProtustrankaWithAdress_1">Dudo usluge j.d.o.o. za ugostiteljstvo Ulica bana Josipa Jelačića 36, 10450 Jastrebarsko</derivirana_varijabla>
  </DomainObject.Predmet.ProtustrankaWithAdress>
  <DomainObject.Predmet.ProtustrankaWithAdressOIB>
    <izvorni_sadrzaj>Dudo usluge j.d.o.o. za ugostiteljstvo, OIB 90535146524, Ulica bana Josipa Jelačića 36, 10450 Jastrebarsko</izvorni_sadrzaj>
    <derivirana_varijabla naziv="DomainObject.Predmet.ProtustrankaWithAdressOIB_1">Dudo usluge j.d.o.o. za ugostiteljstvo, OIB 90535146524, Ulica bana Josipa Jelačića 36, 10450 Jastrebarsko</derivirana_varijabla>
  </DomainObject.Predmet.ProtustrankaWithAdressOIB>
  <DomainObject.Predmet.ProtustrankaNazivFormated>
    <izvorni_sadrzaj>Dudo usluge j.d.o.o. za ugostiteljstvo</izvorni_sadrzaj>
    <derivirana_varijabla naziv="DomainObject.Predmet.ProtustrankaNazivFormated_1">Dudo usluge j.d.o.o. za ugostiteljstvo</derivirana_varijabla>
  </DomainObject.Predmet.ProtustrankaNazivFormated>
  <DomainObject.Predmet.ProtustrankaNazivFormatedOIB>
    <izvorni_sadrzaj>Dudo usluge j.d.o.o. za ugostiteljstvo, OIB 90535146524</izvorni_sadrzaj>
    <derivirana_varijabla naziv="DomainObject.Predmet.ProtustrankaNazivFormatedOIB_1">Dudo usluge j.d.o.o. za ugostiteljstvo, OIB 90535146524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Dudo usluge j.d.o.o. za ugostiteljstvo</item>
    </izvorni_sadrzaj>
    <derivirana_varijabla naziv="DomainObject.Predmet.ProtuStrankaListFormated_1">
      <item>Dudo usluge j.d.o.o. za ugostiteljstvo</item>
    </derivirana_varijabla>
  </DomainObject.Predmet.ProtuStrankaListFormated>
  <DomainObject.Predmet.ProtuStrankaListFormatedOIB>
    <izvorni_sadrzaj>
      <item>Dudo usluge j.d.o.o. za ugostiteljstvo, OIB 90535146524</item>
    </izvorni_sadrzaj>
    <derivirana_varijabla naziv="DomainObject.Predmet.ProtuStrankaListFormatedOIB_1">
      <item>Dudo usluge j.d.o.o. za ugostiteljstvo, OIB 90535146524</item>
    </derivirana_varijabla>
  </DomainObject.Predmet.ProtuStrankaListFormatedOIB>
  <DomainObject.Predmet.ProtuStrankaListFormatedWithAdress>
    <izvorni_sadrzaj>
      <item>Dudo usluge j.d.o.o. za ugostiteljstvo, Ulica bana Josipa Jelačića 36, 10450 Jastrebarsko</item>
    </izvorni_sadrzaj>
    <derivirana_varijabla naziv="DomainObject.Predmet.ProtuStrankaListFormatedWithAdress_1">
      <item>Dudo usluge j.d.o.o. za ugostiteljstvo, Ulica bana Josipa Jelačića 36, 10450 Jastrebarsko</item>
    </derivirana_varijabla>
  </DomainObject.Predmet.ProtuStrankaListFormatedWithAdress>
  <DomainObject.Predmet.ProtuStrankaListFormatedWithAdressOIB>
    <izvorni_sadrzaj>
      <item>Dudo usluge j.d.o.o. za ugostiteljstvo, OIB 90535146524, Ulica bana Josipa Jelačića 36, 10450 Jastrebarsko</item>
    </izvorni_sadrzaj>
    <derivirana_varijabla naziv="DomainObject.Predmet.ProtuStrankaListFormatedWithAdressOIB_1">
      <item>Dudo usluge j.d.o.o. za ugostiteljstvo, OIB 90535146524, Ulica bana Josipa Jelačića 36, 10450 Jastrebarsko</item>
    </derivirana_varijabla>
  </DomainObject.Predmet.ProtuStrankaListFormatedWithAdressOIB>
  <DomainObject.Predmet.ProtuStrankaListNazivFormated>
    <izvorni_sadrzaj>
      <item>Dudo usluge j.d.o.o. za ugostiteljstvo</item>
    </izvorni_sadrzaj>
    <derivirana_varijabla naziv="DomainObject.Predmet.ProtuStrankaListNazivFormated_1">
      <item>Dudo usluge j.d.o.o. za ugostiteljstvo</item>
    </derivirana_varijabla>
  </DomainObject.Predmet.ProtuStrankaListNazivFormated>
  <DomainObject.Predmet.ProtuStrankaListNazivFormatedOIB>
    <izvorni_sadrzaj>
      <item>Dudo usluge j.d.o.o. za ugostiteljstvo, OIB 90535146524</item>
    </izvorni_sadrzaj>
    <derivirana_varijabla naziv="DomainObject.Predmet.ProtuStrankaListNazivFormatedOIB_1">
      <item>Dudo usluge j.d.o.o. za ugostiteljstvo, OIB 90535146524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Dudo usluge j.d.o.o. za ugostiteljstvo</izvorni_sadrzaj>
    <derivirana_varijabla naziv="DomainObject.Predmet.ProtustrankaIDrugi_1">Dudo usluge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Dudo usluge j.d.o.o. za ugostiteljstvo, OIB 90535146524, Ulica bana Josipa Jelačića 36, 10450 Jastrebarsko</izvorni_sadrzaj>
    <derivirana_varijabla naziv="DomainObject.Predmet.ProtustrankaIDrugiAdressOIB_1">Dudo usluge j.d.o.o. za ugostiteljstvo, OIB 90535146524, Ulica bana Josipa Jelačića 36,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Dudo usluge j.d.o.o. za ugostiteljstvo</item>
    </izvorni_sadrzaj>
    <derivirana_varijabla naziv="DomainObject.Predmet.SudioniciListNaziv_1">
      <item>FINA Regionalni centar Zagreb</item>
      <item>Dudo usluge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Dudo usluge j.d.o.o. za ugostiteljstvo, OIB 90535146524, Ulica bana Josipa Jelačića 36,10450 Jastrebarsko</item>
    </izvorni_sadrzaj>
    <derivirana_varijabla naziv="DomainObject.Predmet.SudioniciListAdressOIB_1">
      <item>FINA Regionalni centar Zagreb, OIB 85821130368, Trg svibanjskih žrtava 1995. br. 1,10000 Zagreb</item>
      <item>Dudo usluge j.d.o.o. za ugostiteljstvo, OIB 90535146524, Ulica bana Josipa Jelačića 36,10450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90535146524</item>
    </izvorni_sadrzaj>
    <derivirana_varijabla naziv="DomainObject.Predmet.SudioniciListNazivOIB_1">
      <item>, OIB 85821130368</item>
      <item>, OIB 90535146524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2111</properties:Characters>
  <properties:Lines>74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2017-11-15T08:30:00Z</dcterms:created>
  <dc:creator>alet</dc:creator>
  <cp:lastModifiedBy>wsadmin</cp:lastModifiedBy>
  <cp:lastPrinted>2017-10-04T07:41:00Z</cp:lastPrinted>
  <dcterms:modified xmlns:xsi="http://www.w3.org/2001/XMLSchema-instance" xsi:type="dcterms:W3CDTF">2017-11-15T10:02:00Z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