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996e" w14:paraId="5c7996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0C4886">
        <w:t>-8201</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AA542C" w:rsidR="002973F9" w:rsidRPr="00D96BB9">
      <w:pPr>
        <w:ind w:firstLine="708"/>
        <w:jc w:val="both"/>
        <w:rPr>
          <w:rFonts w:cs="Times New Roman"/>
          <w:szCs w:val="24"/>
        </w:rPr>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AA542C">
        <w:t xml:space="preserve"> REFUL MARINE d.o.o. OIB:</w:t>
      </w:r>
      <w:r w:rsidR="00C237CC">
        <w:t xml:space="preserve"> </w:t>
      </w:r>
      <w:r w:rsidR="00AA542C">
        <w:t xml:space="preserve">70813515452,  MBS: 120004726 Gvozd, Gornja </w:t>
      </w:r>
      <w:proofErr w:type="spellStart"/>
      <w:r w:rsidR="00AA542C">
        <w:t>Čemernica</w:t>
      </w:r>
      <w:proofErr w:type="spellEnd"/>
      <w:r w:rsidR="00AA542C">
        <w:t xml:space="preserve"> 68, </w:t>
      </w:r>
      <w:r w:rsidR="002973F9">
        <w:t xml:space="preserve">dana </w:t>
      </w:r>
      <w:r w:rsidR="00B920E0">
        <w:t>20</w:t>
      </w:r>
      <w:r w:rsidR="00D96BB9">
        <w:t xml:space="preserve">. rujna </w:t>
      </w:r>
      <w:r w:rsidR="002A3D45">
        <w:t xml:space="preserve">2016. godine </w:t>
      </w:r>
    </w:p>
    <w:p w:rsidRDefault="002973F9" w:rsidP="00AA542C"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D96BB9" w:rsidR="009157A0">
      <w:pPr>
        <w:pStyle w:val="Odlomakpopisa"/>
        <w:suppressAutoHyphens/>
        <w:ind w:left="705"/>
        <w:contextualSpacing w:val="false"/>
        <w:jc w:val="both"/>
      </w:pPr>
      <w:r>
        <w:t>Obustavlja se skraćeni stečajni postupak nad dužnikom</w:t>
      </w:r>
      <w:r w:rsidR="00474665">
        <w:t xml:space="preserve"> </w:t>
      </w:r>
      <w:r w:rsidR="00AA542C">
        <w:t>REFUL MARINE d.o.o. OIB:</w:t>
      </w:r>
      <w:r w:rsidR="00C237CC">
        <w:t xml:space="preserve"> </w:t>
      </w:r>
      <w:r w:rsidR="00AA542C">
        <w:t xml:space="preserve">70813515452,  MBS: 120004726 Gvozd, Gornja </w:t>
      </w:r>
      <w:proofErr w:type="spellStart"/>
      <w:r w:rsidR="00AA542C">
        <w:t>Čemernica</w:t>
      </w:r>
      <w:proofErr w:type="spellEnd"/>
      <w:r w:rsidR="00AA542C">
        <w:t xml:space="preserve"> 68.</w:t>
      </w:r>
    </w:p>
    <w:p w:rsidRDefault="00D96BB9" w:rsidP="00D96BB9"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AA542C" w:rsidR="00AA542C">
      <w:pPr>
        <w:suppressAutoHyphens/>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AA542C">
        <w:t xml:space="preserve"> REFUL MARINE d.o.o. OIB:</w:t>
      </w:r>
      <w:r w:rsidR="00C237CC">
        <w:t xml:space="preserve"> </w:t>
      </w:r>
      <w:r w:rsidR="00AA542C">
        <w:t xml:space="preserve">70813515452,  MBS: 120004726 Gvozd, Gornja </w:t>
      </w:r>
      <w:proofErr w:type="spellStart"/>
      <w:r w:rsidR="00AA542C">
        <w:t>Čemernica</w:t>
      </w:r>
      <w:proofErr w:type="spellEnd"/>
      <w:r w:rsidR="00AA542C">
        <w:t xml:space="preserve"> 68.</w:t>
      </w:r>
    </w:p>
    <w:p w:rsidRDefault="00AA542C" w:rsidP="00AA542C" w:rsidR="00AA542C">
      <w:pPr>
        <w:suppressAutoHyphens/>
        <w:ind w:left="-15"/>
        <w:jc w:val="both"/>
      </w:pPr>
    </w:p>
    <w:p w:rsidRDefault="00D96BB9" w:rsidP="00AA542C" w:rsidR="002973F9">
      <w:pPr>
        <w:suppressAutoHyphens/>
        <w:ind w:firstLine="708"/>
        <w:jc w:val="both"/>
      </w:pPr>
      <w:r>
        <w:t xml:space="preserve"> </w:t>
      </w:r>
      <w:r w:rsidR="002973F9">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AA542C" w:rsidP="00C80CFD" w:rsidR="002973F9">
      <w:pPr>
        <w:jc w:val="both"/>
      </w:pPr>
      <w:r>
        <w:t>dana 10</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AA542C">
        <w:t>17</w:t>
      </w:r>
      <w:r w:rsidR="00542EE7">
        <w:t xml:space="preserve">. ožujka </w:t>
      </w:r>
      <w:r w:rsidR="001E7BCF">
        <w:t xml:space="preserve">2016. </w:t>
      </w:r>
      <w:r>
        <w:t xml:space="preserve">podnio prijedlog za otvaranje stečajnog postupka nad dužnikom te je izvijestio sud da prema dužniku ima potraživanje u iznosu od </w:t>
      </w:r>
      <w:r w:rsidR="00997C91">
        <w:t xml:space="preserve"> </w:t>
      </w:r>
      <w:r w:rsidR="00B920E0">
        <w:t xml:space="preserve">443.364,00 </w:t>
      </w:r>
      <w:r w:rsidR="003166AB">
        <w:t>kn.</w:t>
      </w:r>
      <w:r w:rsidR="00B920E0">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B920E0" w:rsidP="00C80CFD" w:rsidR="00DD4C9B">
      <w:pPr>
        <w:jc w:val="center"/>
      </w:pPr>
      <w:r>
        <w:t>U Zagrebu, 20</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AA542C">
          <w:t>48. St-8201</w:t>
        </w:r>
        <w:r w:rsidR="0072379F">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800DB"/>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7209"/>
    <w:rsid w:val="0072379F"/>
    <w:rsid w:val="007A5DAF"/>
    <w:rsid w:val="007B5618"/>
    <w:rsid w:val="007C5E77"/>
    <w:rsid w:val="00803C72"/>
    <w:rsid w:val="00842B89"/>
    <w:rsid w:val="00852BC6"/>
    <w:rsid w:val="0086700A"/>
    <w:rsid w:val="008D12F2"/>
    <w:rsid w:val="008D2F73"/>
    <w:rsid w:val="009157A0"/>
    <w:rsid w:val="009357C1"/>
    <w:rsid w:val="00997C91"/>
    <w:rsid w:val="00A2217E"/>
    <w:rsid w:val="00A45D35"/>
    <w:rsid w:val="00A53662"/>
    <w:rsid w:val="00A81191"/>
    <w:rsid w:val="00A97E67"/>
    <w:rsid w:val="00AA542C"/>
    <w:rsid w:val="00B67A9F"/>
    <w:rsid w:val="00B71151"/>
    <w:rsid w:val="00B920E0"/>
    <w:rsid w:val="00BD271E"/>
    <w:rsid w:val="00C237CC"/>
    <w:rsid w:val="00C37F42"/>
    <w:rsid w:val="00C80CFD"/>
    <w:rsid w:val="00C9256A"/>
    <w:rsid w:val="00CB121F"/>
    <w:rsid w:val="00CC4CC9"/>
    <w:rsid w:val="00CC7F77"/>
    <w:rsid w:val="00D35761"/>
    <w:rsid w:val="00D51262"/>
    <w:rsid w:val="00D6593B"/>
    <w:rsid w:val="00D92198"/>
    <w:rsid w:val="00D96BB9"/>
    <w:rsid w:val="00DD4C9B"/>
    <w:rsid w:val="00DD686D"/>
    <w:rsid w:val="00E021FF"/>
    <w:rsid w:val="00EA30C4"/>
    <w:rsid w:val="00EA3AF8"/>
    <w:rsid w:val="00EB07C2"/>
    <w:rsid w:val="00EB45AB"/>
    <w:rsid w:val="00ED307F"/>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4800DB"/>
    <w:rPr>
      <w:color w:val="808080"/>
      <w:bdr w:space="0" w:sz="0" w:color="auto" w:val="none"/>
      <w:shd w:fill="auto" w:color="auto" w:val="clear"/>
    </w:rPr>
  </w:style>
  <w:style w:customStyle="true" w:styleId="eSPISCCParagraphDefaultFont" w:type="character">
    <w:name w:val="eSPIS_CC_Paragraph Default Font"/>
    <w:basedOn w:val="Zadanifontodlomka"/>
    <w:rsid w:val="004800D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800D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800D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00D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4800DB"/>
    <w:rPr>
      <w:color w:val="808080"/>
      <w:bdr w:color="auto" w:space="0" w:sz="0" w:val="none"/>
      <w:shd w:color="auto" w:fill="auto" w:val="clear"/>
    </w:rPr>
  </w:style>
  <w:style w:customStyle="1" w:styleId="eSPISCCParagraphDefaultFont" w:type="character">
    <w:name w:val="eSPIS_CC_Paragraph Default Font"/>
    <w:basedOn w:val="Zadanifontodlomka"/>
    <w:rsid w:val="004800D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800D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800D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00D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St-8201/2015-7</izvorni_sadrzaj>
    <derivirana_varijabla naziv="DomainObject.Oznaka_1">St-8201/2015-7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8201</izvorni_sadrzaj>
    <derivirana_varijabla naziv="DomainObject.Predmet.Broj_1">8201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St-8201/2015</izvorni_sadrzaj>
    <derivirana_varijabla naziv="DomainObject.Predmet.OznakaBroj_1">St-8201/2015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REFUL MARINE d.o.o. zastupanog po punomoćniku IVAN MARKOVIĆ</izvorni_sadrzaj>
    <derivirana_varijabla naziv="DomainObject.Predmet.ProtustrankaFormated_1">  REFUL MARINE d.o.o. zastupanog po punomoćniku IVAN MARKOVIĆ</derivirana_varijabla>
  </DomainObject.Predmet.ProtustrankaFormated>
  <DomainObject.Predmet.ProtustrankaFormatedOIB>
    <izvorni_sadrzaj>  REFUL MARINE d.o.o., OIB 70813515452 zastupanog po punomoćniku IVAN MARKOVIĆ</izvorni_sadrzaj>
    <derivirana_varijabla naziv="DomainObject.Predmet.ProtustrankaFormatedOIB_1">  REFUL MARINE d.o.o., OIB 70813515452 zastupanog po punomoćniku IVAN MARKOVIĆ</derivirana_varijabla>
  </DomainObject.Predmet.ProtustrankaFormatedOIB>
  <DomainObject.Predmet.ProtustrankaFormatedWithAdress>
    <izvorni_sadrzaj> REFUL MARINE d.o.o., Gornja Čemernica 68, 44410 Gvozdansko zastupanog po punomoćniku IVAN MARKOVIĆ</izvorni_sadrzaj>
    <derivirana_varijabla naziv="DomainObject.Predmet.ProtustrankaFormatedWithAdress_1"> REFUL MARINE d.o.o., Gornja Čemernica 68, 44410 Gvozdansko zastupanog po punomoćniku IVAN MARKOVIĆ</derivirana_varijabla>
  </DomainObject.Predmet.ProtustrankaFormatedWithAdress>
  <DomainObject.Predmet.ProtustrankaFormatedWithAdressOIB>
    <izvorni_sadrzaj> REFUL MARINE d.o.o., OIB 70813515452, Gornja Čemernica 68, 44410 Gvozdansko zastupanog po punomoćniku IVAN MARKOVIĆ</izvorni_sadrzaj>
    <derivirana_varijabla naziv="DomainObject.Predmet.ProtustrankaFormatedWithAdressOIB_1"> REFUL MARINE d.o.o., OIB 70813515452, Gornja Čemernica 68, 44410 Gvozdansko zastupanog po punomoćniku IVAN MARKOVIĆ</derivirana_varijabla>
  </DomainObject.Predmet.ProtustrankaFormatedWithAdressOIB>
  <DomainObject.Predmet.ProtustrankaWithAdress>
    <izvorni_sadrzaj>REFUL MARINE d.o.o. Gornja Čemernica 68, 44410 Gvozdansko</izvorni_sadrzaj>
    <derivirana_varijabla naziv="DomainObject.Predmet.ProtustrankaWithAdress_1">REFUL MARINE d.o.o. Gornja Čemernica 68, 44410 Gvozdansko</derivirana_varijabla>
  </DomainObject.Predmet.ProtustrankaWithAdress>
  <DomainObject.Predmet.ProtustrankaWithAdressOIB>
    <izvorni_sadrzaj>REFUL MARINE d.o.o., OIB 70813515452, Gornja Čemernica 68, 44410 Gvozdansko</izvorni_sadrzaj>
    <derivirana_varijabla naziv="DomainObject.Predmet.ProtustrankaWithAdressOIB_1">REFUL MARINE d.o.o., OIB 70813515452, Gornja Čemernica 68, 44410 Gvozdansko</derivirana_varijabla>
  </DomainObject.Predmet.ProtustrankaWithAdressOIB>
  <DomainObject.Predmet.ProtustrankaNazivFormated>
    <izvorni_sadrzaj>REFUL MARINE d.o.o.</izvorni_sadrzaj>
    <derivirana_varijabla naziv="DomainObject.Predmet.ProtustrankaNazivFormated_1">REFUL MARINE d.o.o.</derivirana_varijabla>
  </DomainObject.Predmet.ProtustrankaNazivFormated>
  <DomainObject.Predmet.ProtustrankaNazivFormatedOIB>
    <izvorni_sadrzaj>REFUL MARINE d.o.o., OIB 70813515452</izvorni_sadrzaj>
    <derivirana_varijabla naziv="DomainObject.Predmet.ProtustrankaNazivFormatedOIB_1">REFUL MARINE d.o.o., OIB 70813515452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REFUL MARINE d.o.o. zastupanog po punomoćniku IVAN MARKOVIĆ</item>
    </izvorni_sadrzaj>
    <derivirana_varijabla naziv="DomainObject.Predmet.ProtuStrankaListFormated_1">
      <item>REFUL MARINE d.o.o. zastupanog po punomoćniku IVAN MARKOVIĆ</item>
    </derivirana_varijabla>
  </DomainObject.Predmet.ProtuStrankaListFormated>
  <DomainObject.Predmet.ProtuStrankaListFormatedOIB>
    <izvorni_sadrzaj>
      <item>REFUL MARINE d.o.o., OIB 70813515452 zastupanog po punomoćniku IVAN MARKOVIĆ</item>
    </izvorni_sadrzaj>
    <derivirana_varijabla naziv="DomainObject.Predmet.ProtuStrankaListFormatedOIB_1">
      <item>REFUL MARINE d.o.o., OIB 70813515452 zastupanog po punomoćniku IVAN MARKOVIĆ</item>
    </derivirana_varijabla>
  </DomainObject.Predmet.ProtuStrankaListFormatedOIB>
  <DomainObject.Predmet.ProtuStrankaListFormatedWithAdress>
    <izvorni_sadrzaj>
      <item>REFUL MARINE d.o.o., Gornja Čemernica 68, 44410 Gvozdansko zastupanog po punomoćniku IVAN MARKOVIĆ</item>
    </izvorni_sadrzaj>
    <derivirana_varijabla naziv="DomainObject.Predmet.ProtuStrankaListFormatedWithAdress_1">
      <item>REFUL MARINE d.o.o., Gornja Čemernica 68, 44410 Gvozdansko zastupanog po punomoćniku IVAN MARKOVIĆ</item>
    </derivirana_varijabla>
  </DomainObject.Predmet.ProtuStrankaListFormatedWithAdress>
  <DomainObject.Predmet.ProtuStrankaListFormatedWithAdressOIB>
    <izvorni_sadrzaj>
      <item>REFUL MARINE d.o.o., OIB 70813515452, Gornja Čemernica 68, 44410 Gvozdansko zastupanog po punomoćniku IVAN MARKOVIĆ</item>
    </izvorni_sadrzaj>
    <derivirana_varijabla naziv="DomainObject.Predmet.ProtuStrankaListFormatedWithAdressOIB_1">
      <item>REFUL MARINE d.o.o., OIB 70813515452, Gornja Čemernica 68, 44410 Gvozdansko zastupanog po punomoćniku IVAN MARKOVIĆ</item>
    </derivirana_varijabla>
  </DomainObject.Predmet.ProtuStrankaListFormatedWithAdressOIB>
  <DomainObject.Predmet.ProtuStrankaListNazivFormated>
    <izvorni_sadrzaj>
      <item>REFUL MARINE d.o.o.</item>
    </izvorni_sadrzaj>
    <derivirana_varijabla naziv="DomainObject.Predmet.ProtuStrankaListNazivFormated_1">
      <item>REFUL MARINE d.o.o.</item>
    </derivirana_varijabla>
  </DomainObject.Predmet.ProtuStrankaListNazivFormated>
  <DomainObject.Predmet.ProtuStrankaListNazivFormatedOIB>
    <izvorni_sadrzaj>
      <item>REFUL MARINE d.o.o., OIB 70813515452</item>
    </izvorni_sadrzaj>
    <derivirana_varijabla naziv="DomainObject.Predmet.ProtuStrankaListNazivFormatedOIB_1">
      <item>REFUL MARINE d.o.o., OIB 70813515452</item>
    </derivirana_varijabla>
  </DomainObject.Predmet.ProtuStrankaListNazivFormatedOIB>
  <DomainObject.Predmet.OstaliListFormated>
    <izvorni_sadrzaj>
      <item>IVAN MARKOVIĆ punomoćnik sudionika u postupku REFUL MARINE d.o.o.</item>
    </izvorni_sadrzaj>
    <derivirana_varijabla naziv="DomainObject.Predmet.OstaliListFormated_1">
      <item>IVAN MARKOVIĆ punomoćnik sudionika u postupku REFUL MARINE d.o.o.</item>
    </derivirana_varijabla>
  </DomainObject.Predmet.OstaliListFormated>
  <DomainObject.Predmet.OstaliListFormatedOIB>
    <izvorni_sadrzaj>
      <item>IVAN MARKOVIĆ, OIB 48449245880 punomoćnik sudionika u postupku REFUL MARINE d.o.o.</item>
    </izvorni_sadrzaj>
    <derivirana_varijabla naziv="DomainObject.Predmet.OstaliListFormatedOIB_1">
      <item>IVAN MARKOVIĆ, OIB 48449245880 punomoćnik sudionika u postupku REFUL MARINE d.o.o.</item>
    </derivirana_varijabla>
  </DomainObject.Predmet.OstaliListFormatedOIB>
  <DomainObject.Predmet.OstaliListFormatedWithAdress>
    <izvorni_sadrzaj>
      <item>IVAN MARKOVIĆ, PRIGORSKA 53, 10000 Zagreb punomoćnik sudionika u postupku REFUL MARINE d.o.o.</item>
    </izvorni_sadrzaj>
    <derivirana_varijabla naziv="DomainObject.Predmet.OstaliListFormatedWithAdress_1">
      <item>IVAN MARKOVIĆ, PRIGORSKA 53, 10000 Zagreb punomoćnik sudionika u postupku REFUL MARINE d.o.o.</item>
    </derivirana_varijabla>
  </DomainObject.Predmet.OstaliListFormatedWithAdress>
  <DomainObject.Predmet.OstaliListFormatedWithAdressOIB>
    <izvorni_sadrzaj>
      <item>IVAN MARKOVIĆ, OIB 48449245880, PRIGORSKA 53, 10000 Zagreb punomoćnik sudionika u postupku REFUL MARINE d.o.o.</item>
    </izvorni_sadrzaj>
    <derivirana_varijabla naziv="DomainObject.Predmet.OstaliListFormatedWithAdressOIB_1">
      <item>IVAN MARKOVIĆ, OIB 48449245880, PRIGORSKA 53, 10000 Zagreb punomoćnik sudionika u postupku REFUL MARINE d.o.o.</item>
    </derivirana_varijabla>
  </DomainObject.Predmet.OstaliListFormatedWithAdressOIB>
  <DomainObject.Predmet.OstaliListNazivFormated>
    <izvorni_sadrzaj>
      <item>IVAN MARKOVIĆ</item>
    </izvorni_sadrzaj>
    <derivirana_varijabla naziv="DomainObject.Predmet.OstaliListNazivFormated_1">
      <item>IVAN MARKOVIĆ</item>
    </derivirana_varijabla>
  </DomainObject.Predmet.OstaliListNazivFormated>
  <DomainObject.Predmet.OstaliListNazivFormatedOIB>
    <izvorni_sadrzaj>
      <item>IVAN MARKOVIĆ, OIB 48449245880</item>
    </izvorni_sadrzaj>
    <derivirana_varijabla naziv="DomainObject.Predmet.OstaliListNazivFormatedOIB_1">
      <item>IVAN MARKOVIĆ, OIB 48449245880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St-8201/2015-7</izvorni_sadrzaj>
    <derivirana_varijabla naziv="DomainObject.PoslovniBrojDokumenta_1">St-8201/2015-7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REFUL MARINE d.o.o.</izvorni_sadrzaj>
    <derivirana_varijabla naziv="DomainObject.Predmet.ProtustrankaIDrugi_1">REFUL MARINE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REFUL MARINE d.o.o., OIB 70813515452, Gornja Čemernica 68, 44410 Gvozdansko</izvorni_sadrzaj>
    <derivirana_varijabla naziv="DomainObject.Predmet.ProtustrankaIDrugiAdressOIB_1">REFUL MARINE d.o.o., OIB 70813515452, Gornja Čemernica 68, 44410 Gvozdansko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REFUL MARINE d.o.o.</item>
      <item>IVAN MARKOVIĆ</item>
    </izvorni_sadrzaj>
    <derivirana_varijabla naziv="DomainObject.Predmet.SudioniciListNaziv_1">
      <item>FINA Regionalni centar Zagreb</item>
      <item>REFUL MARINE d.o.o.</item>
      <item>IVAN MARKOVIĆ</item>
    </derivirana_varijabla>
  </DomainObject.Predmet.SudioniciListNaziv>
  <DomainObject.Predmet.SudioniciListAdressOIB>
    <izvorni_sadrzaj>
      <item>FINA Regionalni centar Zagreb, OIB 85821130368, Trg svibanjskih žrtava 1995. 1,10000 Zagreb</item>
      <item>REFUL MARINE d.o.o., OIB 70813515452, Gornja Čemernica 68,44410 Gvozdansko</item>
      <item>IVAN MARKOVIĆ, OIB 48449245880, PRIGORSKA 53,10000 Zagreb</item>
    </izvorni_sadrzaj>
    <derivirana_varijabla naziv="DomainObject.Predmet.SudioniciListAdressOIB_1">
      <item>FINA Regionalni centar Zagreb, OIB 85821130368, Trg svibanjskih žrtava 1995. 1,10000 Zagreb</item>
      <item>REFUL MARINE d.o.o., OIB 70813515452, Gornja Čemernica 68,44410 Gvozdansko</item>
      <item>IVAN MARKOVIĆ, OIB 48449245880, PRIGORSKA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70813515452</item>
      <item>, OIB 48449245880</item>
    </izvorni_sadrzaj>
    <derivirana_varijabla naziv="DomainObject.Predmet.SudioniciListNazivOIB_1">
      <item>, OIB 85821130368</item>
      <item>, OIB 70813515452</item>
      <item>, OIB 48449245880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833ED-7285-4E9E-9622-FDBE493A5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2645</properties:Characters>
  <properties:Lines>70</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2016-09-19T11:59:00Z</dcterms:created>
  <dc:creator>Vinka Mihalinčić</dc:creator>
  <cp:lastModifiedBy>Zlatka Plivelić</cp:lastModifiedBy>
  <cp:lastPrinted>2016-09-19T11:58:00Z</cp:lastPrinted>
  <dcterms:modified xmlns:xsi="http://www.w3.org/2001/XMLSchema-instance" xsi:type="dcterms:W3CDTF">2016-09-20T09:30:00Z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St-8201/2015-7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