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86e7" w14:paraId="38486e7" w:rsidRDefault="008C7C51" w:rsidP="001940FB" w:rsidR="008C7C5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B6D9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C7C51" w:rsidP="00AA6BCF" w:rsidR="008C7C5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C7C51" w:rsidP="008C7C51" w:rsidR="008C7C5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C7C51" w:rsidP="008C7C51" w:rsidR="008C7C5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C7C5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C7C5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751F62">
        <w:rPr>
          <w:rFonts w:cs="Calibri" w:eastAsia="Arial Unicode MS" w:hAnsi="Calibri" w:ascii="Calibri"/>
          <w:kern w:val="1"/>
          <w:lang w:eastAsia="ar-SA" w:val="hr-HR"/>
        </w:rPr>
        <w:t>PAVLETIĆ-ADORIĆ GROZDANA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8C7C51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751F62" w:rsidRPr="00751F62">
        <w:rPr>
          <w:rFonts w:cs="Calibri" w:hAnsi="Calibri" w:ascii="Calibri"/>
        </w:rPr>
        <w:t>375.953,22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751F62" w:rsidRPr="00751F62">
        <w:rPr>
          <w:rFonts w:cs="Calibri" w:hAnsi="Calibri" w:ascii="Calibri"/>
        </w:rPr>
        <w:t>346.853,22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751F62" w:rsidRPr="00751F62">
        <w:rPr>
          <w:rFonts w:cs="Calibri" w:hAnsi="Calibri" w:ascii="Calibri"/>
        </w:rPr>
        <w:t>29.100,00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8C7C5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C7C5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C7C51" w:rsidRPr="008C7C5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8C7C51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51F62" w:rsidP="002D377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751F62">
              <w:rPr>
                <w:rFonts w:cs="Calibri" w:hAnsi="Calibri" w:ascii="Calibri"/>
              </w:rPr>
              <w:t>PAVLETIĆ-ADORIĆ GROZDANA,  Obala kneza Branimira 4, Split</w:t>
            </w:r>
            <w:r>
              <w:rPr>
                <w:rFonts w:cs="Calibri" w:hAnsi="Calibri" w:ascii="Calibri"/>
              </w:rPr>
              <w:t xml:space="preserve">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751F62">
              <w:rPr>
                <w:rFonts w:cs="Calibri" w:hAnsi="Calibri" w:ascii="Calibri"/>
              </w:rPr>
              <w:t>94975912246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51F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751F6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751F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51F62">
              <w:rPr>
                <w:rFonts w:cs="Calibri" w:hAnsi="Calibri" w:ascii="Calibri"/>
              </w:rPr>
              <w:t>375.953,22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751F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7933446" w:id="1"/>
            <w:r w:rsidRPr="00751F62">
              <w:rPr>
                <w:rFonts w:cs="Calibri" w:hAnsi="Calibri" w:ascii="Calibri"/>
              </w:rPr>
              <w:t>346.853,22 kn</w:t>
            </w:r>
            <w:bookmarkEnd w:id="1"/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751F62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751F62">
              <w:rPr>
                <w:rFonts w:cs="Calibri" w:hAnsi="Calibri" w:ascii="Calibri"/>
              </w:rPr>
              <w:t>29.100,00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C7C51" w:rsidP="008C7C51" w:rsidR="008C7C5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9669F" w:rsidP="00F23058" w:rsidR="00F23058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058" w:rsidP="00F23058" w:rsidR="00F23058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23058" w:rsidP="00F23058" w:rsidR="00F23058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23058" w:rsidP="00F23058" w:rsidR="00F23058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A9F" w:rsidR="007D7A9F">
      <w:pPr>
        <w:spacing w:after="0"/>
      </w:pPr>
      <w:r>
        <w:separator/>
      </w:r>
    </w:p>
  </w:endnote>
  <w:endnote w:id="0" w:type="continuationSeparator">
    <w:p w:rsidRDefault="007D7A9F" w:rsidR="007D7A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0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A9F" w:rsidR="007D7A9F">
      <w:pPr>
        <w:spacing w:after="0"/>
      </w:pPr>
      <w:r>
        <w:separator/>
      </w:r>
    </w:p>
  </w:footnote>
  <w:footnote w:id="0" w:type="continuationSeparator">
    <w:p w:rsidRDefault="007D7A9F" w:rsidR="007D7A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01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6EEDA7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0292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382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7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86E"/>
    <w:rsid w:val="004F3BEE"/>
    <w:rsid w:val="004F4392"/>
    <w:rsid w:val="004F591E"/>
    <w:rsid w:val="004F618C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675E3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528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1F62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D7A9F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C7C5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69F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B6D98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3501E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405E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3058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86D49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35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01E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01E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01E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01E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35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01E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01E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01E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01E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1474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2018-08-23T11:58:00Z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St-651/2017-285 / Podnesak - Podnesak (-285.docx)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